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87" w:rsidRDefault="00512087" w:rsidP="00CB60A3">
      <w:pPr>
        <w:spacing w:after="0"/>
        <w:jc w:val="center"/>
        <w:rPr>
          <w:rFonts w:ascii="Times New Roman" w:hAnsi="Times New Roman" w:cs="Times New Roman"/>
          <w:b/>
          <w:i/>
          <w:sz w:val="28"/>
          <w:szCs w:val="28"/>
          <w:lang w:val="uk-UA"/>
        </w:rPr>
      </w:pPr>
    </w:p>
    <w:p w:rsidR="00512087" w:rsidRPr="00512087" w:rsidRDefault="00512087" w:rsidP="00512087">
      <w:pPr>
        <w:spacing w:after="0"/>
        <w:rPr>
          <w:rFonts w:ascii="Times New Roman" w:hAnsi="Times New Roman" w:cs="Times New Roman"/>
          <w:b/>
          <w:i/>
          <w:sz w:val="32"/>
          <w:szCs w:val="32"/>
          <w:lang w:val="uk-UA"/>
        </w:rPr>
      </w:pPr>
      <w:r>
        <w:rPr>
          <w:rFonts w:ascii="Times New Roman" w:hAnsi="Times New Roman" w:cs="Times New Roman"/>
          <w:b/>
          <w:i/>
          <w:sz w:val="32"/>
          <w:szCs w:val="32"/>
          <w:lang w:val="uk-UA"/>
        </w:rPr>
        <w:t xml:space="preserve">                       Міністерство науки і освіти України </w:t>
      </w:r>
    </w:p>
    <w:p w:rsidR="00CB60A3" w:rsidRDefault="004905AD" w:rsidP="00CB60A3">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ВСП «</w:t>
      </w:r>
      <w:r w:rsidR="00CB60A3">
        <w:rPr>
          <w:rFonts w:ascii="Times New Roman" w:hAnsi="Times New Roman" w:cs="Times New Roman"/>
          <w:b/>
          <w:i/>
          <w:sz w:val="28"/>
          <w:szCs w:val="28"/>
          <w:lang w:val="uk-UA"/>
        </w:rPr>
        <w:t>Ужгородський торговельно-економічний</w:t>
      </w:r>
      <w:r>
        <w:rPr>
          <w:rFonts w:ascii="Times New Roman" w:hAnsi="Times New Roman" w:cs="Times New Roman"/>
          <w:b/>
          <w:i/>
          <w:sz w:val="28"/>
          <w:szCs w:val="28"/>
          <w:lang w:val="uk-UA"/>
        </w:rPr>
        <w:t xml:space="preserve"> фаховий</w:t>
      </w:r>
      <w:r w:rsidR="00CB60A3">
        <w:rPr>
          <w:rFonts w:ascii="Times New Roman" w:hAnsi="Times New Roman" w:cs="Times New Roman"/>
          <w:b/>
          <w:i/>
          <w:sz w:val="28"/>
          <w:szCs w:val="28"/>
          <w:lang w:val="uk-UA"/>
        </w:rPr>
        <w:t xml:space="preserve"> коледж</w:t>
      </w:r>
    </w:p>
    <w:p w:rsidR="00CB60A3" w:rsidRDefault="004905AD" w:rsidP="00CB60A3">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Державного</w:t>
      </w:r>
      <w:r w:rsidR="00CB60A3">
        <w:rPr>
          <w:rFonts w:ascii="Times New Roman" w:hAnsi="Times New Roman" w:cs="Times New Roman"/>
          <w:b/>
          <w:i/>
          <w:sz w:val="28"/>
          <w:szCs w:val="28"/>
          <w:lang w:val="uk-UA"/>
        </w:rPr>
        <w:t xml:space="preserve"> торговельно-економічного університету</w:t>
      </w:r>
      <w:r>
        <w:rPr>
          <w:rFonts w:ascii="Times New Roman" w:hAnsi="Times New Roman" w:cs="Times New Roman"/>
          <w:b/>
          <w:i/>
          <w:sz w:val="28"/>
          <w:szCs w:val="28"/>
          <w:lang w:val="uk-UA"/>
        </w:rPr>
        <w:t>»</w:t>
      </w: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Default="00CB60A3" w:rsidP="00CB60A3">
      <w:pPr>
        <w:spacing w:after="0"/>
        <w:jc w:val="center"/>
        <w:rPr>
          <w:rFonts w:ascii="Times New Roman" w:hAnsi="Times New Roman" w:cs="Times New Roman"/>
          <w:b/>
          <w:i/>
          <w:sz w:val="28"/>
          <w:szCs w:val="28"/>
          <w:lang w:val="uk-UA"/>
        </w:rPr>
      </w:pPr>
    </w:p>
    <w:p w:rsidR="00CB60A3" w:rsidRPr="00415DDF" w:rsidRDefault="00CB60A3" w:rsidP="00265F4A">
      <w:pPr>
        <w:spacing w:after="0"/>
        <w:rPr>
          <w:rFonts w:ascii="Times New Roman" w:hAnsi="Times New Roman" w:cs="Times New Roman"/>
          <w:b/>
          <w:i/>
          <w:sz w:val="40"/>
          <w:szCs w:val="40"/>
          <w:lang w:val="uk-UA"/>
        </w:rPr>
      </w:pPr>
    </w:p>
    <w:p w:rsidR="00CB60A3" w:rsidRPr="00265F4A" w:rsidRDefault="00CB60A3" w:rsidP="00CB60A3">
      <w:pPr>
        <w:spacing w:after="0"/>
        <w:jc w:val="center"/>
        <w:rPr>
          <w:rFonts w:ascii="Times New Roman" w:hAnsi="Times New Roman" w:cs="Times New Roman"/>
          <w:b/>
          <w:i/>
          <w:sz w:val="44"/>
          <w:szCs w:val="44"/>
          <w:lang w:val="uk-UA"/>
        </w:rPr>
      </w:pPr>
      <w:r w:rsidRPr="00265F4A">
        <w:rPr>
          <w:rFonts w:ascii="Times New Roman" w:hAnsi="Times New Roman" w:cs="Times New Roman"/>
          <w:b/>
          <w:i/>
          <w:sz w:val="44"/>
          <w:szCs w:val="44"/>
          <w:lang w:val="uk-UA"/>
        </w:rPr>
        <w:t>Конспект</w:t>
      </w:r>
    </w:p>
    <w:p w:rsidR="00415DDF" w:rsidRPr="00265F4A" w:rsidRDefault="00CB60A3" w:rsidP="00CB60A3">
      <w:pPr>
        <w:spacing w:after="0"/>
        <w:jc w:val="center"/>
        <w:rPr>
          <w:rFonts w:ascii="Times New Roman" w:hAnsi="Times New Roman" w:cs="Times New Roman"/>
          <w:b/>
          <w:i/>
          <w:sz w:val="44"/>
          <w:szCs w:val="44"/>
          <w:lang w:val="uk-UA"/>
        </w:rPr>
      </w:pPr>
      <w:r w:rsidRPr="00265F4A">
        <w:rPr>
          <w:rFonts w:ascii="Times New Roman" w:hAnsi="Times New Roman" w:cs="Times New Roman"/>
          <w:b/>
          <w:i/>
          <w:sz w:val="44"/>
          <w:szCs w:val="44"/>
          <w:lang w:val="uk-UA"/>
        </w:rPr>
        <w:t xml:space="preserve">лекцій з дисципліни </w:t>
      </w:r>
    </w:p>
    <w:p w:rsidR="00CB60A3" w:rsidRPr="00265F4A" w:rsidRDefault="00CB60A3" w:rsidP="00CB60A3">
      <w:pPr>
        <w:spacing w:after="0"/>
        <w:jc w:val="center"/>
        <w:rPr>
          <w:rFonts w:ascii="Times New Roman" w:hAnsi="Times New Roman" w:cs="Times New Roman"/>
          <w:b/>
          <w:i/>
          <w:sz w:val="44"/>
          <w:szCs w:val="44"/>
          <w:lang w:val="uk-UA"/>
        </w:rPr>
      </w:pPr>
      <w:r w:rsidRPr="00265F4A">
        <w:rPr>
          <w:rFonts w:ascii="Times New Roman" w:hAnsi="Times New Roman" w:cs="Times New Roman"/>
          <w:b/>
          <w:i/>
          <w:sz w:val="44"/>
          <w:szCs w:val="44"/>
          <w:lang w:val="uk-UA"/>
        </w:rPr>
        <w:t>«Фізична і колоїдна хімія»</w:t>
      </w:r>
    </w:p>
    <w:p w:rsidR="00CB60A3" w:rsidRPr="00265F4A" w:rsidRDefault="004905AD" w:rsidP="004905AD">
      <w:pPr>
        <w:spacing w:after="0"/>
        <w:jc w:val="center"/>
        <w:rPr>
          <w:rFonts w:ascii="Times New Roman" w:hAnsi="Times New Roman" w:cs="Times New Roman"/>
          <w:b/>
          <w:i/>
          <w:sz w:val="44"/>
          <w:szCs w:val="44"/>
          <w:lang w:val="uk-UA"/>
        </w:rPr>
      </w:pPr>
      <w:r>
        <w:rPr>
          <w:rFonts w:ascii="Times New Roman" w:hAnsi="Times New Roman" w:cs="Times New Roman"/>
          <w:b/>
          <w:i/>
          <w:sz w:val="44"/>
          <w:szCs w:val="44"/>
          <w:lang w:val="uk-UA"/>
        </w:rPr>
        <w:t xml:space="preserve">для студентів заочної форми навчання спеціальності </w:t>
      </w:r>
      <w:r w:rsidR="009C7117" w:rsidRPr="00265F4A">
        <w:rPr>
          <w:rFonts w:ascii="Times New Roman" w:hAnsi="Times New Roman" w:cs="Times New Roman"/>
          <w:b/>
          <w:i/>
          <w:sz w:val="44"/>
          <w:szCs w:val="44"/>
          <w:lang w:val="uk-UA"/>
        </w:rPr>
        <w:t>181 «Харчові технології»</w:t>
      </w:r>
    </w:p>
    <w:p w:rsidR="00CB60A3" w:rsidRPr="00265F4A" w:rsidRDefault="00CB60A3" w:rsidP="00CB60A3">
      <w:pPr>
        <w:spacing w:after="0"/>
        <w:jc w:val="center"/>
        <w:rPr>
          <w:rFonts w:ascii="Times New Roman" w:hAnsi="Times New Roman" w:cs="Times New Roman"/>
          <w:b/>
          <w:i/>
          <w:sz w:val="44"/>
          <w:szCs w:val="44"/>
          <w:lang w:val="uk-UA"/>
        </w:rPr>
      </w:pPr>
    </w:p>
    <w:p w:rsidR="00CB60A3" w:rsidRPr="00144D9C" w:rsidRDefault="00CB60A3" w:rsidP="00CB60A3">
      <w:pPr>
        <w:spacing w:after="0"/>
        <w:jc w:val="center"/>
        <w:rPr>
          <w:rFonts w:ascii="Times New Roman" w:hAnsi="Times New Roman" w:cs="Times New Roman"/>
          <w:b/>
          <w:i/>
          <w:sz w:val="40"/>
          <w:szCs w:val="40"/>
          <w:lang w:val="uk-UA"/>
        </w:rPr>
      </w:pPr>
    </w:p>
    <w:p w:rsidR="00CB60A3" w:rsidRDefault="00CB60A3" w:rsidP="00CB60A3">
      <w:pPr>
        <w:spacing w:after="0"/>
        <w:jc w:val="center"/>
        <w:rPr>
          <w:rFonts w:ascii="Times New Roman" w:hAnsi="Times New Roman" w:cs="Times New Roman"/>
          <w:b/>
          <w:i/>
          <w:sz w:val="40"/>
          <w:szCs w:val="40"/>
          <w:lang w:val="uk-UA"/>
        </w:rPr>
      </w:pPr>
    </w:p>
    <w:p w:rsidR="00265F4A" w:rsidRPr="00144D9C" w:rsidRDefault="00265F4A" w:rsidP="00CB60A3">
      <w:pPr>
        <w:spacing w:after="0"/>
        <w:jc w:val="center"/>
        <w:rPr>
          <w:rFonts w:ascii="Times New Roman" w:hAnsi="Times New Roman" w:cs="Times New Roman"/>
          <w:b/>
          <w:i/>
          <w:sz w:val="40"/>
          <w:szCs w:val="40"/>
          <w:lang w:val="uk-UA"/>
        </w:rPr>
      </w:pPr>
    </w:p>
    <w:p w:rsidR="00CB60A3" w:rsidRPr="00144D9C" w:rsidRDefault="00CB60A3" w:rsidP="00CB60A3">
      <w:pPr>
        <w:spacing w:after="0"/>
        <w:jc w:val="center"/>
        <w:rPr>
          <w:rFonts w:ascii="Times New Roman" w:hAnsi="Times New Roman" w:cs="Times New Roman"/>
          <w:b/>
          <w:i/>
          <w:sz w:val="40"/>
          <w:szCs w:val="40"/>
          <w:lang w:val="uk-UA"/>
        </w:rPr>
      </w:pPr>
    </w:p>
    <w:p w:rsidR="00CB60A3" w:rsidRPr="00144D9C" w:rsidRDefault="00B6481F"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lang w:val="uk-UA"/>
        </w:rPr>
        <w:t xml:space="preserve">                                   </w:t>
      </w:r>
      <w:r w:rsidR="00144D9C" w:rsidRPr="00144D9C">
        <w:rPr>
          <w:rFonts w:ascii="Times New Roman" w:hAnsi="Times New Roman" w:cs="Times New Roman"/>
          <w:b/>
          <w:i/>
          <w:sz w:val="28"/>
          <w:szCs w:val="28"/>
        </w:rPr>
        <w:t xml:space="preserve">                  </w:t>
      </w:r>
      <w:r w:rsidR="00EE0185">
        <w:rPr>
          <w:rFonts w:ascii="Times New Roman" w:hAnsi="Times New Roman" w:cs="Times New Roman"/>
          <w:b/>
          <w:i/>
          <w:sz w:val="28"/>
          <w:szCs w:val="28"/>
          <w:lang w:val="uk-UA"/>
        </w:rPr>
        <w:t xml:space="preserve">  </w:t>
      </w:r>
      <w:r w:rsidR="00710D97">
        <w:rPr>
          <w:rFonts w:ascii="Times New Roman" w:hAnsi="Times New Roman" w:cs="Times New Roman"/>
          <w:b/>
          <w:i/>
          <w:sz w:val="28"/>
          <w:szCs w:val="28"/>
          <w:lang w:val="uk-UA"/>
        </w:rPr>
        <w:t>Склала</w:t>
      </w:r>
      <w:r w:rsidR="00CB60A3" w:rsidRPr="00144D9C">
        <w:rPr>
          <w:rFonts w:ascii="Times New Roman" w:hAnsi="Times New Roman" w:cs="Times New Roman"/>
          <w:b/>
          <w:i/>
          <w:sz w:val="28"/>
          <w:szCs w:val="28"/>
          <w:lang w:val="uk-UA"/>
        </w:rPr>
        <w:t xml:space="preserve"> викладач: </w:t>
      </w:r>
      <w:r w:rsidR="00183BA1">
        <w:rPr>
          <w:rFonts w:ascii="Times New Roman" w:hAnsi="Times New Roman" w:cs="Times New Roman"/>
          <w:b/>
          <w:i/>
          <w:sz w:val="28"/>
          <w:szCs w:val="28"/>
          <w:lang w:val="uk-UA"/>
        </w:rPr>
        <w:t>Ганна ЧЕРНОБУК</w:t>
      </w:r>
    </w:p>
    <w:p w:rsidR="00CB60A3" w:rsidRPr="00144D9C" w:rsidRDefault="00CB60A3"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lang w:val="uk-UA"/>
        </w:rPr>
        <w:t xml:space="preserve">                                              </w:t>
      </w:r>
      <w:r w:rsidR="00EE0185">
        <w:rPr>
          <w:rFonts w:ascii="Times New Roman" w:hAnsi="Times New Roman" w:cs="Times New Roman"/>
          <w:b/>
          <w:i/>
          <w:sz w:val="28"/>
          <w:szCs w:val="28"/>
        </w:rPr>
        <w:t xml:space="preserve">         </w:t>
      </w:r>
      <w:r w:rsidR="00710D97">
        <w:rPr>
          <w:rFonts w:ascii="Times New Roman" w:hAnsi="Times New Roman" w:cs="Times New Roman"/>
          <w:b/>
          <w:i/>
          <w:sz w:val="28"/>
          <w:szCs w:val="28"/>
          <w:lang w:val="uk-UA"/>
        </w:rPr>
        <w:t>Конспект розглянутий та у</w:t>
      </w:r>
      <w:r w:rsidRPr="00144D9C">
        <w:rPr>
          <w:rFonts w:ascii="Times New Roman" w:hAnsi="Times New Roman" w:cs="Times New Roman"/>
          <w:b/>
          <w:i/>
          <w:sz w:val="28"/>
          <w:szCs w:val="28"/>
          <w:lang w:val="uk-UA"/>
        </w:rPr>
        <w:t xml:space="preserve">хвалений </w:t>
      </w:r>
    </w:p>
    <w:p w:rsidR="00CB60A3" w:rsidRPr="00144D9C" w:rsidRDefault="00CB60A3"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lang w:val="uk-UA"/>
        </w:rPr>
        <w:t xml:space="preserve">                                  </w:t>
      </w:r>
      <w:r w:rsidR="00EE0185">
        <w:rPr>
          <w:rFonts w:ascii="Times New Roman" w:hAnsi="Times New Roman" w:cs="Times New Roman"/>
          <w:b/>
          <w:i/>
          <w:sz w:val="28"/>
          <w:szCs w:val="28"/>
        </w:rPr>
        <w:t xml:space="preserve">    </w:t>
      </w:r>
      <w:r w:rsidRPr="00144D9C">
        <w:rPr>
          <w:rFonts w:ascii="Times New Roman" w:hAnsi="Times New Roman" w:cs="Times New Roman"/>
          <w:b/>
          <w:i/>
          <w:sz w:val="28"/>
          <w:szCs w:val="28"/>
          <w:lang w:val="uk-UA"/>
        </w:rPr>
        <w:t>на засіданні циклової комісії</w:t>
      </w:r>
    </w:p>
    <w:p w:rsidR="00CB60A3" w:rsidRPr="00144D9C" w:rsidRDefault="00144D9C"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rPr>
        <w:t xml:space="preserve">                                      </w:t>
      </w:r>
      <w:r w:rsidR="00EE0185">
        <w:rPr>
          <w:rFonts w:ascii="Times New Roman" w:hAnsi="Times New Roman" w:cs="Times New Roman"/>
          <w:b/>
          <w:i/>
          <w:sz w:val="28"/>
          <w:szCs w:val="28"/>
        </w:rPr>
        <w:t xml:space="preserve">                  </w:t>
      </w:r>
      <w:r w:rsidR="00CB60A3" w:rsidRPr="00144D9C">
        <w:rPr>
          <w:rFonts w:ascii="Times New Roman" w:hAnsi="Times New Roman" w:cs="Times New Roman"/>
          <w:b/>
          <w:i/>
          <w:sz w:val="28"/>
          <w:szCs w:val="28"/>
          <w:lang w:val="uk-UA"/>
        </w:rPr>
        <w:t>природничо-математичних дисциплін</w:t>
      </w:r>
    </w:p>
    <w:p w:rsidR="00CB60A3" w:rsidRPr="00144D9C" w:rsidRDefault="00144D9C"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rPr>
        <w:t xml:space="preserve">                                   </w:t>
      </w:r>
      <w:r w:rsidR="00EE0185">
        <w:rPr>
          <w:rFonts w:ascii="Times New Roman" w:hAnsi="Times New Roman" w:cs="Times New Roman"/>
          <w:b/>
          <w:i/>
          <w:sz w:val="28"/>
          <w:szCs w:val="28"/>
        </w:rPr>
        <w:t xml:space="preserve">                   </w:t>
      </w:r>
      <w:r w:rsidR="00EE0185" w:rsidRPr="00EE0185">
        <w:rPr>
          <w:rFonts w:ascii="Times New Roman" w:hAnsi="Times New Roman" w:cs="Times New Roman"/>
          <w:b/>
          <w:i/>
          <w:sz w:val="28"/>
          <w:szCs w:val="28"/>
        </w:rPr>
        <w:t xml:space="preserve"> </w:t>
      </w:r>
      <w:r w:rsidR="00CB60A3" w:rsidRPr="00144D9C">
        <w:rPr>
          <w:rFonts w:ascii="Times New Roman" w:hAnsi="Times New Roman" w:cs="Times New Roman"/>
          <w:b/>
          <w:i/>
          <w:sz w:val="28"/>
          <w:szCs w:val="28"/>
          <w:lang w:val="uk-UA"/>
        </w:rPr>
        <w:t>Протокол №</w:t>
      </w:r>
      <w:r w:rsidR="00CB60A3" w:rsidRPr="00144D9C">
        <w:rPr>
          <w:rFonts w:ascii="Times New Roman" w:hAnsi="Times New Roman" w:cs="Times New Roman"/>
          <w:b/>
          <w:i/>
          <w:sz w:val="28"/>
          <w:szCs w:val="28"/>
        </w:rPr>
        <w:t xml:space="preserve"> 1</w:t>
      </w:r>
      <w:r w:rsidR="00CB60A3" w:rsidRPr="00144D9C">
        <w:rPr>
          <w:rFonts w:ascii="Times New Roman" w:hAnsi="Times New Roman" w:cs="Times New Roman"/>
          <w:b/>
          <w:i/>
          <w:sz w:val="28"/>
          <w:szCs w:val="28"/>
          <w:lang w:val="uk-UA"/>
        </w:rPr>
        <w:t xml:space="preserve"> ві</w:t>
      </w:r>
      <w:r w:rsidR="00183BA1">
        <w:rPr>
          <w:rFonts w:ascii="Times New Roman" w:hAnsi="Times New Roman" w:cs="Times New Roman"/>
          <w:b/>
          <w:i/>
          <w:sz w:val="28"/>
          <w:szCs w:val="28"/>
          <w:lang w:val="uk-UA"/>
        </w:rPr>
        <w:t>д «30»  серпня 2022</w:t>
      </w:r>
      <w:r w:rsidR="00CB60A3" w:rsidRPr="00144D9C">
        <w:rPr>
          <w:rFonts w:ascii="Times New Roman" w:hAnsi="Times New Roman" w:cs="Times New Roman"/>
          <w:b/>
          <w:i/>
          <w:sz w:val="28"/>
          <w:szCs w:val="28"/>
          <w:lang w:val="uk-UA"/>
        </w:rPr>
        <w:t xml:space="preserve"> р.</w:t>
      </w:r>
    </w:p>
    <w:p w:rsidR="00CB60A3" w:rsidRPr="00144D9C" w:rsidRDefault="00CB60A3" w:rsidP="00CB60A3">
      <w:pPr>
        <w:spacing w:after="0"/>
        <w:jc w:val="center"/>
        <w:rPr>
          <w:rFonts w:ascii="Times New Roman" w:hAnsi="Times New Roman" w:cs="Times New Roman"/>
          <w:b/>
          <w:i/>
          <w:sz w:val="28"/>
          <w:szCs w:val="28"/>
          <w:lang w:val="uk-UA"/>
        </w:rPr>
      </w:pPr>
      <w:r w:rsidRPr="00144D9C">
        <w:rPr>
          <w:rFonts w:ascii="Times New Roman" w:hAnsi="Times New Roman" w:cs="Times New Roman"/>
          <w:b/>
          <w:i/>
          <w:sz w:val="28"/>
          <w:szCs w:val="28"/>
          <w:lang w:val="uk-UA"/>
        </w:rPr>
        <w:t xml:space="preserve">  </w:t>
      </w:r>
      <w:r w:rsidR="00144D9C" w:rsidRPr="00144D9C">
        <w:rPr>
          <w:rFonts w:ascii="Times New Roman" w:hAnsi="Times New Roman" w:cs="Times New Roman"/>
          <w:b/>
          <w:i/>
          <w:sz w:val="28"/>
          <w:szCs w:val="28"/>
        </w:rPr>
        <w:t xml:space="preserve">                               </w:t>
      </w:r>
      <w:r w:rsidR="00183BA1">
        <w:rPr>
          <w:rFonts w:ascii="Times New Roman" w:hAnsi="Times New Roman" w:cs="Times New Roman"/>
          <w:b/>
          <w:i/>
          <w:sz w:val="28"/>
          <w:szCs w:val="28"/>
        </w:rPr>
        <w:t xml:space="preserve">                              </w:t>
      </w:r>
      <w:r w:rsidRPr="00144D9C">
        <w:rPr>
          <w:rFonts w:ascii="Times New Roman" w:hAnsi="Times New Roman" w:cs="Times New Roman"/>
          <w:b/>
          <w:i/>
          <w:sz w:val="28"/>
          <w:szCs w:val="28"/>
          <w:lang w:val="uk-UA"/>
        </w:rPr>
        <w:t xml:space="preserve"> Голова комісії ________ </w:t>
      </w:r>
      <w:r w:rsidR="00183BA1">
        <w:rPr>
          <w:rFonts w:ascii="Times New Roman" w:hAnsi="Times New Roman" w:cs="Times New Roman"/>
          <w:b/>
          <w:i/>
          <w:sz w:val="28"/>
          <w:szCs w:val="28"/>
          <w:lang w:val="uk-UA"/>
        </w:rPr>
        <w:t>Ганна ЧЕРНОБУК</w:t>
      </w:r>
    </w:p>
    <w:p w:rsidR="00CB60A3" w:rsidRPr="00144D9C" w:rsidRDefault="00CB60A3" w:rsidP="00CB60A3">
      <w:pPr>
        <w:spacing w:after="0"/>
        <w:jc w:val="center"/>
        <w:rPr>
          <w:rFonts w:ascii="Times New Roman" w:hAnsi="Times New Roman" w:cs="Times New Roman"/>
          <w:i/>
          <w:sz w:val="28"/>
          <w:szCs w:val="28"/>
          <w:lang w:val="uk-UA"/>
        </w:rPr>
      </w:pPr>
    </w:p>
    <w:p w:rsidR="00CB60A3" w:rsidRPr="00144D9C" w:rsidRDefault="00CB60A3" w:rsidP="00CB60A3">
      <w:pPr>
        <w:spacing w:after="0"/>
        <w:jc w:val="center"/>
        <w:rPr>
          <w:rFonts w:ascii="Times New Roman" w:hAnsi="Times New Roman" w:cs="Times New Roman"/>
          <w:i/>
          <w:sz w:val="28"/>
          <w:szCs w:val="28"/>
          <w:lang w:val="uk-UA"/>
        </w:rPr>
      </w:pPr>
    </w:p>
    <w:p w:rsidR="00CB60A3" w:rsidRPr="00144D9C" w:rsidRDefault="00CB60A3" w:rsidP="00CB60A3">
      <w:pPr>
        <w:spacing w:after="0"/>
        <w:jc w:val="center"/>
        <w:rPr>
          <w:rFonts w:ascii="Times New Roman" w:hAnsi="Times New Roman" w:cs="Times New Roman"/>
          <w:i/>
          <w:sz w:val="28"/>
          <w:szCs w:val="28"/>
          <w:lang w:val="uk-UA"/>
        </w:rPr>
      </w:pPr>
    </w:p>
    <w:p w:rsidR="00CB60A3" w:rsidRPr="00144D9C" w:rsidRDefault="00CB60A3" w:rsidP="00CB60A3">
      <w:pPr>
        <w:spacing w:after="0"/>
        <w:jc w:val="center"/>
        <w:rPr>
          <w:rFonts w:ascii="Times New Roman" w:hAnsi="Times New Roman" w:cs="Times New Roman"/>
          <w:b/>
          <w:i/>
          <w:sz w:val="28"/>
          <w:szCs w:val="28"/>
          <w:lang w:val="uk-UA"/>
        </w:rPr>
      </w:pPr>
    </w:p>
    <w:p w:rsidR="00CB60A3" w:rsidRPr="00144D9C" w:rsidRDefault="00183BA1" w:rsidP="00CB60A3">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Ужгород 2022</w:t>
      </w:r>
    </w:p>
    <w:p w:rsidR="00F60FA5" w:rsidRPr="00144D9C" w:rsidRDefault="00F60FA5" w:rsidP="00CB60A3">
      <w:pPr>
        <w:spacing w:after="0"/>
        <w:jc w:val="center"/>
        <w:rPr>
          <w:rFonts w:ascii="Times New Roman" w:hAnsi="Times New Roman" w:cs="Times New Roman"/>
          <w:b/>
          <w:i/>
          <w:sz w:val="28"/>
          <w:szCs w:val="28"/>
          <w:lang w:val="uk-UA"/>
        </w:rPr>
      </w:pPr>
    </w:p>
    <w:p w:rsidR="0024520A" w:rsidRPr="00A3486A" w:rsidRDefault="0024520A" w:rsidP="00144D9C">
      <w:pPr>
        <w:spacing w:after="0" w:line="240" w:lineRule="auto"/>
        <w:rPr>
          <w:rFonts w:ascii="Times New Roman" w:eastAsia="Times New Roman" w:hAnsi="Times New Roman" w:cs="Times New Roman"/>
          <w:b/>
          <w:sz w:val="32"/>
          <w:szCs w:val="32"/>
          <w:lang w:eastAsia="ru-RU"/>
        </w:rPr>
      </w:pPr>
    </w:p>
    <w:p w:rsidR="0024520A" w:rsidRPr="00DE0243" w:rsidRDefault="0024520A" w:rsidP="00277A39">
      <w:pPr>
        <w:spacing w:after="0" w:line="240" w:lineRule="auto"/>
        <w:jc w:val="center"/>
        <w:rPr>
          <w:rFonts w:ascii="Times New Roman" w:eastAsia="Times New Roman" w:hAnsi="Times New Roman" w:cs="Times New Roman"/>
          <w:b/>
          <w:sz w:val="32"/>
          <w:szCs w:val="32"/>
          <w:lang w:val="uk-UA" w:eastAsia="ru-RU"/>
        </w:rPr>
      </w:pPr>
      <w:r w:rsidRPr="00DE0243">
        <w:rPr>
          <w:rFonts w:ascii="Times New Roman" w:eastAsia="Times New Roman" w:hAnsi="Times New Roman" w:cs="Times New Roman"/>
          <w:b/>
          <w:sz w:val="32"/>
          <w:szCs w:val="32"/>
          <w:lang w:val="uk-UA" w:eastAsia="ru-RU"/>
        </w:rPr>
        <w:t>Зміст</w:t>
      </w:r>
    </w:p>
    <w:p w:rsidR="0024520A" w:rsidRPr="00DE0243" w:rsidRDefault="0024520A" w:rsidP="00277A39">
      <w:pPr>
        <w:spacing w:after="0" w:line="240" w:lineRule="auto"/>
        <w:jc w:val="center"/>
        <w:rPr>
          <w:rFonts w:ascii="Times New Roman" w:eastAsia="Times New Roman" w:hAnsi="Times New Roman" w:cs="Times New Roman"/>
          <w:b/>
          <w:sz w:val="28"/>
          <w:szCs w:val="28"/>
          <w:lang w:val="uk-UA" w:eastAsia="ru-RU"/>
        </w:rPr>
      </w:pP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1134"/>
      </w:tblGrid>
      <w:tr w:rsidR="00DF72CF" w:rsidRPr="00DE0243" w:rsidTr="00E71A66">
        <w:tc>
          <w:tcPr>
            <w:tcW w:w="8363" w:type="dxa"/>
          </w:tcPr>
          <w:p w:rsidR="00A3486A" w:rsidRPr="00DE0243" w:rsidRDefault="00A3486A" w:rsidP="00A3486A">
            <w:pPr>
              <w:rPr>
                <w:b/>
                <w:sz w:val="28"/>
                <w:szCs w:val="28"/>
                <w:lang w:val="uk-UA"/>
              </w:rPr>
            </w:pPr>
            <w:r w:rsidRPr="00DE0243">
              <w:rPr>
                <w:b/>
                <w:sz w:val="28"/>
                <w:szCs w:val="28"/>
                <w:lang w:val="uk-UA"/>
              </w:rPr>
              <w:t xml:space="preserve">Вступ </w:t>
            </w:r>
          </w:p>
          <w:p w:rsidR="00DF72CF" w:rsidRPr="00DE0243" w:rsidRDefault="00DF72CF" w:rsidP="00A3486A">
            <w:pPr>
              <w:rPr>
                <w:sz w:val="28"/>
                <w:szCs w:val="28"/>
                <w:lang w:val="uk-UA"/>
              </w:rPr>
            </w:pPr>
          </w:p>
        </w:tc>
        <w:tc>
          <w:tcPr>
            <w:tcW w:w="1134" w:type="dxa"/>
          </w:tcPr>
          <w:p w:rsidR="00DF72CF" w:rsidRPr="00DE0243" w:rsidRDefault="00742C64" w:rsidP="00A3486A">
            <w:pPr>
              <w:jc w:val="right"/>
              <w:rPr>
                <w:sz w:val="28"/>
                <w:szCs w:val="28"/>
                <w:lang w:val="uk-UA"/>
              </w:rPr>
            </w:pPr>
            <w:r>
              <w:rPr>
                <w:sz w:val="28"/>
                <w:szCs w:val="28"/>
                <w:lang w:val="uk-UA"/>
              </w:rPr>
              <w:t>3</w:t>
            </w:r>
          </w:p>
        </w:tc>
      </w:tr>
      <w:tr w:rsidR="00DF72CF" w:rsidRPr="00DE0243" w:rsidTr="00E71A66">
        <w:tc>
          <w:tcPr>
            <w:tcW w:w="8363" w:type="dxa"/>
          </w:tcPr>
          <w:p w:rsidR="00A3486A" w:rsidRPr="00DE0243" w:rsidRDefault="00A3486A" w:rsidP="00A3486A">
            <w:pPr>
              <w:rPr>
                <w:sz w:val="28"/>
                <w:szCs w:val="28"/>
                <w:lang w:val="uk-UA"/>
              </w:rPr>
            </w:pPr>
            <w:r w:rsidRPr="00DE0243">
              <w:rPr>
                <w:b/>
                <w:sz w:val="28"/>
                <w:szCs w:val="28"/>
                <w:lang w:val="uk-UA"/>
              </w:rPr>
              <w:t>Лекція</w:t>
            </w:r>
            <w:r w:rsidR="00FA65E4">
              <w:rPr>
                <w:b/>
                <w:sz w:val="28"/>
                <w:szCs w:val="28"/>
                <w:lang w:val="uk-UA"/>
              </w:rPr>
              <w:t xml:space="preserve"> №</w:t>
            </w:r>
            <w:r w:rsidRPr="00DE0243">
              <w:rPr>
                <w:b/>
                <w:sz w:val="28"/>
                <w:szCs w:val="28"/>
                <w:lang w:val="uk-UA"/>
              </w:rPr>
              <w:t xml:space="preserve"> 1. Тема. </w:t>
            </w:r>
            <w:r w:rsidRPr="00DE0243">
              <w:rPr>
                <w:sz w:val="28"/>
                <w:szCs w:val="28"/>
                <w:lang w:val="uk-UA"/>
              </w:rPr>
              <w:t>Завдання курсу «Фізична і колоїдна хімія».</w:t>
            </w:r>
          </w:p>
          <w:p w:rsidR="00A3486A" w:rsidRPr="00DE0243" w:rsidRDefault="00941164" w:rsidP="00941164">
            <w:pPr>
              <w:rPr>
                <w:sz w:val="28"/>
                <w:szCs w:val="28"/>
                <w:lang w:val="uk-UA"/>
              </w:rPr>
            </w:pPr>
            <w:r>
              <w:rPr>
                <w:sz w:val="28"/>
                <w:szCs w:val="28"/>
                <w:lang w:val="uk-UA"/>
              </w:rPr>
              <w:t xml:space="preserve">                 </w:t>
            </w:r>
            <w:r w:rsidR="00FA65E4">
              <w:rPr>
                <w:sz w:val="28"/>
                <w:szCs w:val="28"/>
                <w:lang w:val="uk-UA"/>
              </w:rPr>
              <w:t xml:space="preserve">      </w:t>
            </w:r>
            <w:r w:rsidR="00A3486A" w:rsidRPr="00DE0243">
              <w:rPr>
                <w:sz w:val="28"/>
                <w:szCs w:val="28"/>
                <w:lang w:val="uk-UA"/>
              </w:rPr>
              <w:t xml:space="preserve">Основні поняття і закони термодинаміки, термохімії. </w:t>
            </w:r>
          </w:p>
          <w:p w:rsidR="00A3486A" w:rsidRPr="00DE0243" w:rsidRDefault="00941164" w:rsidP="00941164">
            <w:pPr>
              <w:rPr>
                <w:sz w:val="28"/>
                <w:szCs w:val="28"/>
                <w:lang w:val="uk-UA"/>
              </w:rPr>
            </w:pPr>
            <w:r>
              <w:rPr>
                <w:sz w:val="28"/>
                <w:szCs w:val="28"/>
                <w:lang w:val="uk-UA"/>
              </w:rPr>
              <w:t xml:space="preserve">                 </w:t>
            </w:r>
            <w:r w:rsidR="00FA65E4">
              <w:rPr>
                <w:sz w:val="28"/>
                <w:szCs w:val="28"/>
                <w:lang w:val="uk-UA"/>
              </w:rPr>
              <w:t xml:space="preserve">      </w:t>
            </w:r>
            <w:r w:rsidR="00A3486A" w:rsidRPr="00DE0243">
              <w:rPr>
                <w:sz w:val="28"/>
                <w:szCs w:val="28"/>
                <w:lang w:val="uk-UA"/>
              </w:rPr>
              <w:t>Агрегатні стани речовини.</w:t>
            </w:r>
          </w:p>
          <w:p w:rsidR="00DF72CF" w:rsidRPr="00DE0243" w:rsidRDefault="00DF72CF" w:rsidP="00A3486A">
            <w:pPr>
              <w:rPr>
                <w:sz w:val="28"/>
                <w:szCs w:val="28"/>
                <w:lang w:val="uk-UA"/>
              </w:rPr>
            </w:pPr>
          </w:p>
        </w:tc>
        <w:tc>
          <w:tcPr>
            <w:tcW w:w="1134" w:type="dxa"/>
          </w:tcPr>
          <w:p w:rsidR="00DF72CF" w:rsidRPr="009B4B75" w:rsidRDefault="009B4B75" w:rsidP="00A3486A">
            <w:pPr>
              <w:jc w:val="right"/>
              <w:rPr>
                <w:sz w:val="28"/>
                <w:szCs w:val="28"/>
                <w:lang w:val="en-US"/>
              </w:rPr>
            </w:pPr>
            <w:r>
              <w:rPr>
                <w:sz w:val="28"/>
                <w:szCs w:val="28"/>
                <w:lang w:val="uk-UA"/>
              </w:rPr>
              <w:t>4</w:t>
            </w:r>
          </w:p>
        </w:tc>
      </w:tr>
      <w:tr w:rsidR="00DF72CF" w:rsidRPr="00DE0243" w:rsidTr="00E71A66">
        <w:tc>
          <w:tcPr>
            <w:tcW w:w="8363" w:type="dxa"/>
          </w:tcPr>
          <w:p w:rsidR="00A3486A" w:rsidRPr="00DE0243" w:rsidRDefault="00A3486A" w:rsidP="00941164">
            <w:pPr>
              <w:ind w:left="1593" w:hanging="1593"/>
              <w:rPr>
                <w:sz w:val="28"/>
                <w:szCs w:val="28"/>
                <w:lang w:val="uk-UA"/>
              </w:rPr>
            </w:pPr>
            <w:r w:rsidRPr="00DE0243">
              <w:rPr>
                <w:b/>
                <w:sz w:val="28"/>
                <w:szCs w:val="28"/>
                <w:lang w:val="uk-UA"/>
              </w:rPr>
              <w:t xml:space="preserve">Лекція № 2. Тема. </w:t>
            </w:r>
            <w:r w:rsidRPr="00DE0243">
              <w:rPr>
                <w:sz w:val="28"/>
                <w:szCs w:val="28"/>
                <w:lang w:val="uk-UA"/>
              </w:rPr>
              <w:t>Хімічна кінетика і каталіз. Хімічна рівновага.</w:t>
            </w:r>
            <w:r w:rsidR="00DE0243" w:rsidRPr="00DE0243">
              <w:rPr>
                <w:sz w:val="28"/>
                <w:szCs w:val="28"/>
              </w:rPr>
              <w:t xml:space="preserve"> </w:t>
            </w:r>
            <w:r w:rsidR="00941164">
              <w:rPr>
                <w:sz w:val="28"/>
                <w:szCs w:val="28"/>
                <w:lang w:val="uk-UA"/>
              </w:rPr>
              <w:t xml:space="preserve">  </w:t>
            </w:r>
            <w:r w:rsidRPr="00DE0243">
              <w:rPr>
                <w:sz w:val="28"/>
                <w:szCs w:val="28"/>
                <w:lang w:val="uk-UA"/>
              </w:rPr>
              <w:t xml:space="preserve">Принцип </w:t>
            </w:r>
            <w:proofErr w:type="spellStart"/>
            <w:r w:rsidRPr="00DE0243">
              <w:rPr>
                <w:sz w:val="28"/>
                <w:szCs w:val="28"/>
                <w:lang w:val="uk-UA"/>
              </w:rPr>
              <w:t>Ле-Шательє</w:t>
            </w:r>
            <w:proofErr w:type="spellEnd"/>
            <w:r w:rsidRPr="00DE0243">
              <w:rPr>
                <w:sz w:val="28"/>
                <w:szCs w:val="28"/>
                <w:lang w:val="uk-UA"/>
              </w:rPr>
              <w:t>.</w:t>
            </w:r>
          </w:p>
          <w:p w:rsidR="00DF72CF" w:rsidRPr="00DE0243" w:rsidRDefault="00DF72CF" w:rsidP="00A3486A">
            <w:pPr>
              <w:rPr>
                <w:sz w:val="28"/>
                <w:szCs w:val="28"/>
              </w:rPr>
            </w:pPr>
          </w:p>
        </w:tc>
        <w:tc>
          <w:tcPr>
            <w:tcW w:w="1134" w:type="dxa"/>
          </w:tcPr>
          <w:p w:rsidR="00DF72CF" w:rsidRPr="009B4B75" w:rsidRDefault="009B4B75" w:rsidP="00A3486A">
            <w:pPr>
              <w:jc w:val="right"/>
              <w:rPr>
                <w:sz w:val="28"/>
                <w:szCs w:val="28"/>
                <w:lang w:val="en-US"/>
              </w:rPr>
            </w:pPr>
            <w:r>
              <w:rPr>
                <w:sz w:val="28"/>
                <w:szCs w:val="28"/>
                <w:lang w:val="uk-UA"/>
              </w:rPr>
              <w:t>14</w:t>
            </w:r>
          </w:p>
        </w:tc>
      </w:tr>
      <w:tr w:rsidR="00DF72CF" w:rsidRPr="00DE0243" w:rsidTr="00E71A66">
        <w:tc>
          <w:tcPr>
            <w:tcW w:w="8363" w:type="dxa"/>
          </w:tcPr>
          <w:p w:rsidR="00A3486A" w:rsidRPr="00DE0243" w:rsidRDefault="00A3486A" w:rsidP="00941164">
            <w:pPr>
              <w:ind w:left="1593" w:hanging="1593"/>
              <w:rPr>
                <w:sz w:val="28"/>
                <w:szCs w:val="28"/>
                <w:lang w:val="uk-UA"/>
              </w:rPr>
            </w:pPr>
            <w:r w:rsidRPr="00DE0243">
              <w:rPr>
                <w:b/>
                <w:sz w:val="28"/>
                <w:szCs w:val="28"/>
                <w:lang w:val="uk-UA"/>
              </w:rPr>
              <w:t xml:space="preserve">Лекція № 3. Тема. </w:t>
            </w:r>
            <w:r w:rsidRPr="00DE0243">
              <w:rPr>
                <w:sz w:val="28"/>
                <w:szCs w:val="28"/>
                <w:lang w:val="uk-UA"/>
              </w:rPr>
              <w:t>Фазові рівноваги. Розчини. Властивості розчинів електролітів та неелектролітів</w:t>
            </w:r>
          </w:p>
          <w:p w:rsidR="00DF72CF" w:rsidRPr="00DE0243" w:rsidRDefault="00DF72CF" w:rsidP="00A3486A">
            <w:pPr>
              <w:rPr>
                <w:sz w:val="28"/>
                <w:szCs w:val="28"/>
                <w:lang w:val="uk-UA"/>
              </w:rPr>
            </w:pPr>
          </w:p>
        </w:tc>
        <w:tc>
          <w:tcPr>
            <w:tcW w:w="1134" w:type="dxa"/>
          </w:tcPr>
          <w:p w:rsidR="00DF72CF" w:rsidRPr="00D92833" w:rsidRDefault="00D92833" w:rsidP="00D92833">
            <w:pPr>
              <w:jc w:val="right"/>
              <w:rPr>
                <w:sz w:val="28"/>
                <w:szCs w:val="28"/>
                <w:lang w:val="en-US"/>
              </w:rPr>
            </w:pPr>
            <w:r>
              <w:rPr>
                <w:sz w:val="28"/>
                <w:szCs w:val="28"/>
                <w:lang w:val="en-US"/>
              </w:rPr>
              <w:t xml:space="preserve"> </w:t>
            </w:r>
            <w:r w:rsidR="009B4B75">
              <w:rPr>
                <w:sz w:val="28"/>
                <w:szCs w:val="28"/>
                <w:lang w:val="uk-UA"/>
              </w:rPr>
              <w:t>2</w:t>
            </w:r>
            <w:r>
              <w:rPr>
                <w:sz w:val="28"/>
                <w:szCs w:val="28"/>
                <w:lang w:val="en-US"/>
              </w:rPr>
              <w:t>1</w:t>
            </w:r>
          </w:p>
        </w:tc>
      </w:tr>
      <w:tr w:rsidR="00DF72CF" w:rsidRPr="00DE0243" w:rsidTr="00E71A66">
        <w:tc>
          <w:tcPr>
            <w:tcW w:w="8363" w:type="dxa"/>
          </w:tcPr>
          <w:p w:rsidR="00A3486A" w:rsidRPr="00DE0243" w:rsidRDefault="00A3486A" w:rsidP="00FA65E4">
            <w:pPr>
              <w:ind w:left="1593" w:hanging="1593"/>
              <w:rPr>
                <w:sz w:val="28"/>
                <w:szCs w:val="28"/>
                <w:lang w:val="uk-UA"/>
              </w:rPr>
            </w:pPr>
            <w:r w:rsidRPr="00DE0243">
              <w:rPr>
                <w:b/>
                <w:sz w:val="28"/>
                <w:szCs w:val="28"/>
                <w:lang w:val="uk-UA"/>
              </w:rPr>
              <w:t xml:space="preserve">Лекція № 4. Тема. </w:t>
            </w:r>
            <w:r w:rsidRPr="00DE0243">
              <w:rPr>
                <w:sz w:val="28"/>
                <w:szCs w:val="28"/>
                <w:lang w:val="uk-UA"/>
              </w:rPr>
              <w:t xml:space="preserve">Предмет колоїдної хімії. Поверхневі явища. </w:t>
            </w:r>
            <w:r w:rsidR="00DE0243" w:rsidRPr="00BD53AE">
              <w:rPr>
                <w:sz w:val="28"/>
                <w:szCs w:val="28"/>
              </w:rPr>
              <w:t xml:space="preserve"> </w:t>
            </w:r>
            <w:r w:rsidR="00FA65E4">
              <w:rPr>
                <w:sz w:val="28"/>
                <w:szCs w:val="28"/>
                <w:lang w:val="uk-UA"/>
              </w:rPr>
              <w:t xml:space="preserve"> </w:t>
            </w:r>
            <w:r w:rsidRPr="00DE0243">
              <w:rPr>
                <w:sz w:val="28"/>
                <w:szCs w:val="28"/>
                <w:lang w:val="uk-UA"/>
              </w:rPr>
              <w:t>Дисперсні системи. Колоїдні розчини.</w:t>
            </w:r>
          </w:p>
          <w:p w:rsidR="00DF72CF" w:rsidRPr="00DE0243" w:rsidRDefault="00DF72CF" w:rsidP="00A3486A">
            <w:pPr>
              <w:rPr>
                <w:sz w:val="28"/>
                <w:szCs w:val="28"/>
                <w:lang w:val="uk-UA"/>
              </w:rPr>
            </w:pPr>
          </w:p>
        </w:tc>
        <w:tc>
          <w:tcPr>
            <w:tcW w:w="1134" w:type="dxa"/>
          </w:tcPr>
          <w:p w:rsidR="00DF72CF" w:rsidRPr="00025B3B" w:rsidRDefault="00D92833" w:rsidP="00025B3B">
            <w:pPr>
              <w:jc w:val="right"/>
              <w:rPr>
                <w:sz w:val="28"/>
                <w:szCs w:val="28"/>
                <w:lang w:val="en-US"/>
              </w:rPr>
            </w:pPr>
            <w:r>
              <w:rPr>
                <w:sz w:val="28"/>
                <w:szCs w:val="28"/>
                <w:lang w:val="en-US"/>
              </w:rPr>
              <w:t xml:space="preserve"> </w:t>
            </w:r>
            <w:r w:rsidR="009B4B75">
              <w:rPr>
                <w:sz w:val="28"/>
                <w:szCs w:val="28"/>
                <w:lang w:val="uk-UA"/>
              </w:rPr>
              <w:t>3</w:t>
            </w:r>
            <w:r w:rsidR="00025B3B">
              <w:rPr>
                <w:sz w:val="28"/>
                <w:szCs w:val="28"/>
                <w:lang w:val="en-US"/>
              </w:rPr>
              <w:t>1</w:t>
            </w:r>
          </w:p>
        </w:tc>
      </w:tr>
      <w:tr w:rsidR="00DF72CF" w:rsidRPr="00DE0243" w:rsidTr="00E71A66">
        <w:tc>
          <w:tcPr>
            <w:tcW w:w="8363" w:type="dxa"/>
          </w:tcPr>
          <w:p w:rsidR="00DF72CF" w:rsidRPr="00DE0243" w:rsidRDefault="00A3486A" w:rsidP="0025373F">
            <w:pPr>
              <w:ind w:left="1593" w:hanging="1593"/>
              <w:rPr>
                <w:sz w:val="28"/>
                <w:szCs w:val="28"/>
                <w:lang w:val="uk-UA"/>
              </w:rPr>
            </w:pPr>
            <w:r w:rsidRPr="00DE0243">
              <w:rPr>
                <w:b/>
                <w:sz w:val="28"/>
                <w:szCs w:val="28"/>
                <w:lang w:val="uk-UA"/>
              </w:rPr>
              <w:t xml:space="preserve">Лекція </w:t>
            </w:r>
            <w:r w:rsidR="0025373F">
              <w:rPr>
                <w:b/>
                <w:sz w:val="28"/>
                <w:szCs w:val="28"/>
                <w:lang w:val="uk-UA"/>
              </w:rPr>
              <w:t xml:space="preserve">№ </w:t>
            </w:r>
            <w:r w:rsidRPr="00DE0243">
              <w:rPr>
                <w:b/>
                <w:sz w:val="28"/>
                <w:szCs w:val="28"/>
                <w:lang w:val="uk-UA"/>
              </w:rPr>
              <w:t>5.</w:t>
            </w:r>
            <w:r w:rsidR="00FA65E4">
              <w:rPr>
                <w:b/>
                <w:sz w:val="28"/>
                <w:szCs w:val="28"/>
                <w:lang w:val="uk-UA"/>
              </w:rPr>
              <w:t xml:space="preserve"> </w:t>
            </w:r>
            <w:r w:rsidRPr="00DE0243">
              <w:rPr>
                <w:b/>
                <w:sz w:val="28"/>
                <w:szCs w:val="28"/>
                <w:lang w:val="uk-UA"/>
              </w:rPr>
              <w:t xml:space="preserve">Тема. </w:t>
            </w:r>
            <w:proofErr w:type="spellStart"/>
            <w:r w:rsidR="00DE0243" w:rsidRPr="00DE0243">
              <w:rPr>
                <w:sz w:val="28"/>
                <w:szCs w:val="28"/>
                <w:lang w:val="uk-UA"/>
              </w:rPr>
              <w:t>Грубодисперсні</w:t>
            </w:r>
            <w:proofErr w:type="spellEnd"/>
            <w:r w:rsidR="00DE0243" w:rsidRPr="00DE0243">
              <w:rPr>
                <w:sz w:val="28"/>
                <w:szCs w:val="28"/>
                <w:lang w:val="uk-UA"/>
              </w:rPr>
              <w:t xml:space="preserve"> системи. Розчини</w:t>
            </w:r>
            <w:r w:rsidR="00DE0243" w:rsidRPr="00DE0243">
              <w:rPr>
                <w:sz w:val="28"/>
                <w:szCs w:val="28"/>
              </w:rPr>
              <w:t xml:space="preserve"> </w:t>
            </w:r>
            <w:r w:rsidR="00FA65E4">
              <w:rPr>
                <w:sz w:val="28"/>
                <w:szCs w:val="28"/>
                <w:lang w:val="uk-UA"/>
              </w:rPr>
              <w:t xml:space="preserve"> </w:t>
            </w:r>
            <w:r w:rsidR="0025373F">
              <w:rPr>
                <w:sz w:val="28"/>
                <w:szCs w:val="28"/>
                <w:lang w:val="uk-UA"/>
              </w:rPr>
              <w:t xml:space="preserve">     </w:t>
            </w:r>
            <w:r w:rsidRPr="00DE0243">
              <w:rPr>
                <w:sz w:val="28"/>
                <w:szCs w:val="28"/>
                <w:lang w:val="uk-UA"/>
              </w:rPr>
              <w:t>високомолекулярних сполук</w:t>
            </w:r>
            <w:r w:rsidR="00DE0243">
              <w:rPr>
                <w:sz w:val="28"/>
                <w:szCs w:val="28"/>
                <w:lang w:val="uk-UA"/>
              </w:rPr>
              <w:t>.</w:t>
            </w:r>
          </w:p>
        </w:tc>
        <w:tc>
          <w:tcPr>
            <w:tcW w:w="1134" w:type="dxa"/>
          </w:tcPr>
          <w:p w:rsidR="00DF72CF" w:rsidRPr="00025B3B" w:rsidRDefault="00D92833" w:rsidP="00025B3B">
            <w:pPr>
              <w:jc w:val="right"/>
              <w:rPr>
                <w:sz w:val="28"/>
                <w:szCs w:val="28"/>
                <w:lang w:val="en-US"/>
              </w:rPr>
            </w:pPr>
            <w:r>
              <w:rPr>
                <w:sz w:val="28"/>
                <w:szCs w:val="28"/>
                <w:lang w:val="en-US"/>
              </w:rPr>
              <w:t xml:space="preserve"> </w:t>
            </w:r>
            <w:r w:rsidR="009B4B75">
              <w:rPr>
                <w:sz w:val="28"/>
                <w:szCs w:val="28"/>
                <w:lang w:val="uk-UA"/>
              </w:rPr>
              <w:t>4</w:t>
            </w:r>
            <w:r w:rsidR="00025B3B">
              <w:rPr>
                <w:sz w:val="28"/>
                <w:szCs w:val="28"/>
                <w:lang w:val="en-US"/>
              </w:rPr>
              <w:t>0</w:t>
            </w:r>
            <w:bookmarkStart w:id="0" w:name="_GoBack"/>
            <w:bookmarkEnd w:id="0"/>
          </w:p>
        </w:tc>
      </w:tr>
    </w:tbl>
    <w:p w:rsidR="0024520A" w:rsidRPr="00DF72CF" w:rsidRDefault="0024520A" w:rsidP="00277A39">
      <w:pPr>
        <w:spacing w:after="0" w:line="240" w:lineRule="auto"/>
        <w:jc w:val="center"/>
        <w:rPr>
          <w:rFonts w:ascii="Times New Roman" w:eastAsia="Times New Roman" w:hAnsi="Times New Roman" w:cs="Times New Roman"/>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672F61" w:rsidRDefault="00672F61" w:rsidP="00672F61">
      <w:pPr>
        <w:spacing w:after="0" w:line="240" w:lineRule="auto"/>
        <w:ind w:left="720" w:hanging="360"/>
        <w:rPr>
          <w:rFonts w:ascii="Times New Roman" w:eastAsia="Times New Roman" w:hAnsi="Times New Roman" w:cs="Times New Roman"/>
          <w:sz w:val="28"/>
          <w:szCs w:val="24"/>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65B51" w:rsidRPr="0061045F" w:rsidRDefault="00265B51" w:rsidP="00265B5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Default="0024520A" w:rsidP="00277A39">
      <w:pPr>
        <w:spacing w:after="0" w:line="240" w:lineRule="auto"/>
        <w:jc w:val="center"/>
        <w:rPr>
          <w:rFonts w:ascii="Times New Roman" w:eastAsia="Times New Roman" w:hAnsi="Times New Roman" w:cs="Times New Roman"/>
          <w:b/>
          <w:sz w:val="32"/>
          <w:szCs w:val="32"/>
          <w:lang w:val="uk-UA" w:eastAsia="ru-RU"/>
        </w:rPr>
      </w:pPr>
    </w:p>
    <w:p w:rsidR="0024520A" w:rsidRPr="00676CFD" w:rsidRDefault="0024520A" w:rsidP="00277A39">
      <w:pPr>
        <w:spacing w:after="0" w:line="240" w:lineRule="auto"/>
        <w:jc w:val="center"/>
        <w:rPr>
          <w:rFonts w:ascii="Times New Roman" w:eastAsia="Times New Roman" w:hAnsi="Times New Roman" w:cs="Times New Roman"/>
          <w:b/>
          <w:sz w:val="28"/>
          <w:szCs w:val="28"/>
          <w:lang w:val="uk-UA" w:eastAsia="ru-RU"/>
        </w:rPr>
      </w:pPr>
    </w:p>
    <w:p w:rsidR="008E4C1A" w:rsidRPr="00BE44F8" w:rsidRDefault="00676CFD" w:rsidP="00277A39">
      <w:pPr>
        <w:spacing w:after="0" w:line="240" w:lineRule="auto"/>
        <w:jc w:val="center"/>
        <w:rPr>
          <w:rFonts w:ascii="Times New Roman" w:eastAsia="Times New Roman" w:hAnsi="Times New Roman" w:cs="Times New Roman"/>
          <w:b/>
          <w:sz w:val="36"/>
          <w:szCs w:val="36"/>
          <w:lang w:val="uk-UA" w:eastAsia="ru-RU"/>
        </w:rPr>
      </w:pPr>
      <w:r w:rsidRPr="00676CFD">
        <w:rPr>
          <w:rFonts w:ascii="Times New Roman" w:eastAsia="Times New Roman" w:hAnsi="Times New Roman" w:cs="Times New Roman"/>
          <w:b/>
          <w:sz w:val="36"/>
          <w:szCs w:val="36"/>
          <w:lang w:val="uk-UA" w:eastAsia="ru-RU"/>
        </w:rPr>
        <w:t>Вступ</w:t>
      </w:r>
    </w:p>
    <w:p w:rsidR="00DE0243" w:rsidRDefault="00DE0243" w:rsidP="008F49A8">
      <w:pPr>
        <w:tabs>
          <w:tab w:val="left" w:pos="142"/>
          <w:tab w:val="left" w:pos="426"/>
        </w:tabs>
        <w:spacing w:after="0" w:line="240" w:lineRule="auto"/>
        <w:rPr>
          <w:rFonts w:ascii="Times New Roman" w:eastAsia="Times New Roman" w:hAnsi="Times New Roman" w:cs="Times New Roman"/>
          <w:b/>
          <w:sz w:val="32"/>
          <w:szCs w:val="32"/>
          <w:lang w:val="uk-UA" w:eastAsia="ru-RU"/>
        </w:rPr>
      </w:pPr>
    </w:p>
    <w:p w:rsidR="00DE0243" w:rsidRPr="0049713F" w:rsidRDefault="008E4C1A" w:rsidP="00DE0243">
      <w:pPr>
        <w:tabs>
          <w:tab w:val="left" w:pos="142"/>
          <w:tab w:val="left" w:pos="426"/>
        </w:tabs>
        <w:spacing w:after="0" w:line="240" w:lineRule="auto"/>
        <w:ind w:firstLine="567"/>
        <w:jc w:val="both"/>
        <w:rPr>
          <w:rFonts w:ascii="Times New Roman" w:hAnsi="Times New Roman" w:cs="Times New Roman"/>
          <w:sz w:val="28"/>
          <w:szCs w:val="28"/>
          <w:lang w:val="uk-UA"/>
        </w:rPr>
      </w:pPr>
      <w:r w:rsidRPr="0049713F">
        <w:rPr>
          <w:rFonts w:ascii="Times New Roman" w:hAnsi="Times New Roman" w:cs="Times New Roman"/>
          <w:b/>
          <w:sz w:val="28"/>
          <w:szCs w:val="28"/>
          <w:lang w:val="uk-UA"/>
        </w:rPr>
        <w:t>Фізична та колоїдна хімія</w:t>
      </w:r>
      <w:r w:rsidRPr="0049713F">
        <w:rPr>
          <w:rFonts w:ascii="Times New Roman" w:hAnsi="Times New Roman" w:cs="Times New Roman"/>
          <w:sz w:val="28"/>
          <w:szCs w:val="28"/>
          <w:lang w:val="uk-UA"/>
        </w:rPr>
        <w:t xml:space="preserve"> – це наука, яка вивчає зв’язок хімічних і фізичних </w:t>
      </w:r>
      <w:r w:rsidR="00DA69BF" w:rsidRPr="0049713F">
        <w:rPr>
          <w:rFonts w:ascii="Times New Roman" w:hAnsi="Times New Roman" w:cs="Times New Roman"/>
          <w:sz w:val="28"/>
          <w:szCs w:val="28"/>
          <w:lang w:val="uk-UA"/>
        </w:rPr>
        <w:t xml:space="preserve"> </w:t>
      </w:r>
      <w:r w:rsidRPr="0049713F">
        <w:rPr>
          <w:rFonts w:ascii="Times New Roman" w:hAnsi="Times New Roman" w:cs="Times New Roman"/>
          <w:sz w:val="28"/>
          <w:szCs w:val="28"/>
          <w:lang w:val="uk-UA"/>
        </w:rPr>
        <w:t>явищ та властивостей речов</w:t>
      </w:r>
      <w:r w:rsidR="00D9223D" w:rsidRPr="0049713F">
        <w:rPr>
          <w:rFonts w:ascii="Times New Roman" w:hAnsi="Times New Roman" w:cs="Times New Roman"/>
          <w:sz w:val="28"/>
          <w:szCs w:val="28"/>
          <w:lang w:val="uk-UA"/>
        </w:rPr>
        <w:t>ин.</w:t>
      </w:r>
    </w:p>
    <w:p w:rsidR="0049713F" w:rsidRPr="0049713F" w:rsidRDefault="00322899" w:rsidP="0049713F">
      <w:pPr>
        <w:tabs>
          <w:tab w:val="left" w:pos="142"/>
          <w:tab w:val="left" w:pos="426"/>
        </w:tabs>
        <w:spacing w:after="0" w:line="240" w:lineRule="auto"/>
        <w:ind w:firstLine="567"/>
        <w:jc w:val="both"/>
        <w:rPr>
          <w:rFonts w:ascii="Times New Roman" w:hAnsi="Times New Roman" w:cs="Times New Roman"/>
          <w:sz w:val="28"/>
          <w:szCs w:val="28"/>
          <w:lang w:val="uk-UA"/>
        </w:rPr>
      </w:pPr>
      <w:r w:rsidRPr="0049713F">
        <w:rPr>
          <w:rFonts w:ascii="Times New Roman" w:hAnsi="Times New Roman" w:cs="Times New Roman"/>
          <w:sz w:val="28"/>
          <w:szCs w:val="28"/>
          <w:lang w:val="uk-UA"/>
        </w:rPr>
        <w:t xml:space="preserve">Вивчення курсу навчальної дисципліни </w:t>
      </w:r>
      <w:r w:rsidR="00F10FB2" w:rsidRPr="0049713F">
        <w:rPr>
          <w:rFonts w:ascii="Times New Roman" w:hAnsi="Times New Roman" w:cs="Times New Roman"/>
          <w:sz w:val="28"/>
          <w:szCs w:val="28"/>
          <w:lang w:val="uk-UA"/>
        </w:rPr>
        <w:t>має важливе значення для підготовки майбутніх спеціалістів</w:t>
      </w:r>
      <w:r w:rsidR="002B0740" w:rsidRPr="0049713F">
        <w:rPr>
          <w:rFonts w:ascii="Times New Roman" w:hAnsi="Times New Roman" w:cs="Times New Roman"/>
          <w:sz w:val="28"/>
          <w:szCs w:val="28"/>
          <w:lang w:val="uk-UA"/>
        </w:rPr>
        <w:t xml:space="preserve"> - технологів харчових виробництв, оскільки </w:t>
      </w:r>
      <w:r w:rsidR="00BA5116" w:rsidRPr="0049713F">
        <w:rPr>
          <w:rFonts w:ascii="Times New Roman" w:hAnsi="Times New Roman" w:cs="Times New Roman"/>
          <w:sz w:val="28"/>
          <w:szCs w:val="28"/>
          <w:lang w:val="uk-UA"/>
        </w:rPr>
        <w:t xml:space="preserve">фізична і колоїдна хімія є </w:t>
      </w:r>
      <w:r w:rsidR="00D9223D" w:rsidRPr="0049713F">
        <w:rPr>
          <w:rFonts w:ascii="Times New Roman" w:hAnsi="Times New Roman" w:cs="Times New Roman"/>
          <w:sz w:val="28"/>
          <w:szCs w:val="28"/>
          <w:lang w:val="uk-UA"/>
        </w:rPr>
        <w:t>теоретичною основою у</w:t>
      </w:r>
      <w:r w:rsidR="008E4C1A" w:rsidRPr="0049713F">
        <w:rPr>
          <w:rFonts w:ascii="Times New Roman" w:hAnsi="Times New Roman" w:cs="Times New Roman"/>
          <w:sz w:val="28"/>
          <w:szCs w:val="28"/>
          <w:lang w:val="uk-UA"/>
        </w:rPr>
        <w:t>сієї хімічної науки і технології хімічних виробництв, різноманітних технологічних процесів, які застосовуються в різних г</w:t>
      </w:r>
      <w:r w:rsidR="00236F5D" w:rsidRPr="0049713F">
        <w:rPr>
          <w:rFonts w:ascii="Times New Roman" w:hAnsi="Times New Roman" w:cs="Times New Roman"/>
          <w:sz w:val="28"/>
          <w:szCs w:val="28"/>
          <w:lang w:val="uk-UA"/>
        </w:rPr>
        <w:t>алузях промисловості,</w:t>
      </w:r>
      <w:r w:rsidR="00D9223D" w:rsidRPr="0049713F">
        <w:rPr>
          <w:rFonts w:ascii="Times New Roman" w:hAnsi="Times New Roman" w:cs="Times New Roman"/>
          <w:sz w:val="28"/>
          <w:szCs w:val="28"/>
          <w:lang w:val="uk-UA"/>
        </w:rPr>
        <w:t xml:space="preserve"> у</w:t>
      </w:r>
      <w:r w:rsidR="008E4C1A" w:rsidRPr="0049713F">
        <w:rPr>
          <w:rFonts w:ascii="Times New Roman" w:hAnsi="Times New Roman" w:cs="Times New Roman"/>
          <w:sz w:val="28"/>
          <w:szCs w:val="28"/>
          <w:lang w:val="uk-UA"/>
        </w:rPr>
        <w:t xml:space="preserve"> тому числі і харчової.</w:t>
      </w:r>
    </w:p>
    <w:p w:rsidR="0049713F" w:rsidRPr="0049713F" w:rsidRDefault="00426C94" w:rsidP="0049713F">
      <w:pPr>
        <w:tabs>
          <w:tab w:val="left" w:pos="142"/>
          <w:tab w:val="left" w:pos="426"/>
        </w:tabs>
        <w:spacing w:after="0" w:line="240" w:lineRule="auto"/>
        <w:ind w:firstLine="567"/>
        <w:jc w:val="both"/>
        <w:rPr>
          <w:rFonts w:ascii="Times New Roman" w:hAnsi="Times New Roman" w:cs="Times New Roman"/>
          <w:sz w:val="28"/>
          <w:szCs w:val="28"/>
          <w:lang w:val="uk-UA"/>
        </w:rPr>
      </w:pPr>
      <w:r w:rsidRPr="0049713F">
        <w:rPr>
          <w:rFonts w:ascii="Times New Roman" w:hAnsi="Times New Roman" w:cs="Times New Roman"/>
          <w:b/>
          <w:sz w:val="28"/>
          <w:szCs w:val="28"/>
          <w:lang w:val="uk-UA"/>
        </w:rPr>
        <w:t xml:space="preserve">Фізична </w:t>
      </w:r>
      <w:r w:rsidR="00D67E85" w:rsidRPr="0049713F">
        <w:rPr>
          <w:rFonts w:ascii="Times New Roman" w:hAnsi="Times New Roman" w:cs="Times New Roman"/>
          <w:b/>
          <w:sz w:val="28"/>
          <w:szCs w:val="28"/>
          <w:lang w:val="uk-UA"/>
        </w:rPr>
        <w:t xml:space="preserve"> і колоїдна </w:t>
      </w:r>
      <w:r w:rsidRPr="0049713F">
        <w:rPr>
          <w:rFonts w:ascii="Times New Roman" w:hAnsi="Times New Roman" w:cs="Times New Roman"/>
          <w:b/>
          <w:sz w:val="28"/>
          <w:szCs w:val="28"/>
          <w:lang w:val="uk-UA"/>
        </w:rPr>
        <w:t>хімія</w:t>
      </w:r>
      <w:r w:rsidRPr="0049713F">
        <w:rPr>
          <w:rFonts w:ascii="Times New Roman" w:hAnsi="Times New Roman" w:cs="Times New Roman"/>
          <w:sz w:val="28"/>
          <w:szCs w:val="28"/>
          <w:lang w:val="uk-UA"/>
        </w:rPr>
        <w:t xml:space="preserve"> </w:t>
      </w:r>
      <w:r w:rsidR="00E44A96" w:rsidRPr="0049713F">
        <w:rPr>
          <w:rFonts w:ascii="Times New Roman" w:hAnsi="Times New Roman" w:cs="Times New Roman"/>
          <w:sz w:val="28"/>
          <w:szCs w:val="28"/>
          <w:lang w:val="uk-UA"/>
        </w:rPr>
        <w:t xml:space="preserve"> </w:t>
      </w:r>
      <w:r w:rsidRPr="0049713F">
        <w:rPr>
          <w:rFonts w:ascii="Times New Roman" w:hAnsi="Times New Roman" w:cs="Times New Roman"/>
          <w:sz w:val="28"/>
          <w:szCs w:val="28"/>
          <w:lang w:val="uk-UA"/>
        </w:rPr>
        <w:t xml:space="preserve">має не лише теоретичне, але й практичне значення. Сировина, яка </w:t>
      </w:r>
      <w:r w:rsidR="001761BC" w:rsidRPr="0049713F">
        <w:rPr>
          <w:rFonts w:ascii="Times New Roman" w:hAnsi="Times New Roman" w:cs="Times New Roman"/>
          <w:sz w:val="28"/>
          <w:szCs w:val="28"/>
          <w:lang w:val="uk-UA"/>
        </w:rPr>
        <w:t xml:space="preserve"> </w:t>
      </w:r>
      <w:r w:rsidR="00B811EA" w:rsidRPr="0049713F">
        <w:rPr>
          <w:rFonts w:ascii="Times New Roman" w:hAnsi="Times New Roman" w:cs="Times New Roman"/>
          <w:sz w:val="28"/>
          <w:szCs w:val="28"/>
          <w:lang w:val="uk-UA"/>
        </w:rPr>
        <w:t>використовується у</w:t>
      </w:r>
      <w:r w:rsidRPr="0049713F">
        <w:rPr>
          <w:rFonts w:ascii="Times New Roman" w:hAnsi="Times New Roman" w:cs="Times New Roman"/>
          <w:sz w:val="28"/>
          <w:szCs w:val="28"/>
          <w:lang w:val="uk-UA"/>
        </w:rPr>
        <w:t xml:space="preserve"> харчовій промисловості, </w:t>
      </w:r>
      <w:r w:rsidR="00B811EA" w:rsidRPr="0049713F">
        <w:rPr>
          <w:rFonts w:ascii="Times New Roman" w:hAnsi="Times New Roman" w:cs="Times New Roman"/>
          <w:sz w:val="28"/>
          <w:szCs w:val="28"/>
          <w:lang w:val="uk-UA"/>
        </w:rPr>
        <w:t xml:space="preserve">- це переважно </w:t>
      </w:r>
      <w:r w:rsidRPr="0049713F">
        <w:rPr>
          <w:rFonts w:ascii="Times New Roman" w:hAnsi="Times New Roman" w:cs="Times New Roman"/>
          <w:sz w:val="28"/>
          <w:szCs w:val="28"/>
          <w:lang w:val="uk-UA"/>
        </w:rPr>
        <w:t xml:space="preserve"> колоїдні та високомолекулярні системи, тому для раціональної побудови технологічного процесу переро</w:t>
      </w:r>
      <w:r w:rsidR="00B811EA" w:rsidRPr="0049713F">
        <w:rPr>
          <w:rFonts w:ascii="Times New Roman" w:hAnsi="Times New Roman" w:cs="Times New Roman"/>
          <w:sz w:val="28"/>
          <w:szCs w:val="28"/>
          <w:lang w:val="uk-UA"/>
        </w:rPr>
        <w:t xml:space="preserve">бки сировини </w:t>
      </w:r>
      <w:r w:rsidR="00BB60EA" w:rsidRPr="0049713F">
        <w:rPr>
          <w:rFonts w:ascii="Times New Roman" w:hAnsi="Times New Roman" w:cs="Times New Roman"/>
          <w:sz w:val="28"/>
          <w:szCs w:val="28"/>
          <w:lang w:val="uk-UA"/>
        </w:rPr>
        <w:t xml:space="preserve"> </w:t>
      </w:r>
      <w:r w:rsidR="00BD53AE">
        <w:rPr>
          <w:rFonts w:ascii="Times New Roman" w:hAnsi="Times New Roman" w:cs="Times New Roman"/>
          <w:sz w:val="28"/>
          <w:szCs w:val="28"/>
          <w:lang w:val="uk-UA"/>
        </w:rPr>
        <w:t xml:space="preserve">сучасним </w:t>
      </w:r>
      <w:r w:rsidR="00BB60EA" w:rsidRPr="0049713F">
        <w:rPr>
          <w:rFonts w:ascii="Times New Roman" w:hAnsi="Times New Roman" w:cs="Times New Roman"/>
          <w:sz w:val="28"/>
          <w:szCs w:val="28"/>
          <w:lang w:val="uk-UA"/>
        </w:rPr>
        <w:t>фахівцям</w:t>
      </w:r>
      <w:r w:rsidR="00BD53AE">
        <w:rPr>
          <w:rFonts w:ascii="Times New Roman" w:hAnsi="Times New Roman" w:cs="Times New Roman"/>
          <w:sz w:val="28"/>
          <w:szCs w:val="28"/>
          <w:lang w:val="uk-UA"/>
        </w:rPr>
        <w:t>-технологам</w:t>
      </w:r>
      <w:r w:rsidR="00BB60EA" w:rsidRPr="0049713F">
        <w:rPr>
          <w:rFonts w:ascii="Times New Roman" w:hAnsi="Times New Roman" w:cs="Times New Roman"/>
          <w:sz w:val="28"/>
          <w:szCs w:val="28"/>
          <w:lang w:val="uk-UA"/>
        </w:rPr>
        <w:t xml:space="preserve">  </w:t>
      </w:r>
      <w:r w:rsidR="00B811EA" w:rsidRPr="0049713F">
        <w:rPr>
          <w:rFonts w:ascii="Times New Roman" w:hAnsi="Times New Roman" w:cs="Times New Roman"/>
          <w:sz w:val="28"/>
          <w:szCs w:val="28"/>
          <w:lang w:val="uk-UA"/>
        </w:rPr>
        <w:t>необхідно знати й у</w:t>
      </w:r>
      <w:r w:rsidRPr="0049713F">
        <w:rPr>
          <w:rFonts w:ascii="Times New Roman" w:hAnsi="Times New Roman" w:cs="Times New Roman"/>
          <w:sz w:val="28"/>
          <w:szCs w:val="28"/>
          <w:lang w:val="uk-UA"/>
        </w:rPr>
        <w:t xml:space="preserve">міти </w:t>
      </w:r>
      <w:r w:rsidR="00BB60EA" w:rsidRPr="0049713F">
        <w:rPr>
          <w:rFonts w:ascii="Times New Roman" w:hAnsi="Times New Roman" w:cs="Times New Roman"/>
          <w:sz w:val="28"/>
          <w:szCs w:val="28"/>
          <w:lang w:val="uk-UA"/>
        </w:rPr>
        <w:t xml:space="preserve"> </w:t>
      </w:r>
      <w:r w:rsidRPr="0049713F">
        <w:rPr>
          <w:rFonts w:ascii="Times New Roman" w:hAnsi="Times New Roman" w:cs="Times New Roman"/>
          <w:sz w:val="28"/>
          <w:szCs w:val="28"/>
          <w:lang w:val="uk-UA"/>
        </w:rPr>
        <w:t>застосовувати на практиці зако</w:t>
      </w:r>
      <w:r w:rsidR="001247CC" w:rsidRPr="0049713F">
        <w:rPr>
          <w:rFonts w:ascii="Times New Roman" w:hAnsi="Times New Roman" w:cs="Times New Roman"/>
          <w:sz w:val="28"/>
          <w:szCs w:val="28"/>
          <w:lang w:val="uk-UA"/>
        </w:rPr>
        <w:t>ни фізичної та колоїдної хімії, а</w:t>
      </w:r>
      <w:r w:rsidR="001E7E8F">
        <w:rPr>
          <w:rFonts w:ascii="Times New Roman" w:hAnsi="Times New Roman" w:cs="Times New Roman"/>
          <w:sz w:val="28"/>
          <w:szCs w:val="28"/>
          <w:lang w:val="uk-UA"/>
        </w:rPr>
        <w:t xml:space="preserve"> </w:t>
      </w:r>
      <w:r w:rsidRPr="0049713F">
        <w:rPr>
          <w:rFonts w:ascii="Times New Roman" w:hAnsi="Times New Roman" w:cs="Times New Roman"/>
          <w:sz w:val="28"/>
          <w:szCs w:val="28"/>
          <w:lang w:val="uk-UA"/>
        </w:rPr>
        <w:t xml:space="preserve">також </w:t>
      </w:r>
      <w:r w:rsidR="001247CC" w:rsidRPr="0049713F">
        <w:rPr>
          <w:rFonts w:ascii="Times New Roman" w:hAnsi="Times New Roman" w:cs="Times New Roman"/>
          <w:sz w:val="28"/>
          <w:szCs w:val="28"/>
          <w:lang w:val="uk-UA"/>
        </w:rPr>
        <w:t xml:space="preserve"> </w:t>
      </w:r>
      <w:r w:rsidR="003D030C" w:rsidRPr="0049713F">
        <w:rPr>
          <w:rFonts w:ascii="Times New Roman" w:hAnsi="Times New Roman" w:cs="Times New Roman"/>
          <w:sz w:val="28"/>
          <w:szCs w:val="28"/>
          <w:lang w:val="uk-UA"/>
        </w:rPr>
        <w:t>використовувати їх</w:t>
      </w:r>
      <w:r w:rsidRPr="0049713F">
        <w:rPr>
          <w:rFonts w:ascii="Times New Roman" w:hAnsi="Times New Roman" w:cs="Times New Roman"/>
          <w:sz w:val="28"/>
          <w:szCs w:val="28"/>
          <w:lang w:val="uk-UA"/>
        </w:rPr>
        <w:t xml:space="preserve"> для удосконалення технології виробництва продуктів харчування та</w:t>
      </w:r>
      <w:r w:rsidR="0049713F" w:rsidRPr="0049713F">
        <w:rPr>
          <w:rFonts w:ascii="Times New Roman" w:hAnsi="Times New Roman" w:cs="Times New Roman"/>
          <w:sz w:val="28"/>
          <w:szCs w:val="28"/>
          <w:lang w:val="uk-UA"/>
        </w:rPr>
        <w:t xml:space="preserve"> обробки і зберігання сировини.</w:t>
      </w:r>
    </w:p>
    <w:p w:rsidR="009060EF" w:rsidRPr="0049713F" w:rsidRDefault="001A5F7E" w:rsidP="0049713F">
      <w:pPr>
        <w:tabs>
          <w:tab w:val="left" w:pos="142"/>
          <w:tab w:val="left" w:pos="426"/>
        </w:tabs>
        <w:spacing w:after="0" w:line="240" w:lineRule="auto"/>
        <w:ind w:firstLine="567"/>
        <w:jc w:val="both"/>
        <w:rPr>
          <w:rFonts w:ascii="Times New Roman" w:hAnsi="Times New Roman" w:cs="Times New Roman"/>
          <w:sz w:val="28"/>
          <w:szCs w:val="28"/>
          <w:lang w:val="uk-UA"/>
        </w:rPr>
      </w:pPr>
      <w:r w:rsidRPr="0049713F">
        <w:rPr>
          <w:rFonts w:ascii="Times New Roman" w:eastAsia="Times New Roman" w:hAnsi="Times New Roman" w:cs="Times New Roman"/>
          <w:b/>
          <w:sz w:val="28"/>
          <w:szCs w:val="28"/>
          <w:lang w:val="uk-UA" w:eastAsia="ru-RU"/>
        </w:rPr>
        <w:t xml:space="preserve">Конспект </w:t>
      </w:r>
      <w:r w:rsidR="00203BE6" w:rsidRPr="0049713F">
        <w:rPr>
          <w:rFonts w:ascii="Times New Roman" w:eastAsia="Times New Roman" w:hAnsi="Times New Roman" w:cs="Times New Roman"/>
          <w:b/>
          <w:sz w:val="28"/>
          <w:szCs w:val="28"/>
          <w:lang w:val="uk-UA" w:eastAsia="ru-RU"/>
        </w:rPr>
        <w:t xml:space="preserve"> </w:t>
      </w:r>
      <w:r w:rsidR="006235A4" w:rsidRPr="0049713F">
        <w:rPr>
          <w:rFonts w:ascii="Times New Roman" w:eastAsia="Times New Roman" w:hAnsi="Times New Roman" w:cs="Times New Roman"/>
          <w:b/>
          <w:sz w:val="28"/>
          <w:szCs w:val="28"/>
          <w:lang w:val="uk-UA" w:eastAsia="ru-RU"/>
        </w:rPr>
        <w:t xml:space="preserve">наведених </w:t>
      </w:r>
      <w:r w:rsidR="00203BE6" w:rsidRPr="0049713F">
        <w:rPr>
          <w:rFonts w:ascii="Times New Roman" w:eastAsia="Times New Roman" w:hAnsi="Times New Roman" w:cs="Times New Roman"/>
          <w:b/>
          <w:sz w:val="28"/>
          <w:szCs w:val="28"/>
          <w:lang w:val="uk-UA" w:eastAsia="ru-RU"/>
        </w:rPr>
        <w:t>лекцій охоплює</w:t>
      </w:r>
      <w:r w:rsidR="00203BE6" w:rsidRPr="0049713F">
        <w:rPr>
          <w:rFonts w:ascii="Times New Roman" w:eastAsia="Times New Roman" w:hAnsi="Times New Roman" w:cs="Times New Roman"/>
          <w:sz w:val="28"/>
          <w:szCs w:val="28"/>
          <w:lang w:val="uk-UA" w:eastAsia="ru-RU"/>
        </w:rPr>
        <w:t xml:space="preserve"> найважливіші вузлові питання, тематика яких відпові</w:t>
      </w:r>
      <w:r w:rsidR="00E45FEE" w:rsidRPr="0049713F">
        <w:rPr>
          <w:rFonts w:ascii="Times New Roman" w:eastAsia="Times New Roman" w:hAnsi="Times New Roman" w:cs="Times New Roman"/>
          <w:sz w:val="28"/>
          <w:szCs w:val="28"/>
          <w:lang w:val="uk-UA" w:eastAsia="ru-RU"/>
        </w:rPr>
        <w:t>дає</w:t>
      </w:r>
      <w:r w:rsidR="00D67E85" w:rsidRPr="0049713F">
        <w:rPr>
          <w:rFonts w:ascii="Times New Roman" w:eastAsia="Times New Roman" w:hAnsi="Times New Roman" w:cs="Times New Roman"/>
          <w:sz w:val="28"/>
          <w:szCs w:val="28"/>
          <w:lang w:val="uk-UA" w:eastAsia="ru-RU"/>
        </w:rPr>
        <w:t xml:space="preserve"> програмі курсу "Фізична та колоїдна хімія".</w:t>
      </w:r>
      <w:r w:rsidR="00586C90" w:rsidRPr="0049713F">
        <w:rPr>
          <w:rFonts w:ascii="Times New Roman" w:eastAsia="Times New Roman" w:hAnsi="Times New Roman" w:cs="Times New Roman"/>
          <w:sz w:val="28"/>
          <w:szCs w:val="28"/>
          <w:lang w:val="uk-UA" w:eastAsia="ru-RU"/>
        </w:rPr>
        <w:t xml:space="preserve"> </w:t>
      </w:r>
      <w:r w:rsidR="00706591" w:rsidRPr="0049713F">
        <w:rPr>
          <w:rFonts w:ascii="Times New Roman" w:eastAsia="Times New Roman" w:hAnsi="Times New Roman" w:cs="Times New Roman"/>
          <w:sz w:val="28"/>
          <w:szCs w:val="28"/>
          <w:lang w:val="uk-UA" w:eastAsia="ru-RU"/>
        </w:rPr>
        <w:t xml:space="preserve">У цьому конспекті розглядаються </w:t>
      </w:r>
      <w:r w:rsidR="00BD53AE">
        <w:rPr>
          <w:rFonts w:ascii="Times New Roman" w:eastAsia="Times New Roman" w:hAnsi="Times New Roman" w:cs="Times New Roman"/>
          <w:sz w:val="28"/>
          <w:szCs w:val="28"/>
          <w:lang w:val="uk-UA" w:eastAsia="ru-RU"/>
        </w:rPr>
        <w:t>фізико-</w:t>
      </w:r>
      <w:r w:rsidR="00C06A96" w:rsidRPr="0049713F">
        <w:rPr>
          <w:rFonts w:ascii="Times New Roman" w:eastAsia="Times New Roman" w:hAnsi="Times New Roman" w:cs="Times New Roman"/>
          <w:sz w:val="28"/>
          <w:szCs w:val="28"/>
          <w:lang w:val="uk-UA" w:eastAsia="ru-RU"/>
        </w:rPr>
        <w:t>хімічні, т</w:t>
      </w:r>
      <w:r w:rsidR="00F02536" w:rsidRPr="0049713F">
        <w:rPr>
          <w:rFonts w:ascii="Times New Roman" w:eastAsia="Times New Roman" w:hAnsi="Times New Roman" w:cs="Times New Roman"/>
          <w:sz w:val="28"/>
          <w:szCs w:val="28"/>
          <w:lang w:val="uk-UA" w:eastAsia="ru-RU"/>
        </w:rPr>
        <w:t xml:space="preserve">ермодинамічні, </w:t>
      </w:r>
      <w:r w:rsidR="00BD53AE">
        <w:rPr>
          <w:rFonts w:ascii="Times New Roman" w:eastAsia="Times New Roman" w:hAnsi="Times New Roman" w:cs="Times New Roman"/>
          <w:sz w:val="28"/>
          <w:szCs w:val="28"/>
          <w:lang w:val="uk-UA" w:eastAsia="ru-RU"/>
        </w:rPr>
        <w:t>колоїдно-</w:t>
      </w:r>
      <w:r w:rsidR="00BB3C3A" w:rsidRPr="0049713F">
        <w:rPr>
          <w:rFonts w:ascii="Times New Roman" w:eastAsia="Times New Roman" w:hAnsi="Times New Roman" w:cs="Times New Roman"/>
          <w:sz w:val="28"/>
          <w:szCs w:val="28"/>
          <w:lang w:val="uk-UA" w:eastAsia="ru-RU"/>
        </w:rPr>
        <w:t>хімічні, кінетичні процеси</w:t>
      </w:r>
      <w:r w:rsidR="00C453D6" w:rsidRPr="0049713F">
        <w:rPr>
          <w:rFonts w:ascii="Times New Roman" w:eastAsia="Times New Roman" w:hAnsi="Times New Roman" w:cs="Times New Roman"/>
          <w:sz w:val="28"/>
          <w:szCs w:val="28"/>
          <w:lang w:val="uk-UA" w:eastAsia="ru-RU"/>
        </w:rPr>
        <w:t xml:space="preserve">, що відіграють велику роль у </w:t>
      </w:r>
      <w:r w:rsidR="00E35CC6" w:rsidRPr="0049713F">
        <w:rPr>
          <w:rFonts w:ascii="Times New Roman" w:eastAsia="Times New Roman" w:hAnsi="Times New Roman" w:cs="Times New Roman"/>
          <w:sz w:val="28"/>
          <w:szCs w:val="28"/>
          <w:lang w:val="uk-UA" w:eastAsia="ru-RU"/>
        </w:rPr>
        <w:t>технології харчових виробництв, а т</w:t>
      </w:r>
      <w:r w:rsidR="00476363" w:rsidRPr="0049713F">
        <w:rPr>
          <w:rFonts w:ascii="Times New Roman" w:eastAsia="Times New Roman" w:hAnsi="Times New Roman" w:cs="Times New Roman"/>
          <w:sz w:val="28"/>
          <w:szCs w:val="28"/>
          <w:lang w:val="uk-UA" w:eastAsia="ru-RU"/>
        </w:rPr>
        <w:t>акож мо</w:t>
      </w:r>
      <w:r w:rsidR="00BD53AE">
        <w:rPr>
          <w:rFonts w:ascii="Times New Roman" w:eastAsia="Times New Roman" w:hAnsi="Times New Roman" w:cs="Times New Roman"/>
          <w:sz w:val="28"/>
          <w:szCs w:val="28"/>
          <w:lang w:val="uk-UA" w:eastAsia="ru-RU"/>
        </w:rPr>
        <w:t xml:space="preserve">лекулярно-дисперсні, </w:t>
      </w:r>
      <w:proofErr w:type="spellStart"/>
      <w:r w:rsidR="00BD53AE">
        <w:rPr>
          <w:rFonts w:ascii="Times New Roman" w:eastAsia="Times New Roman" w:hAnsi="Times New Roman" w:cs="Times New Roman"/>
          <w:sz w:val="28"/>
          <w:szCs w:val="28"/>
          <w:lang w:val="uk-UA" w:eastAsia="ru-RU"/>
        </w:rPr>
        <w:t>колоїдно-</w:t>
      </w:r>
      <w:r w:rsidR="00476363" w:rsidRPr="0049713F">
        <w:rPr>
          <w:rFonts w:ascii="Times New Roman" w:eastAsia="Times New Roman" w:hAnsi="Times New Roman" w:cs="Times New Roman"/>
          <w:sz w:val="28"/>
          <w:szCs w:val="28"/>
          <w:lang w:val="uk-UA" w:eastAsia="ru-RU"/>
        </w:rPr>
        <w:t>дисперсні</w:t>
      </w:r>
      <w:proofErr w:type="spellEnd"/>
      <w:r w:rsidR="00D15169" w:rsidRPr="0049713F">
        <w:rPr>
          <w:rFonts w:ascii="Times New Roman" w:eastAsia="Times New Roman" w:hAnsi="Times New Roman" w:cs="Times New Roman"/>
          <w:sz w:val="28"/>
          <w:szCs w:val="28"/>
          <w:lang w:val="uk-UA" w:eastAsia="ru-RU"/>
        </w:rPr>
        <w:t xml:space="preserve"> та </w:t>
      </w:r>
      <w:proofErr w:type="spellStart"/>
      <w:r w:rsidR="00D15169" w:rsidRPr="0049713F">
        <w:rPr>
          <w:rFonts w:ascii="Times New Roman" w:eastAsia="Times New Roman" w:hAnsi="Times New Roman" w:cs="Times New Roman"/>
          <w:sz w:val="28"/>
          <w:szCs w:val="28"/>
          <w:lang w:val="uk-UA" w:eastAsia="ru-RU"/>
        </w:rPr>
        <w:t>мікрогетерогенні</w:t>
      </w:r>
      <w:proofErr w:type="spellEnd"/>
      <w:r w:rsidR="00D15169" w:rsidRPr="0049713F">
        <w:rPr>
          <w:rFonts w:ascii="Times New Roman" w:eastAsia="Times New Roman" w:hAnsi="Times New Roman" w:cs="Times New Roman"/>
          <w:sz w:val="28"/>
          <w:szCs w:val="28"/>
          <w:lang w:val="uk-UA" w:eastAsia="ru-RU"/>
        </w:rPr>
        <w:t xml:space="preserve"> системи, </w:t>
      </w:r>
    </w:p>
    <w:p w:rsidR="0049713F" w:rsidRPr="0049713F" w:rsidRDefault="00D15169" w:rsidP="00DE0243">
      <w:pPr>
        <w:tabs>
          <w:tab w:val="left" w:pos="142"/>
        </w:tabs>
        <w:spacing w:after="0" w:line="240" w:lineRule="auto"/>
        <w:jc w:val="both"/>
        <w:rPr>
          <w:rFonts w:ascii="Times New Roman" w:eastAsia="Times New Roman" w:hAnsi="Times New Roman" w:cs="Times New Roman"/>
          <w:sz w:val="28"/>
          <w:szCs w:val="28"/>
          <w:lang w:val="uk-UA" w:eastAsia="ru-RU"/>
        </w:rPr>
      </w:pPr>
      <w:r w:rsidRPr="0049713F">
        <w:rPr>
          <w:rFonts w:ascii="Times New Roman" w:eastAsia="Times New Roman" w:hAnsi="Times New Roman" w:cs="Times New Roman"/>
          <w:sz w:val="28"/>
          <w:szCs w:val="28"/>
          <w:lang w:val="uk-UA" w:eastAsia="ru-RU"/>
        </w:rPr>
        <w:t xml:space="preserve">якими є </w:t>
      </w:r>
      <w:r w:rsidR="00985471" w:rsidRPr="0049713F">
        <w:rPr>
          <w:rFonts w:ascii="Times New Roman" w:eastAsia="Times New Roman" w:hAnsi="Times New Roman" w:cs="Times New Roman"/>
          <w:sz w:val="28"/>
          <w:szCs w:val="28"/>
          <w:lang w:val="uk-UA" w:eastAsia="ru-RU"/>
        </w:rPr>
        <w:t>більшість харчових продуктів та їжа.</w:t>
      </w:r>
      <w:r w:rsidR="0077458D" w:rsidRPr="0049713F">
        <w:rPr>
          <w:rFonts w:ascii="Times New Roman" w:eastAsia="Times New Roman" w:hAnsi="Times New Roman" w:cs="Times New Roman"/>
          <w:sz w:val="28"/>
          <w:szCs w:val="28"/>
          <w:lang w:val="uk-UA" w:eastAsia="ru-RU"/>
        </w:rPr>
        <w:t xml:space="preserve"> </w:t>
      </w:r>
    </w:p>
    <w:p w:rsidR="0049713F" w:rsidRPr="0049713F" w:rsidRDefault="00586C90" w:rsidP="001E7E8F">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49713F">
        <w:rPr>
          <w:rFonts w:ascii="Times New Roman" w:eastAsia="Times New Roman" w:hAnsi="Times New Roman" w:cs="Times New Roman"/>
          <w:sz w:val="28"/>
          <w:szCs w:val="28"/>
          <w:lang w:val="uk-UA" w:eastAsia="ru-RU"/>
        </w:rPr>
        <w:t xml:space="preserve">На початку кожної лекції наводиться </w:t>
      </w:r>
      <w:r w:rsidR="007946C4" w:rsidRPr="0049713F">
        <w:rPr>
          <w:rFonts w:ascii="Times New Roman" w:eastAsia="Times New Roman" w:hAnsi="Times New Roman" w:cs="Times New Roman"/>
          <w:sz w:val="28"/>
          <w:szCs w:val="28"/>
          <w:lang w:val="uk-UA" w:eastAsia="ru-RU"/>
        </w:rPr>
        <w:t xml:space="preserve"> її план,</w:t>
      </w:r>
      <w:r w:rsidR="00D72292" w:rsidRPr="0049713F">
        <w:rPr>
          <w:rFonts w:ascii="Times New Roman" w:eastAsia="Times New Roman" w:hAnsi="Times New Roman" w:cs="Times New Roman"/>
          <w:sz w:val="28"/>
          <w:szCs w:val="28"/>
          <w:lang w:val="uk-UA" w:eastAsia="ru-RU"/>
        </w:rPr>
        <w:t xml:space="preserve"> перелік літературних джерел, </w:t>
      </w:r>
      <w:r w:rsidR="0004081F" w:rsidRPr="0049713F">
        <w:rPr>
          <w:rFonts w:ascii="Times New Roman" w:eastAsia="Times New Roman" w:hAnsi="Times New Roman" w:cs="Times New Roman"/>
          <w:sz w:val="28"/>
          <w:szCs w:val="28"/>
          <w:lang w:val="uk-UA" w:eastAsia="ru-RU"/>
        </w:rPr>
        <w:t xml:space="preserve"> а в кінці -  питання </w:t>
      </w:r>
      <w:r w:rsidR="007946C4" w:rsidRPr="0049713F">
        <w:rPr>
          <w:rFonts w:ascii="Times New Roman" w:eastAsia="Times New Roman" w:hAnsi="Times New Roman" w:cs="Times New Roman"/>
          <w:sz w:val="28"/>
          <w:szCs w:val="28"/>
          <w:lang w:val="uk-UA" w:eastAsia="ru-RU"/>
        </w:rPr>
        <w:t xml:space="preserve"> </w:t>
      </w:r>
      <w:r w:rsidR="0004081F" w:rsidRPr="0049713F">
        <w:rPr>
          <w:rFonts w:ascii="Times New Roman" w:eastAsia="Times New Roman" w:hAnsi="Times New Roman" w:cs="Times New Roman"/>
          <w:sz w:val="28"/>
          <w:szCs w:val="28"/>
          <w:lang w:val="uk-UA" w:eastAsia="ru-RU"/>
        </w:rPr>
        <w:t xml:space="preserve">та завдання  </w:t>
      </w:r>
      <w:r w:rsidR="007946C4" w:rsidRPr="0049713F">
        <w:rPr>
          <w:rFonts w:ascii="Times New Roman" w:eastAsia="Times New Roman" w:hAnsi="Times New Roman" w:cs="Times New Roman"/>
          <w:sz w:val="28"/>
          <w:szCs w:val="28"/>
          <w:lang w:val="uk-UA" w:eastAsia="ru-RU"/>
        </w:rPr>
        <w:t xml:space="preserve"> дл</w:t>
      </w:r>
      <w:r w:rsidR="00F724B8" w:rsidRPr="0049713F">
        <w:rPr>
          <w:rFonts w:ascii="Times New Roman" w:eastAsia="Times New Roman" w:hAnsi="Times New Roman" w:cs="Times New Roman"/>
          <w:sz w:val="28"/>
          <w:szCs w:val="28"/>
          <w:lang w:val="uk-UA" w:eastAsia="ru-RU"/>
        </w:rPr>
        <w:t xml:space="preserve">я самоперевірки засвоєних знань, що сприятиме більш </w:t>
      </w:r>
      <w:r w:rsidR="005C388A" w:rsidRPr="0049713F">
        <w:rPr>
          <w:rFonts w:ascii="Times New Roman" w:eastAsia="Times New Roman" w:hAnsi="Times New Roman" w:cs="Times New Roman"/>
          <w:sz w:val="28"/>
          <w:szCs w:val="28"/>
          <w:lang w:val="uk-UA" w:eastAsia="ru-RU"/>
        </w:rPr>
        <w:t>ефективній навчальній роботі студентів.</w:t>
      </w:r>
      <w:r w:rsidR="007107EA" w:rsidRPr="0049713F">
        <w:rPr>
          <w:rFonts w:ascii="Times New Roman" w:eastAsia="Times New Roman" w:hAnsi="Times New Roman" w:cs="Times New Roman"/>
          <w:sz w:val="28"/>
          <w:szCs w:val="28"/>
          <w:lang w:val="uk-UA" w:eastAsia="ru-RU"/>
        </w:rPr>
        <w:t xml:space="preserve"> </w:t>
      </w:r>
    </w:p>
    <w:p w:rsidR="007107EA" w:rsidRPr="0049713F" w:rsidRDefault="007107EA" w:rsidP="0049713F">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49713F">
        <w:rPr>
          <w:rFonts w:ascii="Times New Roman" w:eastAsia="Times New Roman" w:hAnsi="Times New Roman" w:cs="Times New Roman"/>
          <w:b/>
          <w:sz w:val="28"/>
          <w:szCs w:val="28"/>
          <w:lang w:val="uk-UA" w:eastAsia="ru-RU"/>
        </w:rPr>
        <w:t>Конспект призначений</w:t>
      </w:r>
      <w:r w:rsidRPr="0049713F">
        <w:rPr>
          <w:rFonts w:ascii="Times New Roman" w:eastAsia="Times New Roman" w:hAnsi="Times New Roman" w:cs="Times New Roman"/>
          <w:sz w:val="28"/>
          <w:szCs w:val="28"/>
          <w:lang w:val="uk-UA" w:eastAsia="ru-RU"/>
        </w:rPr>
        <w:t xml:space="preserve"> д</w:t>
      </w:r>
      <w:r w:rsidR="000E7C8F" w:rsidRPr="0049713F">
        <w:rPr>
          <w:rFonts w:ascii="Times New Roman" w:eastAsia="Times New Roman" w:hAnsi="Times New Roman" w:cs="Times New Roman"/>
          <w:sz w:val="28"/>
          <w:szCs w:val="28"/>
          <w:lang w:val="uk-UA" w:eastAsia="ru-RU"/>
        </w:rPr>
        <w:t xml:space="preserve">ля студентів  заочної форми навчання за професійним спрямуванням </w:t>
      </w:r>
      <w:r w:rsidR="009826D7" w:rsidRPr="0049713F">
        <w:rPr>
          <w:rFonts w:ascii="Times New Roman" w:eastAsia="Times New Roman" w:hAnsi="Times New Roman" w:cs="Times New Roman"/>
          <w:sz w:val="28"/>
          <w:szCs w:val="28"/>
          <w:lang w:val="uk-UA" w:eastAsia="ru-RU"/>
        </w:rPr>
        <w:t>181 "Харчові технології".</w:t>
      </w:r>
    </w:p>
    <w:p w:rsidR="00426C94" w:rsidRPr="0049713F" w:rsidRDefault="00426C94" w:rsidP="00DE0243">
      <w:pPr>
        <w:tabs>
          <w:tab w:val="left" w:pos="142"/>
        </w:tabs>
        <w:spacing w:after="0" w:line="240" w:lineRule="auto"/>
        <w:jc w:val="both"/>
        <w:rPr>
          <w:rFonts w:ascii="Times New Roman" w:eastAsia="Times New Roman" w:hAnsi="Times New Roman" w:cs="Times New Roman"/>
          <w:sz w:val="28"/>
          <w:szCs w:val="28"/>
          <w:lang w:val="uk-UA" w:eastAsia="ru-RU"/>
        </w:rPr>
      </w:pPr>
    </w:p>
    <w:p w:rsidR="00426C94" w:rsidRDefault="00426C94" w:rsidP="00DE0243">
      <w:pPr>
        <w:tabs>
          <w:tab w:val="left" w:pos="142"/>
        </w:tabs>
        <w:spacing w:after="0" w:line="240" w:lineRule="auto"/>
        <w:jc w:val="both"/>
        <w:rPr>
          <w:rFonts w:ascii="Times New Roman" w:hAnsi="Times New Roman" w:cs="Times New Roman"/>
          <w:sz w:val="28"/>
          <w:szCs w:val="28"/>
          <w:lang w:val="uk-UA"/>
        </w:rPr>
      </w:pPr>
    </w:p>
    <w:p w:rsidR="00426C94" w:rsidRDefault="00426C94" w:rsidP="00DE0243">
      <w:pPr>
        <w:spacing w:after="0" w:line="240" w:lineRule="auto"/>
        <w:jc w:val="both"/>
        <w:rPr>
          <w:rFonts w:ascii="Times New Roman" w:hAnsi="Times New Roman" w:cs="Times New Roman"/>
          <w:sz w:val="28"/>
          <w:szCs w:val="28"/>
          <w:lang w:val="uk-UA"/>
        </w:rPr>
      </w:pPr>
    </w:p>
    <w:p w:rsidR="006115A2" w:rsidRDefault="006115A2" w:rsidP="00DE0243">
      <w:pPr>
        <w:spacing w:after="0" w:line="240" w:lineRule="auto"/>
        <w:jc w:val="both"/>
        <w:rPr>
          <w:rFonts w:ascii="Times New Roman" w:hAnsi="Times New Roman" w:cs="Times New Roman"/>
          <w:sz w:val="28"/>
          <w:szCs w:val="28"/>
          <w:lang w:val="uk-UA"/>
        </w:rPr>
      </w:pPr>
    </w:p>
    <w:p w:rsidR="0024520A" w:rsidRDefault="008E4C1A" w:rsidP="00DE0243">
      <w:pPr>
        <w:spacing w:after="0" w:line="240" w:lineRule="auto"/>
        <w:jc w:val="both"/>
        <w:rPr>
          <w:rFonts w:ascii="Times New Roman" w:hAnsi="Times New Roman" w:cs="Times New Roman"/>
          <w:sz w:val="28"/>
          <w:szCs w:val="28"/>
          <w:lang w:val="uk-UA"/>
        </w:rPr>
      </w:pPr>
      <w:r w:rsidRPr="00DE7F54">
        <w:rPr>
          <w:rFonts w:ascii="Times New Roman" w:hAnsi="Times New Roman" w:cs="Times New Roman"/>
          <w:sz w:val="28"/>
          <w:szCs w:val="28"/>
          <w:lang w:val="uk-UA"/>
        </w:rPr>
        <w:t xml:space="preserve"> </w:t>
      </w:r>
    </w:p>
    <w:p w:rsidR="00716686" w:rsidRDefault="00716686" w:rsidP="00DE0243">
      <w:pPr>
        <w:spacing w:after="0" w:line="240" w:lineRule="auto"/>
        <w:jc w:val="both"/>
        <w:rPr>
          <w:rFonts w:ascii="Times New Roman" w:hAnsi="Times New Roman" w:cs="Times New Roman"/>
          <w:sz w:val="28"/>
          <w:szCs w:val="28"/>
          <w:lang w:val="uk-UA"/>
        </w:rPr>
      </w:pPr>
    </w:p>
    <w:p w:rsidR="00716686" w:rsidRDefault="00716686" w:rsidP="00277A39">
      <w:pPr>
        <w:spacing w:after="0" w:line="240" w:lineRule="auto"/>
        <w:jc w:val="center"/>
        <w:rPr>
          <w:rFonts w:ascii="Times New Roman" w:hAnsi="Times New Roman" w:cs="Times New Roman"/>
          <w:sz w:val="28"/>
          <w:szCs w:val="28"/>
          <w:lang w:val="uk-UA"/>
        </w:rPr>
      </w:pPr>
    </w:p>
    <w:p w:rsidR="00716686" w:rsidRDefault="00716686" w:rsidP="00277A39">
      <w:pPr>
        <w:spacing w:after="0" w:line="240" w:lineRule="auto"/>
        <w:jc w:val="center"/>
        <w:rPr>
          <w:rFonts w:ascii="Times New Roman" w:hAnsi="Times New Roman" w:cs="Times New Roman"/>
          <w:sz w:val="28"/>
          <w:szCs w:val="28"/>
          <w:lang w:val="uk-UA"/>
        </w:rPr>
      </w:pPr>
    </w:p>
    <w:p w:rsidR="00716686" w:rsidRDefault="00716686" w:rsidP="00277A39">
      <w:pPr>
        <w:spacing w:after="0" w:line="240" w:lineRule="auto"/>
        <w:jc w:val="center"/>
        <w:rPr>
          <w:rFonts w:ascii="Times New Roman" w:hAnsi="Times New Roman" w:cs="Times New Roman"/>
          <w:sz w:val="28"/>
          <w:szCs w:val="28"/>
          <w:lang w:val="uk-UA"/>
        </w:rPr>
      </w:pPr>
    </w:p>
    <w:p w:rsidR="00716686" w:rsidRDefault="00716686" w:rsidP="00277A39">
      <w:pPr>
        <w:spacing w:after="0" w:line="240" w:lineRule="auto"/>
        <w:jc w:val="center"/>
        <w:rPr>
          <w:rFonts w:ascii="Times New Roman" w:hAnsi="Times New Roman" w:cs="Times New Roman"/>
          <w:sz w:val="28"/>
          <w:szCs w:val="28"/>
          <w:lang w:val="uk-UA"/>
        </w:rPr>
      </w:pPr>
    </w:p>
    <w:p w:rsidR="00716686" w:rsidRDefault="00716686" w:rsidP="00277A39">
      <w:pPr>
        <w:spacing w:after="0" w:line="240" w:lineRule="auto"/>
        <w:jc w:val="center"/>
        <w:rPr>
          <w:rFonts w:ascii="Times New Roman" w:hAnsi="Times New Roman" w:cs="Times New Roman"/>
          <w:sz w:val="28"/>
          <w:szCs w:val="28"/>
          <w:lang w:val="uk-UA"/>
        </w:rPr>
      </w:pPr>
    </w:p>
    <w:p w:rsidR="00716686" w:rsidRPr="00716686" w:rsidRDefault="00716686" w:rsidP="00277A39">
      <w:pPr>
        <w:spacing w:after="0" w:line="240" w:lineRule="auto"/>
        <w:jc w:val="center"/>
        <w:rPr>
          <w:rFonts w:ascii="Times New Roman" w:eastAsia="Times New Roman" w:hAnsi="Times New Roman" w:cs="Times New Roman"/>
          <w:b/>
          <w:sz w:val="28"/>
          <w:szCs w:val="28"/>
          <w:lang w:val="uk-UA" w:eastAsia="ru-RU"/>
        </w:rPr>
      </w:pPr>
    </w:p>
    <w:p w:rsidR="001E7E8F" w:rsidRDefault="001E7E8F" w:rsidP="001E7E8F">
      <w:pPr>
        <w:spacing w:after="0" w:line="240" w:lineRule="auto"/>
        <w:rPr>
          <w:rFonts w:ascii="Times New Roman" w:eastAsia="Times New Roman" w:hAnsi="Times New Roman" w:cs="Times New Roman"/>
          <w:b/>
          <w:sz w:val="28"/>
          <w:szCs w:val="28"/>
          <w:lang w:val="uk-UA" w:eastAsia="ru-RU"/>
        </w:rPr>
      </w:pPr>
    </w:p>
    <w:p w:rsidR="00BD53AE" w:rsidRDefault="00BD53AE" w:rsidP="001E7E8F">
      <w:pPr>
        <w:spacing w:after="0" w:line="240" w:lineRule="auto"/>
        <w:rPr>
          <w:rFonts w:ascii="Times New Roman" w:eastAsia="Times New Roman" w:hAnsi="Times New Roman" w:cs="Times New Roman"/>
          <w:b/>
          <w:sz w:val="28"/>
          <w:szCs w:val="28"/>
          <w:lang w:val="uk-UA" w:eastAsia="ru-RU"/>
        </w:rPr>
      </w:pPr>
    </w:p>
    <w:p w:rsidR="00742C64" w:rsidRDefault="00742C64" w:rsidP="001E7E8F">
      <w:pPr>
        <w:spacing w:after="0" w:line="240" w:lineRule="auto"/>
        <w:rPr>
          <w:rFonts w:ascii="Times New Roman" w:eastAsia="Times New Roman" w:hAnsi="Times New Roman" w:cs="Times New Roman"/>
          <w:b/>
          <w:sz w:val="32"/>
          <w:szCs w:val="32"/>
          <w:lang w:val="uk-UA" w:eastAsia="ru-RU"/>
        </w:rPr>
      </w:pPr>
    </w:p>
    <w:p w:rsidR="00277A39" w:rsidRPr="00C628EB" w:rsidRDefault="00277A39" w:rsidP="00277A39">
      <w:pPr>
        <w:spacing w:after="0" w:line="240" w:lineRule="auto"/>
        <w:jc w:val="center"/>
        <w:rPr>
          <w:rFonts w:ascii="Times New Roman" w:eastAsia="Times New Roman" w:hAnsi="Times New Roman" w:cs="Times New Roman"/>
          <w:b/>
          <w:sz w:val="32"/>
          <w:szCs w:val="32"/>
          <w:lang w:val="uk-UA" w:eastAsia="ru-RU"/>
        </w:rPr>
      </w:pPr>
      <w:r w:rsidRPr="00C628EB">
        <w:rPr>
          <w:rFonts w:ascii="Times New Roman" w:eastAsia="Times New Roman" w:hAnsi="Times New Roman" w:cs="Times New Roman"/>
          <w:b/>
          <w:sz w:val="32"/>
          <w:szCs w:val="32"/>
          <w:lang w:val="uk-UA" w:eastAsia="ru-RU"/>
        </w:rPr>
        <w:lastRenderedPageBreak/>
        <w:t xml:space="preserve">Лекція </w:t>
      </w:r>
      <w:r w:rsidR="0093320D">
        <w:rPr>
          <w:rFonts w:ascii="Times New Roman" w:eastAsia="Times New Roman" w:hAnsi="Times New Roman" w:cs="Times New Roman"/>
          <w:b/>
          <w:sz w:val="32"/>
          <w:szCs w:val="32"/>
          <w:lang w:val="uk-UA" w:eastAsia="ru-RU"/>
        </w:rPr>
        <w:t>№</w:t>
      </w:r>
      <w:r w:rsidRPr="00C628EB">
        <w:rPr>
          <w:rFonts w:ascii="Times New Roman" w:eastAsia="Times New Roman" w:hAnsi="Times New Roman" w:cs="Times New Roman"/>
          <w:b/>
          <w:sz w:val="32"/>
          <w:szCs w:val="32"/>
          <w:lang w:val="uk-UA" w:eastAsia="ru-RU"/>
        </w:rPr>
        <w:t>1</w:t>
      </w:r>
    </w:p>
    <w:p w:rsidR="00277A39" w:rsidRPr="00277A39" w:rsidRDefault="000104D7" w:rsidP="00277A3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w:t>
      </w:r>
      <w:r w:rsidR="00CC0BE6">
        <w:rPr>
          <w:rFonts w:ascii="Times New Roman" w:eastAsia="Times New Roman" w:hAnsi="Times New Roman" w:cs="Times New Roman"/>
          <w:b/>
          <w:sz w:val="28"/>
          <w:szCs w:val="28"/>
          <w:lang w:val="uk-UA" w:eastAsia="ru-RU"/>
        </w:rPr>
        <w:t xml:space="preserve"> </w:t>
      </w:r>
      <w:r w:rsidR="00277A39" w:rsidRPr="00277A39">
        <w:rPr>
          <w:rFonts w:ascii="Times New Roman" w:eastAsia="Times New Roman" w:hAnsi="Times New Roman" w:cs="Times New Roman"/>
          <w:b/>
          <w:sz w:val="28"/>
          <w:szCs w:val="28"/>
          <w:lang w:val="uk-UA" w:eastAsia="ru-RU"/>
        </w:rPr>
        <w:t>Завдання курсу «Фізична і колоїдна хімія».</w:t>
      </w:r>
    </w:p>
    <w:p w:rsidR="00277A39" w:rsidRPr="00277A39" w:rsidRDefault="00277A39" w:rsidP="00277A39">
      <w:pPr>
        <w:spacing w:after="0" w:line="240" w:lineRule="auto"/>
        <w:jc w:val="center"/>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 xml:space="preserve"> Основні поняття і закони термодинаміки, термохімії. </w:t>
      </w:r>
    </w:p>
    <w:p w:rsidR="00277A39" w:rsidRPr="00277A39" w:rsidRDefault="00277A39" w:rsidP="00277A39">
      <w:pPr>
        <w:spacing w:after="0" w:line="240" w:lineRule="auto"/>
        <w:jc w:val="center"/>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Агрегатні стани речовини.</w:t>
      </w:r>
    </w:p>
    <w:p w:rsidR="00277A39" w:rsidRPr="00277A39" w:rsidRDefault="00277A39" w:rsidP="00277A39">
      <w:pPr>
        <w:spacing w:after="0" w:line="240" w:lineRule="auto"/>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jc w:val="center"/>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План.</w:t>
      </w:r>
    </w:p>
    <w:p w:rsidR="00277A39" w:rsidRPr="00277A39" w:rsidRDefault="00277A39" w:rsidP="00277A39">
      <w:pPr>
        <w:spacing w:after="0" w:line="240" w:lineRule="auto"/>
        <w:jc w:val="center"/>
        <w:rPr>
          <w:rFonts w:ascii="Times New Roman" w:eastAsia="Times New Roman" w:hAnsi="Times New Roman" w:cs="Times New Roman"/>
          <w:b/>
          <w:sz w:val="28"/>
          <w:szCs w:val="28"/>
          <w:lang w:val="uk-UA" w:eastAsia="ru-RU"/>
        </w:rPr>
      </w:pPr>
    </w:p>
    <w:p w:rsidR="00277A39" w:rsidRPr="00277A39" w:rsidRDefault="000A46D3" w:rsidP="00277A39">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Предмет</w:t>
      </w:r>
      <w:r w:rsidR="00553820">
        <w:rPr>
          <w:rFonts w:ascii="Times New Roman" w:eastAsia="Times New Roman" w:hAnsi="Times New Roman" w:cs="Times New Roman"/>
          <w:sz w:val="28"/>
          <w:szCs w:val="28"/>
          <w:lang w:val="uk-UA" w:eastAsia="ru-RU"/>
        </w:rPr>
        <w:t xml:space="preserve"> фізичної і колоїдної хімії</w:t>
      </w:r>
      <w:r w:rsidR="003267F5">
        <w:rPr>
          <w:rFonts w:ascii="Times New Roman" w:eastAsia="Times New Roman" w:hAnsi="Times New Roman" w:cs="Times New Roman"/>
          <w:sz w:val="28"/>
          <w:szCs w:val="28"/>
          <w:lang w:val="uk-UA" w:eastAsia="ru-RU"/>
        </w:rPr>
        <w:t>, її</w:t>
      </w:r>
      <w:r>
        <w:rPr>
          <w:rFonts w:ascii="Times New Roman" w:eastAsia="Times New Roman" w:hAnsi="Times New Roman" w:cs="Times New Roman"/>
          <w:sz w:val="28"/>
          <w:szCs w:val="28"/>
          <w:lang w:val="uk-UA" w:eastAsia="ru-RU"/>
        </w:rPr>
        <w:t xml:space="preserve"> основні завдання,</w:t>
      </w:r>
      <w:r w:rsidR="003267F5">
        <w:rPr>
          <w:rFonts w:ascii="Times New Roman" w:eastAsia="Times New Roman" w:hAnsi="Times New Roman" w:cs="Times New Roman"/>
          <w:sz w:val="28"/>
          <w:szCs w:val="28"/>
          <w:lang w:val="uk-UA" w:eastAsia="ru-RU"/>
        </w:rPr>
        <w:t xml:space="preserve"> </w:t>
      </w:r>
      <w:r w:rsidR="00C32562">
        <w:rPr>
          <w:rFonts w:ascii="Times New Roman" w:eastAsia="Times New Roman" w:hAnsi="Times New Roman" w:cs="Times New Roman"/>
          <w:sz w:val="28"/>
          <w:szCs w:val="28"/>
          <w:lang w:val="uk-UA" w:eastAsia="ru-RU"/>
        </w:rPr>
        <w:t xml:space="preserve"> місце у системі наук, значення.</w:t>
      </w:r>
      <w:r w:rsidR="00C77626">
        <w:rPr>
          <w:rFonts w:ascii="Times New Roman" w:eastAsia="Times New Roman" w:hAnsi="Times New Roman" w:cs="Times New Roman"/>
          <w:sz w:val="28"/>
          <w:szCs w:val="28"/>
          <w:lang w:val="uk-UA" w:eastAsia="ru-RU"/>
        </w:rPr>
        <w:t xml:space="preserve"> Внесок вітчизняних вчених у розвиток науки.</w:t>
      </w:r>
    </w:p>
    <w:p w:rsidR="00277A39" w:rsidRPr="00277A39" w:rsidRDefault="00277A39" w:rsidP="00277A39">
      <w:pPr>
        <w:numPr>
          <w:ilvl w:val="0"/>
          <w:numId w:val="1"/>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Основні поняття та закони термодинаміки, термохімії. Термодинамічні реакції, розрахунки на їх основі.</w:t>
      </w:r>
    </w:p>
    <w:p w:rsidR="00277A39" w:rsidRPr="00277A39" w:rsidRDefault="00277A39" w:rsidP="00277A39">
      <w:pPr>
        <w:numPr>
          <w:ilvl w:val="0"/>
          <w:numId w:val="1"/>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Термодинаміка біохімічних і фізіологічних процесів. Енергетика виробництва продуктів харчування.</w:t>
      </w:r>
    </w:p>
    <w:p w:rsidR="00277A39" w:rsidRPr="00277A39" w:rsidRDefault="00277A39" w:rsidP="00277A39">
      <w:pPr>
        <w:numPr>
          <w:ilvl w:val="0"/>
          <w:numId w:val="1"/>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Газоподібний, рідкий і твердий стани речовини, їх характеристика.</w:t>
      </w:r>
    </w:p>
    <w:p w:rsidR="0030709D" w:rsidRDefault="00277A39" w:rsidP="00277A39">
      <w:pPr>
        <w:numPr>
          <w:ilvl w:val="0"/>
          <w:numId w:val="1"/>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 xml:space="preserve">Наукові основи процесів сублімації, емульгування, </w:t>
      </w:r>
      <w:proofErr w:type="spellStart"/>
      <w:r w:rsidRPr="00277A39">
        <w:rPr>
          <w:rFonts w:ascii="Times New Roman" w:eastAsia="Times New Roman" w:hAnsi="Times New Roman" w:cs="Times New Roman"/>
          <w:sz w:val="28"/>
          <w:szCs w:val="28"/>
          <w:lang w:val="uk-UA" w:eastAsia="ru-RU"/>
        </w:rPr>
        <w:t>піноутворення</w:t>
      </w:r>
      <w:proofErr w:type="spellEnd"/>
      <w:r w:rsidRPr="00277A39">
        <w:rPr>
          <w:rFonts w:ascii="Times New Roman" w:eastAsia="Times New Roman" w:hAnsi="Times New Roman" w:cs="Times New Roman"/>
          <w:sz w:val="28"/>
          <w:szCs w:val="28"/>
          <w:lang w:val="uk-UA" w:eastAsia="ru-RU"/>
        </w:rPr>
        <w:t>, зрідження газів, карамелізації, їх значення у технології харчових виробництв.</w:t>
      </w:r>
      <w:r w:rsidR="0030709D">
        <w:rPr>
          <w:rFonts w:ascii="Times New Roman" w:eastAsia="Times New Roman" w:hAnsi="Times New Roman" w:cs="Times New Roman"/>
          <w:sz w:val="28"/>
          <w:szCs w:val="28"/>
          <w:lang w:val="uk-UA" w:eastAsia="ru-RU"/>
        </w:rPr>
        <w:t xml:space="preserve"> </w:t>
      </w:r>
    </w:p>
    <w:p w:rsidR="0030709D" w:rsidRDefault="0030709D" w:rsidP="0030709D">
      <w:pPr>
        <w:spacing w:after="0" w:line="240" w:lineRule="auto"/>
        <w:ind w:left="720"/>
        <w:jc w:val="both"/>
        <w:rPr>
          <w:rFonts w:ascii="Times New Roman" w:eastAsia="Times New Roman" w:hAnsi="Times New Roman" w:cs="Times New Roman"/>
          <w:sz w:val="28"/>
          <w:szCs w:val="28"/>
          <w:lang w:val="uk-UA" w:eastAsia="ru-RU"/>
        </w:rPr>
      </w:pPr>
    </w:p>
    <w:p w:rsidR="005A1348" w:rsidRPr="002511E3" w:rsidRDefault="00D858AB" w:rsidP="00D858A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0709D" w:rsidRPr="0030709D">
        <w:rPr>
          <w:rFonts w:ascii="Times New Roman" w:eastAsia="Times New Roman" w:hAnsi="Times New Roman" w:cs="Times New Roman"/>
          <w:b/>
          <w:sz w:val="28"/>
          <w:szCs w:val="28"/>
          <w:lang w:val="uk-UA" w:eastAsia="ru-RU"/>
        </w:rPr>
        <w:t>Література</w:t>
      </w:r>
      <w:r w:rsidR="002511E3">
        <w:rPr>
          <w:rFonts w:ascii="Times New Roman" w:eastAsia="Times New Roman" w:hAnsi="Times New Roman" w:cs="Times New Roman"/>
          <w:b/>
          <w:sz w:val="28"/>
          <w:szCs w:val="28"/>
          <w:lang w:val="uk-UA" w:eastAsia="ru-RU"/>
        </w:rPr>
        <w:t>:</w:t>
      </w:r>
    </w:p>
    <w:p w:rsidR="00BF4A69" w:rsidRDefault="00BF4A69" w:rsidP="00BF4A69">
      <w:pPr>
        <w:numPr>
          <w:ilvl w:val="0"/>
          <w:numId w:val="44"/>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Ліпатников</w:t>
      </w:r>
      <w:proofErr w:type="spellEnd"/>
      <w:r>
        <w:rPr>
          <w:rFonts w:ascii="Times New Roman" w:eastAsia="Times New Roman" w:hAnsi="Times New Roman" w:cs="Times New Roman"/>
          <w:sz w:val="28"/>
          <w:szCs w:val="28"/>
          <w:lang w:val="uk-UA" w:eastAsia="ru-RU"/>
        </w:rPr>
        <w:t xml:space="preserve"> В.Є., </w:t>
      </w:r>
      <w:proofErr w:type="spellStart"/>
      <w:r>
        <w:rPr>
          <w:rFonts w:ascii="Times New Roman" w:eastAsia="Times New Roman" w:hAnsi="Times New Roman" w:cs="Times New Roman"/>
          <w:sz w:val="28"/>
          <w:szCs w:val="28"/>
          <w:lang w:val="uk-UA" w:eastAsia="ru-RU"/>
        </w:rPr>
        <w:t>Казаков</w:t>
      </w:r>
      <w:proofErr w:type="spellEnd"/>
      <w:r>
        <w:rPr>
          <w:rFonts w:ascii="Times New Roman" w:eastAsia="Times New Roman" w:hAnsi="Times New Roman" w:cs="Times New Roman"/>
          <w:sz w:val="28"/>
          <w:szCs w:val="28"/>
          <w:lang w:val="uk-UA" w:eastAsia="ru-RU"/>
        </w:rPr>
        <w:t xml:space="preserve"> К.М. Фізична і колоїдна хімія. Київ. «Вища школа», 1983. – 197 с.</w:t>
      </w:r>
    </w:p>
    <w:p w:rsidR="00BF4A69" w:rsidRDefault="00BF4A69" w:rsidP="00BF4A69">
      <w:pPr>
        <w:numPr>
          <w:ilvl w:val="0"/>
          <w:numId w:val="44"/>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Слободнюк</w:t>
      </w:r>
      <w:proofErr w:type="spellEnd"/>
      <w:r>
        <w:rPr>
          <w:rFonts w:ascii="Times New Roman" w:eastAsia="Times New Roman" w:hAnsi="Times New Roman" w:cs="Times New Roman"/>
          <w:sz w:val="28"/>
          <w:szCs w:val="28"/>
          <w:lang w:val="uk-UA" w:eastAsia="ru-RU"/>
        </w:rPr>
        <w:t xml:space="preserve"> Р.Є. Фізична і колоїдна хімія. Навчальний </w:t>
      </w:r>
      <w:proofErr w:type="spellStart"/>
      <w:r>
        <w:rPr>
          <w:rFonts w:ascii="Times New Roman" w:eastAsia="Times New Roman" w:hAnsi="Times New Roman" w:cs="Times New Roman"/>
          <w:sz w:val="28"/>
          <w:szCs w:val="28"/>
          <w:lang w:val="uk-UA" w:eastAsia="ru-RU"/>
        </w:rPr>
        <w:t>посібник.-</w:t>
      </w:r>
      <w:proofErr w:type="spellEnd"/>
      <w:r>
        <w:rPr>
          <w:rFonts w:ascii="Times New Roman" w:eastAsia="Times New Roman" w:hAnsi="Times New Roman" w:cs="Times New Roman"/>
          <w:sz w:val="28"/>
          <w:szCs w:val="28"/>
          <w:lang w:val="uk-UA" w:eastAsia="ru-RU"/>
        </w:rPr>
        <w:t xml:space="preserve"> Львів: </w:t>
      </w:r>
      <w:proofErr w:type="spellStart"/>
      <w:r>
        <w:rPr>
          <w:rFonts w:ascii="Times New Roman" w:eastAsia="Times New Roman" w:hAnsi="Times New Roman" w:cs="Times New Roman"/>
          <w:sz w:val="28"/>
          <w:szCs w:val="28"/>
          <w:lang w:val="uk-UA" w:eastAsia="ru-RU"/>
        </w:rPr>
        <w:t>Компакт</w:t>
      </w:r>
      <w:proofErr w:type="spellEnd"/>
      <w:r>
        <w:rPr>
          <w:rFonts w:ascii="Times New Roman" w:eastAsia="Times New Roman" w:hAnsi="Times New Roman" w:cs="Times New Roman"/>
          <w:sz w:val="28"/>
          <w:szCs w:val="28"/>
          <w:lang w:val="uk-UA" w:eastAsia="ru-RU"/>
        </w:rPr>
        <w:t xml:space="preserve"> – ЛВ, 2007. – 336 с. </w:t>
      </w:r>
    </w:p>
    <w:p w:rsidR="00E97E0B" w:rsidRDefault="00E97E0B" w:rsidP="00E63FD4">
      <w:pPr>
        <w:numPr>
          <w:ilvl w:val="0"/>
          <w:numId w:val="44"/>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Пасальський</w:t>
      </w:r>
      <w:proofErr w:type="spellEnd"/>
      <w:r>
        <w:rPr>
          <w:rFonts w:ascii="Times New Roman" w:eastAsia="Times New Roman" w:hAnsi="Times New Roman" w:cs="Times New Roman"/>
          <w:sz w:val="28"/>
          <w:szCs w:val="28"/>
          <w:lang w:val="uk-UA" w:eastAsia="ru-RU"/>
        </w:rPr>
        <w:t xml:space="preserve"> Б.К.,</w:t>
      </w:r>
      <w:proofErr w:type="spellStart"/>
      <w:r>
        <w:rPr>
          <w:rFonts w:ascii="Times New Roman" w:eastAsia="Times New Roman" w:hAnsi="Times New Roman" w:cs="Times New Roman"/>
          <w:sz w:val="28"/>
          <w:szCs w:val="28"/>
          <w:lang w:val="uk-UA" w:eastAsia="ru-RU"/>
        </w:rPr>
        <w:t>Чикун</w:t>
      </w:r>
      <w:proofErr w:type="spellEnd"/>
      <w:r>
        <w:rPr>
          <w:rFonts w:ascii="Times New Roman" w:eastAsia="Times New Roman" w:hAnsi="Times New Roman" w:cs="Times New Roman"/>
          <w:sz w:val="28"/>
          <w:szCs w:val="28"/>
          <w:lang w:val="uk-UA" w:eastAsia="ru-RU"/>
        </w:rPr>
        <w:t xml:space="preserve"> Н.Ю.</w:t>
      </w:r>
      <w:r w:rsidR="0085777B">
        <w:rPr>
          <w:rFonts w:ascii="Times New Roman" w:eastAsia="Times New Roman" w:hAnsi="Times New Roman" w:cs="Times New Roman"/>
          <w:sz w:val="28"/>
          <w:szCs w:val="28"/>
          <w:lang w:val="uk-UA" w:eastAsia="ru-RU"/>
        </w:rPr>
        <w:t xml:space="preserve"> Фізична та колоїдна хімія. Опорний конспект лекцій. К.,КНТЕУ, 2006.- 137 с.</w:t>
      </w:r>
    </w:p>
    <w:p w:rsidR="001E7E8F" w:rsidRDefault="00A64B52" w:rsidP="001E7E8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70D0C">
        <w:rPr>
          <w:rFonts w:ascii="Times New Roman" w:eastAsia="Times New Roman" w:hAnsi="Times New Roman" w:cs="Times New Roman"/>
          <w:sz w:val="28"/>
          <w:szCs w:val="28"/>
          <w:lang w:val="uk-UA" w:eastAsia="ru-RU"/>
        </w:rPr>
        <w:t>.</w:t>
      </w:r>
      <w:r w:rsidR="001E7E8F">
        <w:rPr>
          <w:rFonts w:ascii="Times New Roman" w:eastAsia="Times New Roman" w:hAnsi="Times New Roman" w:cs="Times New Roman"/>
          <w:sz w:val="28"/>
          <w:szCs w:val="28"/>
          <w:lang w:val="uk-UA" w:eastAsia="ru-RU"/>
        </w:rPr>
        <w:t xml:space="preserve"> </w:t>
      </w:r>
      <w:proofErr w:type="spellStart"/>
      <w:r w:rsidR="00970D0C">
        <w:rPr>
          <w:rFonts w:ascii="Times New Roman" w:eastAsia="Times New Roman" w:hAnsi="Times New Roman" w:cs="Times New Roman"/>
          <w:sz w:val="28"/>
          <w:szCs w:val="28"/>
          <w:lang w:val="uk-UA" w:eastAsia="ru-RU"/>
        </w:rPr>
        <w:t>Чернобук</w:t>
      </w:r>
      <w:proofErr w:type="spellEnd"/>
      <w:r w:rsidR="00970D0C">
        <w:rPr>
          <w:rFonts w:ascii="Times New Roman" w:eastAsia="Times New Roman" w:hAnsi="Times New Roman" w:cs="Times New Roman"/>
          <w:sz w:val="28"/>
          <w:szCs w:val="28"/>
          <w:lang w:val="uk-UA" w:eastAsia="ru-RU"/>
        </w:rPr>
        <w:t xml:space="preserve"> Г.Г. Фізична і колоїдна хімія. Методичні рекомендації до вивчення</w:t>
      </w:r>
    </w:p>
    <w:p w:rsidR="00970D0C" w:rsidRDefault="001E7E8F" w:rsidP="00860F8C">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70D0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70D0C">
        <w:rPr>
          <w:rFonts w:ascii="Times New Roman" w:eastAsia="Times New Roman" w:hAnsi="Times New Roman" w:cs="Times New Roman"/>
          <w:sz w:val="28"/>
          <w:szCs w:val="28"/>
          <w:lang w:val="uk-UA" w:eastAsia="ru-RU"/>
        </w:rPr>
        <w:t>дисципліни. Ужгород.:"</w:t>
      </w:r>
      <w:proofErr w:type="spellStart"/>
      <w:r w:rsidR="00970D0C">
        <w:rPr>
          <w:rFonts w:ascii="Times New Roman" w:eastAsia="Times New Roman" w:hAnsi="Times New Roman" w:cs="Times New Roman"/>
          <w:sz w:val="28"/>
          <w:szCs w:val="28"/>
          <w:lang w:val="uk-UA" w:eastAsia="ru-RU"/>
        </w:rPr>
        <w:t>Гр</w:t>
      </w:r>
      <w:r w:rsidR="00860F8C">
        <w:rPr>
          <w:rFonts w:ascii="Times New Roman" w:eastAsia="Times New Roman" w:hAnsi="Times New Roman" w:cs="Times New Roman"/>
          <w:sz w:val="28"/>
          <w:szCs w:val="28"/>
          <w:lang w:val="uk-UA" w:eastAsia="ru-RU"/>
        </w:rPr>
        <w:t>ажда</w:t>
      </w:r>
      <w:proofErr w:type="spellEnd"/>
      <w:r w:rsidR="00860F8C">
        <w:rPr>
          <w:rFonts w:ascii="Times New Roman" w:eastAsia="Times New Roman" w:hAnsi="Times New Roman" w:cs="Times New Roman"/>
          <w:sz w:val="28"/>
          <w:szCs w:val="28"/>
          <w:lang w:val="uk-UA" w:eastAsia="ru-RU"/>
        </w:rPr>
        <w:t xml:space="preserve">", 2013, 167 с. </w:t>
      </w:r>
    </w:p>
    <w:p w:rsidR="00BF4A69" w:rsidRDefault="00860F8C" w:rsidP="001E7E8F">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5</w:t>
      </w:r>
      <w:r w:rsidR="00BF4A69" w:rsidRPr="00EE0185">
        <w:rPr>
          <w:rFonts w:ascii="Times New Roman" w:hAnsi="Times New Roman" w:cs="Times New Roman"/>
          <w:sz w:val="28"/>
          <w:szCs w:val="28"/>
          <w:lang w:val="uk-UA"/>
        </w:rPr>
        <w:t xml:space="preserve">. </w:t>
      </w:r>
      <w:proofErr w:type="spellStart"/>
      <w:r w:rsidR="00BF4A69" w:rsidRPr="00BF4A69">
        <w:rPr>
          <w:rFonts w:ascii="Times New Roman" w:hAnsi="Times New Roman" w:cs="Times New Roman"/>
          <w:sz w:val="28"/>
          <w:szCs w:val="28"/>
          <w:lang w:val="en-US"/>
        </w:rPr>
        <w:t>Elibrary</w:t>
      </w:r>
      <w:proofErr w:type="spellEnd"/>
      <w:r w:rsidR="00BF4A69" w:rsidRPr="00EE0185">
        <w:rPr>
          <w:rFonts w:ascii="Times New Roman" w:hAnsi="Times New Roman" w:cs="Times New Roman"/>
          <w:sz w:val="28"/>
          <w:szCs w:val="28"/>
          <w:lang w:val="uk-UA"/>
        </w:rPr>
        <w:t>.</w:t>
      </w:r>
      <w:proofErr w:type="spellStart"/>
      <w:r w:rsidR="00BF4A69" w:rsidRPr="00BF4A69">
        <w:rPr>
          <w:rFonts w:ascii="Times New Roman" w:hAnsi="Times New Roman" w:cs="Times New Roman"/>
          <w:sz w:val="28"/>
          <w:szCs w:val="28"/>
          <w:lang w:val="en-US"/>
        </w:rPr>
        <w:t>nubip</w:t>
      </w:r>
      <w:proofErr w:type="spellEnd"/>
      <w:r w:rsidR="00BF4A69" w:rsidRPr="00EE0185">
        <w:rPr>
          <w:rFonts w:ascii="Times New Roman" w:hAnsi="Times New Roman" w:cs="Times New Roman"/>
          <w:sz w:val="28"/>
          <w:szCs w:val="28"/>
          <w:lang w:val="uk-UA"/>
        </w:rPr>
        <w:t>.</w:t>
      </w:r>
      <w:proofErr w:type="spellStart"/>
      <w:r w:rsidR="00BF4A69" w:rsidRPr="00BF4A69">
        <w:rPr>
          <w:rFonts w:ascii="Times New Roman" w:hAnsi="Times New Roman" w:cs="Times New Roman"/>
          <w:sz w:val="28"/>
          <w:szCs w:val="28"/>
          <w:lang w:val="en-US"/>
        </w:rPr>
        <w:t>edu</w:t>
      </w:r>
      <w:proofErr w:type="spellEnd"/>
      <w:r w:rsidR="00BF4A69" w:rsidRPr="00EE0185">
        <w:rPr>
          <w:rFonts w:ascii="Times New Roman" w:hAnsi="Times New Roman" w:cs="Times New Roman"/>
          <w:sz w:val="28"/>
          <w:szCs w:val="28"/>
          <w:lang w:val="uk-UA"/>
        </w:rPr>
        <w:t>.</w:t>
      </w:r>
      <w:proofErr w:type="spellStart"/>
      <w:r w:rsidR="00BF4A69" w:rsidRPr="00BF4A69">
        <w:rPr>
          <w:rFonts w:ascii="Times New Roman" w:hAnsi="Times New Roman" w:cs="Times New Roman"/>
          <w:sz w:val="28"/>
          <w:szCs w:val="28"/>
          <w:lang w:val="en-US"/>
        </w:rPr>
        <w:t>ua</w:t>
      </w:r>
      <w:proofErr w:type="spellEnd"/>
      <w:r w:rsidR="00BF4A69" w:rsidRPr="00EE0185">
        <w:rPr>
          <w:rFonts w:ascii="Times New Roman" w:hAnsi="Times New Roman" w:cs="Times New Roman"/>
          <w:sz w:val="28"/>
          <w:szCs w:val="28"/>
          <w:lang w:val="uk-UA"/>
        </w:rPr>
        <w:t>/4654/</w:t>
      </w:r>
      <w:proofErr w:type="spellStart"/>
      <w:r w:rsidR="00BF4A69" w:rsidRPr="00BF4A69">
        <w:rPr>
          <w:rFonts w:ascii="Times New Roman" w:hAnsi="Times New Roman" w:cs="Times New Roman"/>
          <w:sz w:val="28"/>
          <w:szCs w:val="28"/>
          <w:lang w:val="en-US"/>
        </w:rPr>
        <w:t>Vovcotrub</w:t>
      </w:r>
      <w:proofErr w:type="spellEnd"/>
      <w:r w:rsidR="00BF4A69" w:rsidRPr="00EE0185">
        <w:rPr>
          <w:rFonts w:ascii="Times New Roman" w:hAnsi="Times New Roman" w:cs="Times New Roman"/>
          <w:sz w:val="28"/>
          <w:szCs w:val="28"/>
          <w:lang w:val="uk-UA"/>
        </w:rPr>
        <w:t>_</w:t>
      </w:r>
      <w:proofErr w:type="spellStart"/>
      <w:r w:rsidR="00BF4A69" w:rsidRPr="00BF4A69">
        <w:rPr>
          <w:rFonts w:ascii="Times New Roman" w:hAnsi="Times New Roman" w:cs="Times New Roman"/>
          <w:sz w:val="28"/>
          <w:szCs w:val="28"/>
          <w:lang w:val="en-US"/>
        </w:rPr>
        <w:t>Phys</w:t>
      </w:r>
      <w:proofErr w:type="spellEnd"/>
      <w:r w:rsidR="00BF4A69" w:rsidRPr="00EE0185">
        <w:rPr>
          <w:rFonts w:ascii="Times New Roman" w:hAnsi="Times New Roman" w:cs="Times New Roman"/>
          <w:sz w:val="28"/>
          <w:szCs w:val="28"/>
          <w:lang w:val="uk-UA"/>
        </w:rPr>
        <w:t>_</w:t>
      </w:r>
      <w:r w:rsidR="00BF4A69" w:rsidRPr="00BF4A69">
        <w:rPr>
          <w:rFonts w:ascii="Times New Roman" w:hAnsi="Times New Roman" w:cs="Times New Roman"/>
          <w:sz w:val="28"/>
          <w:szCs w:val="28"/>
          <w:lang w:val="en-US"/>
        </w:rPr>
        <w:t>Col</w:t>
      </w:r>
      <w:r w:rsidR="00BF4A69" w:rsidRPr="00EE0185">
        <w:rPr>
          <w:rFonts w:ascii="Times New Roman" w:hAnsi="Times New Roman" w:cs="Times New Roman"/>
          <w:sz w:val="28"/>
          <w:szCs w:val="28"/>
          <w:lang w:val="uk-UA"/>
        </w:rPr>
        <w:t xml:space="preserve">_ </w:t>
      </w:r>
      <w:proofErr w:type="spellStart"/>
      <w:r w:rsidR="00BF4A69" w:rsidRPr="00BF4A69">
        <w:rPr>
          <w:rFonts w:ascii="Times New Roman" w:hAnsi="Times New Roman" w:cs="Times New Roman"/>
          <w:sz w:val="28"/>
          <w:szCs w:val="28"/>
          <w:lang w:val="en-US"/>
        </w:rPr>
        <w:t>Chem</w:t>
      </w:r>
      <w:proofErr w:type="spellEnd"/>
      <w:r w:rsidR="00BF4A69" w:rsidRPr="00EE0185">
        <w:rPr>
          <w:rFonts w:ascii="Times New Roman" w:hAnsi="Times New Roman" w:cs="Times New Roman"/>
          <w:sz w:val="28"/>
          <w:szCs w:val="28"/>
          <w:lang w:val="uk-UA"/>
        </w:rPr>
        <w:t>_</w:t>
      </w:r>
      <w:proofErr w:type="spellStart"/>
      <w:r w:rsidR="00BF4A69" w:rsidRPr="00BF4A69">
        <w:rPr>
          <w:rFonts w:ascii="Times New Roman" w:hAnsi="Times New Roman" w:cs="Times New Roman"/>
          <w:sz w:val="28"/>
          <w:szCs w:val="28"/>
          <w:lang w:val="en-US"/>
        </w:rPr>
        <w:t>Pidr</w:t>
      </w:r>
      <w:proofErr w:type="spellEnd"/>
      <w:r w:rsidR="00BF4A69" w:rsidRPr="00EE0185">
        <w:rPr>
          <w:rFonts w:ascii="Times New Roman" w:hAnsi="Times New Roman" w:cs="Times New Roman"/>
          <w:sz w:val="28"/>
          <w:szCs w:val="28"/>
          <w:lang w:val="uk-UA"/>
        </w:rPr>
        <w:t>_</w:t>
      </w:r>
      <w:r w:rsidR="00BF4A69" w:rsidRPr="00BF4A69">
        <w:rPr>
          <w:rFonts w:ascii="Times New Roman" w:hAnsi="Times New Roman" w:cs="Times New Roman"/>
          <w:sz w:val="28"/>
          <w:szCs w:val="28"/>
          <w:lang w:val="en-US"/>
        </w:rPr>
        <w:t>NUBIP</w:t>
      </w:r>
    </w:p>
    <w:p w:rsidR="00BF4A69" w:rsidRDefault="00BF4A69" w:rsidP="001E7E8F">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0185">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ідручник з фізичної та колоїдної хімії). </w:t>
      </w:r>
    </w:p>
    <w:p w:rsidR="00742C64" w:rsidRDefault="00742C64" w:rsidP="00BF4A69">
      <w:pPr>
        <w:spacing w:after="0"/>
        <w:rPr>
          <w:rFonts w:ascii="Times New Roman" w:hAnsi="Times New Roman" w:cs="Times New Roman"/>
          <w:b/>
          <w:sz w:val="28"/>
          <w:szCs w:val="28"/>
          <w:lang w:val="uk-UA"/>
        </w:rPr>
      </w:pPr>
    </w:p>
    <w:p w:rsidR="00F96D2C" w:rsidRPr="00E53D6B" w:rsidRDefault="00E53D6B" w:rsidP="00E53D6B">
      <w:pPr>
        <w:numPr>
          <w:ilvl w:val="0"/>
          <w:numId w:val="4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Предмет </w:t>
      </w:r>
      <w:r w:rsidR="00494413">
        <w:rPr>
          <w:rFonts w:ascii="Times New Roman" w:eastAsia="Times New Roman" w:hAnsi="Times New Roman" w:cs="Times New Roman"/>
          <w:b/>
          <w:sz w:val="28"/>
          <w:szCs w:val="28"/>
          <w:lang w:val="uk-UA" w:eastAsia="ru-RU"/>
        </w:rPr>
        <w:t>фізичної і колоїдної хімії</w:t>
      </w:r>
      <w:r w:rsidR="005D6133">
        <w:rPr>
          <w:rFonts w:ascii="Times New Roman" w:eastAsia="Times New Roman" w:hAnsi="Times New Roman" w:cs="Times New Roman"/>
          <w:b/>
          <w:sz w:val="28"/>
          <w:szCs w:val="28"/>
          <w:lang w:val="uk-UA" w:eastAsia="ru-RU"/>
        </w:rPr>
        <w:t xml:space="preserve">, її </w:t>
      </w:r>
      <w:r>
        <w:rPr>
          <w:rFonts w:ascii="Times New Roman" w:eastAsia="Times New Roman" w:hAnsi="Times New Roman" w:cs="Times New Roman"/>
          <w:b/>
          <w:sz w:val="28"/>
          <w:szCs w:val="28"/>
          <w:lang w:val="uk-UA" w:eastAsia="ru-RU"/>
        </w:rPr>
        <w:t xml:space="preserve">основні завдання, </w:t>
      </w:r>
      <w:r w:rsidR="005D6133">
        <w:rPr>
          <w:rFonts w:ascii="Times New Roman" w:eastAsia="Times New Roman" w:hAnsi="Times New Roman" w:cs="Times New Roman"/>
          <w:b/>
          <w:sz w:val="28"/>
          <w:szCs w:val="28"/>
          <w:lang w:val="uk-UA" w:eastAsia="ru-RU"/>
        </w:rPr>
        <w:t>місце у системі наук, значення.</w:t>
      </w:r>
      <w:r>
        <w:rPr>
          <w:rFonts w:ascii="Times New Roman" w:eastAsia="Times New Roman" w:hAnsi="Times New Roman" w:cs="Times New Roman"/>
          <w:b/>
          <w:sz w:val="28"/>
          <w:szCs w:val="28"/>
          <w:lang w:val="uk-UA" w:eastAsia="ru-RU"/>
        </w:rPr>
        <w:t xml:space="preserve"> </w:t>
      </w:r>
      <w:r w:rsidR="00F96D2C" w:rsidRPr="00E53D6B">
        <w:rPr>
          <w:rFonts w:ascii="Times New Roman" w:eastAsia="Times New Roman" w:hAnsi="Times New Roman" w:cs="Times New Roman"/>
          <w:b/>
          <w:sz w:val="28"/>
          <w:szCs w:val="28"/>
          <w:lang w:val="uk-UA" w:eastAsia="ru-RU"/>
        </w:rPr>
        <w:t>Внесок вітчизняних вчених у розвиток науки.</w:t>
      </w:r>
    </w:p>
    <w:p w:rsidR="00277A39" w:rsidRPr="00277A39" w:rsidRDefault="00277A39" w:rsidP="00277A39">
      <w:pPr>
        <w:spacing w:after="0" w:line="240" w:lineRule="auto"/>
        <w:jc w:val="both"/>
        <w:rPr>
          <w:rFonts w:ascii="Times New Roman" w:eastAsia="Times New Roman" w:hAnsi="Times New Roman" w:cs="Times New Roman"/>
          <w:sz w:val="28"/>
          <w:szCs w:val="28"/>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t xml:space="preserve">Фізична хімія – </w:t>
      </w:r>
      <w:r w:rsidRPr="00277A39">
        <w:rPr>
          <w:rFonts w:ascii="Times New Roman" w:eastAsia="Times New Roman" w:hAnsi="Times New Roman" w:cs="Times New Roman"/>
          <w:sz w:val="28"/>
          <w:szCs w:val="28"/>
          <w:lang w:val="uk-UA" w:eastAsia="ru-RU"/>
        </w:rPr>
        <w:t>це наука, що вивчає зв'язок хімічних і фізичних явищ та процесів.</w:t>
      </w:r>
    </w:p>
    <w:p w:rsidR="00D97F86"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 xml:space="preserve">Фізична хімія як самостійна наука сформувалась у середині </w:t>
      </w:r>
      <w:r w:rsidRPr="00277A39">
        <w:rPr>
          <w:rFonts w:ascii="Times New Roman" w:eastAsia="Times New Roman" w:hAnsi="Times New Roman" w:cs="Times New Roman"/>
          <w:sz w:val="28"/>
          <w:szCs w:val="28"/>
          <w:lang w:val="en-US" w:eastAsia="ru-RU"/>
        </w:rPr>
        <w:t>XVIII</w:t>
      </w:r>
      <w:r w:rsidRPr="00277A39">
        <w:rPr>
          <w:rFonts w:ascii="Times New Roman" w:eastAsia="Times New Roman" w:hAnsi="Times New Roman" w:cs="Times New Roman"/>
          <w:sz w:val="28"/>
          <w:szCs w:val="28"/>
          <w:lang w:val="uk-UA" w:eastAsia="ru-RU"/>
        </w:rPr>
        <w:t xml:space="preserve"> століття. </w:t>
      </w:r>
      <w:r w:rsidRPr="00E5669C">
        <w:rPr>
          <w:rFonts w:ascii="Times New Roman" w:eastAsia="Times New Roman" w:hAnsi="Times New Roman" w:cs="Times New Roman"/>
          <w:b/>
          <w:sz w:val="28"/>
          <w:szCs w:val="28"/>
          <w:lang w:val="uk-UA" w:eastAsia="ru-RU"/>
        </w:rPr>
        <w:t>Основоположником її був М.В.Ломоносов</w:t>
      </w:r>
      <w:r w:rsidRPr="00277A39">
        <w:rPr>
          <w:rFonts w:ascii="Times New Roman" w:eastAsia="Times New Roman" w:hAnsi="Times New Roman" w:cs="Times New Roman"/>
          <w:sz w:val="28"/>
          <w:szCs w:val="28"/>
          <w:lang w:val="uk-UA" w:eastAsia="ru-RU"/>
        </w:rPr>
        <w:t>, який уперше показав залежність хімічних процесів від фізичного стану речовини й умов навколишнього середовища.</w:t>
      </w:r>
    </w:p>
    <w:p w:rsidR="00CE5604" w:rsidRDefault="00D97F86" w:rsidP="00277A39">
      <w:pPr>
        <w:spacing w:after="0" w:line="240" w:lineRule="auto"/>
        <w:ind w:firstLine="540"/>
        <w:jc w:val="both"/>
        <w:rPr>
          <w:rFonts w:ascii="Times New Roman" w:hAnsi="Times New Roman" w:cs="Times New Roman"/>
          <w:sz w:val="28"/>
          <w:szCs w:val="28"/>
          <w:lang w:val="uk-UA"/>
        </w:rPr>
      </w:pPr>
      <w:r w:rsidRPr="00D97F86">
        <w:rPr>
          <w:rFonts w:ascii="Times New Roman" w:hAnsi="Times New Roman" w:cs="Times New Roman"/>
          <w:sz w:val="28"/>
          <w:szCs w:val="28"/>
          <w:lang w:val="uk-UA"/>
        </w:rPr>
        <w:t>Саме він вперше прочитав курс фізичної хімії, організував лабораторні роботи для студентів і написав перший підручник «Курс істинної фізичної хімії». Ломоносов зробив фундаментал</w:t>
      </w:r>
      <w:r w:rsidR="00CE5604">
        <w:rPr>
          <w:rFonts w:ascii="Times New Roman" w:hAnsi="Times New Roman" w:cs="Times New Roman"/>
          <w:sz w:val="28"/>
          <w:szCs w:val="28"/>
          <w:lang w:val="uk-UA"/>
        </w:rPr>
        <w:t xml:space="preserve">ьні відкриття з фізичної хімії, </w:t>
      </w:r>
      <w:r w:rsidRPr="00D97F86">
        <w:rPr>
          <w:rFonts w:ascii="Times New Roman" w:hAnsi="Times New Roman" w:cs="Times New Roman"/>
          <w:sz w:val="28"/>
          <w:szCs w:val="28"/>
          <w:lang w:val="uk-UA"/>
        </w:rPr>
        <w:t xml:space="preserve">створив атомно-молекулярне вчення про будову речовини, відкрив закон збереження матерії, вивчав властивості розчинів, створив </w:t>
      </w:r>
      <w:proofErr w:type="spellStart"/>
      <w:r w:rsidRPr="00D97F86">
        <w:rPr>
          <w:rFonts w:ascii="Times New Roman" w:hAnsi="Times New Roman" w:cs="Times New Roman"/>
          <w:sz w:val="28"/>
          <w:szCs w:val="28"/>
          <w:lang w:val="uk-UA"/>
        </w:rPr>
        <w:t>сольватну</w:t>
      </w:r>
      <w:proofErr w:type="spellEnd"/>
      <w:r w:rsidRPr="00D97F86">
        <w:rPr>
          <w:rFonts w:ascii="Times New Roman" w:hAnsi="Times New Roman" w:cs="Times New Roman"/>
          <w:sz w:val="28"/>
          <w:szCs w:val="28"/>
          <w:lang w:val="uk-UA"/>
        </w:rPr>
        <w:t xml:space="preserve"> теорію розчинення сполук. Як самостійна наукова дисципліна фізична хімія заснована в </w:t>
      </w:r>
      <w:proofErr w:type="spellStart"/>
      <w:r w:rsidRPr="00D97F86">
        <w:rPr>
          <w:rFonts w:ascii="Times New Roman" w:hAnsi="Times New Roman" w:cs="Times New Roman"/>
          <w:sz w:val="28"/>
          <w:szCs w:val="28"/>
          <w:lang w:val="uk-UA"/>
        </w:rPr>
        <w:t>Росіїї</w:t>
      </w:r>
      <w:proofErr w:type="spellEnd"/>
      <w:r w:rsidRPr="00D97F86">
        <w:rPr>
          <w:rFonts w:ascii="Times New Roman" w:hAnsi="Times New Roman" w:cs="Times New Roman"/>
          <w:sz w:val="28"/>
          <w:szCs w:val="28"/>
          <w:lang w:val="uk-UA"/>
        </w:rPr>
        <w:t xml:space="preserve"> </w:t>
      </w:r>
      <w:r w:rsidR="00CE5604">
        <w:rPr>
          <w:rFonts w:ascii="Times New Roman" w:hAnsi="Times New Roman" w:cs="Times New Roman"/>
          <w:sz w:val="28"/>
          <w:szCs w:val="28"/>
          <w:lang w:val="uk-UA"/>
        </w:rPr>
        <w:t xml:space="preserve"> </w:t>
      </w:r>
      <w:r w:rsidRPr="00D97F86">
        <w:rPr>
          <w:rFonts w:ascii="Times New Roman" w:hAnsi="Times New Roman" w:cs="Times New Roman"/>
          <w:sz w:val="28"/>
          <w:szCs w:val="28"/>
          <w:lang w:val="uk-UA"/>
        </w:rPr>
        <w:t xml:space="preserve">М.М. </w:t>
      </w:r>
      <w:proofErr w:type="spellStart"/>
      <w:r w:rsidRPr="00D97F86">
        <w:rPr>
          <w:rFonts w:ascii="Times New Roman" w:hAnsi="Times New Roman" w:cs="Times New Roman"/>
          <w:sz w:val="28"/>
          <w:szCs w:val="28"/>
          <w:lang w:val="uk-UA"/>
        </w:rPr>
        <w:t>Бекетовим</w:t>
      </w:r>
      <w:proofErr w:type="spellEnd"/>
      <w:r w:rsidRPr="00D97F86">
        <w:rPr>
          <w:rFonts w:ascii="Times New Roman" w:hAnsi="Times New Roman" w:cs="Times New Roman"/>
          <w:sz w:val="28"/>
          <w:szCs w:val="28"/>
          <w:lang w:val="uk-UA"/>
        </w:rPr>
        <w:t xml:space="preserve">, </w:t>
      </w:r>
      <w:r w:rsidRPr="00D97F86">
        <w:rPr>
          <w:rFonts w:ascii="Times New Roman" w:hAnsi="Times New Roman" w:cs="Times New Roman"/>
          <w:sz w:val="28"/>
          <w:szCs w:val="28"/>
          <w:lang w:val="uk-UA"/>
        </w:rPr>
        <w:lastRenderedPageBreak/>
        <w:t>який вперше в історії хімії почав читати в м. Харкові університетський курс «Співвідношення фізичних і хімічних явищ між 6 собою» (1860 р) і «Фізична хімія» (1865 р).</w:t>
      </w:r>
    </w:p>
    <w:p w:rsidR="00B76C50" w:rsidRDefault="00D97F86" w:rsidP="00277A39">
      <w:pPr>
        <w:spacing w:after="0" w:line="240" w:lineRule="auto"/>
        <w:ind w:firstLine="540"/>
        <w:jc w:val="both"/>
        <w:rPr>
          <w:rFonts w:ascii="Times New Roman" w:hAnsi="Times New Roman" w:cs="Times New Roman"/>
          <w:sz w:val="28"/>
          <w:szCs w:val="28"/>
          <w:lang w:val="uk-UA"/>
        </w:rPr>
      </w:pPr>
      <w:r w:rsidRPr="00D97F86">
        <w:rPr>
          <w:rFonts w:ascii="Times New Roman" w:hAnsi="Times New Roman" w:cs="Times New Roman"/>
          <w:sz w:val="28"/>
          <w:szCs w:val="28"/>
          <w:lang w:val="uk-UA"/>
        </w:rPr>
        <w:t xml:space="preserve"> З 1865року курс фізичної хімії починає входити як самостійна дисципліна в учбові програми навчальних закладів. Внесок в розвиток науки внесли такі вчені: Д.І. Мендєлєєв, </w:t>
      </w:r>
      <w:proofErr w:type="spellStart"/>
      <w:r w:rsidRPr="00D97F86">
        <w:rPr>
          <w:rFonts w:ascii="Times New Roman" w:hAnsi="Times New Roman" w:cs="Times New Roman"/>
          <w:sz w:val="28"/>
          <w:szCs w:val="28"/>
          <w:lang w:val="uk-UA"/>
        </w:rPr>
        <w:t>Вант-Гофф</w:t>
      </w:r>
      <w:proofErr w:type="spellEnd"/>
      <w:r w:rsidRPr="00D97F86">
        <w:rPr>
          <w:rFonts w:ascii="Times New Roman" w:hAnsi="Times New Roman" w:cs="Times New Roman"/>
          <w:sz w:val="28"/>
          <w:szCs w:val="28"/>
          <w:lang w:val="uk-UA"/>
        </w:rPr>
        <w:t xml:space="preserve"> – в галузі розчинів, хімічної кінетики і рівноваги, </w:t>
      </w:r>
    </w:p>
    <w:p w:rsidR="00D97F86" w:rsidRPr="00B76C50" w:rsidRDefault="00D97F86" w:rsidP="00277A39">
      <w:pPr>
        <w:spacing w:after="0" w:line="240" w:lineRule="auto"/>
        <w:ind w:firstLine="540"/>
        <w:jc w:val="both"/>
        <w:rPr>
          <w:rFonts w:ascii="Times New Roman" w:eastAsia="Times New Roman" w:hAnsi="Times New Roman" w:cs="Times New Roman"/>
          <w:sz w:val="28"/>
          <w:szCs w:val="28"/>
          <w:lang w:val="uk-UA" w:eastAsia="ru-RU"/>
        </w:rPr>
      </w:pPr>
      <w:r w:rsidRPr="00D97F86">
        <w:rPr>
          <w:rFonts w:ascii="Times New Roman" w:hAnsi="Times New Roman" w:cs="Times New Roman"/>
          <w:sz w:val="28"/>
          <w:szCs w:val="28"/>
          <w:lang w:val="uk-UA"/>
        </w:rPr>
        <w:t xml:space="preserve">С. </w:t>
      </w:r>
      <w:proofErr w:type="spellStart"/>
      <w:r w:rsidRPr="00D97F86">
        <w:rPr>
          <w:rFonts w:ascii="Times New Roman" w:hAnsi="Times New Roman" w:cs="Times New Roman"/>
          <w:sz w:val="28"/>
          <w:szCs w:val="28"/>
          <w:lang w:val="uk-UA"/>
        </w:rPr>
        <w:t>Арреніус</w:t>
      </w:r>
      <w:proofErr w:type="spellEnd"/>
      <w:r w:rsidRPr="00D97F86">
        <w:rPr>
          <w:rFonts w:ascii="Times New Roman" w:hAnsi="Times New Roman" w:cs="Times New Roman"/>
          <w:sz w:val="28"/>
          <w:szCs w:val="28"/>
          <w:lang w:val="uk-UA"/>
        </w:rPr>
        <w:t xml:space="preserve"> – автор теорії електролітичної дисоціації, М. Фарадей – в електрохімії, І.А. </w:t>
      </w:r>
      <w:proofErr w:type="spellStart"/>
      <w:r w:rsidRPr="00D97F86">
        <w:rPr>
          <w:rFonts w:ascii="Times New Roman" w:hAnsi="Times New Roman" w:cs="Times New Roman"/>
          <w:sz w:val="28"/>
          <w:szCs w:val="28"/>
          <w:lang w:val="uk-UA"/>
        </w:rPr>
        <w:t>Каблуков</w:t>
      </w:r>
      <w:proofErr w:type="spellEnd"/>
      <w:r w:rsidRPr="00D97F86">
        <w:rPr>
          <w:rFonts w:ascii="Times New Roman" w:hAnsi="Times New Roman" w:cs="Times New Roman"/>
          <w:sz w:val="28"/>
          <w:szCs w:val="28"/>
          <w:lang w:val="uk-UA"/>
        </w:rPr>
        <w:t xml:space="preserve"> – вивчав розчини, В. </w:t>
      </w:r>
      <w:proofErr w:type="spellStart"/>
      <w:r w:rsidRPr="00D97F86">
        <w:rPr>
          <w:rFonts w:ascii="Times New Roman" w:hAnsi="Times New Roman" w:cs="Times New Roman"/>
          <w:sz w:val="28"/>
          <w:szCs w:val="28"/>
          <w:lang w:val="uk-UA"/>
        </w:rPr>
        <w:t>Нернст</w:t>
      </w:r>
      <w:proofErr w:type="spellEnd"/>
      <w:r w:rsidRPr="00D97F86">
        <w:rPr>
          <w:rFonts w:ascii="Times New Roman" w:hAnsi="Times New Roman" w:cs="Times New Roman"/>
          <w:sz w:val="28"/>
          <w:szCs w:val="28"/>
          <w:lang w:val="uk-UA"/>
        </w:rPr>
        <w:t xml:space="preserve"> – відкриття в галузі термодинаміки та електрохімії, В. Оствальд – в галузі розчинів і електрохімії, І. </w:t>
      </w:r>
      <w:proofErr w:type="spellStart"/>
      <w:r w:rsidRPr="00D97F86">
        <w:rPr>
          <w:rFonts w:ascii="Times New Roman" w:hAnsi="Times New Roman" w:cs="Times New Roman"/>
          <w:sz w:val="28"/>
          <w:szCs w:val="28"/>
          <w:lang w:val="uk-UA"/>
        </w:rPr>
        <w:t>Ленгмюра</w:t>
      </w:r>
      <w:proofErr w:type="spellEnd"/>
      <w:r w:rsidRPr="00D97F86">
        <w:rPr>
          <w:rFonts w:ascii="Times New Roman" w:hAnsi="Times New Roman" w:cs="Times New Roman"/>
          <w:sz w:val="28"/>
          <w:szCs w:val="28"/>
          <w:lang w:val="uk-UA"/>
        </w:rPr>
        <w:t xml:space="preserve"> – в галузі адсорбції і поверхневих явищ, Н.Д. Зелінський, М.М. Семенов, Г.І. </w:t>
      </w:r>
      <w:proofErr w:type="spellStart"/>
      <w:r w:rsidRPr="00D97F86">
        <w:rPr>
          <w:rFonts w:ascii="Times New Roman" w:hAnsi="Times New Roman" w:cs="Times New Roman"/>
          <w:sz w:val="28"/>
          <w:szCs w:val="28"/>
          <w:lang w:val="uk-UA"/>
        </w:rPr>
        <w:t>Гесс</w:t>
      </w:r>
      <w:proofErr w:type="spellEnd"/>
      <w:r w:rsidRPr="00D97F86">
        <w:rPr>
          <w:rFonts w:ascii="Times New Roman" w:hAnsi="Times New Roman" w:cs="Times New Roman"/>
          <w:sz w:val="28"/>
          <w:szCs w:val="28"/>
          <w:lang w:val="uk-UA"/>
        </w:rPr>
        <w:t xml:space="preserve"> – автор визначних досліджень в термохімії, М.С. </w:t>
      </w:r>
      <w:proofErr w:type="spellStart"/>
      <w:r w:rsidRPr="00D97F86">
        <w:rPr>
          <w:rFonts w:ascii="Times New Roman" w:hAnsi="Times New Roman" w:cs="Times New Roman"/>
          <w:sz w:val="28"/>
          <w:szCs w:val="28"/>
          <w:lang w:val="uk-UA"/>
        </w:rPr>
        <w:t>Курнаков</w:t>
      </w:r>
      <w:proofErr w:type="spellEnd"/>
      <w:r w:rsidRPr="00D97F86">
        <w:rPr>
          <w:rFonts w:ascii="Times New Roman" w:hAnsi="Times New Roman" w:cs="Times New Roman"/>
          <w:sz w:val="28"/>
          <w:szCs w:val="28"/>
          <w:lang w:val="uk-UA"/>
        </w:rPr>
        <w:t xml:space="preserve"> – основоположник фізико-хімічного аналізу, М.О. Шилов – в галузі адсорбції і хімічної кінетики, В.О. </w:t>
      </w:r>
      <w:proofErr w:type="spellStart"/>
      <w:r w:rsidRPr="00D97F86">
        <w:rPr>
          <w:rFonts w:ascii="Times New Roman" w:hAnsi="Times New Roman" w:cs="Times New Roman"/>
          <w:sz w:val="28"/>
          <w:szCs w:val="28"/>
          <w:lang w:val="uk-UA"/>
        </w:rPr>
        <w:t>Кістяківський</w:t>
      </w:r>
      <w:proofErr w:type="spellEnd"/>
      <w:r w:rsidRPr="00D97F86">
        <w:rPr>
          <w:rFonts w:ascii="Times New Roman" w:hAnsi="Times New Roman" w:cs="Times New Roman"/>
          <w:sz w:val="28"/>
          <w:szCs w:val="28"/>
          <w:lang w:val="uk-UA"/>
        </w:rPr>
        <w:t xml:space="preserve"> – в електрохімії. </w:t>
      </w:r>
      <w:proofErr w:type="spellStart"/>
      <w:r w:rsidRPr="00DE7F54">
        <w:rPr>
          <w:rFonts w:ascii="Times New Roman" w:hAnsi="Times New Roman" w:cs="Times New Roman"/>
          <w:sz w:val="28"/>
          <w:szCs w:val="28"/>
        </w:rPr>
        <w:t>Колоїдна</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хі</w:t>
      </w:r>
      <w:proofErr w:type="gramStart"/>
      <w:r w:rsidRPr="00DE7F54">
        <w:rPr>
          <w:rFonts w:ascii="Times New Roman" w:hAnsi="Times New Roman" w:cs="Times New Roman"/>
          <w:sz w:val="28"/>
          <w:szCs w:val="28"/>
        </w:rPr>
        <w:t>м</w:t>
      </w:r>
      <w:proofErr w:type="gramEnd"/>
      <w:r w:rsidRPr="00DE7F54">
        <w:rPr>
          <w:rFonts w:ascii="Times New Roman" w:hAnsi="Times New Roman" w:cs="Times New Roman"/>
          <w:sz w:val="28"/>
          <w:szCs w:val="28"/>
        </w:rPr>
        <w:t>ія</w:t>
      </w:r>
      <w:proofErr w:type="spellEnd"/>
      <w:r w:rsidRPr="00DE7F54">
        <w:rPr>
          <w:rFonts w:ascii="Times New Roman" w:hAnsi="Times New Roman" w:cs="Times New Roman"/>
          <w:sz w:val="28"/>
          <w:szCs w:val="28"/>
        </w:rPr>
        <w:t xml:space="preserve"> – </w:t>
      </w:r>
      <w:proofErr w:type="spellStart"/>
      <w:r w:rsidRPr="00DE7F54">
        <w:rPr>
          <w:rFonts w:ascii="Times New Roman" w:hAnsi="Times New Roman" w:cs="Times New Roman"/>
          <w:sz w:val="28"/>
          <w:szCs w:val="28"/>
        </w:rPr>
        <w:t>частина</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фізичної</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хімії</w:t>
      </w:r>
      <w:proofErr w:type="spellEnd"/>
      <w:r w:rsidRPr="00DE7F54">
        <w:rPr>
          <w:rFonts w:ascii="Times New Roman" w:hAnsi="Times New Roman" w:cs="Times New Roman"/>
          <w:sz w:val="28"/>
          <w:szCs w:val="28"/>
        </w:rPr>
        <w:t xml:space="preserve"> – </w:t>
      </w:r>
      <w:proofErr w:type="spellStart"/>
      <w:r w:rsidRPr="00DE7F54">
        <w:rPr>
          <w:rFonts w:ascii="Times New Roman" w:hAnsi="Times New Roman" w:cs="Times New Roman"/>
          <w:sz w:val="28"/>
          <w:szCs w:val="28"/>
        </w:rPr>
        <w:t>вже</w:t>
      </w:r>
      <w:proofErr w:type="spellEnd"/>
      <w:r w:rsidRPr="00DE7F54">
        <w:rPr>
          <w:rFonts w:ascii="Times New Roman" w:hAnsi="Times New Roman" w:cs="Times New Roman"/>
          <w:sz w:val="28"/>
          <w:szCs w:val="28"/>
        </w:rPr>
        <w:t xml:space="preserve"> давно </w:t>
      </w:r>
      <w:proofErr w:type="spellStart"/>
      <w:r w:rsidRPr="00DE7F54">
        <w:rPr>
          <w:rFonts w:ascii="Times New Roman" w:hAnsi="Times New Roman" w:cs="Times New Roman"/>
          <w:sz w:val="28"/>
          <w:szCs w:val="28"/>
        </w:rPr>
        <w:t>відокремилась</w:t>
      </w:r>
      <w:proofErr w:type="spellEnd"/>
      <w:r w:rsidRPr="00DE7F54">
        <w:rPr>
          <w:rFonts w:ascii="Times New Roman" w:hAnsi="Times New Roman" w:cs="Times New Roman"/>
          <w:sz w:val="28"/>
          <w:szCs w:val="28"/>
        </w:rPr>
        <w:t xml:space="preserve"> у </w:t>
      </w:r>
      <w:proofErr w:type="spellStart"/>
      <w:r w:rsidRPr="00DE7F54">
        <w:rPr>
          <w:rFonts w:ascii="Times New Roman" w:hAnsi="Times New Roman" w:cs="Times New Roman"/>
          <w:sz w:val="28"/>
          <w:szCs w:val="28"/>
        </w:rPr>
        <w:t>самостійну</w:t>
      </w:r>
      <w:proofErr w:type="spellEnd"/>
      <w:r w:rsidRPr="00DE7F54">
        <w:rPr>
          <w:rFonts w:ascii="Times New Roman" w:hAnsi="Times New Roman" w:cs="Times New Roman"/>
          <w:sz w:val="28"/>
          <w:szCs w:val="28"/>
        </w:rPr>
        <w:t xml:space="preserve"> науку. </w:t>
      </w:r>
      <w:proofErr w:type="spellStart"/>
      <w:r w:rsidRPr="00DE7F54">
        <w:rPr>
          <w:rFonts w:ascii="Times New Roman" w:hAnsi="Times New Roman" w:cs="Times New Roman"/>
          <w:sz w:val="28"/>
          <w:szCs w:val="28"/>
        </w:rPr>
        <w:t>Формування</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колоїдної</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хімії</w:t>
      </w:r>
      <w:proofErr w:type="spellEnd"/>
      <w:r w:rsidRPr="00DE7F54">
        <w:rPr>
          <w:rFonts w:ascii="Times New Roman" w:hAnsi="Times New Roman" w:cs="Times New Roman"/>
          <w:sz w:val="28"/>
          <w:szCs w:val="28"/>
        </w:rPr>
        <w:t xml:space="preserve"> </w:t>
      </w:r>
      <w:proofErr w:type="spellStart"/>
      <w:r w:rsidRPr="00DE7F54">
        <w:rPr>
          <w:rFonts w:ascii="Times New Roman" w:hAnsi="Times New Roman" w:cs="Times New Roman"/>
          <w:sz w:val="28"/>
          <w:szCs w:val="28"/>
        </w:rPr>
        <w:t>пов’язано</w:t>
      </w:r>
      <w:proofErr w:type="spellEnd"/>
      <w:r w:rsidRPr="00DE7F54">
        <w:rPr>
          <w:rFonts w:ascii="Times New Roman" w:hAnsi="Times New Roman" w:cs="Times New Roman"/>
          <w:sz w:val="28"/>
          <w:szCs w:val="28"/>
        </w:rPr>
        <w:t xml:space="preserve"> з </w:t>
      </w:r>
      <w:proofErr w:type="spellStart"/>
      <w:r w:rsidRPr="00DE7F54">
        <w:rPr>
          <w:rFonts w:ascii="Times New Roman" w:hAnsi="Times New Roman" w:cs="Times New Roman"/>
          <w:sz w:val="28"/>
          <w:szCs w:val="28"/>
        </w:rPr>
        <w:t>іменами</w:t>
      </w:r>
      <w:proofErr w:type="spellEnd"/>
      <w:r w:rsidRPr="00DE7F54">
        <w:rPr>
          <w:rFonts w:ascii="Times New Roman" w:hAnsi="Times New Roman" w:cs="Times New Roman"/>
          <w:sz w:val="28"/>
          <w:szCs w:val="28"/>
        </w:rPr>
        <w:t xml:space="preserve"> В. Рейса, Г. </w:t>
      </w:r>
      <w:proofErr w:type="spellStart"/>
      <w:r w:rsidRPr="00DE7F54">
        <w:rPr>
          <w:rFonts w:ascii="Times New Roman" w:hAnsi="Times New Roman" w:cs="Times New Roman"/>
          <w:sz w:val="28"/>
          <w:szCs w:val="28"/>
        </w:rPr>
        <w:t>Грема</w:t>
      </w:r>
      <w:proofErr w:type="spellEnd"/>
      <w:r w:rsidRPr="00DE7F54">
        <w:rPr>
          <w:rFonts w:ascii="Times New Roman" w:hAnsi="Times New Roman" w:cs="Times New Roman"/>
          <w:sz w:val="28"/>
          <w:szCs w:val="28"/>
        </w:rPr>
        <w:t xml:space="preserve">, І.Г. Борщова, А.В. </w:t>
      </w:r>
      <w:proofErr w:type="spellStart"/>
      <w:r w:rsidRPr="00DE7F54">
        <w:rPr>
          <w:rFonts w:ascii="Times New Roman" w:hAnsi="Times New Roman" w:cs="Times New Roman"/>
          <w:sz w:val="28"/>
          <w:szCs w:val="28"/>
        </w:rPr>
        <w:t>Думанського</w:t>
      </w:r>
      <w:proofErr w:type="spellEnd"/>
      <w:r w:rsidRPr="00DE7F54">
        <w:rPr>
          <w:rFonts w:ascii="Times New Roman" w:hAnsi="Times New Roman" w:cs="Times New Roman"/>
          <w:sz w:val="28"/>
          <w:szCs w:val="28"/>
        </w:rPr>
        <w:t xml:space="preserve">, М. П. </w:t>
      </w:r>
      <w:proofErr w:type="spellStart"/>
      <w:proofErr w:type="gramStart"/>
      <w:r w:rsidRPr="00DE7F54">
        <w:rPr>
          <w:rFonts w:ascii="Times New Roman" w:hAnsi="Times New Roman" w:cs="Times New Roman"/>
          <w:sz w:val="28"/>
          <w:szCs w:val="28"/>
        </w:rPr>
        <w:t>П</w:t>
      </w:r>
      <w:proofErr w:type="gramEnd"/>
      <w:r w:rsidRPr="00DE7F54">
        <w:rPr>
          <w:rFonts w:ascii="Times New Roman" w:hAnsi="Times New Roman" w:cs="Times New Roman"/>
          <w:sz w:val="28"/>
          <w:szCs w:val="28"/>
        </w:rPr>
        <w:t>іскова</w:t>
      </w:r>
      <w:proofErr w:type="spellEnd"/>
      <w:r w:rsidRPr="00DE7F54">
        <w:rPr>
          <w:rFonts w:ascii="Times New Roman" w:hAnsi="Times New Roman" w:cs="Times New Roman"/>
          <w:sz w:val="28"/>
          <w:szCs w:val="28"/>
        </w:rPr>
        <w:t xml:space="preserve">, С.М. </w:t>
      </w:r>
      <w:proofErr w:type="spellStart"/>
      <w:r w:rsidRPr="00DE7F54">
        <w:rPr>
          <w:rFonts w:ascii="Times New Roman" w:hAnsi="Times New Roman" w:cs="Times New Roman"/>
          <w:sz w:val="28"/>
          <w:szCs w:val="28"/>
        </w:rPr>
        <w:t>Ліпатова</w:t>
      </w:r>
      <w:proofErr w:type="spellEnd"/>
      <w:r w:rsidRPr="00DE7F54">
        <w:rPr>
          <w:rFonts w:ascii="Times New Roman" w:hAnsi="Times New Roman" w:cs="Times New Roman"/>
          <w:sz w:val="28"/>
          <w:szCs w:val="28"/>
        </w:rPr>
        <w:t xml:space="preserve">, Г. </w:t>
      </w:r>
      <w:proofErr w:type="spellStart"/>
      <w:r w:rsidRPr="00DE7F54">
        <w:rPr>
          <w:rFonts w:ascii="Times New Roman" w:hAnsi="Times New Roman" w:cs="Times New Roman"/>
          <w:sz w:val="28"/>
          <w:szCs w:val="28"/>
        </w:rPr>
        <w:t>Сведберга</w:t>
      </w:r>
      <w:proofErr w:type="spellEnd"/>
      <w:r w:rsidR="00B76C50">
        <w:rPr>
          <w:rFonts w:ascii="Times New Roman" w:hAnsi="Times New Roman" w:cs="Times New Roman"/>
          <w:sz w:val="28"/>
          <w:szCs w:val="28"/>
          <w:lang w:val="uk-UA"/>
        </w:rPr>
        <w:t xml:space="preserve"> та інших.</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 xml:space="preserve">Завдання фізичної і колоїдної хімії </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вивчити:</w:t>
      </w:r>
    </w:p>
    <w:p w:rsidR="00277A39" w:rsidRPr="00054F88" w:rsidRDefault="00277A39" w:rsidP="00054F88">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проблеми хімічної термодинаміки, термохімії, перетворення енергії в хімічних процесах, енергетичні характеристики утворення речовин та теплові ефекти хімічних реакцій;</w:t>
      </w:r>
    </w:p>
    <w:p w:rsidR="00277A39" w:rsidRPr="00054F88" w:rsidRDefault="00277A39" w:rsidP="00277A39">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будову речовини та агрегатний стан на основі сучасних новітніх уявлень;</w:t>
      </w:r>
    </w:p>
    <w:p w:rsidR="00277A39" w:rsidRPr="00054F88" w:rsidRDefault="00277A39" w:rsidP="00054F88">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хімічну</w:t>
      </w:r>
      <w:r w:rsidR="00797D8A">
        <w:rPr>
          <w:rFonts w:ascii="Times New Roman" w:eastAsia="Times New Roman" w:hAnsi="Times New Roman" w:cs="Times New Roman"/>
          <w:sz w:val="28"/>
          <w:szCs w:val="24"/>
          <w:lang w:val="uk-UA" w:eastAsia="ru-RU"/>
        </w:rPr>
        <w:t xml:space="preserve"> кінетику</w:t>
      </w:r>
      <w:r w:rsidRPr="00277A39">
        <w:rPr>
          <w:rFonts w:ascii="Times New Roman" w:eastAsia="Times New Roman" w:hAnsi="Times New Roman" w:cs="Times New Roman"/>
          <w:sz w:val="28"/>
          <w:szCs w:val="24"/>
          <w:lang w:val="uk-UA" w:eastAsia="ru-RU"/>
        </w:rPr>
        <w:t xml:space="preserve"> та каталіз, швидкість і механізм хімічних реакцій, явище каталізу, а також особливості кінетики біохімічних реакцій;</w:t>
      </w:r>
    </w:p>
    <w:p w:rsidR="00277A39" w:rsidRPr="00054F88" w:rsidRDefault="00277A39" w:rsidP="00277A39">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будову та властивості розчинів, буферні системи та механізм їх дії; пояснити і наперед прогнозувати властивості розчинів на основі властивостей компонентів (концентрації, хімічної природи ...), що складають цей розчин;</w:t>
      </w:r>
    </w:p>
    <w:p w:rsidR="00277A39" w:rsidRPr="008D36B7" w:rsidRDefault="00277A39" w:rsidP="008D36B7">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фізико – хімічні процеси дисперсних систем, </w:t>
      </w:r>
      <w:proofErr w:type="spellStart"/>
      <w:r w:rsidRPr="00277A39">
        <w:rPr>
          <w:rFonts w:ascii="Times New Roman" w:eastAsia="Times New Roman" w:hAnsi="Times New Roman" w:cs="Times New Roman"/>
          <w:sz w:val="28"/>
          <w:szCs w:val="24"/>
          <w:lang w:val="uk-UA" w:eastAsia="ru-RU"/>
        </w:rPr>
        <w:t>мікрогетерогенних</w:t>
      </w:r>
      <w:proofErr w:type="spellEnd"/>
      <w:r w:rsidRPr="00277A39">
        <w:rPr>
          <w:rFonts w:ascii="Times New Roman" w:eastAsia="Times New Roman" w:hAnsi="Times New Roman" w:cs="Times New Roman"/>
          <w:sz w:val="28"/>
          <w:szCs w:val="24"/>
          <w:lang w:val="uk-UA" w:eastAsia="ru-RU"/>
        </w:rPr>
        <w:t xml:space="preserve"> систем та колоїдних розчинів, методи одержання та властивості дисперсних систем, а також емульсії, суспензії, поверхнево активні речовини та їх використання у технології харчових виробництв;</w:t>
      </w:r>
    </w:p>
    <w:p w:rsidR="00277A39" w:rsidRDefault="00277A39" w:rsidP="00054F88">
      <w:pPr>
        <w:numPr>
          <w:ilvl w:val="0"/>
          <w:numId w:val="2"/>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розчини високомолекулярних сполук, що відіграють важливу роль у життєдіяльності організмів та у виробництві продуктів харчування, заснованих на використанні законів колоїдної хімії.</w:t>
      </w:r>
    </w:p>
    <w:p w:rsidR="00277A39" w:rsidRPr="00277A39" w:rsidRDefault="000963E3" w:rsidP="00277A39">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Значення науки:</w:t>
      </w:r>
    </w:p>
    <w:p w:rsidR="00277A39" w:rsidRPr="00277A39" w:rsidRDefault="000963E3" w:rsidP="00277A39">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277A39" w:rsidRPr="00277A39">
        <w:rPr>
          <w:rFonts w:ascii="Times New Roman" w:eastAsia="Times New Roman" w:hAnsi="Times New Roman" w:cs="Times New Roman"/>
          <w:sz w:val="28"/>
          <w:szCs w:val="28"/>
          <w:lang w:val="uk-UA" w:eastAsia="ru-RU"/>
        </w:rPr>
        <w:t xml:space="preserve">акони, явища, фізико – хімічні методи, </w:t>
      </w:r>
      <w:proofErr w:type="spellStart"/>
      <w:r w:rsidR="00277A39" w:rsidRPr="00277A39">
        <w:rPr>
          <w:rFonts w:ascii="Times New Roman" w:eastAsia="Times New Roman" w:hAnsi="Times New Roman" w:cs="Times New Roman"/>
          <w:sz w:val="28"/>
          <w:szCs w:val="28"/>
          <w:lang w:val="uk-UA" w:eastAsia="ru-RU"/>
        </w:rPr>
        <w:t>колоїдно</w:t>
      </w:r>
      <w:proofErr w:type="spellEnd"/>
      <w:r w:rsidR="00277A39" w:rsidRPr="00277A39">
        <w:rPr>
          <w:rFonts w:ascii="Times New Roman" w:eastAsia="Times New Roman" w:hAnsi="Times New Roman" w:cs="Times New Roman"/>
          <w:sz w:val="28"/>
          <w:szCs w:val="28"/>
          <w:lang w:val="uk-UA" w:eastAsia="ru-RU"/>
        </w:rPr>
        <w:t xml:space="preserve"> – хімічні процеси надають теоретичне й практичне пояснення технологічним та біохімічним процесам, що лежать в основі виробництва харчових продуктів; можливість свідомо керувати технологічними процесами, створювати нові технології, одержувати продукти з високими смаковими властивостями потрібної консистенції при максимальному збереженні поживних цінностей вихідної харчової сировини.</w:t>
      </w:r>
    </w:p>
    <w:p w:rsidR="00D85318" w:rsidRPr="00AD5B84" w:rsidRDefault="00D85318" w:rsidP="00277A39">
      <w:pPr>
        <w:spacing w:after="0" w:line="240" w:lineRule="auto"/>
        <w:jc w:val="center"/>
        <w:rPr>
          <w:rFonts w:ascii="Times New Roman" w:eastAsia="Times New Roman" w:hAnsi="Times New Roman" w:cs="Times New Roman"/>
          <w:b/>
          <w:sz w:val="28"/>
          <w:szCs w:val="28"/>
          <w:lang w:val="en-US" w:eastAsia="ru-RU"/>
        </w:rPr>
      </w:pPr>
    </w:p>
    <w:p w:rsidR="00A0237C" w:rsidRDefault="00B65EEB" w:rsidP="00B65EEB">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6924D3">
        <w:rPr>
          <w:rFonts w:ascii="Times New Roman" w:eastAsia="Times New Roman" w:hAnsi="Times New Roman" w:cs="Times New Roman"/>
          <w:b/>
          <w:sz w:val="28"/>
          <w:szCs w:val="28"/>
          <w:lang w:val="uk-UA" w:eastAsia="ru-RU"/>
        </w:rPr>
        <w:t xml:space="preserve"> </w:t>
      </w:r>
      <w:r w:rsidR="00D85318" w:rsidRPr="00B65EEB">
        <w:rPr>
          <w:rFonts w:ascii="Times New Roman" w:eastAsia="Times New Roman" w:hAnsi="Times New Roman" w:cs="Times New Roman"/>
          <w:b/>
          <w:sz w:val="28"/>
          <w:szCs w:val="28"/>
          <w:lang w:val="uk-UA" w:eastAsia="ru-RU"/>
        </w:rPr>
        <w:t xml:space="preserve">Основні поняття та закони термодинаміки, термохімії. Термодинамічні </w:t>
      </w:r>
    </w:p>
    <w:p w:rsidR="00D85318" w:rsidRPr="00B65EEB" w:rsidRDefault="00A0237C" w:rsidP="0016764F">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D85318" w:rsidRPr="00B65EEB">
        <w:rPr>
          <w:rFonts w:ascii="Times New Roman" w:eastAsia="Times New Roman" w:hAnsi="Times New Roman" w:cs="Times New Roman"/>
          <w:b/>
          <w:sz w:val="28"/>
          <w:szCs w:val="28"/>
          <w:lang w:val="uk-UA" w:eastAsia="ru-RU"/>
        </w:rPr>
        <w:t>реакції, розрахунки на їх основі.</w:t>
      </w:r>
    </w:p>
    <w:p w:rsidR="00D85318" w:rsidRDefault="00D85318" w:rsidP="00277A39">
      <w:pPr>
        <w:spacing w:after="0" w:line="240" w:lineRule="auto"/>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lastRenderedPageBreak/>
        <w:t xml:space="preserve">Термодинаміка – </w:t>
      </w:r>
      <w:r w:rsidRPr="00277A39">
        <w:rPr>
          <w:rFonts w:ascii="Times New Roman" w:eastAsia="Times New Roman" w:hAnsi="Times New Roman" w:cs="Times New Roman"/>
          <w:sz w:val="28"/>
          <w:szCs w:val="28"/>
          <w:lang w:val="uk-UA" w:eastAsia="ru-RU"/>
        </w:rPr>
        <w:t>наука, що вивчає взаємні перетворення різних видів енергії, пов’язані з переходом енергії у формі теплоти і роботи.</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8"/>
          <w:lang w:val="uk-UA" w:eastAsia="ru-RU"/>
        </w:rPr>
        <w:t>Термодинаміка включає в себе:</w:t>
      </w:r>
    </w:p>
    <w:p w:rsidR="00277A39" w:rsidRPr="00277A39" w:rsidRDefault="00277A39" w:rsidP="00277A39">
      <w:pPr>
        <w:numPr>
          <w:ilvl w:val="0"/>
          <w:numId w:val="3"/>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загальну або фізичну термодинаміку;</w:t>
      </w:r>
    </w:p>
    <w:p w:rsidR="00277A39" w:rsidRPr="00277A39" w:rsidRDefault="00277A39" w:rsidP="00277A39">
      <w:pPr>
        <w:numPr>
          <w:ilvl w:val="0"/>
          <w:numId w:val="3"/>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технічну термодинаміку (вивчає взаємоперетворення теплоти і механічної роботи, що протікають в теплових машинах)</w:t>
      </w:r>
    </w:p>
    <w:p w:rsidR="00277A39" w:rsidRPr="00277A39" w:rsidRDefault="00277A39" w:rsidP="00277A39">
      <w:pPr>
        <w:numPr>
          <w:ilvl w:val="0"/>
          <w:numId w:val="3"/>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хімічну термодинаміку.</w:t>
      </w:r>
    </w:p>
    <w:p w:rsidR="00481256" w:rsidRPr="00277A39" w:rsidRDefault="00277A39" w:rsidP="00DD3B1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t xml:space="preserve">Хімічна термодинаміка – </w:t>
      </w:r>
      <w:r w:rsidRPr="00277A39">
        <w:rPr>
          <w:rFonts w:ascii="Times New Roman" w:eastAsia="Times New Roman" w:hAnsi="Times New Roman" w:cs="Times New Roman"/>
          <w:sz w:val="28"/>
          <w:szCs w:val="28"/>
          <w:lang w:val="uk-UA" w:eastAsia="ru-RU"/>
        </w:rPr>
        <w:t>предмет, який вивчає перетворення різних видів енергії, пов’язані з переходом енергії у формі теплоти і роботи.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p>
    <w:p w:rsidR="00277A39" w:rsidRPr="00277A39" w:rsidRDefault="00AD5B84" w:rsidP="00277A39">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36" o:spid="_x0000_s1026" style="position:absolute;left:0;text-align:left;flip:x;z-index:251663360;visibility:visible" from="72.75pt,12.95pt" to="189.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">
            <v:stroke endarrow="block"/>
          </v:line>
        </w:pict>
      </w:r>
      <w:r>
        <w:rPr>
          <w:rFonts w:ascii="Times New Roman" w:eastAsia="Times New Roman" w:hAnsi="Times New Roman" w:cs="Times New Roman"/>
          <w:b/>
          <w:noProof/>
          <w:sz w:val="28"/>
          <w:szCs w:val="28"/>
          <w:lang w:eastAsia="ru-RU"/>
        </w:rPr>
        <w:pict>
          <v:line id="Прямая соединительная линия 35" o:spid="_x0000_s1263" style="position:absolute;left:0;text-align:left;z-index:251662336;visibility:visible" from="261pt,12.15pt" to="26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">
            <v:stroke endarrow="block"/>
          </v:line>
        </w:pict>
      </w:r>
      <w:r>
        <w:rPr>
          <w:rFonts w:ascii="Times New Roman" w:eastAsia="Times New Roman" w:hAnsi="Times New Roman" w:cs="Times New Roman"/>
          <w:b/>
          <w:noProof/>
          <w:sz w:val="28"/>
          <w:szCs w:val="28"/>
          <w:lang w:eastAsia="ru-RU"/>
        </w:rPr>
        <w:pict>
          <v:line id="Прямая соединительная линия 34" o:spid="_x0000_s1262" style="position:absolute;left:0;text-align:left;z-index:251664384;visibility:visible" from="332.25pt,11.45pt" to="449.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">
            <v:stroke endarrow="block"/>
          </v:line>
        </w:pict>
      </w:r>
      <w:r w:rsidR="00277A39" w:rsidRPr="00277A39">
        <w:rPr>
          <w:rFonts w:ascii="Times New Roman" w:eastAsia="Times New Roman" w:hAnsi="Times New Roman" w:cs="Times New Roman"/>
          <w:b/>
          <w:sz w:val="28"/>
          <w:szCs w:val="28"/>
          <w:lang w:val="uk-UA" w:eastAsia="ru-RU"/>
        </w:rPr>
        <w:t>Основні поняття термодинаміки</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AD5B84" w:rsidP="00277A39">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2" o:spid="_x0000_s1027" style="position:absolute;left:0;text-align:left;margin-left:0;margin-top:.65pt;width:2in;height:12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">
            <v:textbox>
              <w:txbxContent>
                <w:p w:rsidR="00AD5B84" w:rsidRPr="00DD3B19" w:rsidRDefault="00AD5B84" w:rsidP="00DD3B19">
                  <w:pPr>
                    <w:spacing w:after="0"/>
                    <w:jc w:val="center"/>
                    <w:rPr>
                      <w:rFonts w:ascii="Times New Roman" w:hAnsi="Times New Roman" w:cs="Times New Roman"/>
                      <w:sz w:val="24"/>
                      <w:szCs w:val="24"/>
                      <w:lang w:val="uk-UA"/>
                    </w:rPr>
                  </w:pPr>
                  <w:r w:rsidRPr="00DD3B19">
                    <w:rPr>
                      <w:rFonts w:ascii="Times New Roman" w:hAnsi="Times New Roman" w:cs="Times New Roman"/>
                      <w:b/>
                      <w:sz w:val="24"/>
                      <w:szCs w:val="24"/>
                      <w:lang w:val="uk-UA"/>
                    </w:rPr>
                    <w:t>Система</w:t>
                  </w:r>
                </w:p>
                <w:p w:rsidR="00AD5B84" w:rsidRPr="00DD3B19" w:rsidRDefault="00AD5B84" w:rsidP="00DD3B19">
                  <w:pPr>
                    <w:spacing w:after="0"/>
                    <w:jc w:val="center"/>
                    <w:rPr>
                      <w:rFonts w:ascii="Times New Roman" w:hAnsi="Times New Roman" w:cs="Times New Roman"/>
                      <w:sz w:val="24"/>
                      <w:szCs w:val="24"/>
                      <w:lang w:val="uk-UA"/>
                    </w:rPr>
                  </w:pPr>
                  <w:r w:rsidRPr="00DD3B19">
                    <w:rPr>
                      <w:rFonts w:ascii="Times New Roman" w:hAnsi="Times New Roman" w:cs="Times New Roman"/>
                      <w:sz w:val="24"/>
                      <w:szCs w:val="24"/>
                      <w:lang w:val="uk-UA"/>
                    </w:rPr>
                    <w:t>(тіло або група тіл, виділених фактично чи уявно з навколишнього середовища)</w:t>
                  </w:r>
                </w:p>
              </w:txbxContent>
            </v:textbox>
          </v:rect>
        </w:pict>
      </w:r>
      <w:r>
        <w:rPr>
          <w:rFonts w:ascii="Times New Roman" w:eastAsia="Times New Roman" w:hAnsi="Times New Roman" w:cs="Times New Roman"/>
          <w:b/>
          <w:noProof/>
          <w:sz w:val="28"/>
          <w:szCs w:val="28"/>
          <w:lang w:eastAsia="ru-RU"/>
        </w:rPr>
        <w:pict>
          <v:rect id="Прямоугольник 33" o:spid="_x0000_s1261" style="position:absolute;left:0;text-align:left;margin-left:369pt;margin-top:.65pt;width:135pt;height:1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">
            <v:textbox>
              <w:txbxContent>
                <w:p w:rsidR="00AD5B84" w:rsidRPr="00DD3B19" w:rsidRDefault="00AD5B84" w:rsidP="00DD3B19">
                  <w:pPr>
                    <w:spacing w:after="0"/>
                    <w:jc w:val="center"/>
                    <w:rPr>
                      <w:rFonts w:ascii="Times New Roman" w:hAnsi="Times New Roman" w:cs="Times New Roman"/>
                      <w:b/>
                      <w:sz w:val="24"/>
                      <w:szCs w:val="24"/>
                      <w:lang w:val="uk-UA"/>
                    </w:rPr>
                  </w:pPr>
                  <w:r w:rsidRPr="00DD3B19">
                    <w:rPr>
                      <w:rFonts w:ascii="Times New Roman" w:hAnsi="Times New Roman" w:cs="Times New Roman"/>
                      <w:b/>
                      <w:sz w:val="24"/>
                      <w:szCs w:val="24"/>
                      <w:lang w:val="uk-UA"/>
                    </w:rPr>
                    <w:t>Параметри</w:t>
                  </w:r>
                </w:p>
                <w:p w:rsidR="00AD5B84" w:rsidRPr="00DD3B19" w:rsidRDefault="00AD5B84" w:rsidP="00DD3B19">
                  <w:pPr>
                    <w:spacing w:after="0"/>
                    <w:jc w:val="center"/>
                    <w:rPr>
                      <w:rFonts w:ascii="Times New Roman" w:hAnsi="Times New Roman" w:cs="Times New Roman"/>
                      <w:sz w:val="24"/>
                      <w:szCs w:val="24"/>
                      <w:lang w:val="uk-UA"/>
                    </w:rPr>
                  </w:pPr>
                  <w:r w:rsidRPr="00DD3B19">
                    <w:rPr>
                      <w:rFonts w:ascii="Times New Roman" w:hAnsi="Times New Roman" w:cs="Times New Roman"/>
                      <w:b/>
                      <w:sz w:val="24"/>
                      <w:szCs w:val="24"/>
                      <w:lang w:val="uk-UA"/>
                    </w:rPr>
                    <w:t>(</w:t>
                  </w:r>
                  <w:r w:rsidRPr="00DD3B19">
                    <w:rPr>
                      <w:rFonts w:ascii="Times New Roman" w:hAnsi="Times New Roman" w:cs="Times New Roman"/>
                      <w:sz w:val="24"/>
                      <w:szCs w:val="24"/>
                      <w:lang w:val="uk-UA"/>
                    </w:rPr>
                    <w:t>фізичні величини, що дають змогу визначити стан системи)</w:t>
                  </w:r>
                </w:p>
              </w:txbxContent>
            </v:textbox>
          </v:rect>
        </w:pict>
      </w:r>
      <w:r>
        <w:rPr>
          <w:rFonts w:ascii="Times New Roman" w:eastAsia="Times New Roman" w:hAnsi="Times New Roman" w:cs="Times New Roman"/>
          <w:b/>
          <w:noProof/>
          <w:sz w:val="28"/>
          <w:szCs w:val="28"/>
          <w:lang w:eastAsia="ru-RU"/>
        </w:rPr>
        <w:pict>
          <v:rect id="Прямоугольник 31" o:spid="_x0000_s1028" style="position:absolute;left:0;text-align:left;margin-left:180pt;margin-top:.65pt;width:162pt;height:12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MqTwIAAGI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">
            <v:textbox>
              <w:txbxContent>
                <w:p w:rsidR="00AD5B84" w:rsidRPr="00DD3B19" w:rsidRDefault="00AD5B84" w:rsidP="00DD3B19">
                  <w:pPr>
                    <w:spacing w:after="0"/>
                    <w:jc w:val="center"/>
                    <w:rPr>
                      <w:rFonts w:ascii="Times New Roman" w:hAnsi="Times New Roman" w:cs="Times New Roman"/>
                      <w:b/>
                      <w:sz w:val="24"/>
                      <w:szCs w:val="24"/>
                      <w:lang w:val="uk-UA"/>
                    </w:rPr>
                  </w:pPr>
                  <w:r w:rsidRPr="00DD3B19">
                    <w:rPr>
                      <w:rFonts w:ascii="Times New Roman" w:hAnsi="Times New Roman" w:cs="Times New Roman"/>
                      <w:b/>
                      <w:sz w:val="24"/>
                      <w:szCs w:val="24"/>
                      <w:lang w:val="uk-UA"/>
                    </w:rPr>
                    <w:t>Фаза</w:t>
                  </w:r>
                </w:p>
                <w:p w:rsidR="00AD5B84" w:rsidRPr="00DD3B19" w:rsidRDefault="00AD5B84" w:rsidP="00DD3B19">
                  <w:pPr>
                    <w:spacing w:after="0"/>
                    <w:jc w:val="center"/>
                    <w:rPr>
                      <w:rFonts w:ascii="Times New Roman" w:hAnsi="Times New Roman" w:cs="Times New Roman"/>
                      <w:sz w:val="24"/>
                      <w:szCs w:val="24"/>
                      <w:lang w:val="uk-UA"/>
                    </w:rPr>
                  </w:pPr>
                  <w:r w:rsidRPr="00DD3B19">
                    <w:rPr>
                      <w:rFonts w:ascii="Times New Roman" w:hAnsi="Times New Roman" w:cs="Times New Roman"/>
                      <w:sz w:val="24"/>
                      <w:szCs w:val="24"/>
                      <w:lang w:val="uk-UA"/>
                    </w:rPr>
                    <w:t>(сукупність усіх однорідних частин системи, що мають однакові властивості і відокремлені від решти частин системи поверхнею поділу)</w:t>
                  </w:r>
                </w:p>
              </w:txbxContent>
            </v:textbox>
          </v:rect>
        </w:pic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p>
    <w:p w:rsidR="00277A39" w:rsidRPr="00277A39" w:rsidRDefault="00AD5B84" w:rsidP="00277A39">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30" o:spid="_x0000_s1260" style="position:absolute;left:0;text-align:left;flip:x;z-index:251667456;visibility:visible" from="112.5pt,14.35pt" to="247.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">
            <v:stroke endarrow="block"/>
          </v:line>
        </w:pict>
      </w:r>
      <w:r>
        <w:rPr>
          <w:rFonts w:ascii="Times New Roman" w:eastAsia="Times New Roman" w:hAnsi="Times New Roman" w:cs="Times New Roman"/>
          <w:b/>
          <w:noProof/>
          <w:sz w:val="28"/>
          <w:szCs w:val="28"/>
          <w:lang w:eastAsia="ru-RU"/>
        </w:rPr>
        <w:pict>
          <v:line id="Прямая соединительная линия 29" o:spid="_x0000_s1259" style="position:absolute;left:0;text-align:left;z-index:251666432;visibility:visible" from="289.5pt,14.35pt" to="433.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">
            <v:stroke endarrow="block"/>
          </v:line>
        </w:pict>
      </w:r>
      <w:r w:rsidR="00277A39" w:rsidRPr="00277A39">
        <w:rPr>
          <w:rFonts w:ascii="Times New Roman" w:eastAsia="Times New Roman" w:hAnsi="Times New Roman" w:cs="Times New Roman"/>
          <w:b/>
          <w:sz w:val="28"/>
          <w:szCs w:val="28"/>
          <w:lang w:val="uk-UA" w:eastAsia="ru-RU"/>
        </w:rPr>
        <w:t>Системи</w:t>
      </w:r>
    </w:p>
    <w:p w:rsidR="00277A39" w:rsidRPr="00277A39" w:rsidRDefault="00AD5B84" w:rsidP="00277A39">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28" o:spid="_x0000_s1258" style="position:absolute;left:0;text-align:left;z-index:251665408;visibility:visible" from="270pt,-.25pt" to="270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">
            <v:stroke endarrow="block"/>
          </v:line>
        </w:pic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 xml:space="preserve">             Гомогенні                           Гетерогенні                        Відкриті, закриті</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sz w:val="28"/>
          <w:szCs w:val="28"/>
          <w:lang w:val="uk-UA" w:eastAsia="ru-RU"/>
        </w:rPr>
        <w:t xml:space="preserve">           (однофазні)</w:t>
      </w:r>
      <w:r w:rsidR="003B3E94">
        <w:rPr>
          <w:rFonts w:ascii="Times New Roman" w:eastAsia="Times New Roman" w:hAnsi="Times New Roman" w:cs="Times New Roman"/>
          <w:sz w:val="28"/>
          <w:szCs w:val="28"/>
          <w:lang w:val="uk-UA" w:eastAsia="ru-RU"/>
        </w:rPr>
        <w:t xml:space="preserve">                      </w:t>
      </w:r>
      <w:r w:rsidRPr="00277A39">
        <w:rPr>
          <w:rFonts w:ascii="Times New Roman" w:eastAsia="Times New Roman" w:hAnsi="Times New Roman" w:cs="Times New Roman"/>
          <w:sz w:val="28"/>
          <w:szCs w:val="28"/>
          <w:lang w:val="uk-UA" w:eastAsia="ru-RU"/>
        </w:rPr>
        <w:t xml:space="preserve">  (</w:t>
      </w:r>
      <w:proofErr w:type="spellStart"/>
      <w:r w:rsidRPr="00277A39">
        <w:rPr>
          <w:rFonts w:ascii="Times New Roman" w:eastAsia="Times New Roman" w:hAnsi="Times New Roman" w:cs="Times New Roman"/>
          <w:sz w:val="28"/>
          <w:szCs w:val="28"/>
          <w:lang w:val="uk-UA" w:eastAsia="ru-RU"/>
        </w:rPr>
        <w:t>різнофазні</w:t>
      </w:r>
      <w:proofErr w:type="spellEnd"/>
      <w:r w:rsidRPr="00277A39">
        <w:rPr>
          <w:rFonts w:ascii="Times New Roman" w:eastAsia="Times New Roman" w:hAnsi="Times New Roman" w:cs="Times New Roman"/>
          <w:sz w:val="28"/>
          <w:szCs w:val="28"/>
          <w:lang w:val="uk-UA" w:eastAsia="ru-RU"/>
        </w:rPr>
        <w:t xml:space="preserve">)                               ізольовані               </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8"/>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8"/>
          <w:lang w:eastAsia="ru-RU"/>
        </w:rPr>
      </w:pPr>
      <w:r w:rsidRPr="00277A39">
        <w:rPr>
          <w:rFonts w:ascii="Times New Roman" w:eastAsia="Times New Roman" w:hAnsi="Times New Roman" w:cs="Times New Roman"/>
          <w:b/>
          <w:sz w:val="28"/>
          <w:szCs w:val="28"/>
          <w:lang w:val="uk-UA" w:eastAsia="ru-RU"/>
        </w:rPr>
        <w:t xml:space="preserve">Параметри стану – </w:t>
      </w:r>
      <w:r w:rsidRPr="00277A39">
        <w:rPr>
          <w:rFonts w:ascii="Times New Roman" w:eastAsia="Times New Roman" w:hAnsi="Times New Roman" w:cs="Times New Roman"/>
          <w:sz w:val="28"/>
          <w:szCs w:val="28"/>
          <w:lang w:val="uk-UA" w:eastAsia="ru-RU"/>
        </w:rPr>
        <w:t xml:space="preserve">це фізичні величини, які дають змогу визначити стан системи. </w:t>
      </w:r>
      <w:r w:rsidRPr="00277A39">
        <w:rPr>
          <w:rFonts w:ascii="Times New Roman" w:eastAsia="Times New Roman" w:hAnsi="Times New Roman" w:cs="Times New Roman"/>
          <w:b/>
          <w:sz w:val="28"/>
          <w:szCs w:val="28"/>
          <w:lang w:val="uk-UA" w:eastAsia="ru-RU"/>
        </w:rPr>
        <w:t xml:space="preserve">Основні параметри: </w:t>
      </w:r>
      <w:r w:rsidRPr="00277A39">
        <w:rPr>
          <w:rFonts w:ascii="Times New Roman" w:eastAsia="Times New Roman" w:hAnsi="Times New Roman" w:cs="Times New Roman"/>
          <w:sz w:val="28"/>
          <w:szCs w:val="28"/>
          <w:lang w:val="en-US" w:eastAsia="ru-RU"/>
        </w:rPr>
        <w:t>p</w:t>
      </w:r>
      <w:r w:rsidRPr="00277A39">
        <w:rPr>
          <w:rFonts w:ascii="Times New Roman" w:eastAsia="Times New Roman" w:hAnsi="Times New Roman" w:cs="Times New Roman"/>
          <w:sz w:val="28"/>
          <w:szCs w:val="28"/>
          <w:lang w:eastAsia="ru-RU"/>
        </w:rPr>
        <w:t xml:space="preserve">, </w:t>
      </w:r>
      <w:r w:rsidRPr="00277A39">
        <w:rPr>
          <w:rFonts w:ascii="Times New Roman" w:eastAsia="Times New Roman" w:hAnsi="Times New Roman" w:cs="Times New Roman"/>
          <w:sz w:val="28"/>
          <w:szCs w:val="28"/>
          <w:lang w:val="en-US" w:eastAsia="ru-RU"/>
        </w:rPr>
        <w:t>V</w:t>
      </w:r>
      <w:r w:rsidRPr="00277A39">
        <w:rPr>
          <w:rFonts w:ascii="Times New Roman" w:eastAsia="Times New Roman" w:hAnsi="Times New Roman" w:cs="Times New Roman"/>
          <w:sz w:val="28"/>
          <w:szCs w:val="28"/>
          <w:lang w:eastAsia="ru-RU"/>
        </w:rPr>
        <w:t xml:space="preserve">, </w:t>
      </w:r>
      <w:r w:rsidRPr="00277A39">
        <w:rPr>
          <w:rFonts w:ascii="Times New Roman" w:eastAsia="Times New Roman" w:hAnsi="Times New Roman" w:cs="Times New Roman"/>
          <w:sz w:val="28"/>
          <w:szCs w:val="28"/>
          <w:lang w:val="en-US" w:eastAsia="ru-RU"/>
        </w:rPr>
        <w:t>T</w:t>
      </w:r>
      <w:r w:rsidRPr="00277A39">
        <w:rPr>
          <w:rFonts w:ascii="Times New Roman" w:eastAsia="Times New Roman" w:hAnsi="Times New Roman" w:cs="Times New Roman"/>
          <w:sz w:val="28"/>
          <w:szCs w:val="28"/>
          <w:lang w:eastAsia="ru-RU"/>
        </w:rPr>
        <w:t xml:space="preserve">, </w:t>
      </w:r>
      <w:r w:rsidRPr="00277A39">
        <w:rPr>
          <w:rFonts w:ascii="Times New Roman" w:eastAsia="Times New Roman" w:hAnsi="Times New Roman" w:cs="Times New Roman"/>
          <w:sz w:val="28"/>
          <w:szCs w:val="28"/>
          <w:lang w:val="en-US" w:eastAsia="ru-RU"/>
        </w:rPr>
        <w:t>C</w:t>
      </w:r>
      <w:r w:rsidRPr="00277A39">
        <w:rPr>
          <w:rFonts w:ascii="Times New Roman" w:eastAsia="Times New Roman" w:hAnsi="Times New Roman" w:cs="Times New Roman"/>
          <w:sz w:val="28"/>
          <w:szCs w:val="28"/>
          <w:lang w:eastAsia="ru-RU"/>
        </w:rPr>
        <w:t xml:space="preserve"> (</w:t>
      </w:r>
      <w:proofErr w:type="spellStart"/>
      <w:r w:rsidRPr="00277A39">
        <w:rPr>
          <w:rFonts w:ascii="Times New Roman" w:eastAsia="Times New Roman" w:hAnsi="Times New Roman" w:cs="Times New Roman"/>
          <w:sz w:val="28"/>
          <w:szCs w:val="28"/>
          <w:lang w:val="en-US" w:eastAsia="ru-RU"/>
        </w:rPr>
        <w:t>pV</w:t>
      </w:r>
      <w:proofErr w:type="spellEnd"/>
      <w:r w:rsidRPr="00277A39">
        <w:rPr>
          <w:rFonts w:ascii="Times New Roman" w:eastAsia="Times New Roman" w:hAnsi="Times New Roman" w:cs="Times New Roman"/>
          <w:sz w:val="28"/>
          <w:szCs w:val="28"/>
          <w:lang w:eastAsia="ru-RU"/>
        </w:rPr>
        <w:t xml:space="preserve"> = </w:t>
      </w:r>
      <w:proofErr w:type="spellStart"/>
      <w:r w:rsidRPr="00277A39">
        <w:rPr>
          <w:rFonts w:ascii="Times New Roman" w:eastAsia="Times New Roman" w:hAnsi="Times New Roman" w:cs="Times New Roman"/>
          <w:sz w:val="28"/>
          <w:szCs w:val="28"/>
          <w:lang w:val="en-US" w:eastAsia="ru-RU"/>
        </w:rPr>
        <w:t>nRT</w:t>
      </w:r>
      <w:proofErr w:type="spellEnd"/>
      <w:r w:rsidRPr="00277A39">
        <w:rPr>
          <w:rFonts w:ascii="Times New Roman" w:eastAsia="Times New Roman" w:hAnsi="Times New Roman" w:cs="Times New Roman"/>
          <w:sz w:val="28"/>
          <w:szCs w:val="28"/>
          <w:lang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sz w:val="28"/>
          <w:szCs w:val="28"/>
          <w:lang w:val="uk-UA" w:eastAsia="ru-RU"/>
        </w:rPr>
        <w:t xml:space="preserve">Під час будь якого процесу одні параметри залишаються незмінними, а інші змінюються. Залежно від того, які параметри під час переходу системи з одного стану в інший лишаються сталими </w:t>
      </w:r>
      <w:r w:rsidRPr="00277A39">
        <w:rPr>
          <w:rFonts w:ascii="Times New Roman" w:eastAsia="Times New Roman" w:hAnsi="Times New Roman" w:cs="Times New Roman"/>
          <w:b/>
          <w:sz w:val="28"/>
          <w:szCs w:val="28"/>
          <w:lang w:val="uk-UA" w:eastAsia="ru-RU"/>
        </w:rPr>
        <w:t>процеси ділять на:</w:t>
      </w:r>
    </w:p>
    <w:p w:rsidR="00277A39" w:rsidRPr="00277A39" w:rsidRDefault="00277A39" w:rsidP="00277A39">
      <w:pPr>
        <w:numPr>
          <w:ilvl w:val="0"/>
          <w:numId w:val="4"/>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t xml:space="preserve">ізохорні </w:t>
      </w:r>
      <w:r w:rsidRPr="00277A39">
        <w:rPr>
          <w:rFonts w:ascii="Times New Roman" w:eastAsia="Times New Roman" w:hAnsi="Times New Roman" w:cs="Times New Roman"/>
          <w:b/>
          <w:sz w:val="28"/>
          <w:szCs w:val="28"/>
          <w:lang w:eastAsia="ru-RU"/>
        </w:rPr>
        <w:t>(</w:t>
      </w:r>
      <w:r w:rsidRPr="00277A39">
        <w:rPr>
          <w:rFonts w:ascii="Times New Roman" w:eastAsia="Times New Roman" w:hAnsi="Times New Roman" w:cs="Times New Roman"/>
          <w:b/>
          <w:sz w:val="28"/>
          <w:szCs w:val="28"/>
          <w:lang w:val="en-US" w:eastAsia="ru-RU"/>
        </w:rPr>
        <w:t>V</w:t>
      </w:r>
      <w:r w:rsidRPr="00277A39">
        <w:rPr>
          <w:rFonts w:ascii="Times New Roman" w:eastAsia="Times New Roman" w:hAnsi="Times New Roman" w:cs="Times New Roman"/>
          <w:b/>
          <w:sz w:val="28"/>
          <w:szCs w:val="28"/>
          <w:lang w:eastAsia="ru-RU"/>
        </w:rPr>
        <w:t>=</w:t>
      </w:r>
      <w:proofErr w:type="spellStart"/>
      <w:r w:rsidRPr="00277A39">
        <w:rPr>
          <w:rFonts w:ascii="Times New Roman" w:eastAsia="Times New Roman" w:hAnsi="Times New Roman" w:cs="Times New Roman"/>
          <w:b/>
          <w:sz w:val="28"/>
          <w:szCs w:val="28"/>
          <w:lang w:val="en-US" w:eastAsia="ru-RU"/>
        </w:rPr>
        <w:t>const</w:t>
      </w:r>
      <w:proofErr w:type="spellEnd"/>
      <w:r w:rsidRPr="00277A39">
        <w:rPr>
          <w:rFonts w:ascii="Times New Roman" w:eastAsia="Times New Roman" w:hAnsi="Times New Roman" w:cs="Times New Roman"/>
          <w:b/>
          <w:sz w:val="28"/>
          <w:szCs w:val="28"/>
          <w:lang w:eastAsia="ru-RU"/>
        </w:rPr>
        <w:t>)</w:t>
      </w:r>
      <w:r w:rsidRPr="00277A39">
        <w:rPr>
          <w:rFonts w:ascii="Times New Roman" w:eastAsia="Times New Roman" w:hAnsi="Times New Roman" w:cs="Times New Roman"/>
          <w:sz w:val="28"/>
          <w:szCs w:val="28"/>
          <w:lang w:val="uk-UA" w:eastAsia="ru-RU"/>
        </w:rPr>
        <w:t>; (процеси в автоклаві)</w:t>
      </w:r>
    </w:p>
    <w:p w:rsidR="00277A39" w:rsidRPr="00277A39" w:rsidRDefault="00277A39" w:rsidP="00277A39">
      <w:pPr>
        <w:numPr>
          <w:ilvl w:val="0"/>
          <w:numId w:val="4"/>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t>ізобарні (</w:t>
      </w:r>
      <w:r w:rsidRPr="00277A39">
        <w:rPr>
          <w:rFonts w:ascii="Times New Roman" w:eastAsia="Times New Roman" w:hAnsi="Times New Roman" w:cs="Times New Roman"/>
          <w:b/>
          <w:sz w:val="28"/>
          <w:szCs w:val="28"/>
          <w:lang w:val="en-US" w:eastAsia="ru-RU"/>
        </w:rPr>
        <w:t>p</w:t>
      </w:r>
      <w:r w:rsidRPr="00277A39">
        <w:rPr>
          <w:rFonts w:ascii="Times New Roman" w:eastAsia="Times New Roman" w:hAnsi="Times New Roman" w:cs="Times New Roman"/>
          <w:b/>
          <w:sz w:val="28"/>
          <w:szCs w:val="28"/>
          <w:lang w:val="uk-UA" w:eastAsia="ru-RU"/>
        </w:rPr>
        <w:t>=</w:t>
      </w:r>
      <w:proofErr w:type="spellStart"/>
      <w:r w:rsidRPr="00277A39">
        <w:rPr>
          <w:rFonts w:ascii="Times New Roman" w:eastAsia="Times New Roman" w:hAnsi="Times New Roman" w:cs="Times New Roman"/>
          <w:b/>
          <w:sz w:val="28"/>
          <w:szCs w:val="28"/>
          <w:lang w:val="en-US" w:eastAsia="ru-RU"/>
        </w:rPr>
        <w:t>const</w:t>
      </w:r>
      <w:proofErr w:type="spellEnd"/>
      <w:r w:rsidRPr="00277A39">
        <w:rPr>
          <w:rFonts w:ascii="Times New Roman" w:eastAsia="Times New Roman" w:hAnsi="Times New Roman" w:cs="Times New Roman"/>
          <w:b/>
          <w:sz w:val="28"/>
          <w:szCs w:val="28"/>
          <w:lang w:val="uk-UA" w:eastAsia="ru-RU"/>
        </w:rPr>
        <w:t>)</w:t>
      </w:r>
      <w:r w:rsidRPr="00277A39">
        <w:rPr>
          <w:rFonts w:ascii="Times New Roman" w:eastAsia="Times New Roman" w:hAnsi="Times New Roman" w:cs="Times New Roman"/>
          <w:sz w:val="28"/>
          <w:szCs w:val="28"/>
          <w:lang w:val="uk-UA" w:eastAsia="ru-RU"/>
        </w:rPr>
        <w:t>; (реакції, що відбуваються у відкритій колбі);</w:t>
      </w:r>
    </w:p>
    <w:p w:rsidR="00277A39" w:rsidRPr="00277A39" w:rsidRDefault="00277A39" w:rsidP="00277A39">
      <w:pPr>
        <w:numPr>
          <w:ilvl w:val="0"/>
          <w:numId w:val="4"/>
        </w:numPr>
        <w:spacing w:after="0" w:line="240" w:lineRule="auto"/>
        <w:jc w:val="both"/>
        <w:rPr>
          <w:rFonts w:ascii="Times New Roman" w:eastAsia="Times New Roman" w:hAnsi="Times New Roman" w:cs="Times New Roman"/>
          <w:sz w:val="28"/>
          <w:szCs w:val="28"/>
          <w:lang w:val="uk-UA" w:eastAsia="ru-RU"/>
        </w:rPr>
      </w:pPr>
      <w:r w:rsidRPr="00277A39">
        <w:rPr>
          <w:rFonts w:ascii="Times New Roman" w:eastAsia="Times New Roman" w:hAnsi="Times New Roman" w:cs="Times New Roman"/>
          <w:b/>
          <w:sz w:val="28"/>
          <w:szCs w:val="28"/>
          <w:lang w:val="uk-UA" w:eastAsia="ru-RU"/>
        </w:rPr>
        <w:t>ізотермічні (Т=</w:t>
      </w:r>
      <w:proofErr w:type="spellStart"/>
      <w:r w:rsidRPr="00277A39">
        <w:rPr>
          <w:rFonts w:ascii="Times New Roman" w:eastAsia="Times New Roman" w:hAnsi="Times New Roman" w:cs="Times New Roman"/>
          <w:b/>
          <w:sz w:val="28"/>
          <w:szCs w:val="28"/>
          <w:lang w:val="en-US" w:eastAsia="ru-RU"/>
        </w:rPr>
        <w:t>const</w:t>
      </w:r>
      <w:proofErr w:type="spellEnd"/>
      <w:r w:rsidRPr="00277A39">
        <w:rPr>
          <w:rFonts w:ascii="Times New Roman" w:eastAsia="Times New Roman" w:hAnsi="Times New Roman" w:cs="Times New Roman"/>
          <w:b/>
          <w:sz w:val="28"/>
          <w:szCs w:val="28"/>
          <w:lang w:val="uk-UA" w:eastAsia="ru-RU"/>
        </w:rPr>
        <w:t>)</w:t>
      </w:r>
      <w:r w:rsidRPr="00277A39">
        <w:rPr>
          <w:rFonts w:ascii="Times New Roman" w:eastAsia="Times New Roman" w:hAnsi="Times New Roman" w:cs="Times New Roman"/>
          <w:sz w:val="28"/>
          <w:szCs w:val="28"/>
          <w:lang w:val="uk-UA" w:eastAsia="ru-RU"/>
        </w:rPr>
        <w:t>; (приготування їжі при точно визначеній температурі).</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sz w:val="28"/>
          <w:szCs w:val="28"/>
          <w:lang w:val="uk-UA" w:eastAsia="ru-RU"/>
        </w:rPr>
        <w:t xml:space="preserve">Усі процеси, що їх вивчає термодинаміка, ділять на: </w:t>
      </w:r>
      <w:r w:rsidRPr="00277A39">
        <w:rPr>
          <w:rFonts w:ascii="Times New Roman" w:eastAsia="Times New Roman" w:hAnsi="Times New Roman" w:cs="Times New Roman"/>
          <w:b/>
          <w:sz w:val="28"/>
          <w:szCs w:val="28"/>
          <w:lang w:val="uk-UA" w:eastAsia="ru-RU"/>
        </w:rPr>
        <w:t>оборотні і необоротні.</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sz w:val="28"/>
          <w:szCs w:val="24"/>
          <w:lang w:val="uk-UA" w:eastAsia="ru-RU"/>
        </w:rPr>
        <w:t xml:space="preserve">Основні характеристики термодинамічних систем: </w:t>
      </w:r>
      <w:r w:rsidRPr="00277A39">
        <w:rPr>
          <w:rFonts w:ascii="Times New Roman" w:eastAsia="Times New Roman" w:hAnsi="Times New Roman" w:cs="Times New Roman"/>
          <w:b/>
          <w:bCs/>
          <w:sz w:val="28"/>
          <w:szCs w:val="24"/>
          <w:lang w:val="uk-UA" w:eastAsia="ru-RU"/>
        </w:rPr>
        <w:t xml:space="preserve">внутрішня енергія, </w:t>
      </w:r>
      <w:proofErr w:type="spellStart"/>
      <w:r w:rsidRPr="00277A39">
        <w:rPr>
          <w:rFonts w:ascii="Times New Roman" w:eastAsia="Times New Roman" w:hAnsi="Times New Roman" w:cs="Times New Roman"/>
          <w:b/>
          <w:bCs/>
          <w:sz w:val="28"/>
          <w:szCs w:val="24"/>
          <w:lang w:val="uk-UA" w:eastAsia="ru-RU"/>
        </w:rPr>
        <w:t>ентальпія</w:t>
      </w:r>
      <w:proofErr w:type="spellEnd"/>
      <w:r w:rsidRPr="00277A39">
        <w:rPr>
          <w:rFonts w:ascii="Times New Roman" w:eastAsia="Times New Roman" w:hAnsi="Times New Roman" w:cs="Times New Roman"/>
          <w:b/>
          <w:bCs/>
          <w:sz w:val="28"/>
          <w:szCs w:val="24"/>
          <w:lang w:val="uk-UA" w:eastAsia="ru-RU"/>
        </w:rPr>
        <w:t>, ентропія, теплота і робота.</w:t>
      </w:r>
    </w:p>
    <w:p w:rsidR="00277A39" w:rsidRPr="00277A39" w:rsidRDefault="00277A39" w:rsidP="008D1878">
      <w:pPr>
        <w:spacing w:after="0" w:line="240" w:lineRule="auto"/>
        <w:ind w:firstLine="540"/>
        <w:jc w:val="both"/>
        <w:rPr>
          <w:rFonts w:ascii="Times New Roman" w:eastAsia="Times New Roman" w:hAnsi="Times New Roman" w:cs="Times New Roman"/>
          <w:sz w:val="28"/>
          <w:szCs w:val="24"/>
          <w:lang w:val="uk-UA" w:eastAsia="ru-RU"/>
        </w:rPr>
      </w:pPr>
      <w:proofErr w:type="spellStart"/>
      <w:r w:rsidRPr="00277A39">
        <w:rPr>
          <w:rFonts w:ascii="Times New Roman" w:eastAsia="Times New Roman" w:hAnsi="Times New Roman" w:cs="Times New Roman"/>
          <w:b/>
          <w:bCs/>
          <w:sz w:val="28"/>
          <w:szCs w:val="24"/>
          <w:lang w:val="uk-UA" w:eastAsia="ru-RU"/>
        </w:rPr>
        <w:t>ЕнтальпіяН</w:t>
      </w:r>
      <w:proofErr w:type="spellEnd"/>
      <w:r w:rsidRPr="00277A39">
        <w:rPr>
          <w:rFonts w:ascii="Times New Roman" w:eastAsia="Times New Roman" w:hAnsi="Times New Roman" w:cs="Times New Roman"/>
          <w:b/>
          <w:bCs/>
          <w:sz w:val="28"/>
          <w:szCs w:val="24"/>
          <w:lang w:val="uk-UA" w:eastAsia="ru-RU"/>
        </w:rPr>
        <w:t xml:space="preserve"> </w:t>
      </w:r>
      <w:r w:rsidRPr="00277A39">
        <w:rPr>
          <w:rFonts w:ascii="Times New Roman" w:eastAsia="Times New Roman" w:hAnsi="Times New Roman" w:cs="Times New Roman"/>
          <w:sz w:val="28"/>
          <w:szCs w:val="24"/>
          <w:lang w:val="uk-UA" w:eastAsia="ru-RU"/>
        </w:rPr>
        <w:t xml:space="preserve">– це енергія, яку має система при сталому тискові. Вона чисельно дорівнює сумі внутрішньої енергії </w:t>
      </w:r>
      <w:r w:rsidRPr="00277A39">
        <w:rPr>
          <w:rFonts w:ascii="Times New Roman" w:eastAsia="Times New Roman" w:hAnsi="Times New Roman" w:cs="Times New Roman"/>
          <w:sz w:val="28"/>
          <w:szCs w:val="24"/>
          <w:lang w:val="en-US" w:eastAsia="ru-RU"/>
        </w:rPr>
        <w:t>U</w:t>
      </w:r>
      <w:r w:rsidRPr="00277A39">
        <w:rPr>
          <w:rFonts w:ascii="Times New Roman" w:eastAsia="Times New Roman" w:hAnsi="Times New Roman" w:cs="Times New Roman"/>
          <w:sz w:val="28"/>
          <w:szCs w:val="24"/>
          <w:lang w:val="uk-UA" w:eastAsia="ru-RU"/>
        </w:rPr>
        <w:t xml:space="preserve"> і потенціальної енергії </w:t>
      </w:r>
      <w:proofErr w:type="spellStart"/>
      <w:r w:rsidRPr="00277A39">
        <w:rPr>
          <w:rFonts w:ascii="Times New Roman" w:eastAsia="Times New Roman" w:hAnsi="Times New Roman" w:cs="Times New Roman"/>
          <w:sz w:val="28"/>
          <w:szCs w:val="24"/>
          <w:lang w:val="en-US" w:eastAsia="ru-RU"/>
        </w:rPr>
        <w:t>pV</w:t>
      </w:r>
      <w:proofErr w:type="spellEnd"/>
      <w:r w:rsidRPr="00277A39">
        <w:rPr>
          <w:rFonts w:ascii="Times New Roman" w:eastAsia="Times New Roman" w:hAnsi="Times New Roman" w:cs="Times New Roman"/>
          <w:sz w:val="28"/>
          <w:szCs w:val="24"/>
          <w:lang w:val="uk-UA" w:eastAsia="ru-RU"/>
        </w:rPr>
        <w:t>:</w:t>
      </w:r>
    </w:p>
    <w:p w:rsidR="00277A39" w:rsidRPr="00277A39" w:rsidRDefault="00277A39" w:rsidP="00277A39">
      <w:pPr>
        <w:keepNext/>
        <w:spacing w:after="0" w:line="240" w:lineRule="auto"/>
        <w:ind w:firstLine="1440"/>
        <w:jc w:val="both"/>
        <w:outlineLvl w:val="0"/>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 xml:space="preserve">Н = </w:t>
      </w:r>
      <w:r w:rsidRPr="00277A39">
        <w:rPr>
          <w:rFonts w:ascii="Times New Roman" w:eastAsia="Times New Roman" w:hAnsi="Times New Roman" w:cs="Times New Roman"/>
          <w:b/>
          <w:bCs/>
          <w:sz w:val="28"/>
          <w:szCs w:val="24"/>
          <w:lang w:val="en-US" w:eastAsia="ru-RU"/>
        </w:rPr>
        <w:t>U</w:t>
      </w:r>
      <w:r w:rsidRPr="00277A39">
        <w:rPr>
          <w:rFonts w:ascii="Times New Roman" w:eastAsia="Times New Roman" w:hAnsi="Times New Roman" w:cs="Times New Roman"/>
          <w:b/>
          <w:bCs/>
          <w:sz w:val="28"/>
          <w:szCs w:val="24"/>
          <w:lang w:val="uk-UA" w:eastAsia="ru-RU"/>
        </w:rPr>
        <w:t xml:space="preserve"> + </w:t>
      </w:r>
      <w:r w:rsidRPr="00277A39">
        <w:rPr>
          <w:rFonts w:ascii="Times New Roman" w:eastAsia="Times New Roman" w:hAnsi="Times New Roman" w:cs="Times New Roman"/>
          <w:b/>
          <w:bCs/>
          <w:sz w:val="28"/>
          <w:szCs w:val="24"/>
          <w:lang w:val="en-US" w:eastAsia="ru-RU"/>
        </w:rPr>
        <w:t>p</w:t>
      </w:r>
      <w:r w:rsidRPr="00277A39">
        <w:rPr>
          <w:rFonts w:ascii="Times New Roman" w:eastAsia="Times New Roman" w:hAnsi="Times New Roman" w:cs="Times New Roman"/>
          <w:b/>
          <w:bCs/>
          <w:sz w:val="28"/>
          <w:szCs w:val="24"/>
          <w:lang w:val="uk-UA" w:eastAsia="ru-RU"/>
        </w:rPr>
        <w:t>·</w:t>
      </w:r>
      <w:r w:rsidRPr="00277A39">
        <w:rPr>
          <w:rFonts w:ascii="Times New Roman" w:eastAsia="Times New Roman" w:hAnsi="Times New Roman" w:cs="Times New Roman"/>
          <w:b/>
          <w:bCs/>
          <w:sz w:val="28"/>
          <w:szCs w:val="24"/>
          <w:lang w:val="en-US" w:eastAsia="ru-RU"/>
        </w:rPr>
        <w:t>V</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8"/>
          <w:lang w:val="uk-UA" w:eastAsia="ru-RU"/>
        </w:rPr>
      </w:pPr>
      <w:r w:rsidRPr="00277A39">
        <w:rPr>
          <w:rFonts w:ascii="Times New Roman" w:eastAsia="Times New Roman" w:hAnsi="Times New Roman" w:cs="Times New Roman"/>
          <w:sz w:val="28"/>
          <w:szCs w:val="28"/>
          <w:lang w:val="uk-UA" w:eastAsia="ru-RU"/>
        </w:rPr>
        <w:t xml:space="preserve">Отже, </w:t>
      </w:r>
      <w:proofErr w:type="spellStart"/>
      <w:r w:rsidRPr="00277A39">
        <w:rPr>
          <w:rFonts w:ascii="Times New Roman" w:eastAsia="Times New Roman" w:hAnsi="Times New Roman" w:cs="Times New Roman"/>
          <w:b/>
          <w:bCs/>
          <w:sz w:val="28"/>
          <w:szCs w:val="28"/>
          <w:lang w:val="uk-UA" w:eastAsia="ru-RU"/>
        </w:rPr>
        <w:t>ентальпія</w:t>
      </w:r>
      <w:proofErr w:type="spellEnd"/>
      <w:r w:rsidRPr="00277A39">
        <w:rPr>
          <w:rFonts w:ascii="Times New Roman" w:eastAsia="Times New Roman" w:hAnsi="Times New Roman" w:cs="Times New Roman"/>
          <w:b/>
          <w:bCs/>
          <w:sz w:val="28"/>
          <w:szCs w:val="28"/>
          <w:lang w:val="uk-UA" w:eastAsia="ru-RU"/>
        </w:rPr>
        <w:t>, як і внутрішня енергія, є функцією стану</w:t>
      </w:r>
      <w:r w:rsidRPr="00277A39">
        <w:rPr>
          <w:rFonts w:ascii="Times New Roman" w:eastAsia="Times New Roman" w:hAnsi="Times New Roman" w:cs="Times New Roman"/>
          <w:sz w:val="28"/>
          <w:szCs w:val="28"/>
          <w:lang w:val="uk-UA" w:eastAsia="ru-RU"/>
        </w:rPr>
        <w:t xml:space="preserve">. Зміна </w:t>
      </w:r>
      <w:proofErr w:type="spellStart"/>
      <w:r w:rsidRPr="00277A39">
        <w:rPr>
          <w:rFonts w:ascii="Times New Roman" w:eastAsia="Times New Roman" w:hAnsi="Times New Roman" w:cs="Times New Roman"/>
          <w:sz w:val="28"/>
          <w:szCs w:val="28"/>
          <w:lang w:val="uk-UA" w:eastAsia="ru-RU"/>
        </w:rPr>
        <w:t>ентальпії</w:t>
      </w:r>
      <w:proofErr w:type="spellEnd"/>
      <w:r w:rsidRPr="00277A39">
        <w:rPr>
          <w:rFonts w:ascii="Times New Roman" w:eastAsia="Times New Roman" w:hAnsi="Times New Roman" w:cs="Times New Roman"/>
          <w:sz w:val="28"/>
          <w:szCs w:val="28"/>
          <w:lang w:val="uk-UA" w:eastAsia="ru-RU"/>
        </w:rPr>
        <w:t xml:space="preserve"> залежить тільки від початкового і кінцевого стану системи.</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lastRenderedPageBreak/>
        <w:t>Теплота Q</w:t>
      </w:r>
      <w:r w:rsidRPr="00277A39">
        <w:rPr>
          <w:rFonts w:ascii="Times New Roman" w:eastAsia="Times New Roman" w:hAnsi="Times New Roman" w:cs="Times New Roman"/>
          <w:sz w:val="28"/>
          <w:szCs w:val="24"/>
          <w:lang w:val="uk-UA" w:eastAsia="ru-RU"/>
        </w:rPr>
        <w:t xml:space="preserve"> і </w:t>
      </w:r>
      <w:r w:rsidRPr="00277A39">
        <w:rPr>
          <w:rFonts w:ascii="Times New Roman" w:eastAsia="Times New Roman" w:hAnsi="Times New Roman" w:cs="Times New Roman"/>
          <w:b/>
          <w:bCs/>
          <w:sz w:val="28"/>
          <w:szCs w:val="24"/>
          <w:lang w:val="uk-UA" w:eastAsia="ru-RU"/>
        </w:rPr>
        <w:t>робота А– це форми передачі енергії</w:t>
      </w:r>
      <w:r w:rsidRPr="00277A39">
        <w:rPr>
          <w:rFonts w:ascii="Times New Roman" w:eastAsia="Times New Roman" w:hAnsi="Times New Roman" w:cs="Times New Roman"/>
          <w:sz w:val="28"/>
          <w:szCs w:val="24"/>
          <w:lang w:val="uk-UA" w:eastAsia="ru-RU"/>
        </w:rPr>
        <w:t xml:space="preserve"> (вони не є функціями стану) від системи до зовнішнього середовища і навпаки. </w:t>
      </w:r>
      <w:r w:rsidRPr="00277A39">
        <w:rPr>
          <w:rFonts w:ascii="Times New Roman" w:eastAsia="Times New Roman" w:hAnsi="Times New Roman" w:cs="Times New Roman"/>
          <w:b/>
          <w:bCs/>
          <w:sz w:val="28"/>
          <w:szCs w:val="24"/>
          <w:lang w:val="uk-UA" w:eastAsia="ru-RU"/>
        </w:rPr>
        <w:t>Теплота, як стверджує перший закон термодинаміки, що підведена до системи, витрачається на зміну внутрішньої енергії системи та виконання системою роботи:</w:t>
      </w:r>
    </w:p>
    <w:p w:rsidR="00277A39" w:rsidRPr="00277A39" w:rsidRDefault="00277A39" w:rsidP="00277A39">
      <w:pPr>
        <w:spacing w:after="0" w:line="240" w:lineRule="auto"/>
        <w:ind w:firstLine="2340"/>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Q = ΔU + А.</w:t>
      </w:r>
    </w:p>
    <w:p w:rsidR="00277A39" w:rsidRPr="00277A39" w:rsidRDefault="00277A39" w:rsidP="00277A39">
      <w:pPr>
        <w:spacing w:after="0" w:line="240" w:lineRule="auto"/>
        <w:ind w:firstLine="1440"/>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Перший закон термодинаміки по суті є законом збереження енергії – внутрішня енергія ізольованої системи залишається сталою, незалежно від того, які в ній відбуваються процеси. Він встановлює зв’язок між кількістю теплоти Q, роботою А та внутрішньою енергією ΔU.</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Ентропія (</w:t>
      </w:r>
      <w:r w:rsidRPr="00277A39">
        <w:rPr>
          <w:rFonts w:ascii="Times New Roman" w:eastAsia="Times New Roman" w:hAnsi="Times New Roman" w:cs="Times New Roman"/>
          <w:b/>
          <w:bCs/>
          <w:sz w:val="28"/>
          <w:szCs w:val="24"/>
          <w:lang w:val="en-US" w:eastAsia="ru-RU"/>
        </w:rPr>
        <w:t>S</w:t>
      </w:r>
      <w:r w:rsidRPr="00277A39">
        <w:rPr>
          <w:rFonts w:ascii="Times New Roman" w:eastAsia="Times New Roman" w:hAnsi="Times New Roman" w:cs="Times New Roman"/>
          <w:b/>
          <w:bCs/>
          <w:sz w:val="28"/>
          <w:szCs w:val="24"/>
          <w:lang w:val="uk-UA" w:eastAsia="ru-RU"/>
        </w:rPr>
        <w:t>) - це міра зв’язаної енергії.</w:t>
      </w:r>
      <w:r w:rsidRPr="00277A39">
        <w:rPr>
          <w:rFonts w:ascii="Times New Roman" w:eastAsia="Times New Roman" w:hAnsi="Times New Roman" w:cs="Times New Roman"/>
          <w:sz w:val="28"/>
          <w:szCs w:val="24"/>
          <w:lang w:val="uk-UA" w:eastAsia="ru-RU"/>
        </w:rPr>
        <w:t xml:space="preserve"> Її величина залежить від абсолютної температури: та частина внутрішньої енергії, яка обов’язково буде віддана (втратиться) у формі тепла (не перетвориться у корисну роботу), дорівнює добутку абсолютної величини температури тіла на його ентропію, тобто </w:t>
      </w:r>
      <w:r w:rsidRPr="00277A39">
        <w:rPr>
          <w:rFonts w:ascii="Times New Roman" w:eastAsia="Times New Roman" w:hAnsi="Times New Roman" w:cs="Times New Roman"/>
          <w:b/>
          <w:bCs/>
          <w:sz w:val="28"/>
          <w:szCs w:val="24"/>
          <w:lang w:val="uk-UA" w:eastAsia="ru-RU"/>
        </w:rPr>
        <w:t>Т·</w:t>
      </w:r>
      <w:r w:rsidRPr="00277A39">
        <w:rPr>
          <w:rFonts w:ascii="Times New Roman" w:eastAsia="Times New Roman" w:hAnsi="Times New Roman" w:cs="Times New Roman"/>
          <w:b/>
          <w:bCs/>
          <w:sz w:val="28"/>
          <w:szCs w:val="24"/>
          <w:lang w:val="en-US" w:eastAsia="ru-RU"/>
        </w:rPr>
        <w:t>S</w:t>
      </w:r>
      <w:r w:rsidRPr="00277A39">
        <w:rPr>
          <w:rFonts w:ascii="Times New Roman" w:eastAsia="Times New Roman" w:hAnsi="Times New Roman" w:cs="Times New Roman"/>
          <w:sz w:val="28"/>
          <w:szCs w:val="24"/>
          <w:lang w:val="uk-UA" w:eastAsia="ru-RU"/>
        </w:rPr>
        <w:t xml:space="preserve">. Цю величину </w:t>
      </w:r>
      <w:proofErr w:type="spellStart"/>
      <w:r w:rsidRPr="00277A39">
        <w:rPr>
          <w:rFonts w:ascii="Times New Roman" w:eastAsia="Times New Roman" w:hAnsi="Times New Roman" w:cs="Times New Roman"/>
          <w:sz w:val="28"/>
          <w:szCs w:val="24"/>
          <w:lang w:val="uk-UA" w:eastAsia="ru-RU"/>
        </w:rPr>
        <w:t>Гельмгольц</w:t>
      </w:r>
      <w:proofErr w:type="spellEnd"/>
      <w:r w:rsidRPr="00277A39">
        <w:rPr>
          <w:rFonts w:ascii="Times New Roman" w:eastAsia="Times New Roman" w:hAnsi="Times New Roman" w:cs="Times New Roman"/>
          <w:sz w:val="28"/>
          <w:szCs w:val="24"/>
          <w:lang w:val="uk-UA" w:eastAsia="ru-RU"/>
        </w:rPr>
        <w:t xml:space="preserve"> назвав </w:t>
      </w:r>
      <w:r w:rsidRPr="00277A39">
        <w:rPr>
          <w:rFonts w:ascii="Times New Roman" w:eastAsia="Times New Roman" w:hAnsi="Times New Roman" w:cs="Times New Roman"/>
          <w:b/>
          <w:bCs/>
          <w:sz w:val="28"/>
          <w:szCs w:val="24"/>
          <w:lang w:val="uk-UA" w:eastAsia="ru-RU"/>
        </w:rPr>
        <w:t>зв’язаною енергією:</w:t>
      </w:r>
    </w:p>
    <w:p w:rsidR="00277A39" w:rsidRPr="00277A39" w:rsidRDefault="00277A39" w:rsidP="00277A39">
      <w:pPr>
        <w:spacing w:after="0" w:line="240" w:lineRule="auto"/>
        <w:ind w:firstLine="23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en-US" w:eastAsia="ru-RU"/>
        </w:rPr>
        <w:t>G</w:t>
      </w:r>
      <w:r w:rsidRPr="00277A39">
        <w:rPr>
          <w:rFonts w:ascii="Times New Roman" w:eastAsia="Times New Roman" w:hAnsi="Times New Roman" w:cs="Times New Roman"/>
          <w:b/>
          <w:bCs/>
          <w:sz w:val="28"/>
          <w:szCs w:val="24"/>
          <w:lang w:val="uk-UA" w:eastAsia="ru-RU"/>
        </w:rPr>
        <w:t xml:space="preserve"> = Т·</w:t>
      </w:r>
      <w:r w:rsidRPr="00277A39">
        <w:rPr>
          <w:rFonts w:ascii="Times New Roman" w:eastAsia="Times New Roman" w:hAnsi="Times New Roman" w:cs="Times New Roman"/>
          <w:b/>
          <w:bCs/>
          <w:sz w:val="28"/>
          <w:szCs w:val="24"/>
          <w:lang w:val="en-US" w:eastAsia="ru-RU"/>
        </w:rPr>
        <w:t>S</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2340"/>
        <w:jc w:val="both"/>
        <w:rPr>
          <w:rFonts w:ascii="Times New Roman" w:eastAsia="Times New Roman" w:hAnsi="Times New Roman" w:cs="Times New Roman"/>
          <w:sz w:val="28"/>
          <w:szCs w:val="24"/>
          <w:lang w:val="uk-UA" w:eastAsia="ru-RU"/>
        </w:rPr>
      </w:pPr>
    </w:p>
    <w:p w:rsidR="00277A39" w:rsidRPr="00DD3B19" w:rsidRDefault="00277A39" w:rsidP="00DD3B19">
      <w:pPr>
        <w:spacing w:after="0" w:line="240" w:lineRule="auto"/>
        <w:ind w:firstLine="540"/>
        <w:jc w:val="both"/>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Другий закон термодинаміки (</w:t>
      </w:r>
      <w:r w:rsidR="00DD3B19">
        <w:rPr>
          <w:rFonts w:ascii="Times New Roman" w:eastAsia="Times New Roman" w:hAnsi="Times New Roman" w:cs="Times New Roman"/>
          <w:b/>
          <w:sz w:val="28"/>
          <w:szCs w:val="24"/>
          <w:lang w:val="uk-UA" w:eastAsia="ru-RU"/>
        </w:rPr>
        <w:t xml:space="preserve">відомий як постулат </w:t>
      </w:r>
      <w:proofErr w:type="spellStart"/>
      <w:r w:rsidR="00DD3B19">
        <w:rPr>
          <w:rFonts w:ascii="Times New Roman" w:eastAsia="Times New Roman" w:hAnsi="Times New Roman" w:cs="Times New Roman"/>
          <w:b/>
          <w:sz w:val="28"/>
          <w:szCs w:val="24"/>
          <w:lang w:val="uk-UA" w:eastAsia="ru-RU"/>
        </w:rPr>
        <w:t>Клаузіуса</w:t>
      </w:r>
      <w:proofErr w:type="spellEnd"/>
      <w:r w:rsidR="00DD3B19">
        <w:rPr>
          <w:rFonts w:ascii="Times New Roman" w:eastAsia="Times New Roman" w:hAnsi="Times New Roman" w:cs="Times New Roman"/>
          <w:b/>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Тепло не може самовільно переходити від менш теплого тіло до більш теплого.</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Другий закон термодинаміки лежить в основі термодинамічного аналізу рівноважних станів і напрямку процесів, що протікають у системах.</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Другий закон термодинаміки має яскраво виражений статистичний характер. Він дійсний для систем, що складаються з великої кількості частинок (молекул). Усі самовільні процеси у природі (вирівнювання температур, тисків, концентрацій речовин тощо) відбуваються у бік встановлення рівноваги у системах. З позиції взаємного розміщення частинок у таких системах самовільні процеси здійснюються у бік встановлення меншого порядку (росту безпорядку) у взаємному розміщенні частинок. Мірою цього безпорядку або термодинамічної ймовірності стану системи є термодинамічна характеристика системи – </w:t>
      </w:r>
      <w:r w:rsidRPr="00277A39">
        <w:rPr>
          <w:rFonts w:ascii="Times New Roman" w:eastAsia="Times New Roman" w:hAnsi="Times New Roman" w:cs="Times New Roman"/>
          <w:b/>
          <w:bCs/>
          <w:sz w:val="28"/>
          <w:szCs w:val="24"/>
          <w:lang w:val="uk-UA" w:eastAsia="ru-RU"/>
        </w:rPr>
        <w:t xml:space="preserve">ентропія </w:t>
      </w:r>
      <w:r w:rsidRPr="00277A39">
        <w:rPr>
          <w:rFonts w:ascii="Times New Roman" w:eastAsia="Times New Roman" w:hAnsi="Times New Roman" w:cs="Times New Roman"/>
          <w:b/>
          <w:bCs/>
          <w:sz w:val="28"/>
          <w:szCs w:val="24"/>
          <w:lang w:val="en-US" w:eastAsia="ru-RU"/>
        </w:rPr>
        <w:t>S</w:t>
      </w:r>
      <w:r w:rsidRPr="00277A39">
        <w:rPr>
          <w:rFonts w:ascii="Times New Roman" w:eastAsia="Times New Roman" w:hAnsi="Times New Roman" w:cs="Times New Roman"/>
          <w:b/>
          <w:bCs/>
          <w:sz w:val="28"/>
          <w:szCs w:val="24"/>
          <w:lang w:val="uk-UA" w:eastAsia="ru-RU"/>
        </w:rPr>
        <w:t>.</w:t>
      </w:r>
      <w:r w:rsidRPr="00277A39">
        <w:rPr>
          <w:rFonts w:ascii="Times New Roman" w:eastAsia="Times New Roman" w:hAnsi="Times New Roman" w:cs="Times New Roman"/>
          <w:sz w:val="28"/>
          <w:szCs w:val="24"/>
          <w:lang w:val="uk-UA" w:eastAsia="ru-RU"/>
        </w:rPr>
        <w:t xml:space="preserve">  Згідно з другим законом термодинаміки теплота, а отже, і внутрішня енергія не можуть повністю перетворитися в роботу.</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 xml:space="preserve">Основні поняття </w:t>
      </w:r>
      <w:r w:rsidR="003A1156">
        <w:rPr>
          <w:rFonts w:ascii="Times New Roman" w:eastAsia="Times New Roman" w:hAnsi="Times New Roman" w:cs="Times New Roman"/>
          <w:b/>
          <w:sz w:val="28"/>
          <w:szCs w:val="24"/>
          <w:lang w:val="uk-UA" w:eastAsia="ru-RU"/>
        </w:rPr>
        <w:t xml:space="preserve">та закони </w:t>
      </w:r>
      <w:r w:rsidRPr="00277A39">
        <w:rPr>
          <w:rFonts w:ascii="Times New Roman" w:eastAsia="Times New Roman" w:hAnsi="Times New Roman" w:cs="Times New Roman"/>
          <w:b/>
          <w:sz w:val="28"/>
          <w:szCs w:val="24"/>
          <w:lang w:val="uk-UA" w:eastAsia="ru-RU"/>
        </w:rPr>
        <w:t>термохімії.</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Стандартна теплота утворення </w:t>
      </w:r>
      <w:r w:rsidRPr="00277A39">
        <w:rPr>
          <w:rFonts w:ascii="Times New Roman" w:eastAsia="Times New Roman" w:hAnsi="Times New Roman" w:cs="Times New Roman"/>
          <w:sz w:val="28"/>
          <w:szCs w:val="24"/>
          <w:lang w:val="uk-UA" w:eastAsia="ru-RU"/>
        </w:rPr>
        <w:t xml:space="preserve">(теплота утворення) – це тепловий ефект реакції утворення одного моля складної речовини з простих речовин за стандартних умов. </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Стандартна теплота згорання</w:t>
      </w:r>
      <w:r w:rsidRPr="00277A39">
        <w:rPr>
          <w:rFonts w:ascii="Times New Roman" w:eastAsia="Times New Roman" w:hAnsi="Times New Roman" w:cs="Times New Roman"/>
          <w:sz w:val="28"/>
          <w:szCs w:val="24"/>
          <w:lang w:val="uk-UA" w:eastAsia="ru-RU"/>
        </w:rPr>
        <w:t xml:space="preserve"> (теплота згорання) – це тепловий ефект реакції згорання в атмосфері кисню одного моля речовини за стандартних умов.</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Стандартна теплота розкладу </w:t>
      </w:r>
      <w:r w:rsidRPr="00277A39">
        <w:rPr>
          <w:rFonts w:ascii="Times New Roman" w:eastAsia="Times New Roman" w:hAnsi="Times New Roman" w:cs="Times New Roman"/>
          <w:sz w:val="28"/>
          <w:szCs w:val="24"/>
          <w:lang w:val="uk-UA" w:eastAsia="ru-RU"/>
        </w:rPr>
        <w:t>– це тепловий ефект реакції розкладу одного моля складної речовини на прості речовини за стандартних умов.</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Основні закони термохімії:</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Закон </w:t>
      </w:r>
      <w:proofErr w:type="spellStart"/>
      <w:r w:rsidRPr="00277A39">
        <w:rPr>
          <w:rFonts w:ascii="Times New Roman" w:eastAsia="Times New Roman" w:hAnsi="Times New Roman" w:cs="Times New Roman"/>
          <w:b/>
          <w:bCs/>
          <w:sz w:val="28"/>
          <w:szCs w:val="24"/>
          <w:lang w:val="uk-UA" w:eastAsia="ru-RU"/>
        </w:rPr>
        <w:t>Гесса</w:t>
      </w:r>
      <w:proofErr w:type="spellEnd"/>
      <w:r w:rsidRPr="00277A39">
        <w:rPr>
          <w:rFonts w:ascii="Times New Roman" w:eastAsia="Times New Roman" w:hAnsi="Times New Roman" w:cs="Times New Roman"/>
          <w:b/>
          <w:bCs/>
          <w:sz w:val="28"/>
          <w:szCs w:val="24"/>
          <w:lang w:val="uk-UA" w:eastAsia="ru-RU"/>
        </w:rPr>
        <w:t xml:space="preserve">: </w:t>
      </w:r>
      <w:r w:rsidRPr="00277A39">
        <w:rPr>
          <w:rFonts w:ascii="Times New Roman" w:eastAsia="Times New Roman" w:hAnsi="Times New Roman" w:cs="Times New Roman"/>
          <w:bCs/>
          <w:sz w:val="28"/>
          <w:szCs w:val="24"/>
          <w:lang w:val="uk-UA" w:eastAsia="ru-RU"/>
        </w:rPr>
        <w:t>тепловий ефект хімічної реакції не залежить від способу і форми її перебігу (шляху реакції), а залежить лише від початкового та кінцевого станів системи.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lastRenderedPageBreak/>
        <w:t>Приклад:</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а)      С + О</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 xml:space="preserve"> = СО</w:t>
      </w:r>
      <w:r w:rsidRPr="00277A39">
        <w:rPr>
          <w:rFonts w:ascii="Times New Roman" w:eastAsia="Times New Roman" w:hAnsi="Times New Roman" w:cs="Times New Roman"/>
          <w:sz w:val="28"/>
          <w:szCs w:val="24"/>
          <w:vertAlign w:val="subscript"/>
          <w:lang w:val="uk-UA" w:eastAsia="ru-RU"/>
        </w:rPr>
        <w:t xml:space="preserve">2   </w:t>
      </w:r>
      <w:r w:rsidRPr="00277A39">
        <w:rPr>
          <w:rFonts w:ascii="Times New Roman" w:eastAsia="Times New Roman" w:hAnsi="Times New Roman" w:cs="Times New Roman"/>
          <w:sz w:val="28"/>
          <w:szCs w:val="24"/>
          <w:lang w:val="uk-UA" w:eastAsia="ru-RU"/>
        </w:rPr>
        <w:t xml:space="preserve">       + 393,8 кДж/моль;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-393,8 кДж/моль;</w:t>
      </w:r>
    </w:p>
    <w:p w:rsidR="00277A39" w:rsidRPr="00277A39" w:rsidRDefault="00AD5B84" w:rsidP="00277A39">
      <w:pPr>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7" o:spid="_x0000_s1257" type="#_x0000_t87" style="position:absolute;left:0;text-align:left;margin-left:48pt;margin-top:3pt;width:9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"/>
        </w:pict>
      </w:r>
      <w:r w:rsidR="00277A39" w:rsidRPr="00277A39">
        <w:rPr>
          <w:rFonts w:ascii="Times New Roman" w:eastAsia="Times New Roman" w:hAnsi="Times New Roman" w:cs="Times New Roman"/>
          <w:sz w:val="28"/>
          <w:szCs w:val="24"/>
          <w:lang w:val="uk-UA" w:eastAsia="ru-RU"/>
        </w:rPr>
        <w:t xml:space="preserve">б)      С + </w:t>
      </w:r>
      <w:r w:rsidR="00277A39" w:rsidRPr="00277A39">
        <w:rPr>
          <w:rFonts w:ascii="Times New Roman" w:eastAsia="Times New Roman" w:hAnsi="Times New Roman" w:cs="Times New Roman"/>
          <w:position w:val="-22"/>
          <w:sz w:val="28"/>
          <w:szCs w:val="24"/>
          <w:lang w:val="uk-UA" w:eastAsia="ru-RU"/>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737532293" r:id="rId10"/>
        </w:object>
      </w:r>
      <w:r w:rsidR="00277A39" w:rsidRPr="00277A39">
        <w:rPr>
          <w:rFonts w:ascii="Times New Roman" w:eastAsia="Times New Roman" w:hAnsi="Times New Roman" w:cs="Times New Roman"/>
          <w:sz w:val="28"/>
          <w:szCs w:val="24"/>
          <w:lang w:val="uk-UA" w:eastAsia="ru-RU"/>
        </w:rPr>
        <w:t>О</w:t>
      </w:r>
      <w:r w:rsidR="00277A39" w:rsidRPr="00277A39">
        <w:rPr>
          <w:rFonts w:ascii="Times New Roman" w:eastAsia="Times New Roman" w:hAnsi="Times New Roman" w:cs="Times New Roman"/>
          <w:sz w:val="28"/>
          <w:szCs w:val="24"/>
          <w:vertAlign w:val="subscript"/>
          <w:lang w:val="uk-UA" w:eastAsia="ru-RU"/>
        </w:rPr>
        <w:t>2</w:t>
      </w:r>
      <w:r w:rsidR="00277A39" w:rsidRPr="00277A39">
        <w:rPr>
          <w:rFonts w:ascii="Times New Roman" w:eastAsia="Times New Roman" w:hAnsi="Times New Roman" w:cs="Times New Roman"/>
          <w:sz w:val="28"/>
          <w:szCs w:val="24"/>
          <w:lang w:val="uk-UA" w:eastAsia="ru-RU"/>
        </w:rPr>
        <w:t xml:space="preserve"> = СО       + 110,6 кДж/моль, ΔН</w:t>
      </w:r>
      <w:r w:rsidR="00277A39" w:rsidRPr="00277A39">
        <w:rPr>
          <w:rFonts w:ascii="Times New Roman" w:eastAsia="Times New Roman" w:hAnsi="Times New Roman" w:cs="Times New Roman"/>
          <w:sz w:val="28"/>
          <w:szCs w:val="24"/>
          <w:vertAlign w:val="superscript"/>
          <w:lang w:val="uk-UA" w:eastAsia="ru-RU"/>
        </w:rPr>
        <w:t>0</w:t>
      </w:r>
      <w:r w:rsidR="00277A39" w:rsidRPr="00277A39">
        <w:rPr>
          <w:rFonts w:ascii="Times New Roman" w:eastAsia="Times New Roman" w:hAnsi="Times New Roman" w:cs="Times New Roman"/>
          <w:sz w:val="28"/>
          <w:szCs w:val="24"/>
          <w:vertAlign w:val="subscript"/>
          <w:lang w:val="uk-UA" w:eastAsia="ru-RU"/>
        </w:rPr>
        <w:t>1</w:t>
      </w:r>
      <w:r w:rsidR="00277A39" w:rsidRPr="00277A39">
        <w:rPr>
          <w:rFonts w:ascii="Times New Roman" w:eastAsia="Times New Roman" w:hAnsi="Times New Roman" w:cs="Times New Roman"/>
          <w:sz w:val="28"/>
          <w:szCs w:val="24"/>
          <w:lang w:val="uk-UA" w:eastAsia="ru-RU"/>
        </w:rPr>
        <w:t xml:space="preserve"> = -110,6 кДж/моль;</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                 СО + </w:t>
      </w:r>
      <w:r w:rsidRPr="00277A39">
        <w:rPr>
          <w:rFonts w:ascii="Times New Roman" w:eastAsia="Times New Roman" w:hAnsi="Times New Roman" w:cs="Times New Roman"/>
          <w:position w:val="-22"/>
          <w:sz w:val="28"/>
          <w:szCs w:val="24"/>
          <w:lang w:val="uk-UA" w:eastAsia="ru-RU"/>
        </w:rPr>
        <w:object w:dxaOrig="240" w:dyaOrig="620">
          <v:shape id="_x0000_i1026" type="#_x0000_t75" style="width:12pt;height:30.75pt" o:ole="">
            <v:imagedata r:id="rId9" o:title=""/>
          </v:shape>
          <o:OLEObject Type="Embed" ProgID="Equation.3" ShapeID="_x0000_i1026" DrawAspect="Content" ObjectID="_1737532294" r:id="rId11"/>
        </w:object>
      </w:r>
      <w:r w:rsidRPr="00277A39">
        <w:rPr>
          <w:rFonts w:ascii="Times New Roman" w:eastAsia="Times New Roman" w:hAnsi="Times New Roman" w:cs="Times New Roman"/>
          <w:sz w:val="28"/>
          <w:szCs w:val="24"/>
          <w:lang w:val="uk-UA" w:eastAsia="ru-RU"/>
        </w:rPr>
        <w:t>О</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 xml:space="preserve"> = СО</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 xml:space="preserve">    + 283,2 кДж/моль,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 xml:space="preserve"> = -283,2 кДж/моль.</w:t>
      </w:r>
    </w:p>
    <w:p w:rsidR="00277A39" w:rsidRPr="00277A39" w:rsidRDefault="00277A39" w:rsidP="00277A39">
      <w:pPr>
        <w:spacing w:after="0" w:line="240" w:lineRule="auto"/>
        <w:ind w:firstLine="14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14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1</w:t>
      </w:r>
      <w:r w:rsidRPr="00277A39">
        <w:rPr>
          <w:rFonts w:ascii="Times New Roman" w:eastAsia="Times New Roman" w:hAnsi="Times New Roman" w:cs="Times New Roman"/>
          <w:sz w:val="28"/>
          <w:szCs w:val="24"/>
          <w:lang w:val="uk-UA" w:eastAsia="ru-RU"/>
        </w:rPr>
        <w:t xml:space="preserve">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 xml:space="preserve"> = -393,8 кДж/моль.</w:t>
      </w:r>
    </w:p>
    <w:p w:rsidR="00277A39" w:rsidRPr="00277A39" w:rsidRDefault="00277A39" w:rsidP="00277A39">
      <w:pPr>
        <w:spacing w:after="0" w:line="240" w:lineRule="auto"/>
        <w:ind w:firstLine="14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 xml:space="preserve">При термохімічних розрахунках дуже важливе значення мають наслідки із закону </w:t>
      </w:r>
      <w:proofErr w:type="spellStart"/>
      <w:r w:rsidRPr="00277A39">
        <w:rPr>
          <w:rFonts w:ascii="Times New Roman" w:eastAsia="Times New Roman" w:hAnsi="Times New Roman" w:cs="Times New Roman"/>
          <w:b/>
          <w:bCs/>
          <w:sz w:val="28"/>
          <w:szCs w:val="24"/>
          <w:lang w:val="uk-UA" w:eastAsia="ru-RU"/>
        </w:rPr>
        <w:t>Гесса</w:t>
      </w:r>
      <w:proofErr w:type="spellEnd"/>
      <w:r w:rsidRPr="00277A39">
        <w:rPr>
          <w:rFonts w:ascii="Times New Roman" w:eastAsia="Times New Roman" w:hAnsi="Times New Roman" w:cs="Times New Roman"/>
          <w:b/>
          <w:bCs/>
          <w:sz w:val="28"/>
          <w:szCs w:val="24"/>
          <w:lang w:val="uk-UA" w:eastAsia="ru-RU"/>
        </w:rPr>
        <w:t>, закон Лавуазьє – Лапласа та деякі закономірності:</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1.</w:t>
      </w:r>
      <w:r w:rsidRPr="00277A39">
        <w:rPr>
          <w:rFonts w:ascii="Times New Roman" w:eastAsia="Times New Roman" w:hAnsi="Times New Roman" w:cs="Times New Roman"/>
          <w:sz w:val="28"/>
          <w:szCs w:val="24"/>
          <w:lang w:val="uk-UA" w:eastAsia="ru-RU"/>
        </w:rPr>
        <w:t xml:space="preserve"> Теплота розкладу складної речовини на прості дорівнює теплоті утворення складної речовини з простих, але має протилежний знак </w:t>
      </w:r>
      <w:r w:rsidRPr="00277A39">
        <w:rPr>
          <w:rFonts w:ascii="Times New Roman" w:eastAsia="Times New Roman" w:hAnsi="Times New Roman" w:cs="Times New Roman"/>
          <w:b/>
          <w:sz w:val="28"/>
          <w:szCs w:val="24"/>
          <w:lang w:val="uk-UA" w:eastAsia="ru-RU"/>
        </w:rPr>
        <w:t>(закон Лавуазьє – Лапласа).</w:t>
      </w:r>
      <w:r w:rsidRPr="00277A39">
        <w:rPr>
          <w:rFonts w:ascii="Times New Roman" w:eastAsia="Times New Roman" w:hAnsi="Times New Roman" w:cs="Times New Roman"/>
          <w:sz w:val="28"/>
          <w:szCs w:val="24"/>
          <w:lang w:val="uk-UA" w:eastAsia="ru-RU"/>
        </w:rPr>
        <w:t xml:space="preserve"> Наприклад:</w:t>
      </w:r>
    </w:p>
    <w:p w:rsidR="00277A39" w:rsidRPr="00277A39" w:rsidRDefault="00277A39" w:rsidP="00277A39">
      <w:pPr>
        <w:keepNext/>
        <w:spacing w:before="240" w:after="60" w:line="240" w:lineRule="auto"/>
        <w:outlineLvl w:val="2"/>
        <w:rPr>
          <w:rFonts w:ascii="Times New Roman" w:eastAsia="Times New Roman" w:hAnsi="Times New Roman" w:cs="Times New Roman"/>
          <w:bCs/>
          <w:sz w:val="28"/>
          <w:szCs w:val="28"/>
          <w:lang w:eastAsia="ru-RU"/>
        </w:rPr>
      </w:pPr>
      <w:proofErr w:type="spellStart"/>
      <w:r w:rsidRPr="00277A39">
        <w:rPr>
          <w:rFonts w:ascii="Times New Roman" w:eastAsia="Times New Roman" w:hAnsi="Times New Roman" w:cs="Times New Roman"/>
          <w:bCs/>
          <w:sz w:val="28"/>
          <w:szCs w:val="28"/>
          <w:lang w:eastAsia="ru-RU"/>
        </w:rPr>
        <w:t>СаО</w:t>
      </w:r>
      <w:proofErr w:type="spellEnd"/>
      <w:r w:rsidRPr="00277A39">
        <w:rPr>
          <w:rFonts w:ascii="Times New Roman" w:eastAsia="Times New Roman" w:hAnsi="Times New Roman" w:cs="Times New Roman"/>
          <w:bCs/>
          <w:sz w:val="28"/>
          <w:szCs w:val="28"/>
          <w:lang w:eastAsia="ru-RU"/>
        </w:rPr>
        <w:t xml:space="preserve"> = </w:t>
      </w:r>
      <w:proofErr w:type="spellStart"/>
      <w:r w:rsidRPr="00277A39">
        <w:rPr>
          <w:rFonts w:ascii="Times New Roman" w:eastAsia="Times New Roman" w:hAnsi="Times New Roman" w:cs="Times New Roman"/>
          <w:bCs/>
          <w:sz w:val="28"/>
          <w:szCs w:val="28"/>
          <w:lang w:eastAsia="ru-RU"/>
        </w:rPr>
        <w:t>Са</w:t>
      </w:r>
      <w:proofErr w:type="spellEnd"/>
      <w:r w:rsidRPr="00277A39">
        <w:rPr>
          <w:rFonts w:ascii="Times New Roman" w:eastAsia="Times New Roman" w:hAnsi="Times New Roman" w:cs="Times New Roman"/>
          <w:bCs/>
          <w:sz w:val="28"/>
          <w:szCs w:val="28"/>
          <w:lang w:eastAsia="ru-RU"/>
        </w:rPr>
        <w:t xml:space="preserve"> +  </w:t>
      </w:r>
      <w:r w:rsidRPr="00277A39">
        <w:rPr>
          <w:rFonts w:ascii="Times New Roman" w:eastAsia="Times New Roman" w:hAnsi="Times New Roman" w:cs="Times New Roman"/>
          <w:bCs/>
          <w:position w:val="-22"/>
          <w:sz w:val="28"/>
          <w:szCs w:val="28"/>
          <w:lang w:eastAsia="ru-RU"/>
        </w:rPr>
        <w:object w:dxaOrig="240" w:dyaOrig="620">
          <v:shape id="_x0000_i1027" type="#_x0000_t75" style="width:12pt;height:30.75pt" o:ole="">
            <v:imagedata r:id="rId9" o:title=""/>
          </v:shape>
          <o:OLEObject Type="Embed" ProgID="Equation.3" ShapeID="_x0000_i1027" DrawAspect="Content" ObjectID="_1737532295" r:id="rId12"/>
        </w:object>
      </w:r>
      <w:r w:rsidRPr="00277A39">
        <w:rPr>
          <w:rFonts w:ascii="Times New Roman" w:eastAsia="Times New Roman" w:hAnsi="Times New Roman" w:cs="Times New Roman"/>
          <w:bCs/>
          <w:sz w:val="28"/>
          <w:szCs w:val="28"/>
          <w:lang w:eastAsia="ru-RU"/>
        </w:rPr>
        <w:t>О</w:t>
      </w:r>
      <w:proofErr w:type="gramStart"/>
      <w:r w:rsidRPr="00277A39">
        <w:rPr>
          <w:rFonts w:ascii="Times New Roman" w:eastAsia="Times New Roman" w:hAnsi="Times New Roman" w:cs="Times New Roman"/>
          <w:bCs/>
          <w:sz w:val="28"/>
          <w:szCs w:val="28"/>
          <w:vertAlign w:val="subscript"/>
          <w:lang w:eastAsia="ru-RU"/>
        </w:rPr>
        <w:t>2</w:t>
      </w:r>
      <w:proofErr w:type="gramEnd"/>
      <w:r w:rsidRPr="00277A39">
        <w:rPr>
          <w:rFonts w:ascii="Times New Roman" w:eastAsia="Times New Roman" w:hAnsi="Times New Roman" w:cs="Times New Roman"/>
          <w:bCs/>
          <w:sz w:val="28"/>
          <w:szCs w:val="28"/>
          <w:lang w:eastAsia="ru-RU"/>
        </w:rPr>
        <w:t xml:space="preserve">    –151,1 кДж/моль; ΔН</w:t>
      </w:r>
      <w:r w:rsidRPr="00277A39">
        <w:rPr>
          <w:rFonts w:ascii="Times New Roman" w:eastAsia="Times New Roman" w:hAnsi="Times New Roman" w:cs="Times New Roman"/>
          <w:bCs/>
          <w:sz w:val="28"/>
          <w:szCs w:val="28"/>
          <w:vertAlign w:val="superscript"/>
          <w:lang w:eastAsia="ru-RU"/>
        </w:rPr>
        <w:t>0</w:t>
      </w:r>
      <w:r w:rsidRPr="00277A39">
        <w:rPr>
          <w:rFonts w:ascii="Times New Roman" w:eastAsia="Times New Roman" w:hAnsi="Times New Roman" w:cs="Times New Roman"/>
          <w:bCs/>
          <w:sz w:val="28"/>
          <w:szCs w:val="28"/>
          <w:lang w:eastAsia="ru-RU"/>
        </w:rPr>
        <w:t xml:space="preserve"> = 151,1 кДж/моль;</w:t>
      </w:r>
    </w:p>
    <w:p w:rsidR="00277A39" w:rsidRPr="00277A39" w:rsidRDefault="00277A39" w:rsidP="00277A39">
      <w:pPr>
        <w:spacing w:after="0" w:line="240" w:lineRule="auto"/>
        <w:ind w:firstLine="1080"/>
        <w:rPr>
          <w:rFonts w:ascii="Times New Roman" w:eastAsia="Times New Roman" w:hAnsi="Times New Roman" w:cs="Times New Roman"/>
          <w:sz w:val="28"/>
          <w:szCs w:val="24"/>
          <w:lang w:val="uk-UA" w:eastAsia="ru-RU"/>
        </w:rPr>
      </w:pPr>
      <w:proofErr w:type="spellStart"/>
      <w:r w:rsidRPr="00277A39">
        <w:rPr>
          <w:rFonts w:ascii="Times New Roman" w:eastAsia="Times New Roman" w:hAnsi="Times New Roman" w:cs="Times New Roman"/>
          <w:sz w:val="28"/>
          <w:szCs w:val="24"/>
          <w:lang w:eastAsia="ru-RU"/>
        </w:rPr>
        <w:t>Са</w:t>
      </w:r>
      <w:proofErr w:type="spellEnd"/>
      <w:r w:rsidRPr="00277A39">
        <w:rPr>
          <w:rFonts w:ascii="Times New Roman" w:eastAsia="Times New Roman" w:hAnsi="Times New Roman" w:cs="Times New Roman"/>
          <w:sz w:val="28"/>
          <w:szCs w:val="24"/>
          <w:lang w:eastAsia="ru-RU"/>
        </w:rPr>
        <w:t xml:space="preserve"> + </w:t>
      </w:r>
      <w:r w:rsidRPr="00277A39">
        <w:rPr>
          <w:rFonts w:ascii="Times New Roman" w:eastAsia="Times New Roman" w:hAnsi="Times New Roman" w:cs="Times New Roman"/>
          <w:position w:val="-22"/>
          <w:sz w:val="28"/>
          <w:szCs w:val="24"/>
          <w:lang w:val="uk-UA" w:eastAsia="ru-RU"/>
        </w:rPr>
        <w:object w:dxaOrig="240" w:dyaOrig="620">
          <v:shape id="_x0000_i1028" type="#_x0000_t75" style="width:12pt;height:30.75pt" o:ole="">
            <v:imagedata r:id="rId9" o:title=""/>
          </v:shape>
          <o:OLEObject Type="Embed" ProgID="Equation.3" ShapeID="_x0000_i1028" DrawAspect="Content" ObjectID="_1737532296" r:id="rId13"/>
        </w:object>
      </w:r>
      <w:r w:rsidRPr="00277A39">
        <w:rPr>
          <w:rFonts w:ascii="Times New Roman" w:eastAsia="Times New Roman" w:hAnsi="Times New Roman" w:cs="Times New Roman"/>
          <w:sz w:val="28"/>
          <w:szCs w:val="24"/>
          <w:lang w:val="uk-UA" w:eastAsia="ru-RU"/>
        </w:rPr>
        <w:t>О</w:t>
      </w:r>
      <w:proofErr w:type="gramStart"/>
      <w:r w:rsidRPr="00277A39">
        <w:rPr>
          <w:rFonts w:ascii="Times New Roman" w:eastAsia="Times New Roman" w:hAnsi="Times New Roman" w:cs="Times New Roman"/>
          <w:sz w:val="28"/>
          <w:szCs w:val="24"/>
          <w:vertAlign w:val="subscript"/>
          <w:lang w:val="uk-UA" w:eastAsia="ru-RU"/>
        </w:rPr>
        <w:t>2</w:t>
      </w:r>
      <w:proofErr w:type="gramEnd"/>
      <w:r w:rsidRPr="00277A39">
        <w:rPr>
          <w:rFonts w:ascii="Times New Roman" w:eastAsia="Times New Roman" w:hAnsi="Times New Roman" w:cs="Times New Roman"/>
          <w:sz w:val="28"/>
          <w:szCs w:val="24"/>
          <w:lang w:val="uk-UA" w:eastAsia="ru-RU"/>
        </w:rPr>
        <w:t xml:space="preserve"> = </w:t>
      </w:r>
      <w:proofErr w:type="spellStart"/>
      <w:r w:rsidRPr="00277A39">
        <w:rPr>
          <w:rFonts w:ascii="Times New Roman" w:eastAsia="Times New Roman" w:hAnsi="Times New Roman" w:cs="Times New Roman"/>
          <w:sz w:val="28"/>
          <w:szCs w:val="24"/>
          <w:lang w:val="uk-UA" w:eastAsia="ru-RU"/>
        </w:rPr>
        <w:t>СаО</w:t>
      </w:r>
      <w:proofErr w:type="spellEnd"/>
      <w:r w:rsidRPr="00277A39">
        <w:rPr>
          <w:rFonts w:ascii="Times New Roman" w:eastAsia="Times New Roman" w:hAnsi="Times New Roman" w:cs="Times New Roman"/>
          <w:sz w:val="28"/>
          <w:szCs w:val="24"/>
          <w:lang w:val="uk-UA" w:eastAsia="ru-RU"/>
        </w:rPr>
        <w:t xml:space="preserve">     +151,1 кДж/моль,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eastAsia="ru-RU"/>
        </w:rPr>
        <w:t xml:space="preserve"> = </w:t>
      </w:r>
      <w:r w:rsidRPr="00277A39">
        <w:rPr>
          <w:rFonts w:ascii="Times New Roman" w:eastAsia="Times New Roman" w:hAnsi="Times New Roman" w:cs="Times New Roman"/>
          <w:sz w:val="24"/>
          <w:szCs w:val="24"/>
          <w:lang w:eastAsia="ru-RU"/>
        </w:rPr>
        <w:t xml:space="preserve">–151,1 </w:t>
      </w:r>
      <w:r w:rsidRPr="00277A39">
        <w:rPr>
          <w:rFonts w:ascii="Times New Roman" w:eastAsia="Times New Roman" w:hAnsi="Times New Roman" w:cs="Times New Roman"/>
          <w:sz w:val="28"/>
          <w:szCs w:val="24"/>
          <w:lang w:eastAsia="ru-RU"/>
        </w:rPr>
        <w:t xml:space="preserve"> кДж/моль</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2.</w:t>
      </w:r>
      <w:r w:rsidRPr="00277A39">
        <w:rPr>
          <w:rFonts w:ascii="Times New Roman" w:eastAsia="Times New Roman" w:hAnsi="Times New Roman" w:cs="Times New Roman"/>
          <w:sz w:val="28"/>
          <w:szCs w:val="24"/>
          <w:lang w:val="uk-UA" w:eastAsia="ru-RU"/>
        </w:rPr>
        <w:t xml:space="preserve"> Тепловий ефект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реакції дорівнює різниці між сумою </w:t>
      </w:r>
      <w:proofErr w:type="spellStart"/>
      <w:r w:rsidRPr="00277A39">
        <w:rPr>
          <w:rFonts w:ascii="Times New Roman" w:eastAsia="Times New Roman" w:hAnsi="Times New Roman" w:cs="Times New Roman"/>
          <w:sz w:val="28"/>
          <w:szCs w:val="24"/>
          <w:lang w:val="uk-UA" w:eastAsia="ru-RU"/>
        </w:rPr>
        <w:t>теплот</w:t>
      </w:r>
      <w:proofErr w:type="spellEnd"/>
      <w:r w:rsidRPr="00277A39">
        <w:rPr>
          <w:rFonts w:ascii="Times New Roman" w:eastAsia="Times New Roman" w:hAnsi="Times New Roman" w:cs="Times New Roman"/>
          <w:sz w:val="28"/>
          <w:szCs w:val="24"/>
          <w:lang w:val="uk-UA" w:eastAsia="ru-RU"/>
        </w:rPr>
        <w:t xml:space="preserve"> утворення продуктів реакції і сумою </w:t>
      </w:r>
      <w:proofErr w:type="spellStart"/>
      <w:r w:rsidRPr="00277A39">
        <w:rPr>
          <w:rFonts w:ascii="Times New Roman" w:eastAsia="Times New Roman" w:hAnsi="Times New Roman" w:cs="Times New Roman"/>
          <w:sz w:val="28"/>
          <w:szCs w:val="24"/>
          <w:lang w:val="uk-UA" w:eastAsia="ru-RU"/>
        </w:rPr>
        <w:t>теплот</w:t>
      </w:r>
      <w:proofErr w:type="spellEnd"/>
      <w:r w:rsidRPr="00277A39">
        <w:rPr>
          <w:rFonts w:ascii="Times New Roman" w:eastAsia="Times New Roman" w:hAnsi="Times New Roman" w:cs="Times New Roman"/>
          <w:sz w:val="28"/>
          <w:szCs w:val="24"/>
          <w:lang w:val="uk-UA" w:eastAsia="ru-RU"/>
        </w:rPr>
        <w:t xml:space="preserve"> утворення вихідних речовин            (з урахуванням коефіцієнтів перед формулами речовин).</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Для реакції типу:</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proofErr w:type="spellStart"/>
      <w:proofErr w:type="gramStart"/>
      <w:r w:rsidRPr="00277A39">
        <w:rPr>
          <w:rFonts w:ascii="Times New Roman" w:eastAsia="Times New Roman" w:hAnsi="Times New Roman" w:cs="Times New Roman"/>
          <w:b/>
          <w:bCs/>
          <w:sz w:val="28"/>
          <w:szCs w:val="24"/>
          <w:lang w:val="en-US" w:eastAsia="ru-RU"/>
        </w:rPr>
        <w:t>aA</w:t>
      </w:r>
      <w:proofErr w:type="spellEnd"/>
      <w:proofErr w:type="gram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bB</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cC</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dD</w:t>
      </w:r>
      <w:proofErr w:type="spellEnd"/>
      <w:r w:rsidRPr="00277A39">
        <w:rPr>
          <w:rFonts w:ascii="Times New Roman" w:eastAsia="Times New Roman" w:hAnsi="Times New Roman" w:cs="Times New Roman"/>
          <w:sz w:val="28"/>
          <w:szCs w:val="24"/>
          <w:lang w:val="uk-UA" w:eastAsia="ru-RU"/>
        </w:rPr>
        <w:t xml:space="preserve">,  </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де а,b,c,d – коефіцієнти перед формулами речовин A, B, C, D;</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A, B – вихідні речовини;</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C, D – продукти реакції</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тепловий ефект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хімічної реакції визначається рівністю:</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х.р.</w:t>
      </w:r>
      <w:r w:rsidRPr="00277A39">
        <w:rPr>
          <w:rFonts w:ascii="Times New Roman" w:eastAsia="Times New Roman" w:hAnsi="Times New Roman" w:cs="Times New Roman"/>
          <w:sz w:val="28"/>
          <w:szCs w:val="24"/>
          <w:lang w:val="uk-UA" w:eastAsia="ru-RU"/>
        </w:rPr>
        <w:t xml:space="preserve"> = [c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(С) + d·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(D)] – [а·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(А) + b·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(В)]</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або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х.р.</w:t>
      </w:r>
      <w:r w:rsidRPr="00277A39">
        <w:rPr>
          <w:rFonts w:ascii="Times New Roman" w:eastAsia="Times New Roman" w:hAnsi="Times New Roman" w:cs="Times New Roman"/>
          <w:sz w:val="28"/>
          <w:szCs w:val="24"/>
          <w:lang w:val="uk-UA" w:eastAsia="ru-RU"/>
        </w:rPr>
        <w:t xml:space="preserve">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proofErr w:type="spellStart"/>
      <w:r w:rsidRPr="00277A39">
        <w:rPr>
          <w:rFonts w:ascii="Times New Roman" w:eastAsia="Times New Roman" w:hAnsi="Times New Roman" w:cs="Times New Roman"/>
          <w:sz w:val="28"/>
          <w:szCs w:val="24"/>
          <w:vertAlign w:val="subscript"/>
          <w:lang w:val="uk-UA" w:eastAsia="ru-RU"/>
        </w:rPr>
        <w:t>прод</w:t>
      </w:r>
      <w:proofErr w:type="spellEnd"/>
      <w:r w:rsidRPr="00277A39">
        <w:rPr>
          <w:rFonts w:ascii="Times New Roman" w:eastAsia="Times New Roman" w:hAnsi="Times New Roman" w:cs="Times New Roman"/>
          <w:sz w:val="28"/>
          <w:szCs w:val="24"/>
          <w:vertAlign w:val="subscript"/>
          <w:lang w:val="uk-UA" w:eastAsia="ru-RU"/>
        </w:rPr>
        <w:t>.)</w:t>
      </w:r>
      <w:r w:rsidRPr="00277A39">
        <w:rPr>
          <w:rFonts w:ascii="Times New Roman" w:eastAsia="Times New Roman" w:hAnsi="Times New Roman" w:cs="Times New Roman"/>
          <w:sz w:val="28"/>
          <w:szCs w:val="24"/>
          <w:lang w:val="uk-UA" w:eastAsia="ru-RU"/>
        </w:rPr>
        <w:t xml:space="preserve">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утв.(вих.)</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Наприклад, тепловий ефект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реакції:</w:t>
      </w:r>
    </w:p>
    <w:p w:rsidR="00277A39" w:rsidRPr="00277A39" w:rsidRDefault="00277A39" w:rsidP="00277A39">
      <w:pPr>
        <w:spacing w:after="0" w:line="240" w:lineRule="auto"/>
        <w:ind w:firstLine="108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sz w:val="28"/>
          <w:szCs w:val="24"/>
          <w:lang w:val="uk-UA" w:eastAsia="ru-RU"/>
        </w:rPr>
        <w:t>HCІ + NН</w:t>
      </w:r>
      <w:r w:rsidRPr="00277A39">
        <w:rPr>
          <w:rFonts w:ascii="Times New Roman" w:eastAsia="Times New Roman" w:hAnsi="Times New Roman" w:cs="Times New Roman"/>
          <w:b/>
          <w:bCs/>
          <w:sz w:val="28"/>
          <w:szCs w:val="24"/>
          <w:vertAlign w:val="subscript"/>
          <w:lang w:val="uk-UA" w:eastAsia="ru-RU"/>
        </w:rPr>
        <w:t>3</w:t>
      </w:r>
      <w:r w:rsidRPr="00277A39">
        <w:rPr>
          <w:rFonts w:ascii="Times New Roman" w:eastAsia="Times New Roman" w:hAnsi="Times New Roman" w:cs="Times New Roman"/>
          <w:b/>
          <w:bCs/>
          <w:sz w:val="28"/>
          <w:szCs w:val="24"/>
          <w:lang w:val="uk-UA" w:eastAsia="ru-RU"/>
        </w:rPr>
        <w:t xml:space="preserve"> = NН</w:t>
      </w:r>
      <w:r w:rsidRPr="00277A39">
        <w:rPr>
          <w:rFonts w:ascii="Times New Roman" w:eastAsia="Times New Roman" w:hAnsi="Times New Roman" w:cs="Times New Roman"/>
          <w:b/>
          <w:bCs/>
          <w:sz w:val="28"/>
          <w:szCs w:val="24"/>
          <w:vertAlign w:val="subscript"/>
          <w:lang w:val="uk-UA" w:eastAsia="ru-RU"/>
        </w:rPr>
        <w:t>4</w:t>
      </w:r>
      <w:r w:rsidRPr="00277A39">
        <w:rPr>
          <w:rFonts w:ascii="Times New Roman" w:eastAsia="Times New Roman" w:hAnsi="Times New Roman" w:cs="Times New Roman"/>
          <w:b/>
          <w:bCs/>
          <w:sz w:val="28"/>
          <w:szCs w:val="24"/>
          <w:lang w:val="uk-UA" w:eastAsia="ru-RU"/>
        </w:rPr>
        <w:t>СІ</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у газовій фазі дорівнює:</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p>
    <w:p w:rsidR="00277A39" w:rsidRPr="00277A39" w:rsidRDefault="00277A39" w:rsidP="006924D3">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 NН</w:t>
      </w:r>
      <w:r w:rsidRPr="00277A39">
        <w:rPr>
          <w:rFonts w:ascii="Times New Roman" w:eastAsia="Times New Roman" w:hAnsi="Times New Roman" w:cs="Times New Roman"/>
          <w:sz w:val="28"/>
          <w:szCs w:val="24"/>
          <w:vertAlign w:val="subscript"/>
          <w:lang w:val="uk-UA" w:eastAsia="ru-RU"/>
        </w:rPr>
        <w:t>4</w:t>
      </w:r>
      <w:r w:rsidRPr="00277A39">
        <w:rPr>
          <w:rFonts w:ascii="Times New Roman" w:eastAsia="Times New Roman" w:hAnsi="Times New Roman" w:cs="Times New Roman"/>
          <w:sz w:val="28"/>
          <w:szCs w:val="24"/>
          <w:lang w:val="uk-UA" w:eastAsia="ru-RU"/>
        </w:rPr>
        <w:t>СІ)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(НСІ)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утв.</w:t>
      </w:r>
      <w:r w:rsidRPr="00277A39">
        <w:rPr>
          <w:rFonts w:ascii="Times New Roman" w:eastAsia="Times New Roman" w:hAnsi="Times New Roman" w:cs="Times New Roman"/>
          <w:sz w:val="28"/>
          <w:szCs w:val="24"/>
          <w:lang w:val="uk-UA" w:eastAsia="ru-RU"/>
        </w:rPr>
        <w:t>( NН</w:t>
      </w:r>
      <w:r w:rsidRPr="00277A39">
        <w:rPr>
          <w:rFonts w:ascii="Times New Roman" w:eastAsia="Times New Roman" w:hAnsi="Times New Roman" w:cs="Times New Roman"/>
          <w:sz w:val="28"/>
          <w:szCs w:val="24"/>
          <w:vertAlign w:val="subscript"/>
          <w:lang w:val="uk-UA" w:eastAsia="ru-RU"/>
        </w:rPr>
        <w:t>3</w:t>
      </w:r>
      <w:r w:rsidR="006924D3">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3.</w:t>
      </w:r>
      <w:r w:rsidRPr="00277A39">
        <w:rPr>
          <w:rFonts w:ascii="Times New Roman" w:eastAsia="Times New Roman" w:hAnsi="Times New Roman" w:cs="Times New Roman"/>
          <w:sz w:val="28"/>
          <w:szCs w:val="24"/>
          <w:lang w:val="uk-UA" w:eastAsia="ru-RU"/>
        </w:rPr>
        <w:t xml:space="preserve"> Тепловий ефект хімічної реакції дорівнює різниці сум </w:t>
      </w:r>
      <w:proofErr w:type="spellStart"/>
      <w:r w:rsidRPr="00277A39">
        <w:rPr>
          <w:rFonts w:ascii="Times New Roman" w:eastAsia="Times New Roman" w:hAnsi="Times New Roman" w:cs="Times New Roman"/>
          <w:sz w:val="28"/>
          <w:szCs w:val="24"/>
          <w:lang w:val="uk-UA" w:eastAsia="ru-RU"/>
        </w:rPr>
        <w:t>теплот</w:t>
      </w:r>
      <w:proofErr w:type="spellEnd"/>
      <w:r w:rsidRPr="00277A39">
        <w:rPr>
          <w:rFonts w:ascii="Times New Roman" w:eastAsia="Times New Roman" w:hAnsi="Times New Roman" w:cs="Times New Roman"/>
          <w:sz w:val="28"/>
          <w:szCs w:val="24"/>
          <w:lang w:val="uk-UA" w:eastAsia="ru-RU"/>
        </w:rPr>
        <w:t xml:space="preserve"> згорання вихідних речовин і </w:t>
      </w:r>
      <w:proofErr w:type="spellStart"/>
      <w:r w:rsidRPr="00277A39">
        <w:rPr>
          <w:rFonts w:ascii="Times New Roman" w:eastAsia="Times New Roman" w:hAnsi="Times New Roman" w:cs="Times New Roman"/>
          <w:sz w:val="28"/>
          <w:szCs w:val="24"/>
          <w:lang w:val="uk-UA" w:eastAsia="ru-RU"/>
        </w:rPr>
        <w:t>теплот</w:t>
      </w:r>
      <w:proofErr w:type="spellEnd"/>
      <w:r w:rsidRPr="00277A39">
        <w:rPr>
          <w:rFonts w:ascii="Times New Roman" w:eastAsia="Times New Roman" w:hAnsi="Times New Roman" w:cs="Times New Roman"/>
          <w:sz w:val="28"/>
          <w:szCs w:val="24"/>
          <w:lang w:val="uk-UA" w:eastAsia="ru-RU"/>
        </w:rPr>
        <w:t xml:space="preserve"> згорання продуктів реакції (з урахуванням коефіцієнтів у рівнянні реакції).</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sz w:val="28"/>
          <w:szCs w:val="24"/>
          <w:lang w:val="uk-UA" w:eastAsia="ru-RU"/>
        </w:rPr>
        <w:t xml:space="preserve">Для реакції типу: </w:t>
      </w:r>
      <w:proofErr w:type="spellStart"/>
      <w:r w:rsidRPr="00277A39">
        <w:rPr>
          <w:rFonts w:ascii="Times New Roman" w:eastAsia="Times New Roman" w:hAnsi="Times New Roman" w:cs="Times New Roman"/>
          <w:b/>
          <w:bCs/>
          <w:sz w:val="28"/>
          <w:szCs w:val="24"/>
          <w:lang w:val="en-US" w:eastAsia="ru-RU"/>
        </w:rPr>
        <w:t>aA</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bB</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cC</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en-US" w:eastAsia="ru-RU"/>
        </w:rPr>
        <w:t>dD</w:t>
      </w:r>
      <w:proofErr w:type="spellEnd"/>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х.р.</w:t>
      </w:r>
      <w:r w:rsidRPr="00277A39">
        <w:rPr>
          <w:rFonts w:ascii="Times New Roman" w:eastAsia="Times New Roman" w:hAnsi="Times New Roman" w:cs="Times New Roman"/>
          <w:sz w:val="28"/>
          <w:szCs w:val="24"/>
          <w:lang w:val="uk-UA" w:eastAsia="ru-RU"/>
        </w:rPr>
        <w:t xml:space="preserve"> = [а·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(А) + b·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(В)]– [c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(С) + d·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(D)],</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у якому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(А),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 xml:space="preserve">(В), </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 xml:space="preserve">,     </w:t>
      </w:r>
      <w:proofErr w:type="spellStart"/>
      <w:r w:rsidRPr="00277A39">
        <w:rPr>
          <w:rFonts w:ascii="Times New Roman" w:eastAsia="Times New Roman" w:hAnsi="Times New Roman" w:cs="Times New Roman"/>
          <w:sz w:val="28"/>
          <w:szCs w:val="24"/>
          <w:lang w:val="uk-UA" w:eastAsia="ru-RU"/>
        </w:rPr>
        <w:t>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proofErr w:type="spellEnd"/>
      <w:r w:rsidRPr="00277A39">
        <w:rPr>
          <w:rFonts w:ascii="Times New Roman" w:eastAsia="Times New Roman" w:hAnsi="Times New Roman" w:cs="Times New Roman"/>
          <w:sz w:val="28"/>
          <w:szCs w:val="24"/>
          <w:vertAlign w:val="subscript"/>
          <w:lang w:val="uk-UA" w:eastAsia="ru-RU"/>
        </w:rPr>
        <w:t>.</w:t>
      </w:r>
      <w:r w:rsidRPr="00277A39">
        <w:rPr>
          <w:rFonts w:ascii="Times New Roman" w:eastAsia="Times New Roman" w:hAnsi="Times New Roman" w:cs="Times New Roman"/>
          <w:sz w:val="28"/>
          <w:szCs w:val="24"/>
          <w:lang w:val="uk-UA" w:eastAsia="ru-RU"/>
        </w:rPr>
        <w:t>(D)       –  теплоти згорання відповідних речовин.</w:t>
      </w:r>
    </w:p>
    <w:p w:rsidR="00277A39" w:rsidRPr="00277A39" w:rsidRDefault="00277A39" w:rsidP="00277A39">
      <w:pPr>
        <w:keepNext/>
        <w:spacing w:before="240" w:after="60" w:line="240" w:lineRule="auto"/>
        <w:outlineLvl w:val="3"/>
        <w:rPr>
          <w:rFonts w:ascii="Times New Roman" w:eastAsia="Times New Roman" w:hAnsi="Times New Roman" w:cs="Times New Roman"/>
          <w:bCs/>
          <w:sz w:val="28"/>
          <w:szCs w:val="28"/>
          <w:lang w:eastAsia="ru-RU"/>
        </w:rPr>
      </w:pPr>
      <w:r w:rsidRPr="00277A39">
        <w:rPr>
          <w:rFonts w:ascii="Times New Roman" w:eastAsia="Times New Roman" w:hAnsi="Times New Roman" w:cs="Times New Roman"/>
          <w:bCs/>
          <w:sz w:val="28"/>
          <w:szCs w:val="28"/>
          <w:lang w:eastAsia="ru-RU"/>
        </w:rPr>
        <w:lastRenderedPageBreak/>
        <w:t xml:space="preserve">Так, </w:t>
      </w:r>
      <w:proofErr w:type="spellStart"/>
      <w:r w:rsidRPr="00277A39">
        <w:rPr>
          <w:rFonts w:ascii="Times New Roman" w:eastAsia="Times New Roman" w:hAnsi="Times New Roman" w:cs="Times New Roman"/>
          <w:bCs/>
          <w:sz w:val="28"/>
          <w:szCs w:val="28"/>
          <w:lang w:eastAsia="ru-RU"/>
        </w:rPr>
        <w:t>тепловийефект</w:t>
      </w:r>
      <w:proofErr w:type="spellEnd"/>
      <w:r w:rsidRPr="00277A39">
        <w:rPr>
          <w:rFonts w:ascii="Times New Roman" w:eastAsia="Times New Roman" w:hAnsi="Times New Roman" w:cs="Times New Roman"/>
          <w:bCs/>
          <w:sz w:val="28"/>
          <w:szCs w:val="28"/>
          <w:lang w:eastAsia="ru-RU"/>
        </w:rPr>
        <w:t xml:space="preserve"> ΔН</w:t>
      </w:r>
      <w:r w:rsidRPr="00277A39">
        <w:rPr>
          <w:rFonts w:ascii="Times New Roman" w:eastAsia="Times New Roman" w:hAnsi="Times New Roman" w:cs="Times New Roman"/>
          <w:bCs/>
          <w:sz w:val="28"/>
          <w:szCs w:val="28"/>
          <w:vertAlign w:val="superscript"/>
          <w:lang w:eastAsia="ru-RU"/>
        </w:rPr>
        <w:t>0</w:t>
      </w:r>
      <w:r w:rsidRPr="00277A39">
        <w:rPr>
          <w:rFonts w:ascii="Times New Roman" w:eastAsia="Times New Roman" w:hAnsi="Times New Roman" w:cs="Times New Roman"/>
          <w:bCs/>
          <w:sz w:val="28"/>
          <w:szCs w:val="28"/>
          <w:lang w:eastAsia="ru-RU"/>
        </w:rPr>
        <w:t>реакції:</w:t>
      </w:r>
    </w:p>
    <w:p w:rsidR="00277A39" w:rsidRPr="00277A39" w:rsidRDefault="00277A39" w:rsidP="00277A39">
      <w:pPr>
        <w:spacing w:after="0" w:line="240" w:lineRule="auto"/>
        <w:rPr>
          <w:rFonts w:ascii="Times New Roman" w:eastAsia="Times New Roman" w:hAnsi="Times New Roman" w:cs="Times New Roman"/>
          <w:sz w:val="24"/>
          <w:szCs w:val="24"/>
          <w:lang w:val="uk-UA" w:eastAsia="ru-RU"/>
        </w:rPr>
      </w:pPr>
    </w:p>
    <w:p w:rsidR="00277A39" w:rsidRPr="00277A39" w:rsidRDefault="00277A39" w:rsidP="00277A39">
      <w:pPr>
        <w:spacing w:after="0" w:line="240" w:lineRule="auto"/>
        <w:ind w:firstLine="1080"/>
        <w:jc w:val="both"/>
        <w:rPr>
          <w:rFonts w:ascii="Times New Roman" w:eastAsia="Times New Roman" w:hAnsi="Times New Roman" w:cs="Times New Roman"/>
          <w:bCs/>
          <w:sz w:val="28"/>
          <w:szCs w:val="24"/>
          <w:vertAlign w:val="subscript"/>
          <w:lang w:val="uk-UA" w:eastAsia="ru-RU"/>
        </w:rPr>
      </w:pPr>
      <w:r w:rsidRPr="00277A39">
        <w:rPr>
          <w:rFonts w:ascii="Times New Roman" w:eastAsia="Times New Roman" w:hAnsi="Times New Roman" w:cs="Times New Roman"/>
          <w:bCs/>
          <w:sz w:val="28"/>
          <w:szCs w:val="24"/>
          <w:lang w:val="uk-UA" w:eastAsia="ru-RU"/>
        </w:rPr>
        <w:t>СН</w:t>
      </w:r>
      <w:r w:rsidRPr="00277A39">
        <w:rPr>
          <w:rFonts w:ascii="Times New Roman" w:eastAsia="Times New Roman" w:hAnsi="Times New Roman" w:cs="Times New Roman"/>
          <w:bCs/>
          <w:sz w:val="28"/>
          <w:szCs w:val="24"/>
          <w:vertAlign w:val="subscript"/>
          <w:lang w:val="uk-UA" w:eastAsia="ru-RU"/>
        </w:rPr>
        <w:t>4</w:t>
      </w:r>
      <w:r w:rsidRPr="00277A39">
        <w:rPr>
          <w:rFonts w:ascii="Times New Roman" w:eastAsia="Times New Roman" w:hAnsi="Times New Roman" w:cs="Times New Roman"/>
          <w:bCs/>
          <w:sz w:val="28"/>
          <w:szCs w:val="24"/>
          <w:lang w:val="uk-UA" w:eastAsia="ru-RU"/>
        </w:rPr>
        <w:t xml:space="preserve"> + СО</w:t>
      </w:r>
      <w:r w:rsidRPr="00277A39">
        <w:rPr>
          <w:rFonts w:ascii="Times New Roman" w:eastAsia="Times New Roman" w:hAnsi="Times New Roman" w:cs="Times New Roman"/>
          <w:bCs/>
          <w:sz w:val="28"/>
          <w:szCs w:val="24"/>
          <w:vertAlign w:val="subscript"/>
          <w:lang w:val="uk-UA" w:eastAsia="ru-RU"/>
        </w:rPr>
        <w:t>2</w:t>
      </w:r>
      <w:r w:rsidRPr="00277A39">
        <w:rPr>
          <w:rFonts w:ascii="Times New Roman" w:eastAsia="Times New Roman" w:hAnsi="Times New Roman" w:cs="Times New Roman"/>
          <w:bCs/>
          <w:sz w:val="28"/>
          <w:szCs w:val="24"/>
          <w:lang w:val="uk-UA" w:eastAsia="ru-RU"/>
        </w:rPr>
        <w:t xml:space="preserve"> = 2СО + 2Н</w:t>
      </w:r>
      <w:r w:rsidRPr="00277A39">
        <w:rPr>
          <w:rFonts w:ascii="Times New Roman" w:eastAsia="Times New Roman" w:hAnsi="Times New Roman" w:cs="Times New Roman"/>
          <w:bCs/>
          <w:sz w:val="28"/>
          <w:szCs w:val="24"/>
          <w:vertAlign w:val="subscript"/>
          <w:lang w:val="uk-UA" w:eastAsia="ru-RU"/>
        </w:rPr>
        <w:t>2</w:t>
      </w:r>
    </w:p>
    <w:p w:rsidR="00277A39" w:rsidRPr="00277A39" w:rsidRDefault="00277A39" w:rsidP="00277A39">
      <w:pPr>
        <w:spacing w:after="0" w:line="240" w:lineRule="auto"/>
        <w:ind w:firstLine="1080"/>
        <w:jc w:val="both"/>
        <w:rPr>
          <w:rFonts w:ascii="Times New Roman" w:eastAsia="Times New Roman" w:hAnsi="Times New Roman" w:cs="Times New Roman"/>
          <w:b/>
          <w:bCs/>
          <w:sz w:val="28"/>
          <w:szCs w:val="24"/>
          <w:lang w:val="uk-UA" w:eastAsia="ru-RU"/>
        </w:rPr>
      </w:pP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у газовій фазі дорівнює: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(СН</w:t>
      </w:r>
      <w:r w:rsidRPr="00277A39">
        <w:rPr>
          <w:rFonts w:ascii="Times New Roman" w:eastAsia="Times New Roman" w:hAnsi="Times New Roman" w:cs="Times New Roman"/>
          <w:sz w:val="28"/>
          <w:szCs w:val="24"/>
          <w:vertAlign w:val="subscript"/>
          <w:lang w:val="uk-UA" w:eastAsia="ru-RU"/>
        </w:rPr>
        <w:t>4</w:t>
      </w:r>
      <w:r w:rsidRPr="00277A39">
        <w:rPr>
          <w:rFonts w:ascii="Times New Roman" w:eastAsia="Times New Roman" w:hAnsi="Times New Roman" w:cs="Times New Roman"/>
          <w:sz w:val="28"/>
          <w:szCs w:val="24"/>
          <w:lang w:val="uk-UA" w:eastAsia="ru-RU"/>
        </w:rPr>
        <w:t>) – [2·ΔН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(СО) + 2·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vertAlign w:val="subscript"/>
          <w:lang w:val="uk-UA" w:eastAsia="ru-RU"/>
        </w:rPr>
        <w:t>згор.</w:t>
      </w:r>
      <w:r w:rsidRPr="00277A39">
        <w:rPr>
          <w:rFonts w:ascii="Times New Roman" w:eastAsia="Times New Roman" w:hAnsi="Times New Roman" w:cs="Times New Roman"/>
          <w:sz w:val="28"/>
          <w:szCs w:val="24"/>
          <w:lang w:val="uk-UA" w:eastAsia="ru-RU"/>
        </w:rPr>
        <w:t>(Н</w:t>
      </w:r>
      <w:r w:rsidRPr="00277A39">
        <w:rPr>
          <w:rFonts w:ascii="Times New Roman" w:eastAsia="Times New Roman" w:hAnsi="Times New Roman" w:cs="Times New Roman"/>
          <w:sz w:val="28"/>
          <w:szCs w:val="24"/>
          <w:vertAlign w:val="subscript"/>
          <w:lang w:val="uk-UA" w:eastAsia="ru-RU"/>
        </w:rPr>
        <w:t>2</w:t>
      </w:r>
      <w:r w:rsidR="006924D3">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4.</w:t>
      </w:r>
      <w:r w:rsidRPr="00277A39">
        <w:rPr>
          <w:rFonts w:ascii="Times New Roman" w:eastAsia="Times New Roman" w:hAnsi="Times New Roman" w:cs="Times New Roman"/>
          <w:sz w:val="28"/>
          <w:szCs w:val="24"/>
          <w:lang w:val="uk-UA" w:eastAsia="ru-RU"/>
        </w:rPr>
        <w:t xml:space="preserve"> Теплота утворення простої речовини дорівнює нулю.</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5.</w:t>
      </w:r>
      <w:r w:rsidRPr="00277A39">
        <w:rPr>
          <w:rFonts w:ascii="Times New Roman" w:eastAsia="Times New Roman" w:hAnsi="Times New Roman" w:cs="Times New Roman"/>
          <w:sz w:val="28"/>
          <w:szCs w:val="24"/>
          <w:lang w:val="uk-UA" w:eastAsia="ru-RU"/>
        </w:rPr>
        <w:t xml:space="preserve"> Величина теплового ефекту залежить і від агрегатного стану речовини, тому в термохімічних рівняннях зазначають також стан реагуючих речовин:        г – газоподібний, р – рідкий, к – кристалічний. Наприклад:</w:t>
      </w:r>
    </w:p>
    <w:p w:rsidR="00277A39" w:rsidRPr="00277A39" w:rsidRDefault="00277A39" w:rsidP="00277A39">
      <w:pPr>
        <w:spacing w:after="0" w:line="240" w:lineRule="auto"/>
        <w:ind w:firstLine="1080"/>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Н</w:t>
      </w:r>
      <w:r w:rsidRPr="00277A39">
        <w:rPr>
          <w:rFonts w:ascii="Times New Roman" w:eastAsia="Times New Roman" w:hAnsi="Times New Roman" w:cs="Times New Roman"/>
          <w:sz w:val="28"/>
          <w:szCs w:val="24"/>
          <w:vertAlign w:val="subscript"/>
          <w:lang w:val="uk-UA" w:eastAsia="ru-RU"/>
        </w:rPr>
        <w:t>2(Г)</w:t>
      </w:r>
      <w:r w:rsidRPr="00277A39">
        <w:rPr>
          <w:rFonts w:ascii="Times New Roman" w:eastAsia="Times New Roman" w:hAnsi="Times New Roman" w:cs="Times New Roman"/>
          <w:sz w:val="28"/>
          <w:szCs w:val="24"/>
          <w:lang w:val="uk-UA" w:eastAsia="ru-RU"/>
        </w:rPr>
        <w:t xml:space="preserve"> + </w:t>
      </w:r>
      <w:r w:rsidRPr="00277A39">
        <w:rPr>
          <w:rFonts w:ascii="Times New Roman" w:eastAsia="Times New Roman" w:hAnsi="Times New Roman" w:cs="Times New Roman"/>
          <w:position w:val="-22"/>
          <w:sz w:val="28"/>
          <w:szCs w:val="24"/>
          <w:lang w:eastAsia="ru-RU"/>
        </w:rPr>
        <w:object w:dxaOrig="240" w:dyaOrig="620">
          <v:shape id="_x0000_i1029" type="#_x0000_t75" style="width:12pt;height:30.75pt" o:ole="">
            <v:imagedata r:id="rId9" o:title=""/>
          </v:shape>
          <o:OLEObject Type="Embed" ProgID="Equation.3" ShapeID="_x0000_i1029" DrawAspect="Content" ObjectID="_1737532297" r:id="rId14"/>
        </w:object>
      </w:r>
      <w:r w:rsidRPr="00277A39">
        <w:rPr>
          <w:rFonts w:ascii="Times New Roman" w:eastAsia="Times New Roman" w:hAnsi="Times New Roman" w:cs="Times New Roman"/>
          <w:sz w:val="28"/>
          <w:szCs w:val="24"/>
          <w:lang w:eastAsia="ru-RU"/>
        </w:rPr>
        <w:t>О</w:t>
      </w:r>
      <w:r w:rsidRPr="00277A39">
        <w:rPr>
          <w:rFonts w:ascii="Times New Roman" w:eastAsia="Times New Roman" w:hAnsi="Times New Roman" w:cs="Times New Roman"/>
          <w:sz w:val="28"/>
          <w:szCs w:val="24"/>
          <w:vertAlign w:val="subscript"/>
          <w:lang w:eastAsia="ru-RU"/>
        </w:rPr>
        <w:t>2</w:t>
      </w:r>
      <w:r w:rsidRPr="00277A39">
        <w:rPr>
          <w:rFonts w:ascii="Times New Roman" w:eastAsia="Times New Roman" w:hAnsi="Times New Roman" w:cs="Times New Roman"/>
          <w:sz w:val="28"/>
          <w:szCs w:val="24"/>
          <w:vertAlign w:val="subscript"/>
          <w:lang w:val="uk-UA" w:eastAsia="ru-RU"/>
        </w:rPr>
        <w:t>(г)</w:t>
      </w:r>
      <w:r w:rsidRPr="00277A39">
        <w:rPr>
          <w:rFonts w:ascii="Times New Roman" w:eastAsia="Times New Roman" w:hAnsi="Times New Roman" w:cs="Times New Roman"/>
          <w:sz w:val="28"/>
          <w:szCs w:val="24"/>
          <w:lang w:val="uk-UA" w:eastAsia="ru-RU"/>
        </w:rPr>
        <w:t xml:space="preserve"> = Н</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О</w:t>
      </w:r>
      <w:r w:rsidRPr="00277A39">
        <w:rPr>
          <w:rFonts w:ascii="Times New Roman" w:eastAsia="Times New Roman" w:hAnsi="Times New Roman" w:cs="Times New Roman"/>
          <w:sz w:val="28"/>
          <w:szCs w:val="24"/>
          <w:vertAlign w:val="subscript"/>
          <w:lang w:val="uk-UA" w:eastAsia="ru-RU"/>
        </w:rPr>
        <w:t xml:space="preserve">(р) </w:t>
      </w:r>
      <w:r w:rsidRPr="00277A39">
        <w:rPr>
          <w:rFonts w:ascii="Times New Roman" w:eastAsia="Times New Roman" w:hAnsi="Times New Roman" w:cs="Times New Roman"/>
          <w:sz w:val="28"/>
          <w:szCs w:val="24"/>
          <w:lang w:val="uk-UA" w:eastAsia="ru-RU"/>
        </w:rPr>
        <w:t>;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- 258,9 кДж/моль;</w:t>
      </w:r>
    </w:p>
    <w:p w:rsidR="00277A39" w:rsidRPr="00277A39" w:rsidRDefault="00277A39" w:rsidP="00277A39">
      <w:pPr>
        <w:spacing w:after="0" w:line="240" w:lineRule="auto"/>
        <w:ind w:firstLine="1080"/>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Н</w:t>
      </w:r>
      <w:r w:rsidRPr="00277A39">
        <w:rPr>
          <w:rFonts w:ascii="Times New Roman" w:eastAsia="Times New Roman" w:hAnsi="Times New Roman" w:cs="Times New Roman"/>
          <w:sz w:val="28"/>
          <w:szCs w:val="24"/>
          <w:vertAlign w:val="subscript"/>
          <w:lang w:val="uk-UA" w:eastAsia="ru-RU"/>
        </w:rPr>
        <w:t>2(Г)</w:t>
      </w:r>
      <w:r w:rsidRPr="00277A39">
        <w:rPr>
          <w:rFonts w:ascii="Times New Roman" w:eastAsia="Times New Roman" w:hAnsi="Times New Roman" w:cs="Times New Roman"/>
          <w:sz w:val="28"/>
          <w:szCs w:val="24"/>
          <w:lang w:val="uk-UA" w:eastAsia="ru-RU"/>
        </w:rPr>
        <w:t xml:space="preserve"> + </w:t>
      </w:r>
      <w:r w:rsidRPr="00277A39">
        <w:rPr>
          <w:rFonts w:ascii="Times New Roman" w:eastAsia="Times New Roman" w:hAnsi="Times New Roman" w:cs="Times New Roman"/>
          <w:position w:val="-22"/>
          <w:sz w:val="28"/>
          <w:szCs w:val="24"/>
          <w:lang w:eastAsia="ru-RU"/>
        </w:rPr>
        <w:object w:dxaOrig="240" w:dyaOrig="620">
          <v:shape id="_x0000_i1030" type="#_x0000_t75" style="width:12pt;height:30.75pt" o:ole="">
            <v:imagedata r:id="rId9" o:title=""/>
          </v:shape>
          <o:OLEObject Type="Embed" ProgID="Equation.3" ShapeID="_x0000_i1030" DrawAspect="Content" ObjectID="_1737532298" r:id="rId15"/>
        </w:object>
      </w:r>
      <w:r w:rsidRPr="00277A39">
        <w:rPr>
          <w:rFonts w:ascii="Times New Roman" w:eastAsia="Times New Roman" w:hAnsi="Times New Roman" w:cs="Times New Roman"/>
          <w:sz w:val="28"/>
          <w:szCs w:val="24"/>
          <w:lang w:eastAsia="ru-RU"/>
        </w:rPr>
        <w:t>О</w:t>
      </w:r>
      <w:r w:rsidRPr="00277A39">
        <w:rPr>
          <w:rFonts w:ascii="Times New Roman" w:eastAsia="Times New Roman" w:hAnsi="Times New Roman" w:cs="Times New Roman"/>
          <w:sz w:val="28"/>
          <w:szCs w:val="24"/>
          <w:vertAlign w:val="subscript"/>
          <w:lang w:eastAsia="ru-RU"/>
        </w:rPr>
        <w:t>2</w:t>
      </w:r>
      <w:r w:rsidRPr="00277A39">
        <w:rPr>
          <w:rFonts w:ascii="Times New Roman" w:eastAsia="Times New Roman" w:hAnsi="Times New Roman" w:cs="Times New Roman"/>
          <w:sz w:val="28"/>
          <w:szCs w:val="24"/>
          <w:vertAlign w:val="subscript"/>
          <w:lang w:val="uk-UA" w:eastAsia="ru-RU"/>
        </w:rPr>
        <w:t>(г)</w:t>
      </w:r>
      <w:r w:rsidRPr="00277A39">
        <w:rPr>
          <w:rFonts w:ascii="Times New Roman" w:eastAsia="Times New Roman" w:hAnsi="Times New Roman" w:cs="Times New Roman"/>
          <w:sz w:val="28"/>
          <w:szCs w:val="24"/>
          <w:lang w:val="uk-UA" w:eastAsia="ru-RU"/>
        </w:rPr>
        <w:t xml:space="preserve"> = Н</w:t>
      </w:r>
      <w:r w:rsidRPr="00277A39">
        <w:rPr>
          <w:rFonts w:ascii="Times New Roman" w:eastAsia="Times New Roman" w:hAnsi="Times New Roman" w:cs="Times New Roman"/>
          <w:sz w:val="28"/>
          <w:szCs w:val="24"/>
          <w:vertAlign w:val="subscript"/>
          <w:lang w:val="uk-UA" w:eastAsia="ru-RU"/>
        </w:rPr>
        <w:t>2</w:t>
      </w:r>
      <w:r w:rsidRPr="00277A39">
        <w:rPr>
          <w:rFonts w:ascii="Times New Roman" w:eastAsia="Times New Roman" w:hAnsi="Times New Roman" w:cs="Times New Roman"/>
          <w:sz w:val="28"/>
          <w:szCs w:val="24"/>
          <w:lang w:val="uk-UA" w:eastAsia="ru-RU"/>
        </w:rPr>
        <w:t>О</w:t>
      </w:r>
      <w:r w:rsidRPr="00277A39">
        <w:rPr>
          <w:rFonts w:ascii="Times New Roman" w:eastAsia="Times New Roman" w:hAnsi="Times New Roman" w:cs="Times New Roman"/>
          <w:sz w:val="28"/>
          <w:szCs w:val="24"/>
          <w:vertAlign w:val="subscript"/>
          <w:lang w:val="uk-UA" w:eastAsia="ru-RU"/>
        </w:rPr>
        <w:t xml:space="preserve">(г) </w:t>
      </w:r>
      <w:r w:rsidRPr="00277A39">
        <w:rPr>
          <w:rFonts w:ascii="Times New Roman" w:eastAsia="Times New Roman" w:hAnsi="Times New Roman" w:cs="Times New Roman"/>
          <w:sz w:val="28"/>
          <w:szCs w:val="24"/>
          <w:lang w:val="uk-UA" w:eastAsia="ru-RU"/>
        </w:rPr>
        <w:t>;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- 241,9 кДж/моль;</w:t>
      </w:r>
    </w:p>
    <w:p w:rsidR="00277A39" w:rsidRPr="00277A39" w:rsidRDefault="00277A39" w:rsidP="00277A39">
      <w:pPr>
        <w:spacing w:after="0" w:line="240" w:lineRule="auto"/>
        <w:ind w:firstLine="1080"/>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СаСО</w:t>
      </w:r>
      <w:r w:rsidRPr="00277A39">
        <w:rPr>
          <w:rFonts w:ascii="Times New Roman" w:eastAsia="Times New Roman" w:hAnsi="Times New Roman" w:cs="Times New Roman"/>
          <w:sz w:val="28"/>
          <w:szCs w:val="24"/>
          <w:vertAlign w:val="subscript"/>
          <w:lang w:val="uk-UA" w:eastAsia="ru-RU"/>
        </w:rPr>
        <w:t>3(к)</w:t>
      </w:r>
      <w:r w:rsidRPr="00277A39">
        <w:rPr>
          <w:rFonts w:ascii="Times New Roman" w:eastAsia="Times New Roman" w:hAnsi="Times New Roman" w:cs="Times New Roman"/>
          <w:sz w:val="28"/>
          <w:szCs w:val="24"/>
          <w:lang w:val="uk-UA" w:eastAsia="ru-RU"/>
        </w:rPr>
        <w:t xml:space="preserve"> = </w:t>
      </w:r>
      <w:proofErr w:type="spellStart"/>
      <w:r w:rsidRPr="00277A39">
        <w:rPr>
          <w:rFonts w:ascii="Times New Roman" w:eastAsia="Times New Roman" w:hAnsi="Times New Roman" w:cs="Times New Roman"/>
          <w:sz w:val="28"/>
          <w:szCs w:val="24"/>
          <w:lang w:val="uk-UA" w:eastAsia="ru-RU"/>
        </w:rPr>
        <w:t>СаО</w:t>
      </w:r>
      <w:proofErr w:type="spellEnd"/>
      <w:r w:rsidRPr="00277A39">
        <w:rPr>
          <w:rFonts w:ascii="Times New Roman" w:eastAsia="Times New Roman" w:hAnsi="Times New Roman" w:cs="Times New Roman"/>
          <w:sz w:val="28"/>
          <w:szCs w:val="24"/>
          <w:vertAlign w:val="subscript"/>
          <w:lang w:val="uk-UA" w:eastAsia="ru-RU"/>
        </w:rPr>
        <w:t>(к)</w:t>
      </w:r>
      <w:r w:rsidRPr="00277A39">
        <w:rPr>
          <w:rFonts w:ascii="Times New Roman" w:eastAsia="Times New Roman" w:hAnsi="Times New Roman" w:cs="Times New Roman"/>
          <w:sz w:val="28"/>
          <w:szCs w:val="24"/>
          <w:lang w:val="uk-UA" w:eastAsia="ru-RU"/>
        </w:rPr>
        <w:t xml:space="preserve"> + СО</w:t>
      </w:r>
      <w:r w:rsidRPr="00277A39">
        <w:rPr>
          <w:rFonts w:ascii="Times New Roman" w:eastAsia="Times New Roman" w:hAnsi="Times New Roman" w:cs="Times New Roman"/>
          <w:sz w:val="28"/>
          <w:szCs w:val="24"/>
          <w:vertAlign w:val="subscript"/>
          <w:lang w:val="uk-UA" w:eastAsia="ru-RU"/>
        </w:rPr>
        <w:t>2(г)</w:t>
      </w:r>
      <w:r w:rsidRPr="00277A39">
        <w:rPr>
          <w:rFonts w:ascii="Times New Roman" w:eastAsia="Times New Roman" w:hAnsi="Times New Roman" w:cs="Times New Roman"/>
          <w:sz w:val="28"/>
          <w:szCs w:val="24"/>
          <w:lang w:val="uk-UA" w:eastAsia="ru-RU"/>
        </w:rPr>
        <w:t>;   ΔН</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 xml:space="preserve"> = 173,9 кДж/моль.</w:t>
      </w:r>
    </w:p>
    <w:p w:rsidR="00277A39" w:rsidRPr="00277A39" w:rsidRDefault="00277A39" w:rsidP="00277A39">
      <w:pPr>
        <w:spacing w:after="0" w:line="240" w:lineRule="auto"/>
        <w:ind w:firstLine="1080"/>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При записуванні термохімічних рівнянь можна використовувати дробові коефіцієнти. Для порівняння теплових ефектів різних реакцій їх відносять до      1 моль речовини.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Знання основних законів термохімії дає змогу розраховувати теплові ефекти різноманітних хімічних процесів.</w:t>
      </w:r>
    </w:p>
    <w:p w:rsidR="00EE5A3A" w:rsidRDefault="00EE5A3A" w:rsidP="006924D3">
      <w:pPr>
        <w:spacing w:after="0" w:line="240" w:lineRule="auto"/>
        <w:jc w:val="both"/>
        <w:rPr>
          <w:rFonts w:ascii="Times New Roman" w:eastAsia="Times New Roman" w:hAnsi="Times New Roman" w:cs="Times New Roman"/>
          <w:sz w:val="28"/>
          <w:szCs w:val="24"/>
          <w:lang w:val="uk-UA" w:eastAsia="ru-RU"/>
        </w:rPr>
      </w:pPr>
    </w:p>
    <w:p w:rsidR="00E13D2B" w:rsidRDefault="00EE5A3A" w:rsidP="004F790E">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EE5A3A">
        <w:rPr>
          <w:rFonts w:ascii="Times New Roman" w:eastAsia="Times New Roman" w:hAnsi="Times New Roman" w:cs="Times New Roman"/>
          <w:b/>
          <w:sz w:val="28"/>
          <w:szCs w:val="28"/>
          <w:lang w:val="uk-UA" w:eastAsia="ru-RU"/>
        </w:rPr>
        <w:t xml:space="preserve">Термодинаміка біохімічних і фізіологічних процесів. Енергетика </w:t>
      </w:r>
    </w:p>
    <w:p w:rsidR="00277A39" w:rsidRDefault="00E13D2B" w:rsidP="004F790E">
      <w:pPr>
        <w:spacing w:after="0" w:line="240" w:lineRule="auto"/>
        <w:ind w:firstLine="540"/>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8"/>
          <w:lang w:val="uk-UA" w:eastAsia="ru-RU"/>
        </w:rPr>
        <w:t xml:space="preserve">    </w:t>
      </w:r>
      <w:r w:rsidR="00EE5A3A" w:rsidRPr="00EE5A3A">
        <w:rPr>
          <w:rFonts w:ascii="Times New Roman" w:eastAsia="Times New Roman" w:hAnsi="Times New Roman" w:cs="Times New Roman"/>
          <w:b/>
          <w:sz w:val="28"/>
          <w:szCs w:val="28"/>
          <w:lang w:val="uk-UA" w:eastAsia="ru-RU"/>
        </w:rPr>
        <w:t>виробництва продуктів харчування</w:t>
      </w:r>
      <w:r w:rsidR="004F790E">
        <w:rPr>
          <w:rFonts w:ascii="Times New Roman" w:eastAsia="Times New Roman" w:hAnsi="Times New Roman" w:cs="Times New Roman"/>
          <w:b/>
          <w:sz w:val="28"/>
          <w:szCs w:val="24"/>
          <w:lang w:val="uk-UA" w:eastAsia="ru-RU"/>
        </w:rPr>
        <w:t>.</w:t>
      </w:r>
    </w:p>
    <w:p w:rsidR="004F790E" w:rsidRPr="004F790E" w:rsidRDefault="004F790E" w:rsidP="004F790E">
      <w:pPr>
        <w:spacing w:after="0" w:line="240" w:lineRule="auto"/>
        <w:ind w:firstLine="540"/>
        <w:jc w:val="both"/>
        <w:rPr>
          <w:rFonts w:ascii="Times New Roman" w:eastAsia="Times New Roman" w:hAnsi="Times New Roman" w:cs="Times New Roman"/>
          <w:b/>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З</w:t>
      </w:r>
      <w:r w:rsidRPr="00277A39">
        <w:rPr>
          <w:rFonts w:ascii="Times New Roman" w:eastAsia="Times New Roman" w:hAnsi="Times New Roman" w:cs="Times New Roman"/>
          <w:b/>
          <w:bCs/>
          <w:sz w:val="28"/>
          <w:szCs w:val="24"/>
          <w:lang w:val="uk-UA" w:eastAsia="ru-RU"/>
        </w:rPr>
        <w:t xml:space="preserve">акон </w:t>
      </w:r>
      <w:proofErr w:type="spellStart"/>
      <w:r w:rsidRPr="00277A39">
        <w:rPr>
          <w:rFonts w:ascii="Times New Roman" w:eastAsia="Times New Roman" w:hAnsi="Times New Roman" w:cs="Times New Roman"/>
          <w:b/>
          <w:bCs/>
          <w:sz w:val="28"/>
          <w:szCs w:val="24"/>
          <w:lang w:val="uk-UA" w:eastAsia="ru-RU"/>
        </w:rPr>
        <w:t>Гесса</w:t>
      </w:r>
      <w:proofErr w:type="spellEnd"/>
      <w:r w:rsidRPr="00277A39">
        <w:rPr>
          <w:rFonts w:ascii="Times New Roman" w:eastAsia="Times New Roman" w:hAnsi="Times New Roman" w:cs="Times New Roman"/>
          <w:b/>
          <w:bCs/>
          <w:sz w:val="28"/>
          <w:szCs w:val="24"/>
          <w:lang w:val="uk-UA" w:eastAsia="ru-RU"/>
        </w:rPr>
        <w:t xml:space="preserve"> виконується також у фізіології і біохімії.</w:t>
      </w:r>
      <w:r w:rsidRPr="00277A39">
        <w:rPr>
          <w:rFonts w:ascii="Times New Roman" w:eastAsia="Times New Roman" w:hAnsi="Times New Roman" w:cs="Times New Roman"/>
          <w:sz w:val="28"/>
          <w:szCs w:val="24"/>
          <w:lang w:val="uk-UA" w:eastAsia="ru-RU"/>
        </w:rPr>
        <w:t xml:space="preserve"> Кількість теплоти, яку отримують при окисненні харчових продуктів в організмі, і кількість теплоти, що виділяється при згоранні даних речовин у спеціальному приладі – калориметрі, виявились тотожними. За даними </w:t>
      </w:r>
      <w:proofErr w:type="spellStart"/>
      <w:r w:rsidRPr="00277A39">
        <w:rPr>
          <w:rFonts w:ascii="Times New Roman" w:eastAsia="Times New Roman" w:hAnsi="Times New Roman" w:cs="Times New Roman"/>
          <w:sz w:val="28"/>
          <w:szCs w:val="24"/>
          <w:lang w:val="uk-UA" w:eastAsia="ru-RU"/>
        </w:rPr>
        <w:t>теплот</w:t>
      </w:r>
      <w:proofErr w:type="spellEnd"/>
      <w:r w:rsidRPr="00277A39">
        <w:rPr>
          <w:rFonts w:ascii="Times New Roman" w:eastAsia="Times New Roman" w:hAnsi="Times New Roman" w:cs="Times New Roman"/>
          <w:sz w:val="28"/>
          <w:szCs w:val="24"/>
          <w:lang w:val="uk-UA" w:eastAsia="ru-RU"/>
        </w:rPr>
        <w:t xml:space="preserve"> згорання розраховують калорійність палива і харчових продуктів.</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sz w:val="28"/>
          <w:szCs w:val="24"/>
          <w:lang w:val="uk-UA" w:eastAsia="ru-RU"/>
        </w:rPr>
        <w:t xml:space="preserve">Основним джерелом енергії для живих організмів є хімічна енергія, що міститься в продуктах харчування. Для людини головними компонентами їжі є жири, білки, вуглеводи, при окисненні яких виділяється енергія. Енергетичну характеристику продуктів харчування прийнято подавати у калоріях. Їжа найчастіше є сумішшю поживних речовин різного складу, тому калорійність їжі вказують у розрахунку на </w:t>
      </w:r>
      <w:smartTag w:uri="urn:schemas-microsoft-com:office:smarttags" w:element="metricconverter">
        <w:smartTagPr>
          <w:attr w:name="ProductID" w:val="1 г"/>
        </w:smartTagPr>
        <w:r w:rsidRPr="00277A39">
          <w:rPr>
            <w:rFonts w:ascii="Times New Roman" w:eastAsia="Times New Roman" w:hAnsi="Times New Roman" w:cs="Times New Roman"/>
            <w:sz w:val="28"/>
            <w:szCs w:val="24"/>
            <w:lang w:val="uk-UA" w:eastAsia="ru-RU"/>
          </w:rPr>
          <w:t>1 г</w:t>
        </w:r>
      </w:smartTag>
      <w:r w:rsidRPr="00277A39">
        <w:rPr>
          <w:rFonts w:ascii="Times New Roman" w:eastAsia="Times New Roman" w:hAnsi="Times New Roman" w:cs="Times New Roman"/>
          <w:sz w:val="28"/>
          <w:szCs w:val="24"/>
          <w:lang w:val="uk-UA" w:eastAsia="ru-RU"/>
        </w:rPr>
        <w:t xml:space="preserve">, а не на 1 моль. При цьому слід пам’ятати, що </w:t>
      </w:r>
      <w:r w:rsidRPr="00277A39">
        <w:rPr>
          <w:rFonts w:ascii="Times New Roman" w:eastAsia="Times New Roman" w:hAnsi="Times New Roman" w:cs="Times New Roman"/>
          <w:b/>
          <w:bCs/>
          <w:sz w:val="28"/>
          <w:szCs w:val="24"/>
          <w:lang w:val="uk-UA" w:eastAsia="ru-RU"/>
        </w:rPr>
        <w:t>1калорія = 4,18 Дж.</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Отже, </w:t>
      </w:r>
      <w:r w:rsidRPr="00277A39">
        <w:rPr>
          <w:rFonts w:ascii="Times New Roman" w:eastAsia="Times New Roman" w:hAnsi="Times New Roman" w:cs="Times New Roman"/>
          <w:b/>
          <w:bCs/>
          <w:sz w:val="28"/>
          <w:szCs w:val="24"/>
          <w:lang w:val="uk-UA" w:eastAsia="ru-RU"/>
        </w:rPr>
        <w:t xml:space="preserve">калорійність харчових речовин </w:t>
      </w:r>
      <w:r w:rsidRPr="00277A39">
        <w:rPr>
          <w:rFonts w:ascii="Times New Roman" w:eastAsia="Times New Roman" w:hAnsi="Times New Roman" w:cs="Times New Roman"/>
          <w:sz w:val="28"/>
          <w:szCs w:val="24"/>
          <w:lang w:val="uk-UA" w:eastAsia="ru-RU"/>
        </w:rPr>
        <w:t xml:space="preserve">– це енергія, що виділяється при повному окисненні (згоранні) </w:t>
      </w:r>
      <w:smartTag w:uri="urn:schemas-microsoft-com:office:smarttags" w:element="metricconverter">
        <w:smartTagPr>
          <w:attr w:name="ProductID" w:val="1 г"/>
        </w:smartTagPr>
        <w:r w:rsidRPr="00277A39">
          <w:rPr>
            <w:rFonts w:ascii="Times New Roman" w:eastAsia="Times New Roman" w:hAnsi="Times New Roman" w:cs="Times New Roman"/>
            <w:sz w:val="28"/>
            <w:szCs w:val="24"/>
            <w:lang w:val="uk-UA" w:eastAsia="ru-RU"/>
          </w:rPr>
          <w:t>1 г</w:t>
        </w:r>
      </w:smartTag>
      <w:r w:rsidRPr="00277A39">
        <w:rPr>
          <w:rFonts w:ascii="Times New Roman" w:eastAsia="Times New Roman" w:hAnsi="Times New Roman" w:cs="Times New Roman"/>
          <w:sz w:val="28"/>
          <w:szCs w:val="24"/>
          <w:lang w:val="uk-UA" w:eastAsia="ru-RU"/>
        </w:rPr>
        <w:t xml:space="preserve"> поживних речовин.</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Враховуючи перший закон термодинаміки та основні закони термохімії, знаючи хімічний склад продуктів харчування та енергетичні характеристики поживних речовин, технолог повинен уміти з урахуванням фаху людини складати оптимальний раціон харчування </w:t>
      </w:r>
      <w:r w:rsidRPr="00277A39">
        <w:rPr>
          <w:rFonts w:ascii="Times New Roman" w:eastAsia="Times New Roman" w:hAnsi="Times New Roman" w:cs="Times New Roman"/>
          <w:b/>
          <w:sz w:val="28"/>
          <w:szCs w:val="24"/>
          <w:lang w:val="uk-UA" w:eastAsia="ru-RU"/>
        </w:rPr>
        <w:t>(</w:t>
      </w:r>
      <w:proofErr w:type="spellStart"/>
      <w:r w:rsidRPr="00277A39">
        <w:rPr>
          <w:rFonts w:ascii="Times New Roman" w:eastAsia="Times New Roman" w:hAnsi="Times New Roman" w:cs="Times New Roman"/>
          <w:b/>
          <w:sz w:val="28"/>
          <w:szCs w:val="24"/>
          <w:lang w:val="uk-UA" w:eastAsia="ru-RU"/>
        </w:rPr>
        <w:t>енергоменю</w:t>
      </w:r>
      <w:proofErr w:type="spellEnd"/>
      <w:r w:rsidRPr="00277A39">
        <w:rPr>
          <w:rFonts w:ascii="Times New Roman" w:eastAsia="Times New Roman" w:hAnsi="Times New Roman" w:cs="Times New Roman"/>
          <w:b/>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Перший закон термодинаміки дає змогу скласти енергетичний баланс процесу, що відбувається у системі, однак не зазначає, в якому напрямі буде проходити той чи інший процес.</w:t>
      </w:r>
    </w:p>
    <w:p w:rsidR="0076623F" w:rsidRPr="000D488E" w:rsidRDefault="00277A39" w:rsidP="006924D3">
      <w:pPr>
        <w:spacing w:after="0" w:line="240" w:lineRule="auto"/>
        <w:ind w:left="709" w:hanging="349"/>
        <w:jc w:val="both"/>
        <w:rPr>
          <w:rFonts w:ascii="Times New Roman" w:eastAsia="Times New Roman" w:hAnsi="Times New Roman" w:cs="Times New Roman"/>
          <w:b/>
          <w:sz w:val="28"/>
          <w:szCs w:val="28"/>
          <w:lang w:val="uk-UA" w:eastAsia="ru-RU"/>
        </w:rPr>
      </w:pPr>
      <w:r w:rsidRPr="00277A39">
        <w:rPr>
          <w:rFonts w:ascii="Times New Roman" w:eastAsia="Times New Roman" w:hAnsi="Times New Roman" w:cs="Times New Roman"/>
          <w:b/>
          <w:sz w:val="28"/>
          <w:szCs w:val="24"/>
          <w:lang w:val="uk-UA" w:eastAsia="ru-RU"/>
        </w:rPr>
        <w:lastRenderedPageBreak/>
        <w:t>4. Агрегатні стани речовини</w:t>
      </w:r>
      <w:r w:rsidR="00E73B9E">
        <w:rPr>
          <w:rFonts w:ascii="Times New Roman" w:eastAsia="Times New Roman" w:hAnsi="Times New Roman" w:cs="Times New Roman"/>
          <w:b/>
          <w:sz w:val="28"/>
          <w:szCs w:val="24"/>
          <w:lang w:val="uk-UA" w:eastAsia="ru-RU"/>
        </w:rPr>
        <w:t>:</w:t>
      </w:r>
      <w:r w:rsidR="0076623F" w:rsidRPr="0076623F">
        <w:rPr>
          <w:rFonts w:ascii="Times New Roman" w:eastAsia="Times New Roman" w:hAnsi="Times New Roman" w:cs="Times New Roman"/>
          <w:sz w:val="28"/>
          <w:szCs w:val="28"/>
          <w:lang w:val="uk-UA" w:eastAsia="ru-RU"/>
        </w:rPr>
        <w:t xml:space="preserve"> </w:t>
      </w:r>
      <w:r w:rsidR="00E73B9E" w:rsidRPr="000D488E">
        <w:rPr>
          <w:rFonts w:ascii="Times New Roman" w:eastAsia="Times New Roman" w:hAnsi="Times New Roman" w:cs="Times New Roman"/>
          <w:b/>
          <w:sz w:val="28"/>
          <w:szCs w:val="28"/>
          <w:lang w:val="uk-UA" w:eastAsia="ru-RU"/>
        </w:rPr>
        <w:t>г</w:t>
      </w:r>
      <w:r w:rsidR="0076623F" w:rsidRPr="000D488E">
        <w:rPr>
          <w:rFonts w:ascii="Times New Roman" w:eastAsia="Times New Roman" w:hAnsi="Times New Roman" w:cs="Times New Roman"/>
          <w:b/>
          <w:sz w:val="28"/>
          <w:szCs w:val="28"/>
          <w:lang w:val="uk-UA" w:eastAsia="ru-RU"/>
        </w:rPr>
        <w:t xml:space="preserve">азоподібний, рідкий і твердий стани </w:t>
      </w:r>
      <w:r w:rsidR="006924D3">
        <w:rPr>
          <w:rFonts w:ascii="Times New Roman" w:eastAsia="Times New Roman" w:hAnsi="Times New Roman" w:cs="Times New Roman"/>
          <w:b/>
          <w:sz w:val="28"/>
          <w:szCs w:val="28"/>
          <w:lang w:val="uk-UA" w:eastAsia="ru-RU"/>
        </w:rPr>
        <w:t xml:space="preserve"> </w:t>
      </w:r>
      <w:r w:rsidR="0076623F" w:rsidRPr="000D488E">
        <w:rPr>
          <w:rFonts w:ascii="Times New Roman" w:eastAsia="Times New Roman" w:hAnsi="Times New Roman" w:cs="Times New Roman"/>
          <w:b/>
          <w:sz w:val="28"/>
          <w:szCs w:val="28"/>
          <w:lang w:val="uk-UA" w:eastAsia="ru-RU"/>
        </w:rPr>
        <w:t>речовини,</w:t>
      </w:r>
      <w:r w:rsidR="006924D3">
        <w:rPr>
          <w:rFonts w:ascii="Times New Roman" w:eastAsia="Times New Roman" w:hAnsi="Times New Roman" w:cs="Times New Roman"/>
          <w:b/>
          <w:sz w:val="28"/>
          <w:szCs w:val="28"/>
          <w:lang w:val="uk-UA" w:eastAsia="ru-RU"/>
        </w:rPr>
        <w:t xml:space="preserve"> </w:t>
      </w:r>
      <w:r w:rsidR="0076623F" w:rsidRPr="000D488E">
        <w:rPr>
          <w:rFonts w:ascii="Times New Roman" w:eastAsia="Times New Roman" w:hAnsi="Times New Roman" w:cs="Times New Roman"/>
          <w:b/>
          <w:sz w:val="28"/>
          <w:szCs w:val="28"/>
          <w:lang w:val="uk-UA" w:eastAsia="ru-RU"/>
        </w:rPr>
        <w:t>їх характеристика.</w:t>
      </w:r>
    </w:p>
    <w:p w:rsidR="00277A39" w:rsidRPr="00277A39" w:rsidRDefault="00277A39" w:rsidP="00277A39">
      <w:pPr>
        <w:spacing w:after="0" w:line="240" w:lineRule="auto"/>
        <w:ind w:firstLine="540"/>
        <w:jc w:val="both"/>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sz w:val="28"/>
          <w:szCs w:val="24"/>
          <w:lang w:val="uk-UA" w:eastAsia="ru-RU"/>
        </w:rPr>
        <w:t xml:space="preserve">Залежно від зовнішніх умов (температури і тиску) майже кожна речовина може знаходитись в одному з трьох агрегатних станів: </w:t>
      </w:r>
      <w:r w:rsidRPr="00277A39">
        <w:rPr>
          <w:rFonts w:ascii="Times New Roman" w:eastAsia="Times New Roman" w:hAnsi="Times New Roman" w:cs="Times New Roman"/>
          <w:b/>
          <w:sz w:val="28"/>
          <w:szCs w:val="24"/>
          <w:lang w:val="uk-UA" w:eastAsia="ru-RU"/>
        </w:rPr>
        <w:t xml:space="preserve">твердому, рідкому та газоподібному. </w:t>
      </w:r>
      <w:r w:rsidRPr="00277A39">
        <w:rPr>
          <w:rFonts w:ascii="Times New Roman" w:eastAsia="Times New Roman" w:hAnsi="Times New Roman" w:cs="Times New Roman"/>
          <w:sz w:val="28"/>
          <w:szCs w:val="24"/>
          <w:lang w:val="uk-UA" w:eastAsia="ru-RU"/>
        </w:rPr>
        <w:t xml:space="preserve">За деяких особливих умов речовина може перебувати у четвертому агрегатному стані – </w:t>
      </w:r>
      <w:r w:rsidRPr="00277A39">
        <w:rPr>
          <w:rFonts w:ascii="Times New Roman" w:eastAsia="Times New Roman" w:hAnsi="Times New Roman" w:cs="Times New Roman"/>
          <w:b/>
          <w:sz w:val="28"/>
          <w:szCs w:val="24"/>
          <w:lang w:val="uk-UA" w:eastAsia="ru-RU"/>
        </w:rPr>
        <w:t>плазмовому.</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Перехід речовини із рідкого стану в газоподібний називається </w:t>
      </w:r>
      <w:r w:rsidRPr="00277A39">
        <w:rPr>
          <w:rFonts w:ascii="Times New Roman" w:eastAsia="Times New Roman" w:hAnsi="Times New Roman" w:cs="Times New Roman"/>
          <w:b/>
          <w:bCs/>
          <w:sz w:val="28"/>
          <w:szCs w:val="24"/>
          <w:lang w:val="uk-UA" w:eastAsia="ru-RU"/>
        </w:rPr>
        <w:t>пароутворенням</w:t>
      </w:r>
      <w:r w:rsidRPr="00277A39">
        <w:rPr>
          <w:rFonts w:ascii="Times New Roman" w:eastAsia="Times New Roman" w:hAnsi="Times New Roman" w:cs="Times New Roman"/>
          <w:sz w:val="28"/>
          <w:szCs w:val="24"/>
          <w:lang w:val="uk-UA" w:eastAsia="ru-RU"/>
        </w:rPr>
        <w:t xml:space="preserve">, а в окремому випадку, коли пароутворення відбувається з поверхні рідини, процес називається </w:t>
      </w:r>
      <w:r w:rsidRPr="00277A39">
        <w:rPr>
          <w:rFonts w:ascii="Times New Roman" w:eastAsia="Times New Roman" w:hAnsi="Times New Roman" w:cs="Times New Roman"/>
          <w:b/>
          <w:bCs/>
          <w:sz w:val="28"/>
          <w:szCs w:val="24"/>
          <w:lang w:val="uk-UA" w:eastAsia="ru-RU"/>
        </w:rPr>
        <w:t>випаровуванням.</w:t>
      </w:r>
      <w:r w:rsidRPr="00277A39">
        <w:rPr>
          <w:rFonts w:ascii="Times New Roman" w:eastAsia="Times New Roman" w:hAnsi="Times New Roman" w:cs="Times New Roman"/>
          <w:sz w:val="28"/>
          <w:szCs w:val="24"/>
          <w:lang w:val="uk-UA" w:eastAsia="ru-RU"/>
        </w:rPr>
        <w:t xml:space="preserve"> Зворотний процес переходу речовини із газоподібного стану в рідкий називається </w:t>
      </w:r>
      <w:r w:rsidRPr="00277A39">
        <w:rPr>
          <w:rFonts w:ascii="Times New Roman" w:eastAsia="Times New Roman" w:hAnsi="Times New Roman" w:cs="Times New Roman"/>
          <w:b/>
          <w:bCs/>
          <w:sz w:val="28"/>
          <w:szCs w:val="24"/>
          <w:lang w:val="uk-UA" w:eastAsia="ru-RU"/>
        </w:rPr>
        <w:t xml:space="preserve">конденсацією </w:t>
      </w:r>
      <w:r w:rsidRPr="00277A39">
        <w:rPr>
          <w:rFonts w:ascii="Times New Roman" w:eastAsia="Times New Roman" w:hAnsi="Times New Roman" w:cs="Times New Roman"/>
          <w:sz w:val="28"/>
          <w:szCs w:val="24"/>
          <w:lang w:val="uk-UA" w:eastAsia="ru-RU"/>
        </w:rPr>
        <w:t xml:space="preserve">пари. Перехід речовини із твердого стану в газоподібний називається </w:t>
      </w:r>
      <w:r w:rsidRPr="00277A39">
        <w:rPr>
          <w:rFonts w:ascii="Times New Roman" w:eastAsia="Times New Roman" w:hAnsi="Times New Roman" w:cs="Times New Roman"/>
          <w:b/>
          <w:bCs/>
          <w:sz w:val="28"/>
          <w:szCs w:val="24"/>
          <w:lang w:val="uk-UA" w:eastAsia="ru-RU"/>
        </w:rPr>
        <w:t xml:space="preserve">сублімацією. </w:t>
      </w:r>
      <w:r w:rsidRPr="00277A39">
        <w:rPr>
          <w:rFonts w:ascii="Times New Roman" w:eastAsia="Times New Roman" w:hAnsi="Times New Roman" w:cs="Times New Roman"/>
          <w:sz w:val="28"/>
          <w:szCs w:val="24"/>
          <w:lang w:val="uk-UA" w:eastAsia="ru-RU"/>
        </w:rPr>
        <w:t xml:space="preserve">Зворотний процес називається </w:t>
      </w:r>
      <w:r w:rsidRPr="00277A39">
        <w:rPr>
          <w:rFonts w:ascii="Times New Roman" w:eastAsia="Times New Roman" w:hAnsi="Times New Roman" w:cs="Times New Roman"/>
          <w:b/>
          <w:bCs/>
          <w:sz w:val="28"/>
          <w:szCs w:val="24"/>
          <w:lang w:val="uk-UA" w:eastAsia="ru-RU"/>
        </w:rPr>
        <w:t>десублімацією</w:t>
      </w:r>
      <w:r w:rsidRPr="00277A39">
        <w:rPr>
          <w:rFonts w:ascii="Times New Roman" w:eastAsia="Times New Roman" w:hAnsi="Times New Roman" w:cs="Times New Roman"/>
          <w:sz w:val="28"/>
          <w:szCs w:val="24"/>
          <w:lang w:val="uk-UA" w:eastAsia="ru-RU"/>
        </w:rPr>
        <w:t xml:space="preserve"> або</w:t>
      </w:r>
      <w:r w:rsidRPr="00277A39">
        <w:rPr>
          <w:rFonts w:ascii="Times New Roman" w:eastAsia="Times New Roman" w:hAnsi="Times New Roman" w:cs="Times New Roman"/>
          <w:b/>
          <w:bCs/>
          <w:sz w:val="28"/>
          <w:szCs w:val="24"/>
          <w:lang w:val="uk-UA" w:eastAsia="ru-RU"/>
        </w:rPr>
        <w:t xml:space="preserve"> конденсацією.</w:t>
      </w:r>
      <w:r w:rsidRPr="00277A39">
        <w:rPr>
          <w:rFonts w:ascii="Times New Roman" w:eastAsia="Times New Roman" w:hAnsi="Times New Roman" w:cs="Times New Roman"/>
          <w:sz w:val="28"/>
          <w:szCs w:val="24"/>
          <w:lang w:val="uk-UA" w:eastAsia="ru-RU"/>
        </w:rPr>
        <w:t xml:space="preserve">  Тому часто речовини у твердому і рідкому стані називають </w:t>
      </w:r>
      <w:r w:rsidRPr="00277A39">
        <w:rPr>
          <w:rFonts w:ascii="Times New Roman" w:eastAsia="Times New Roman" w:hAnsi="Times New Roman" w:cs="Times New Roman"/>
          <w:b/>
          <w:bCs/>
          <w:sz w:val="28"/>
          <w:szCs w:val="24"/>
          <w:lang w:val="uk-UA" w:eastAsia="ru-RU"/>
        </w:rPr>
        <w:t>конденсованими.</w:t>
      </w:r>
      <w:r w:rsidRPr="00277A39">
        <w:rPr>
          <w:rFonts w:ascii="Times New Roman" w:eastAsia="Times New Roman" w:hAnsi="Times New Roman" w:cs="Times New Roman"/>
          <w:sz w:val="28"/>
          <w:szCs w:val="24"/>
          <w:lang w:val="uk-UA" w:eastAsia="ru-RU"/>
        </w:rPr>
        <w:t xml:space="preserve"> Перехід із твердого стану в рідкий  називається </w:t>
      </w:r>
      <w:r w:rsidRPr="00277A39">
        <w:rPr>
          <w:rFonts w:ascii="Times New Roman" w:eastAsia="Times New Roman" w:hAnsi="Times New Roman" w:cs="Times New Roman"/>
          <w:b/>
          <w:bCs/>
          <w:sz w:val="28"/>
          <w:szCs w:val="24"/>
          <w:lang w:val="uk-UA" w:eastAsia="ru-RU"/>
        </w:rPr>
        <w:t xml:space="preserve">плавленням, </w:t>
      </w:r>
      <w:r w:rsidRPr="00277A39">
        <w:rPr>
          <w:rFonts w:ascii="Times New Roman" w:eastAsia="Times New Roman" w:hAnsi="Times New Roman" w:cs="Times New Roman"/>
          <w:sz w:val="28"/>
          <w:szCs w:val="24"/>
          <w:lang w:val="uk-UA" w:eastAsia="ru-RU"/>
        </w:rPr>
        <w:t xml:space="preserve">а зворотній процес – </w:t>
      </w:r>
      <w:r w:rsidRPr="00277A39">
        <w:rPr>
          <w:rFonts w:ascii="Times New Roman" w:eastAsia="Times New Roman" w:hAnsi="Times New Roman" w:cs="Times New Roman"/>
          <w:b/>
          <w:bCs/>
          <w:sz w:val="28"/>
          <w:szCs w:val="24"/>
          <w:lang w:val="uk-UA" w:eastAsia="ru-RU"/>
        </w:rPr>
        <w:t>затвердінням</w:t>
      </w:r>
      <w:r w:rsidRPr="00277A39">
        <w:rPr>
          <w:rFonts w:ascii="Times New Roman" w:eastAsia="Times New Roman" w:hAnsi="Times New Roman" w:cs="Times New Roman"/>
          <w:sz w:val="28"/>
          <w:szCs w:val="24"/>
          <w:lang w:val="uk-UA" w:eastAsia="ru-RU"/>
        </w:rPr>
        <w:t xml:space="preserve"> ( або </w:t>
      </w:r>
      <w:r w:rsidRPr="00277A39">
        <w:rPr>
          <w:rFonts w:ascii="Times New Roman" w:eastAsia="Times New Roman" w:hAnsi="Times New Roman" w:cs="Times New Roman"/>
          <w:b/>
          <w:bCs/>
          <w:sz w:val="28"/>
          <w:szCs w:val="24"/>
          <w:lang w:val="uk-UA" w:eastAsia="ru-RU"/>
        </w:rPr>
        <w:t>замерзанням</w:t>
      </w:r>
      <w:r w:rsidRPr="00277A39">
        <w:rPr>
          <w:rFonts w:ascii="Times New Roman" w:eastAsia="Times New Roman" w:hAnsi="Times New Roman" w:cs="Times New Roman"/>
          <w:sz w:val="28"/>
          <w:szCs w:val="24"/>
          <w:lang w:val="uk-UA" w:eastAsia="ru-RU"/>
        </w:rPr>
        <w:t xml:space="preserve">, якщо відбувається при невисоких температурах). Перехід з однієї модифікації твердого стану в інший називається </w:t>
      </w:r>
      <w:r w:rsidRPr="00277A39">
        <w:rPr>
          <w:rFonts w:ascii="Times New Roman" w:eastAsia="Times New Roman" w:hAnsi="Times New Roman" w:cs="Times New Roman"/>
          <w:b/>
          <w:bCs/>
          <w:sz w:val="28"/>
          <w:szCs w:val="24"/>
          <w:lang w:val="uk-UA" w:eastAsia="ru-RU"/>
        </w:rPr>
        <w:t>поліморфним перетворенням</w:t>
      </w:r>
      <w:r w:rsidRPr="00277A39">
        <w:rPr>
          <w:rFonts w:ascii="Times New Roman" w:eastAsia="Times New Roman" w:hAnsi="Times New Roman" w:cs="Times New Roman"/>
          <w:sz w:val="28"/>
          <w:szCs w:val="24"/>
          <w:lang w:val="uk-UA" w:eastAsia="ru-RU"/>
        </w:rPr>
        <w:t xml:space="preserve"> або просто </w:t>
      </w:r>
      <w:r w:rsidRPr="00277A39">
        <w:rPr>
          <w:rFonts w:ascii="Times New Roman" w:eastAsia="Times New Roman" w:hAnsi="Times New Roman" w:cs="Times New Roman"/>
          <w:b/>
          <w:bCs/>
          <w:sz w:val="28"/>
          <w:szCs w:val="24"/>
          <w:lang w:val="uk-UA" w:eastAsia="ru-RU"/>
        </w:rPr>
        <w:t>переходом</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Газоподібний стан.</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sz w:val="28"/>
          <w:szCs w:val="24"/>
          <w:lang w:val="uk-UA" w:eastAsia="ru-RU"/>
        </w:rPr>
        <w:t>Властивості газів:</w:t>
      </w:r>
      <w:r w:rsidRPr="00277A39">
        <w:rPr>
          <w:rFonts w:ascii="Times New Roman" w:eastAsia="Times New Roman" w:hAnsi="Times New Roman" w:cs="Times New Roman"/>
          <w:sz w:val="28"/>
          <w:szCs w:val="24"/>
          <w:lang w:val="uk-UA" w:eastAsia="ru-RU"/>
        </w:rPr>
        <w:t xml:space="preserve"> велика відстань між молекулами, хаотичний рух, мала густина, велика швидкість дифузії, рівномірний розподіл частинок по усьому об’єму, легко стискуються. Розрізняють гази </w:t>
      </w:r>
      <w:r w:rsidRPr="00277A39">
        <w:rPr>
          <w:rFonts w:ascii="Times New Roman" w:eastAsia="Times New Roman" w:hAnsi="Times New Roman" w:cs="Times New Roman"/>
          <w:b/>
          <w:sz w:val="28"/>
          <w:szCs w:val="24"/>
          <w:lang w:val="uk-UA" w:eastAsia="ru-RU"/>
        </w:rPr>
        <w:t>реальні та ідеальні.</w:t>
      </w:r>
    </w:p>
    <w:p w:rsid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sz w:val="28"/>
          <w:szCs w:val="24"/>
          <w:lang w:val="uk-UA" w:eastAsia="ru-RU"/>
        </w:rPr>
        <w:t xml:space="preserve">Ідеальним </w:t>
      </w:r>
      <w:r w:rsidRPr="00277A39">
        <w:rPr>
          <w:rFonts w:ascii="Times New Roman" w:eastAsia="Times New Roman" w:hAnsi="Times New Roman" w:cs="Times New Roman"/>
          <w:sz w:val="28"/>
          <w:szCs w:val="24"/>
          <w:lang w:val="uk-UA" w:eastAsia="ru-RU"/>
        </w:rPr>
        <w:t xml:space="preserve">називають газ, в якому відсутні сили </w:t>
      </w:r>
      <w:r w:rsidRPr="00277A39">
        <w:rPr>
          <w:rFonts w:ascii="Times New Roman" w:eastAsia="Times New Roman" w:hAnsi="Times New Roman" w:cs="Times New Roman"/>
          <w:sz w:val="28"/>
          <w:szCs w:val="24"/>
          <w:lang w:val="uk-UA" w:eastAsia="ru-RU"/>
        </w:rPr>
        <w:pgNum/>
      </w:r>
      <w:proofErr w:type="spellStart"/>
      <w:r w:rsidRPr="00277A39">
        <w:rPr>
          <w:rFonts w:ascii="Times New Roman" w:eastAsia="Times New Roman" w:hAnsi="Times New Roman" w:cs="Times New Roman"/>
          <w:sz w:val="28"/>
          <w:szCs w:val="24"/>
          <w:lang w:val="uk-UA" w:eastAsia="ru-RU"/>
        </w:rPr>
        <w:t>ри</w:t>
      </w:r>
      <w:proofErr w:type="spellEnd"/>
      <w:r w:rsidRPr="00277A39">
        <w:rPr>
          <w:rFonts w:ascii="Times New Roman" w:eastAsia="Times New Roman" w:hAnsi="Times New Roman" w:cs="Times New Roman"/>
          <w:sz w:val="28"/>
          <w:szCs w:val="24"/>
          <w:lang w:val="uk-UA" w:eastAsia="ru-RU"/>
        </w:rPr>
        <w:t xml:space="preserve"> тяжіння між молекулами. </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Основні закони ідеальних газів.</w:t>
      </w:r>
    </w:p>
    <w:p w:rsidR="00277A39" w:rsidRPr="00277A39" w:rsidRDefault="00277A39" w:rsidP="00277A39">
      <w:pPr>
        <w:numPr>
          <w:ilvl w:val="0"/>
          <w:numId w:val="5"/>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Закон </w:t>
      </w:r>
      <w:proofErr w:type="spellStart"/>
      <w:r w:rsidRPr="00277A39">
        <w:rPr>
          <w:rFonts w:ascii="Times New Roman" w:eastAsia="Times New Roman" w:hAnsi="Times New Roman" w:cs="Times New Roman"/>
          <w:b/>
          <w:bCs/>
          <w:sz w:val="28"/>
          <w:szCs w:val="24"/>
          <w:lang w:val="uk-UA" w:eastAsia="ru-RU"/>
        </w:rPr>
        <w:t>Бойля</w:t>
      </w:r>
      <w:proofErr w:type="spellEnd"/>
      <w:r w:rsidRPr="00277A39">
        <w:rPr>
          <w:rFonts w:ascii="Times New Roman" w:eastAsia="Times New Roman" w:hAnsi="Times New Roman" w:cs="Times New Roman"/>
          <w:b/>
          <w:bCs/>
          <w:sz w:val="28"/>
          <w:szCs w:val="24"/>
          <w:lang w:val="uk-UA" w:eastAsia="ru-RU"/>
        </w:rPr>
        <w:t xml:space="preserve"> – </w:t>
      </w:r>
      <w:proofErr w:type="spellStart"/>
      <w:r w:rsidRPr="00277A39">
        <w:rPr>
          <w:rFonts w:ascii="Times New Roman" w:eastAsia="Times New Roman" w:hAnsi="Times New Roman" w:cs="Times New Roman"/>
          <w:b/>
          <w:bCs/>
          <w:sz w:val="28"/>
          <w:szCs w:val="24"/>
          <w:lang w:val="uk-UA" w:eastAsia="ru-RU"/>
        </w:rPr>
        <w:t>Маріотта</w:t>
      </w:r>
      <w:proofErr w:type="spellEnd"/>
      <w:r w:rsidRPr="00277A39">
        <w:rPr>
          <w:rFonts w:ascii="Times New Roman" w:eastAsia="Times New Roman" w:hAnsi="Times New Roman" w:cs="Times New Roman"/>
          <w:b/>
          <w:bCs/>
          <w:sz w:val="28"/>
          <w:szCs w:val="24"/>
          <w:lang w:val="uk-UA" w:eastAsia="ru-RU"/>
        </w:rPr>
        <w:t>:</w:t>
      </w:r>
      <w:r w:rsidRPr="00277A39">
        <w:rPr>
          <w:rFonts w:ascii="Times New Roman" w:eastAsia="Times New Roman" w:hAnsi="Times New Roman" w:cs="Times New Roman"/>
          <w:sz w:val="28"/>
          <w:szCs w:val="24"/>
          <w:lang w:val="uk-UA" w:eastAsia="ru-RU"/>
        </w:rPr>
        <w:t xml:space="preserve"> При сталій температурі (Т) об’єм (</w:t>
      </w:r>
      <w:r w:rsidRPr="00277A39">
        <w:rPr>
          <w:rFonts w:ascii="Times New Roman" w:eastAsia="Times New Roman" w:hAnsi="Times New Roman" w:cs="Times New Roman"/>
          <w:sz w:val="28"/>
          <w:szCs w:val="24"/>
          <w:lang w:val="en-US" w:eastAsia="ru-RU"/>
        </w:rPr>
        <w:t>V</w:t>
      </w:r>
      <w:r w:rsidRPr="00277A39">
        <w:rPr>
          <w:rFonts w:ascii="Times New Roman" w:eastAsia="Times New Roman" w:hAnsi="Times New Roman" w:cs="Times New Roman"/>
          <w:sz w:val="28"/>
          <w:szCs w:val="24"/>
          <w:lang w:eastAsia="ru-RU"/>
        </w:rPr>
        <w:t>)</w:t>
      </w:r>
      <w:r w:rsidRPr="00277A39">
        <w:rPr>
          <w:rFonts w:ascii="Times New Roman" w:eastAsia="Times New Roman" w:hAnsi="Times New Roman" w:cs="Times New Roman"/>
          <w:sz w:val="28"/>
          <w:szCs w:val="24"/>
          <w:lang w:val="uk-UA" w:eastAsia="ru-RU"/>
        </w:rPr>
        <w:t xml:space="preserve"> даної маси газу обернено пропорційний тиску (Р) під яким цей газ знаходиться.</w:t>
      </w:r>
    </w:p>
    <w:p w:rsidR="00277A39" w:rsidRPr="00277A39" w:rsidRDefault="00AD5B84" w:rsidP="00277A39">
      <w:pPr>
        <w:spacing w:after="0" w:line="240" w:lineRule="auto"/>
        <w:ind w:left="360" w:firstLine="900"/>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26" o:spid="_x0000_s1250" style="position:absolute;left:0;text-align:left;flip:y;z-index:251672576;visibility:visible" from="324pt,14.3pt" to="324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"/>
        </w:pict>
      </w:r>
      <w:r>
        <w:rPr>
          <w:rFonts w:ascii="Times New Roman" w:eastAsia="Times New Roman" w:hAnsi="Times New Roman" w:cs="Times New Roman"/>
          <w:noProof/>
          <w:sz w:val="20"/>
          <w:szCs w:val="24"/>
          <w:lang w:eastAsia="ru-RU"/>
        </w:rPr>
        <w:pict>
          <v:line id="Прямая соединительная линия 25" o:spid="_x0000_s1249" style="position:absolute;left:0;text-align:left;flip:y;z-index:251669504;visibility:visible" from="306pt,5.3pt" to="3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">
            <v:stroke endarrow="block"/>
          </v:line>
        </w:pict>
      </w:r>
      <w:r w:rsidR="00277A39" w:rsidRPr="00277A39">
        <w:rPr>
          <w:rFonts w:ascii="Times New Roman" w:eastAsia="Times New Roman" w:hAnsi="Times New Roman" w:cs="Times New Roman"/>
          <w:sz w:val="28"/>
          <w:szCs w:val="24"/>
          <w:lang w:val="uk-UA" w:eastAsia="ru-RU"/>
        </w:rPr>
        <w:t>Р</w:t>
      </w:r>
      <w:r w:rsidR="00277A39" w:rsidRPr="00277A39">
        <w:rPr>
          <w:rFonts w:ascii="Times New Roman" w:eastAsia="Times New Roman" w:hAnsi="Times New Roman" w:cs="Times New Roman"/>
          <w:sz w:val="28"/>
          <w:szCs w:val="24"/>
          <w:vertAlign w:val="subscript"/>
          <w:lang w:val="uk-UA" w:eastAsia="ru-RU"/>
        </w:rPr>
        <w:t>1</w:t>
      </w:r>
      <w:r w:rsidR="00277A39" w:rsidRPr="00277A39">
        <w:rPr>
          <w:rFonts w:ascii="Times New Roman" w:eastAsia="Times New Roman" w:hAnsi="Times New Roman" w:cs="Times New Roman"/>
          <w:sz w:val="28"/>
          <w:szCs w:val="24"/>
          <w:lang w:val="en-US" w:eastAsia="ru-RU"/>
        </w:rPr>
        <w:t>V</w:t>
      </w:r>
      <w:r w:rsidR="00277A39" w:rsidRPr="00277A39">
        <w:rPr>
          <w:rFonts w:ascii="Times New Roman" w:eastAsia="Times New Roman" w:hAnsi="Times New Roman" w:cs="Times New Roman"/>
          <w:sz w:val="28"/>
          <w:szCs w:val="24"/>
          <w:vertAlign w:val="subscript"/>
          <w:lang w:eastAsia="ru-RU"/>
        </w:rPr>
        <w:t>1</w:t>
      </w:r>
      <w:r w:rsidR="00277A39" w:rsidRPr="00277A39">
        <w:rPr>
          <w:rFonts w:ascii="Times New Roman" w:eastAsia="Times New Roman" w:hAnsi="Times New Roman" w:cs="Times New Roman"/>
          <w:sz w:val="28"/>
          <w:szCs w:val="24"/>
          <w:lang w:eastAsia="ru-RU"/>
        </w:rPr>
        <w:t xml:space="preserve"> = </w:t>
      </w:r>
      <w:r w:rsidR="00277A39" w:rsidRPr="00277A39">
        <w:rPr>
          <w:rFonts w:ascii="Times New Roman" w:eastAsia="Times New Roman" w:hAnsi="Times New Roman" w:cs="Times New Roman"/>
          <w:sz w:val="28"/>
          <w:szCs w:val="24"/>
          <w:lang w:val="en-US" w:eastAsia="ru-RU"/>
        </w:rPr>
        <w:t>P</w:t>
      </w:r>
      <w:r w:rsidR="00277A39" w:rsidRPr="00277A39">
        <w:rPr>
          <w:rFonts w:ascii="Times New Roman" w:eastAsia="Times New Roman" w:hAnsi="Times New Roman" w:cs="Times New Roman"/>
          <w:sz w:val="28"/>
          <w:szCs w:val="24"/>
          <w:vertAlign w:val="subscript"/>
          <w:lang w:eastAsia="ru-RU"/>
        </w:rPr>
        <w:t>2</w:t>
      </w:r>
      <w:r w:rsidR="00277A39" w:rsidRPr="00277A39">
        <w:rPr>
          <w:rFonts w:ascii="Times New Roman" w:eastAsia="Times New Roman" w:hAnsi="Times New Roman" w:cs="Times New Roman"/>
          <w:sz w:val="28"/>
          <w:szCs w:val="24"/>
          <w:lang w:val="en-US" w:eastAsia="ru-RU"/>
        </w:rPr>
        <w:t>V</w:t>
      </w:r>
      <w:r w:rsidR="00277A39" w:rsidRPr="00277A39">
        <w:rPr>
          <w:rFonts w:ascii="Times New Roman" w:eastAsia="Times New Roman" w:hAnsi="Times New Roman" w:cs="Times New Roman"/>
          <w:sz w:val="28"/>
          <w:szCs w:val="24"/>
          <w:vertAlign w:val="subscript"/>
          <w:lang w:eastAsia="ru-RU"/>
        </w:rPr>
        <w:t>2</w:t>
      </w:r>
      <w:r w:rsidR="00277A39" w:rsidRPr="00277A39">
        <w:rPr>
          <w:rFonts w:ascii="Times New Roman" w:eastAsia="Times New Roman" w:hAnsi="Times New Roman" w:cs="Times New Roman"/>
          <w:sz w:val="28"/>
          <w:szCs w:val="24"/>
          <w:lang w:eastAsia="ru-RU"/>
        </w:rPr>
        <w:t xml:space="preserve"> = </w:t>
      </w:r>
      <w:r w:rsidR="00277A39" w:rsidRPr="00277A39">
        <w:rPr>
          <w:rFonts w:ascii="Times New Roman" w:eastAsia="Times New Roman" w:hAnsi="Times New Roman" w:cs="Times New Roman"/>
          <w:sz w:val="28"/>
          <w:szCs w:val="24"/>
          <w:lang w:val="en-US" w:eastAsia="ru-RU"/>
        </w:rPr>
        <w:t>k</w:t>
      </w:r>
      <w:r w:rsidR="002C5144">
        <w:rPr>
          <w:rFonts w:ascii="Times New Roman" w:eastAsia="Times New Roman" w:hAnsi="Times New Roman" w:cs="Times New Roman"/>
          <w:sz w:val="28"/>
          <w:szCs w:val="24"/>
          <w:lang w:val="uk-UA" w:eastAsia="ru-RU"/>
        </w:rPr>
        <w:t xml:space="preserve">                                    </w:t>
      </w:r>
      <w:r w:rsidR="00277A39" w:rsidRPr="00277A39">
        <w:rPr>
          <w:rFonts w:ascii="Times New Roman" w:eastAsia="Times New Roman" w:hAnsi="Times New Roman" w:cs="Times New Roman"/>
          <w:b/>
          <w:bCs/>
          <w:sz w:val="28"/>
          <w:szCs w:val="24"/>
          <w:lang w:val="en-US" w:eastAsia="ru-RU"/>
        </w:rPr>
        <w:t>V</w: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eastAsia="ru-RU"/>
        </w:rPr>
      </w:pPr>
      <w:r w:rsidRPr="00277A39">
        <w:rPr>
          <w:rFonts w:ascii="Times New Roman" w:eastAsia="Times New Roman" w:hAnsi="Times New Roman" w:cs="Times New Roman"/>
          <w:sz w:val="28"/>
          <w:szCs w:val="24"/>
          <w:lang w:val="en-US" w:eastAsia="ru-RU"/>
        </w:rPr>
        <w:t>k</w:t>
      </w:r>
      <w:r w:rsidRPr="00277A39">
        <w:rPr>
          <w:rFonts w:ascii="Times New Roman" w:eastAsia="Times New Roman" w:hAnsi="Times New Roman" w:cs="Times New Roman"/>
          <w:sz w:val="28"/>
          <w:szCs w:val="24"/>
          <w:lang w:eastAsia="ru-RU"/>
        </w:rPr>
        <w:t xml:space="preserve"> – </w:t>
      </w:r>
      <w:r w:rsidRPr="00277A39">
        <w:rPr>
          <w:rFonts w:ascii="Times New Roman" w:eastAsia="Times New Roman" w:hAnsi="Times New Roman" w:cs="Times New Roman"/>
          <w:sz w:val="28"/>
          <w:szCs w:val="24"/>
          <w:lang w:val="uk-UA" w:eastAsia="ru-RU"/>
        </w:rPr>
        <w:t>стала величина</w: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en-US" w:eastAsia="ru-RU"/>
        </w:rPr>
        <w:t>T</w:t>
      </w:r>
      <w:r w:rsidRPr="00277A39">
        <w:rPr>
          <w:rFonts w:ascii="Times New Roman" w:eastAsia="Times New Roman" w:hAnsi="Times New Roman" w:cs="Times New Roman"/>
          <w:sz w:val="28"/>
          <w:szCs w:val="24"/>
          <w:lang w:eastAsia="ru-RU"/>
        </w:rPr>
        <w:t xml:space="preserve"> = </w:t>
      </w:r>
      <w:proofErr w:type="spellStart"/>
      <w:r w:rsidRPr="00277A39">
        <w:rPr>
          <w:rFonts w:ascii="Times New Roman" w:eastAsia="Times New Roman" w:hAnsi="Times New Roman" w:cs="Times New Roman"/>
          <w:sz w:val="28"/>
          <w:szCs w:val="24"/>
          <w:lang w:val="en-US" w:eastAsia="ru-RU"/>
        </w:rPr>
        <w:t>const</w:t>
      </w:r>
      <w:proofErr w:type="spellEnd"/>
    </w:p>
    <w:p w:rsidR="00277A39" w:rsidRPr="00277A39" w:rsidRDefault="00AD5B84" w:rsidP="00277A39">
      <w:pPr>
        <w:spacing w:after="0" w:line="240" w:lineRule="auto"/>
        <w:ind w:left="360" w:firstLine="90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shape id="Полилиния 24" o:spid="_x0000_s1248" style="position:absolute;left:0;text-align:left;margin-left:324pt;margin-top:11.05pt;width:27pt;height:27pt;flip:x y;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" adj="0,,0" path="m-1,nfc11929,,21600,9670,21600,21600em-1,nsc11929,,21600,9670,21600,21600l,21600,-1,xe" filled="f">
            <v:stroke joinstyle="round"/>
            <v:formulas/>
            <v:path arrowok="t" o:extrusionok="f" o:connecttype="custom" o:connectlocs="0,0;342900,342900;0,342900" o:connectangles="0,0,0"/>
          </v:shape>
        </w:pict>
      </w:r>
    </w:p>
    <w:p w:rsidR="00277A39" w:rsidRPr="00277A39" w:rsidRDefault="00277A39" w:rsidP="00277A39">
      <w:pPr>
        <w:spacing w:after="0" w:line="240" w:lineRule="auto"/>
        <w:ind w:left="360" w:firstLine="900"/>
        <w:jc w:val="both"/>
        <w:rPr>
          <w:rFonts w:ascii="Times New Roman" w:eastAsia="Times New Roman" w:hAnsi="Times New Roman" w:cs="Times New Roman"/>
          <w:b/>
          <w:bCs/>
          <w:sz w:val="28"/>
          <w:szCs w:val="24"/>
          <w:lang w:val="uk-UA" w:eastAsia="ru-RU"/>
        </w:rPr>
      </w:pPr>
    </w:p>
    <w:p w:rsidR="00277A39" w:rsidRPr="00277A39" w:rsidRDefault="00AD5B84" w:rsidP="00277A39">
      <w:pPr>
        <w:spacing w:after="0" w:line="240" w:lineRule="auto"/>
        <w:ind w:left="360" w:firstLine="900"/>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noProof/>
          <w:sz w:val="20"/>
          <w:szCs w:val="24"/>
          <w:lang w:eastAsia="ru-RU"/>
        </w:rPr>
        <w:pict>
          <v:line id="Прямая соединительная линия 23" o:spid="_x0000_s1247" style="position:absolute;left:0;text-align:left;z-index:251673600;visibility:visible" from="351pt,5.85pt" to="41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"/>
        </w:pict>
      </w:r>
    </w:p>
    <w:p w:rsidR="00277A39" w:rsidRPr="00277A39" w:rsidRDefault="00AD5B84" w:rsidP="00277A39">
      <w:pPr>
        <w:spacing w:before="240" w:after="60" w:line="240" w:lineRule="auto"/>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4"/>
          <w:lang w:eastAsia="ru-RU"/>
        </w:rPr>
        <w:pict>
          <v:line id="Прямая соединительная линия 22" o:spid="_x0000_s1246" style="position:absolute;z-index:251670528;visibility:visible" from="306pt,7.75pt" to="42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">
            <v:stroke endarrow="block"/>
          </v:line>
        </w:pict>
      </w:r>
      <w:r w:rsidR="002C5144">
        <w:rPr>
          <w:rFonts w:ascii="Times New Roman" w:eastAsia="Times New Roman" w:hAnsi="Times New Roman" w:cs="Times New Roman"/>
          <w:b/>
          <w:sz w:val="28"/>
          <w:szCs w:val="28"/>
          <w:lang w:val="uk-UA" w:eastAsia="ru-RU"/>
        </w:rPr>
        <w:t xml:space="preserve">                                                                                                                         </w:t>
      </w:r>
      <w:proofErr w:type="gramStart"/>
      <w:r w:rsidR="00277A39" w:rsidRPr="00277A39">
        <w:rPr>
          <w:rFonts w:ascii="Times New Roman" w:eastAsia="Times New Roman" w:hAnsi="Times New Roman" w:cs="Times New Roman"/>
          <w:b/>
          <w:sz w:val="28"/>
          <w:szCs w:val="28"/>
          <w:lang w:eastAsia="ru-RU"/>
        </w:rPr>
        <w:t>Р</w:t>
      </w:r>
      <w:proofErr w:type="gramEnd"/>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                                                                Мал. Ізотермічний процес</w:t>
      </w:r>
    </w:p>
    <w:p w:rsidR="00277A39" w:rsidRDefault="00277A39" w:rsidP="00277A39">
      <w:pPr>
        <w:numPr>
          <w:ilvl w:val="0"/>
          <w:numId w:val="5"/>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Закон Гей – </w:t>
      </w:r>
      <w:proofErr w:type="spellStart"/>
      <w:r w:rsidRPr="00277A39">
        <w:rPr>
          <w:rFonts w:ascii="Times New Roman" w:eastAsia="Times New Roman" w:hAnsi="Times New Roman" w:cs="Times New Roman"/>
          <w:b/>
          <w:bCs/>
          <w:sz w:val="28"/>
          <w:szCs w:val="24"/>
          <w:lang w:val="uk-UA" w:eastAsia="ru-RU"/>
        </w:rPr>
        <w:t>Люсака</w:t>
      </w:r>
      <w:proofErr w:type="spellEnd"/>
      <w:r w:rsidRPr="00277A39">
        <w:rPr>
          <w:rFonts w:ascii="Times New Roman" w:eastAsia="Times New Roman" w:hAnsi="Times New Roman" w:cs="Times New Roman"/>
          <w:b/>
          <w:bCs/>
          <w:sz w:val="28"/>
          <w:szCs w:val="24"/>
          <w:lang w:val="uk-UA" w:eastAsia="ru-RU"/>
        </w:rPr>
        <w:t xml:space="preserve">: </w:t>
      </w:r>
      <w:r w:rsidRPr="00277A39">
        <w:rPr>
          <w:rFonts w:ascii="Times New Roman" w:eastAsia="Times New Roman" w:hAnsi="Times New Roman" w:cs="Times New Roman"/>
          <w:sz w:val="28"/>
          <w:szCs w:val="24"/>
          <w:lang w:val="uk-UA" w:eastAsia="ru-RU"/>
        </w:rPr>
        <w:t>При сталому тиску об’єм даної маси газу змінюється прямо пропорційно температурі.</w:t>
      </w:r>
    </w:p>
    <w:p w:rsidR="00277A39" w:rsidRPr="00277A39" w:rsidRDefault="00AD5B84" w:rsidP="00277A39">
      <w:pPr>
        <w:spacing w:after="0" w:line="240" w:lineRule="auto"/>
        <w:ind w:left="360" w:firstLine="900"/>
        <w:jc w:val="both"/>
        <w:rPr>
          <w:rFonts w:ascii="Times New Roman" w:eastAsia="Times New Roman" w:hAnsi="Times New Roman" w:cs="Times New Roman"/>
          <w:sz w:val="28"/>
          <w:szCs w:val="24"/>
          <w:lang w:val="en-GB" w:eastAsia="ru-RU"/>
        </w:rPr>
      </w:pPr>
      <w:r>
        <w:rPr>
          <w:rFonts w:ascii="Times New Roman" w:eastAsia="Times New Roman" w:hAnsi="Times New Roman" w:cs="Times New Roman"/>
          <w:noProof/>
          <w:sz w:val="28"/>
          <w:szCs w:val="24"/>
          <w:lang w:eastAsia="ru-RU"/>
        </w:rPr>
        <w:pict>
          <v:line id="Прямая соединительная линия 21" o:spid="_x0000_s1245" style="position:absolute;left:0;text-align:left;flip:y;z-index:251674624;visibility:visible" from="306pt,8.25pt" to="306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">
            <v:stroke endarrow="block"/>
          </v:line>
        </w:pict>
      </w:r>
      <w:r w:rsidR="002C5144">
        <w:rPr>
          <w:rFonts w:ascii="Times New Roman" w:eastAsia="Times New Roman" w:hAnsi="Times New Roman" w:cs="Times New Roman"/>
          <w:b/>
          <w:bCs/>
          <w:sz w:val="28"/>
          <w:szCs w:val="24"/>
          <w:lang w:val="uk-UA" w:eastAsia="ru-RU"/>
        </w:rPr>
        <w:t xml:space="preserve">                                                            </w:t>
      </w:r>
      <w:r w:rsidR="00277A39" w:rsidRPr="00277A39">
        <w:rPr>
          <w:rFonts w:ascii="Times New Roman" w:eastAsia="Times New Roman" w:hAnsi="Times New Roman" w:cs="Times New Roman"/>
          <w:b/>
          <w:bCs/>
          <w:sz w:val="28"/>
          <w:szCs w:val="24"/>
          <w:lang w:val="en-US" w:eastAsia="ru-RU"/>
        </w:rPr>
        <w:t>V</w:t>
      </w:r>
    </w:p>
    <w:p w:rsidR="00277A39" w:rsidRPr="00277A39" w:rsidRDefault="00AD5B84" w:rsidP="00277A39">
      <w:pPr>
        <w:spacing w:after="0" w:line="240" w:lineRule="auto"/>
        <w:ind w:left="360" w:firstLine="900"/>
        <w:jc w:val="both"/>
        <w:rPr>
          <w:rFonts w:ascii="Times New Roman" w:eastAsia="Times New Roman" w:hAnsi="Times New Roman" w:cs="Times New Roman"/>
          <w:b/>
          <w:bCs/>
          <w:sz w:val="28"/>
          <w:szCs w:val="24"/>
          <w:lang w:val="en-GB" w:eastAsia="ru-RU"/>
        </w:rPr>
      </w:pPr>
      <w:r>
        <w:rPr>
          <w:rFonts w:ascii="Times New Roman" w:eastAsia="Times New Roman" w:hAnsi="Times New Roman" w:cs="Times New Roman"/>
          <w:noProof/>
          <w:sz w:val="20"/>
          <w:szCs w:val="24"/>
          <w:lang w:eastAsia="ru-RU"/>
        </w:rPr>
        <w:pict>
          <v:line id="Прямая соединительная линия 20" o:spid="_x0000_s1244" style="position:absolute;left:0;text-align:left;flip:y;z-index:251676672;visibility:visible" from="316pt,9.15pt" to="388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"/>
        </w:pict>
      </w:r>
      <w:r w:rsidR="00277A39" w:rsidRPr="00277A39">
        <w:rPr>
          <w:rFonts w:ascii="Times New Roman" w:eastAsia="Times New Roman" w:hAnsi="Times New Roman" w:cs="Times New Roman"/>
          <w:position w:val="-28"/>
          <w:sz w:val="28"/>
          <w:szCs w:val="24"/>
          <w:lang w:val="uk-UA" w:eastAsia="ru-RU"/>
        </w:rPr>
        <w:object w:dxaOrig="900" w:dyaOrig="680">
          <v:shape id="_x0000_i1031" type="#_x0000_t75" style="width:45pt;height:33.75pt" o:ole="">
            <v:imagedata r:id="rId16" o:title=""/>
          </v:shape>
          <o:OLEObject Type="Embed" ProgID="Equation.3" ShapeID="_x0000_i1031" DrawAspect="Content" ObjectID="_1737532299" r:id="rId17"/>
        </w:objec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en-GB" w:eastAsia="ru-RU"/>
        </w:rPr>
      </w:pPr>
      <w:r w:rsidRPr="00277A39">
        <w:rPr>
          <w:rFonts w:ascii="Times New Roman" w:eastAsia="Times New Roman" w:hAnsi="Times New Roman" w:cs="Times New Roman"/>
          <w:sz w:val="28"/>
          <w:szCs w:val="24"/>
          <w:lang w:val="uk-UA" w:eastAsia="ru-RU"/>
        </w:rPr>
        <w:t xml:space="preserve">або </w:t>
      </w:r>
      <w:r w:rsidRPr="00277A39">
        <w:rPr>
          <w:rFonts w:ascii="Times New Roman" w:eastAsia="Times New Roman" w:hAnsi="Times New Roman" w:cs="Times New Roman"/>
          <w:sz w:val="28"/>
          <w:szCs w:val="24"/>
          <w:lang w:val="en-US" w:eastAsia="ru-RU"/>
        </w:rPr>
        <w:t>V</w:t>
      </w:r>
      <w:r w:rsidRPr="00277A39">
        <w:rPr>
          <w:rFonts w:ascii="Times New Roman" w:eastAsia="Times New Roman" w:hAnsi="Times New Roman" w:cs="Times New Roman"/>
          <w:sz w:val="28"/>
          <w:szCs w:val="24"/>
          <w:lang w:val="en-GB" w:eastAsia="ru-RU"/>
        </w:rPr>
        <w:t xml:space="preserve"> = </w:t>
      </w:r>
      <w:r w:rsidRPr="00277A39">
        <w:rPr>
          <w:rFonts w:ascii="Times New Roman" w:eastAsia="Times New Roman" w:hAnsi="Times New Roman" w:cs="Times New Roman"/>
          <w:sz w:val="28"/>
          <w:szCs w:val="24"/>
          <w:lang w:val="en-US" w:eastAsia="ru-RU"/>
        </w:rPr>
        <w:t>k</w:t>
      </w:r>
      <w:r w:rsidRPr="00277A39">
        <w:rPr>
          <w:rFonts w:ascii="Times New Roman" w:eastAsia="Times New Roman" w:hAnsi="Times New Roman" w:cs="Times New Roman"/>
          <w:sz w:val="28"/>
          <w:szCs w:val="24"/>
          <w:lang w:val="en-GB" w:eastAsia="ru-RU"/>
        </w:rPr>
        <w:t>·</w:t>
      </w:r>
      <w:r w:rsidRPr="00277A39">
        <w:rPr>
          <w:rFonts w:ascii="Times New Roman" w:eastAsia="Times New Roman" w:hAnsi="Times New Roman" w:cs="Times New Roman"/>
          <w:sz w:val="28"/>
          <w:szCs w:val="24"/>
          <w:lang w:val="en-US" w:eastAsia="ru-RU"/>
        </w:rPr>
        <w:t>T</w: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en-US" w:eastAsia="ru-RU"/>
        </w:rPr>
        <w:t xml:space="preserve">P = </w:t>
      </w:r>
      <w:proofErr w:type="spellStart"/>
      <w:r w:rsidRPr="00277A39">
        <w:rPr>
          <w:rFonts w:ascii="Times New Roman" w:eastAsia="Times New Roman" w:hAnsi="Times New Roman" w:cs="Times New Roman"/>
          <w:sz w:val="28"/>
          <w:szCs w:val="24"/>
          <w:lang w:val="en-US" w:eastAsia="ru-RU"/>
        </w:rPr>
        <w:t>const</w:t>
      </w:r>
      <w:proofErr w:type="spellEnd"/>
    </w:p>
    <w:p w:rsidR="00277A39" w:rsidRPr="00277A39" w:rsidRDefault="00277A39" w:rsidP="00277A39">
      <w:pPr>
        <w:spacing w:after="0" w:line="240" w:lineRule="auto"/>
        <w:ind w:left="360"/>
        <w:jc w:val="both"/>
        <w:rPr>
          <w:rFonts w:ascii="Times New Roman" w:eastAsia="Times New Roman" w:hAnsi="Times New Roman" w:cs="Times New Roman"/>
          <w:sz w:val="28"/>
          <w:szCs w:val="24"/>
          <w:lang w:val="uk-UA" w:eastAsia="ru-RU"/>
        </w:rPr>
      </w:pPr>
    </w:p>
    <w:p w:rsidR="00277A39" w:rsidRPr="00277A39" w:rsidRDefault="00AD5B84" w:rsidP="00277A39">
      <w:pPr>
        <w:spacing w:after="0" w:line="240" w:lineRule="auto"/>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noProof/>
          <w:sz w:val="20"/>
          <w:szCs w:val="24"/>
          <w:lang w:eastAsia="ru-RU"/>
        </w:rPr>
        <w:pict>
          <v:line id="Прямая соединительная линия 19" o:spid="_x0000_s1242" style="position:absolute;left:0;text-align:left;z-index:251675648;visibility:visible" from="306pt,8.85pt" to="4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">
            <v:stroke endarrow="block"/>
          </v:line>
        </w:pict>
      </w:r>
      <w:r w:rsidR="002C5144">
        <w:rPr>
          <w:rFonts w:ascii="Times New Roman" w:eastAsia="Times New Roman" w:hAnsi="Times New Roman" w:cs="Times New Roman"/>
          <w:b/>
          <w:bCs/>
          <w:sz w:val="28"/>
          <w:szCs w:val="24"/>
          <w:lang w:val="uk-UA" w:eastAsia="ru-RU"/>
        </w:rPr>
        <w:t xml:space="preserve">                                                                                                              </w:t>
      </w:r>
      <w:r w:rsidR="00277A39" w:rsidRPr="00277A39">
        <w:rPr>
          <w:rFonts w:ascii="Times New Roman" w:eastAsia="Times New Roman" w:hAnsi="Times New Roman" w:cs="Times New Roman"/>
          <w:b/>
          <w:bCs/>
          <w:sz w:val="28"/>
          <w:szCs w:val="24"/>
          <w:lang w:val="en-US" w:eastAsia="ru-RU"/>
        </w:rPr>
        <w:t>T</w:t>
      </w:r>
    </w:p>
    <w:p w:rsidR="00277A39" w:rsidRPr="00277A39" w:rsidRDefault="002C5144" w:rsidP="00277A39">
      <w:pPr>
        <w:spacing w:after="0" w:line="240" w:lineRule="auto"/>
        <w:ind w:left="36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277A39" w:rsidRPr="00277A39">
        <w:rPr>
          <w:rFonts w:ascii="Times New Roman" w:eastAsia="Times New Roman" w:hAnsi="Times New Roman" w:cs="Times New Roman"/>
          <w:sz w:val="28"/>
          <w:szCs w:val="24"/>
          <w:lang w:val="uk-UA" w:eastAsia="ru-RU"/>
        </w:rPr>
        <w:t>Мал. Ізобарний процес</w:t>
      </w:r>
    </w:p>
    <w:p w:rsidR="00277A39" w:rsidRPr="00277A39" w:rsidRDefault="00277A39" w:rsidP="00277A39">
      <w:pPr>
        <w:numPr>
          <w:ilvl w:val="0"/>
          <w:numId w:val="5"/>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lastRenderedPageBreak/>
        <w:t xml:space="preserve">Закон Шарля: </w:t>
      </w:r>
      <w:r w:rsidRPr="00277A39">
        <w:rPr>
          <w:rFonts w:ascii="Times New Roman" w:eastAsia="Times New Roman" w:hAnsi="Times New Roman" w:cs="Times New Roman"/>
          <w:sz w:val="28"/>
          <w:szCs w:val="24"/>
          <w:lang w:val="uk-UA" w:eastAsia="ru-RU"/>
        </w:rPr>
        <w:t>При сталому об’ємі тиск даної маси газу змінюється прямо пропорційно температурі.</w:t>
      </w:r>
    </w:p>
    <w:p w:rsidR="00277A39" w:rsidRPr="00277A39" w:rsidRDefault="00AD5B84" w:rsidP="00277A39">
      <w:pPr>
        <w:spacing w:after="0" w:line="240" w:lineRule="auto"/>
        <w:ind w:left="360"/>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18" o:spid="_x0000_s1241" style="position:absolute;left:0;text-align:left;flip:y;z-index:251677696;visibility:visible" from="306pt,.35pt" to="306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">
            <v:stroke endarrow="block"/>
          </v:line>
        </w:pict>
      </w:r>
      <w:r w:rsidR="00277A39" w:rsidRPr="00277A39">
        <w:rPr>
          <w:rFonts w:ascii="Times New Roman" w:eastAsia="Times New Roman" w:hAnsi="Times New Roman" w:cs="Times New Roman"/>
          <w:b/>
          <w:bCs/>
          <w:sz w:val="28"/>
          <w:szCs w:val="24"/>
          <w:lang w:val="uk-UA" w:eastAsia="ru-RU"/>
        </w:rPr>
        <w:t xml:space="preserve">   </w:t>
      </w:r>
      <w:r w:rsidR="002C5144">
        <w:rPr>
          <w:rFonts w:ascii="Times New Roman" w:eastAsia="Times New Roman" w:hAnsi="Times New Roman" w:cs="Times New Roman"/>
          <w:b/>
          <w:bCs/>
          <w:sz w:val="28"/>
          <w:szCs w:val="24"/>
          <w:lang w:val="uk-UA" w:eastAsia="ru-RU"/>
        </w:rPr>
        <w:t xml:space="preserve">                                                                   </w:t>
      </w:r>
      <w:r w:rsidR="00277A39" w:rsidRPr="00277A39">
        <w:rPr>
          <w:rFonts w:ascii="Times New Roman" w:eastAsia="Times New Roman" w:hAnsi="Times New Roman" w:cs="Times New Roman"/>
          <w:b/>
          <w:bCs/>
          <w:sz w:val="28"/>
          <w:szCs w:val="24"/>
          <w:lang w:val="uk-UA" w:eastAsia="ru-RU"/>
        </w:rPr>
        <w:t xml:space="preserve">  Р</w:t>
      </w:r>
    </w:p>
    <w:p w:rsidR="00277A39" w:rsidRPr="00277A39" w:rsidRDefault="00AD5B84" w:rsidP="00277A39">
      <w:pPr>
        <w:spacing w:after="0" w:line="240" w:lineRule="auto"/>
        <w:ind w:left="360" w:firstLine="900"/>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17" o:spid="_x0000_s1240" style="position:absolute;left:0;text-align:left;flip:y;z-index:251679744;visibility:visible" from="316pt,1.25pt" to="388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"/>
        </w:pict>
      </w:r>
      <w:r w:rsidR="00277A39" w:rsidRPr="00277A39">
        <w:rPr>
          <w:rFonts w:ascii="Times New Roman" w:eastAsia="Times New Roman" w:hAnsi="Times New Roman" w:cs="Times New Roman"/>
          <w:position w:val="-28"/>
          <w:sz w:val="28"/>
          <w:szCs w:val="24"/>
          <w:lang w:val="uk-UA" w:eastAsia="ru-RU"/>
        </w:rPr>
        <w:object w:dxaOrig="880" w:dyaOrig="680">
          <v:shape id="_x0000_i1032" type="#_x0000_t75" style="width:44.25pt;height:33.75pt" o:ole="">
            <v:imagedata r:id="rId18" o:title=""/>
          </v:shape>
          <o:OLEObject Type="Embed" ProgID="Equation.3" ShapeID="_x0000_i1032" DrawAspect="Content" ObjectID="_1737532300" r:id="rId19"/>
        </w:objec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en-GB" w:eastAsia="ru-RU"/>
        </w:rPr>
      </w:pPr>
      <w:r w:rsidRPr="00277A39">
        <w:rPr>
          <w:rFonts w:ascii="Times New Roman" w:eastAsia="Times New Roman" w:hAnsi="Times New Roman" w:cs="Times New Roman"/>
          <w:sz w:val="28"/>
          <w:szCs w:val="24"/>
          <w:lang w:val="uk-UA" w:eastAsia="ru-RU"/>
        </w:rPr>
        <w:t xml:space="preserve">або </w:t>
      </w:r>
      <w:r w:rsidRPr="00277A39">
        <w:rPr>
          <w:rFonts w:ascii="Times New Roman" w:eastAsia="Times New Roman" w:hAnsi="Times New Roman" w:cs="Times New Roman"/>
          <w:sz w:val="28"/>
          <w:szCs w:val="24"/>
          <w:lang w:eastAsia="ru-RU"/>
        </w:rPr>
        <w:t>Р</w:t>
      </w:r>
      <w:r w:rsidRPr="00277A39">
        <w:rPr>
          <w:rFonts w:ascii="Times New Roman" w:eastAsia="Times New Roman" w:hAnsi="Times New Roman" w:cs="Times New Roman"/>
          <w:sz w:val="28"/>
          <w:szCs w:val="24"/>
          <w:lang w:val="en-GB" w:eastAsia="ru-RU"/>
        </w:rPr>
        <w:t xml:space="preserve"> = </w:t>
      </w:r>
      <w:r w:rsidRPr="00277A39">
        <w:rPr>
          <w:rFonts w:ascii="Times New Roman" w:eastAsia="Times New Roman" w:hAnsi="Times New Roman" w:cs="Times New Roman"/>
          <w:sz w:val="28"/>
          <w:szCs w:val="24"/>
          <w:lang w:val="en-US" w:eastAsia="ru-RU"/>
        </w:rPr>
        <w:t>k</w:t>
      </w:r>
      <w:r w:rsidRPr="00277A39">
        <w:rPr>
          <w:rFonts w:ascii="Times New Roman" w:eastAsia="Times New Roman" w:hAnsi="Times New Roman" w:cs="Times New Roman"/>
          <w:sz w:val="28"/>
          <w:szCs w:val="24"/>
          <w:lang w:val="en-GB" w:eastAsia="ru-RU"/>
        </w:rPr>
        <w:t>·</w:t>
      </w:r>
      <w:r w:rsidRPr="00277A39">
        <w:rPr>
          <w:rFonts w:ascii="Times New Roman" w:eastAsia="Times New Roman" w:hAnsi="Times New Roman" w:cs="Times New Roman"/>
          <w:sz w:val="28"/>
          <w:szCs w:val="24"/>
          <w:lang w:val="en-US" w:eastAsia="ru-RU"/>
        </w:rPr>
        <w:t>T</w:t>
      </w:r>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en-US" w:eastAsia="ru-RU"/>
        </w:rPr>
        <w:t xml:space="preserve">V = </w:t>
      </w:r>
      <w:proofErr w:type="spellStart"/>
      <w:r w:rsidRPr="00277A39">
        <w:rPr>
          <w:rFonts w:ascii="Times New Roman" w:eastAsia="Times New Roman" w:hAnsi="Times New Roman" w:cs="Times New Roman"/>
          <w:sz w:val="28"/>
          <w:szCs w:val="24"/>
          <w:lang w:val="en-US" w:eastAsia="ru-RU"/>
        </w:rPr>
        <w:t>const</w:t>
      </w:r>
      <w:proofErr w:type="spellEnd"/>
    </w:p>
    <w:p w:rsidR="00277A39" w:rsidRPr="00277A39" w:rsidRDefault="00277A39" w:rsidP="00277A39">
      <w:pPr>
        <w:spacing w:after="0" w:line="240" w:lineRule="auto"/>
        <w:ind w:left="360" w:firstLine="900"/>
        <w:jc w:val="both"/>
        <w:rPr>
          <w:rFonts w:ascii="Times New Roman" w:eastAsia="Times New Roman" w:hAnsi="Times New Roman" w:cs="Times New Roman"/>
          <w:sz w:val="28"/>
          <w:szCs w:val="24"/>
          <w:lang w:val="uk-UA" w:eastAsia="ru-RU"/>
        </w:rPr>
      </w:pPr>
    </w:p>
    <w:p w:rsidR="00277A39" w:rsidRPr="00277A39" w:rsidRDefault="00AD5B84" w:rsidP="00277A39">
      <w:pPr>
        <w:spacing w:after="0" w:line="240" w:lineRule="auto"/>
        <w:ind w:left="360"/>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noProof/>
          <w:sz w:val="20"/>
          <w:szCs w:val="24"/>
          <w:lang w:eastAsia="ru-RU"/>
        </w:rPr>
        <w:pict>
          <v:line id="Прямая соединительная линия 16" o:spid="_x0000_s1238" style="position:absolute;left:0;text-align:left;z-index:251678720;visibility:visible" from="306pt,.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isYwIAAHw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">
            <v:stroke endarrow="block"/>
          </v:line>
        </w:pict>
      </w:r>
      <w:r w:rsidR="002C5144">
        <w:rPr>
          <w:rFonts w:ascii="Times New Roman" w:eastAsia="Times New Roman" w:hAnsi="Times New Roman" w:cs="Times New Roman"/>
          <w:b/>
          <w:bCs/>
          <w:sz w:val="28"/>
          <w:szCs w:val="24"/>
          <w:lang w:val="uk-UA" w:eastAsia="ru-RU"/>
        </w:rPr>
        <w:t xml:space="preserve">                                                                                                             </w:t>
      </w:r>
      <w:r w:rsidR="00277A39" w:rsidRPr="00277A39">
        <w:rPr>
          <w:rFonts w:ascii="Times New Roman" w:eastAsia="Times New Roman" w:hAnsi="Times New Roman" w:cs="Times New Roman"/>
          <w:b/>
          <w:bCs/>
          <w:sz w:val="28"/>
          <w:szCs w:val="24"/>
          <w:lang w:val="uk-UA" w:eastAsia="ru-RU"/>
        </w:rPr>
        <w:t>Т</w:t>
      </w:r>
    </w:p>
    <w:p w:rsidR="00277A39" w:rsidRPr="00277A39" w:rsidRDefault="002C5144" w:rsidP="00277A39">
      <w:pPr>
        <w:spacing w:after="0" w:line="240" w:lineRule="auto"/>
        <w:ind w:left="36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277A39" w:rsidRPr="00277A39">
        <w:rPr>
          <w:rFonts w:ascii="Times New Roman" w:eastAsia="Times New Roman" w:hAnsi="Times New Roman" w:cs="Times New Roman"/>
          <w:sz w:val="28"/>
          <w:szCs w:val="24"/>
          <w:lang w:val="uk-UA" w:eastAsia="ru-RU"/>
        </w:rPr>
        <w:t>Мал. Ізохорний процес</w:t>
      </w:r>
    </w:p>
    <w:p w:rsidR="00277A39" w:rsidRPr="00277A39" w:rsidRDefault="00277A39" w:rsidP="00277A39">
      <w:pPr>
        <w:spacing w:after="0" w:line="240" w:lineRule="auto"/>
        <w:ind w:left="360"/>
        <w:jc w:val="both"/>
        <w:rPr>
          <w:rFonts w:ascii="Times New Roman" w:eastAsia="Times New Roman" w:hAnsi="Times New Roman" w:cs="Times New Roman"/>
          <w:sz w:val="28"/>
          <w:szCs w:val="24"/>
          <w:lang w:val="uk-UA" w:eastAsia="ru-RU"/>
        </w:rPr>
      </w:pPr>
    </w:p>
    <w:p w:rsidR="00277A39" w:rsidRPr="00277A39" w:rsidRDefault="00277A39" w:rsidP="00277A39">
      <w:pPr>
        <w:numPr>
          <w:ilvl w:val="0"/>
          <w:numId w:val="5"/>
        </w:num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Закон </w:t>
      </w:r>
      <w:proofErr w:type="spellStart"/>
      <w:r w:rsidRPr="00277A39">
        <w:rPr>
          <w:rFonts w:ascii="Times New Roman" w:eastAsia="Times New Roman" w:hAnsi="Times New Roman" w:cs="Times New Roman"/>
          <w:b/>
          <w:bCs/>
          <w:sz w:val="28"/>
          <w:szCs w:val="24"/>
          <w:lang w:val="uk-UA" w:eastAsia="ru-RU"/>
        </w:rPr>
        <w:t>Авогадро</w:t>
      </w:r>
      <w:proofErr w:type="spellEnd"/>
      <w:r w:rsidRPr="00277A39">
        <w:rPr>
          <w:rFonts w:ascii="Times New Roman" w:eastAsia="Times New Roman" w:hAnsi="Times New Roman" w:cs="Times New Roman"/>
          <w:b/>
          <w:bCs/>
          <w:sz w:val="28"/>
          <w:szCs w:val="24"/>
          <w:lang w:val="uk-UA" w:eastAsia="ru-RU"/>
        </w:rPr>
        <w:t xml:space="preserve">: </w:t>
      </w:r>
      <w:r w:rsidRPr="00277A39">
        <w:rPr>
          <w:rFonts w:ascii="Times New Roman" w:eastAsia="Times New Roman" w:hAnsi="Times New Roman" w:cs="Times New Roman"/>
          <w:sz w:val="28"/>
          <w:szCs w:val="24"/>
          <w:lang w:val="uk-UA" w:eastAsia="ru-RU"/>
        </w:rPr>
        <w:t>Однакова кількість молекул різних газів за однакових умов займає однаковий об’єм.</w:t>
      </w:r>
    </w:p>
    <w:p w:rsidR="00277A39" w:rsidRPr="00277A39" w:rsidRDefault="00277A39" w:rsidP="00277A39">
      <w:pPr>
        <w:spacing w:after="0" w:line="240" w:lineRule="auto"/>
        <w:ind w:left="720" w:firstLine="36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sz w:val="28"/>
          <w:szCs w:val="24"/>
          <w:lang w:val="uk-UA" w:eastAsia="ru-RU"/>
        </w:rPr>
        <w:t xml:space="preserve">За нормальних умов (Р = 101,325 </w:t>
      </w:r>
      <w:proofErr w:type="spellStart"/>
      <w:r w:rsidRPr="00277A39">
        <w:rPr>
          <w:rFonts w:ascii="Times New Roman" w:eastAsia="Times New Roman" w:hAnsi="Times New Roman" w:cs="Times New Roman"/>
          <w:sz w:val="28"/>
          <w:szCs w:val="24"/>
          <w:lang w:val="uk-UA" w:eastAsia="ru-RU"/>
        </w:rPr>
        <w:t>кПа</w:t>
      </w:r>
      <w:proofErr w:type="spellEnd"/>
      <w:r w:rsidRPr="00277A39">
        <w:rPr>
          <w:rFonts w:ascii="Times New Roman" w:eastAsia="Times New Roman" w:hAnsi="Times New Roman" w:cs="Times New Roman"/>
          <w:sz w:val="28"/>
          <w:szCs w:val="24"/>
          <w:lang w:val="uk-UA" w:eastAsia="ru-RU"/>
        </w:rPr>
        <w:t xml:space="preserve">, Т = 273 К) один моль різних газів займає об’єм </w:t>
      </w:r>
      <w:smartTag w:uri="urn:schemas-microsoft-com:office:smarttags" w:element="metricconverter">
        <w:smartTagPr>
          <w:attr w:name="ProductID" w:val="22,4 л"/>
        </w:smartTagPr>
        <w:r w:rsidRPr="00277A39">
          <w:rPr>
            <w:rFonts w:ascii="Times New Roman" w:eastAsia="Times New Roman" w:hAnsi="Times New Roman" w:cs="Times New Roman"/>
            <w:sz w:val="28"/>
            <w:szCs w:val="24"/>
            <w:lang w:val="uk-UA" w:eastAsia="ru-RU"/>
          </w:rPr>
          <w:t>22,4 л</w:t>
        </w:r>
      </w:smartTag>
      <w:r w:rsidRPr="00277A39">
        <w:rPr>
          <w:rFonts w:ascii="Times New Roman" w:eastAsia="Times New Roman" w:hAnsi="Times New Roman" w:cs="Times New Roman"/>
          <w:sz w:val="28"/>
          <w:szCs w:val="24"/>
          <w:lang w:val="uk-UA" w:eastAsia="ru-RU"/>
        </w:rPr>
        <w:t xml:space="preserve">. Це, так званий, </w:t>
      </w:r>
      <w:r w:rsidRPr="00277A39">
        <w:rPr>
          <w:rFonts w:ascii="Times New Roman" w:eastAsia="Times New Roman" w:hAnsi="Times New Roman" w:cs="Times New Roman"/>
          <w:b/>
          <w:bCs/>
          <w:sz w:val="28"/>
          <w:szCs w:val="24"/>
          <w:lang w:val="uk-UA" w:eastAsia="ru-RU"/>
        </w:rPr>
        <w:t>молярний об’єм газу.</w:t>
      </w:r>
    </w:p>
    <w:p w:rsidR="00277A39" w:rsidRPr="00277A39" w:rsidRDefault="00277A39" w:rsidP="00277A39">
      <w:pPr>
        <w:spacing w:after="0" w:line="240" w:lineRule="auto"/>
        <w:ind w:left="720" w:firstLine="540"/>
        <w:jc w:val="both"/>
        <w:rPr>
          <w:rFonts w:ascii="Times New Roman" w:eastAsia="Times New Roman" w:hAnsi="Times New Roman" w:cs="Times New Roman"/>
          <w:sz w:val="28"/>
          <w:szCs w:val="24"/>
          <w:lang w:val="uk-UA" w:eastAsia="ru-RU"/>
        </w:rPr>
      </w:pPr>
      <w:proofErr w:type="spellStart"/>
      <w:r w:rsidRPr="00277A39">
        <w:rPr>
          <w:rFonts w:ascii="Times New Roman" w:eastAsia="Times New Roman" w:hAnsi="Times New Roman" w:cs="Times New Roman"/>
          <w:b/>
          <w:bCs/>
          <w:sz w:val="28"/>
          <w:szCs w:val="24"/>
          <w:lang w:val="en-US" w:eastAsia="ru-RU"/>
        </w:rPr>
        <w:t>V</w:t>
      </w:r>
      <w:r w:rsidRPr="00277A39">
        <w:rPr>
          <w:rFonts w:ascii="Times New Roman" w:eastAsia="Times New Roman" w:hAnsi="Times New Roman" w:cs="Times New Roman"/>
          <w:b/>
          <w:bCs/>
          <w:sz w:val="28"/>
          <w:szCs w:val="24"/>
          <w:vertAlign w:val="subscript"/>
          <w:lang w:val="en-US" w:eastAsia="ru-RU"/>
        </w:rPr>
        <w:t>m</w:t>
      </w:r>
      <w:proofErr w:type="spellEnd"/>
      <w:r w:rsidRPr="00277A39">
        <w:rPr>
          <w:rFonts w:ascii="Times New Roman" w:eastAsia="Times New Roman" w:hAnsi="Times New Roman" w:cs="Times New Roman"/>
          <w:b/>
          <w:bCs/>
          <w:sz w:val="28"/>
          <w:szCs w:val="24"/>
          <w:lang w:val="uk-UA" w:eastAsia="ru-RU"/>
        </w:rPr>
        <w:t xml:space="preserve"> = 22,4 л/моль.</w:t>
      </w:r>
    </w:p>
    <w:p w:rsidR="002C5144" w:rsidRDefault="002C5144" w:rsidP="00277A39">
      <w:pPr>
        <w:spacing w:after="0" w:line="240" w:lineRule="auto"/>
        <w:ind w:firstLine="5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У хімічних розрахунках при необхідності приведення газів від нормальних умов до реальних (або навпаки) користуються </w:t>
      </w:r>
      <w:r w:rsidRPr="00277A39">
        <w:rPr>
          <w:rFonts w:ascii="Times New Roman" w:eastAsia="Times New Roman" w:hAnsi="Times New Roman" w:cs="Times New Roman"/>
          <w:b/>
          <w:bCs/>
          <w:sz w:val="28"/>
          <w:szCs w:val="24"/>
          <w:lang w:val="uk-UA" w:eastAsia="ru-RU"/>
        </w:rPr>
        <w:t>об’єднаним газовим законом:</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1260"/>
        <w:jc w:val="both"/>
        <w:rPr>
          <w:rFonts w:ascii="Times New Roman" w:eastAsia="Times New Roman" w:hAnsi="Times New Roman" w:cs="Times New Roman"/>
          <w:b/>
          <w:bCs/>
          <w:sz w:val="28"/>
          <w:szCs w:val="24"/>
          <w:lang w:val="uk-UA" w:eastAsia="ru-RU"/>
        </w:rPr>
      </w:pPr>
      <w:r w:rsidRPr="00277A39">
        <w:rPr>
          <w:rFonts w:ascii="Times New Roman" w:eastAsia="Times New Roman" w:hAnsi="Times New Roman" w:cs="Times New Roman"/>
          <w:b/>
          <w:bCs/>
          <w:position w:val="-28"/>
          <w:sz w:val="28"/>
          <w:szCs w:val="24"/>
          <w:lang w:val="uk-UA" w:eastAsia="ru-RU"/>
        </w:rPr>
        <w:object w:dxaOrig="1180" w:dyaOrig="680">
          <v:shape id="_x0000_i1033" type="#_x0000_t75" style="width:59.25pt;height:33.75pt" o:ole="">
            <v:imagedata r:id="rId20" o:title=""/>
          </v:shape>
          <o:OLEObject Type="Embed" ProgID="Equation.3" ShapeID="_x0000_i1033" DrawAspect="Content" ObjectID="_1737532301" r:id="rId21"/>
        </w:object>
      </w:r>
      <w:r w:rsidRPr="00277A39">
        <w:rPr>
          <w:rFonts w:ascii="Times New Roman" w:eastAsia="Times New Roman" w:hAnsi="Times New Roman" w:cs="Times New Roman"/>
          <w:b/>
          <w:bCs/>
          <w:sz w:val="28"/>
          <w:szCs w:val="24"/>
          <w:lang w:val="uk-UA" w:eastAsia="ru-RU"/>
        </w:rPr>
        <w:t>,</w:t>
      </w:r>
    </w:p>
    <w:p w:rsidR="00277A39" w:rsidRPr="00277A39" w:rsidRDefault="00277A39" w:rsidP="00277A39">
      <w:pPr>
        <w:spacing w:after="0" w:line="240" w:lineRule="auto"/>
        <w:ind w:firstLine="90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де Р</w:t>
      </w:r>
      <w:r w:rsidRPr="00277A39">
        <w:rPr>
          <w:rFonts w:ascii="Times New Roman" w:eastAsia="Times New Roman" w:hAnsi="Times New Roman" w:cs="Times New Roman"/>
          <w:sz w:val="28"/>
          <w:szCs w:val="24"/>
          <w:vertAlign w:val="subscript"/>
          <w:lang w:val="uk-UA" w:eastAsia="ru-RU"/>
        </w:rPr>
        <w:t>0</w:t>
      </w:r>
      <w:r w:rsidRPr="00277A39">
        <w:rPr>
          <w:rFonts w:ascii="Times New Roman" w:eastAsia="Times New Roman" w:hAnsi="Times New Roman" w:cs="Times New Roman"/>
          <w:sz w:val="28"/>
          <w:szCs w:val="24"/>
          <w:lang w:val="uk-UA" w:eastAsia="ru-RU"/>
        </w:rPr>
        <w:t xml:space="preserve"> – тиск 101325 Па;</w:t>
      </w:r>
    </w:p>
    <w:p w:rsidR="00277A39" w:rsidRPr="00277A39" w:rsidRDefault="00277A39" w:rsidP="00277A39">
      <w:pPr>
        <w:spacing w:after="0" w:line="240" w:lineRule="auto"/>
        <w:ind w:firstLine="12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Т</w:t>
      </w:r>
      <w:r w:rsidRPr="00277A39">
        <w:rPr>
          <w:rFonts w:ascii="Times New Roman" w:eastAsia="Times New Roman" w:hAnsi="Times New Roman" w:cs="Times New Roman"/>
          <w:sz w:val="28"/>
          <w:szCs w:val="24"/>
          <w:vertAlign w:val="subscript"/>
          <w:lang w:val="uk-UA" w:eastAsia="ru-RU"/>
        </w:rPr>
        <w:t>0</w:t>
      </w:r>
      <w:r w:rsidRPr="00277A39">
        <w:rPr>
          <w:rFonts w:ascii="Times New Roman" w:eastAsia="Times New Roman" w:hAnsi="Times New Roman" w:cs="Times New Roman"/>
          <w:sz w:val="28"/>
          <w:szCs w:val="24"/>
          <w:lang w:val="uk-UA" w:eastAsia="ru-RU"/>
        </w:rPr>
        <w:t xml:space="preserve"> – температура 273 К;</w:t>
      </w:r>
    </w:p>
    <w:p w:rsidR="00277A39" w:rsidRPr="00277A39" w:rsidRDefault="00277A39" w:rsidP="00277A39">
      <w:pPr>
        <w:spacing w:after="0" w:line="240" w:lineRule="auto"/>
        <w:ind w:firstLine="12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en-US" w:eastAsia="ru-RU"/>
        </w:rPr>
        <w:t>V</w:t>
      </w:r>
      <w:r w:rsidRPr="00277A39">
        <w:rPr>
          <w:rFonts w:ascii="Times New Roman" w:eastAsia="Times New Roman" w:hAnsi="Times New Roman" w:cs="Times New Roman"/>
          <w:sz w:val="28"/>
          <w:szCs w:val="24"/>
          <w:vertAlign w:val="subscript"/>
          <w:lang w:val="uk-UA" w:eastAsia="ru-RU"/>
        </w:rPr>
        <w:t>0</w:t>
      </w:r>
      <w:r w:rsidRPr="00277A39">
        <w:rPr>
          <w:rFonts w:ascii="Times New Roman" w:eastAsia="Times New Roman" w:hAnsi="Times New Roman" w:cs="Times New Roman"/>
          <w:sz w:val="28"/>
          <w:szCs w:val="24"/>
          <w:lang w:val="uk-UA" w:eastAsia="ru-RU"/>
        </w:rPr>
        <w:t xml:space="preserve"> – об’єм газу за нормальних умов;</w:t>
      </w:r>
    </w:p>
    <w:p w:rsidR="00277A39" w:rsidRPr="00277A39" w:rsidRDefault="00277A39" w:rsidP="00277A39">
      <w:pPr>
        <w:spacing w:after="0" w:line="240" w:lineRule="auto"/>
        <w:ind w:firstLine="12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Р – реальний тиск;</w:t>
      </w:r>
    </w:p>
    <w:p w:rsidR="00277A39" w:rsidRPr="00277A39" w:rsidRDefault="00277A39" w:rsidP="00277A39">
      <w:pPr>
        <w:spacing w:after="0" w:line="240" w:lineRule="auto"/>
        <w:ind w:firstLine="12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Т – інша температура;</w:t>
      </w:r>
    </w:p>
    <w:p w:rsidR="00277A39" w:rsidRPr="00277A39" w:rsidRDefault="00277A39" w:rsidP="00277A39">
      <w:pPr>
        <w:spacing w:after="0" w:line="240" w:lineRule="auto"/>
        <w:ind w:firstLine="12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en-US" w:eastAsia="ru-RU"/>
        </w:rPr>
        <w:t>V</w:t>
      </w:r>
      <w:r w:rsidRPr="00277A39">
        <w:rPr>
          <w:rFonts w:ascii="Times New Roman" w:eastAsia="Times New Roman" w:hAnsi="Times New Roman" w:cs="Times New Roman"/>
          <w:sz w:val="28"/>
          <w:szCs w:val="24"/>
          <w:lang w:val="uk-UA" w:eastAsia="ru-RU"/>
        </w:rPr>
        <w:t xml:space="preserve"> – об’єм газу за реальних умов.</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Дане рівняння об’єднує газові закони </w:t>
      </w:r>
      <w:proofErr w:type="spellStart"/>
      <w:r w:rsidRPr="00277A39">
        <w:rPr>
          <w:rFonts w:ascii="Times New Roman" w:eastAsia="Times New Roman" w:hAnsi="Times New Roman" w:cs="Times New Roman"/>
          <w:sz w:val="28"/>
          <w:szCs w:val="24"/>
          <w:lang w:val="uk-UA" w:eastAsia="ru-RU"/>
        </w:rPr>
        <w:t>Бойля</w:t>
      </w:r>
      <w:proofErr w:type="spellEnd"/>
      <w:r w:rsidRPr="00277A39">
        <w:rPr>
          <w:rFonts w:ascii="Times New Roman" w:eastAsia="Times New Roman" w:hAnsi="Times New Roman" w:cs="Times New Roman"/>
          <w:sz w:val="28"/>
          <w:szCs w:val="24"/>
          <w:lang w:val="uk-UA" w:eastAsia="ru-RU"/>
        </w:rPr>
        <w:t xml:space="preserve"> – </w:t>
      </w:r>
      <w:proofErr w:type="spellStart"/>
      <w:r w:rsidRPr="00277A39">
        <w:rPr>
          <w:rFonts w:ascii="Times New Roman" w:eastAsia="Times New Roman" w:hAnsi="Times New Roman" w:cs="Times New Roman"/>
          <w:sz w:val="28"/>
          <w:szCs w:val="24"/>
          <w:lang w:val="uk-UA" w:eastAsia="ru-RU"/>
        </w:rPr>
        <w:t>Маріотта</w:t>
      </w:r>
      <w:proofErr w:type="spellEnd"/>
      <w:r w:rsidRPr="00277A39">
        <w:rPr>
          <w:rFonts w:ascii="Times New Roman" w:eastAsia="Times New Roman" w:hAnsi="Times New Roman" w:cs="Times New Roman"/>
          <w:sz w:val="28"/>
          <w:szCs w:val="24"/>
          <w:lang w:val="uk-UA" w:eastAsia="ru-RU"/>
        </w:rPr>
        <w:t xml:space="preserve">, Гей – </w:t>
      </w:r>
      <w:proofErr w:type="spellStart"/>
      <w:r w:rsidRPr="00277A39">
        <w:rPr>
          <w:rFonts w:ascii="Times New Roman" w:eastAsia="Times New Roman" w:hAnsi="Times New Roman" w:cs="Times New Roman"/>
          <w:sz w:val="28"/>
          <w:szCs w:val="24"/>
          <w:lang w:val="uk-UA" w:eastAsia="ru-RU"/>
        </w:rPr>
        <w:t>Люссака</w:t>
      </w:r>
      <w:proofErr w:type="spellEnd"/>
      <w:r w:rsidRPr="00277A39">
        <w:rPr>
          <w:rFonts w:ascii="Times New Roman" w:eastAsia="Times New Roman" w:hAnsi="Times New Roman" w:cs="Times New Roman"/>
          <w:sz w:val="28"/>
          <w:szCs w:val="24"/>
          <w:lang w:val="uk-UA" w:eastAsia="ru-RU"/>
        </w:rPr>
        <w:t>, Шарля.</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8"/>
          <w:lang w:val="uk-UA" w:eastAsia="ru-RU"/>
        </w:rPr>
      </w:pPr>
      <w:r w:rsidRPr="00277A39">
        <w:rPr>
          <w:rFonts w:ascii="Times New Roman" w:eastAsia="Times New Roman" w:hAnsi="Times New Roman" w:cs="Times New Roman"/>
          <w:sz w:val="28"/>
          <w:szCs w:val="28"/>
          <w:lang w:val="uk-UA" w:eastAsia="ru-RU"/>
        </w:rPr>
        <w:t xml:space="preserve">Для будь якого газу величина </w:t>
      </w:r>
      <w:r w:rsidRPr="00277A39">
        <w:rPr>
          <w:rFonts w:ascii="Times New Roman" w:eastAsia="Times New Roman" w:hAnsi="Times New Roman" w:cs="Times New Roman"/>
          <w:b/>
          <w:bCs/>
          <w:position w:val="-28"/>
          <w:sz w:val="28"/>
          <w:szCs w:val="28"/>
          <w:lang w:val="uk-UA" w:eastAsia="ru-RU"/>
        </w:rPr>
        <w:object w:dxaOrig="560" w:dyaOrig="680">
          <v:shape id="_x0000_i1034" type="#_x0000_t75" style="width:27.75pt;height:33.75pt" o:ole="">
            <v:imagedata r:id="rId22" o:title=""/>
          </v:shape>
          <o:OLEObject Type="Embed" ProgID="Equation.3" ShapeID="_x0000_i1034" DrawAspect="Content" ObjectID="_1737532302" r:id="rId23"/>
        </w:object>
      </w:r>
      <w:r w:rsidRPr="00277A39">
        <w:rPr>
          <w:rFonts w:ascii="Times New Roman" w:eastAsia="Times New Roman" w:hAnsi="Times New Roman" w:cs="Times New Roman"/>
          <w:sz w:val="28"/>
          <w:szCs w:val="28"/>
          <w:lang w:val="uk-UA" w:eastAsia="ru-RU"/>
        </w:rPr>
        <w:t>є сталою і однаковою, якщо газ взято в кількості 1 моль (</w:t>
      </w:r>
      <w:smartTag w:uri="urn:schemas-microsoft-com:office:smarttags" w:element="metricconverter">
        <w:smartTagPr>
          <w:attr w:name="ProductID" w:val="22,4 л"/>
        </w:smartTagPr>
        <w:r w:rsidRPr="00277A39">
          <w:rPr>
            <w:rFonts w:ascii="Times New Roman" w:eastAsia="Times New Roman" w:hAnsi="Times New Roman" w:cs="Times New Roman"/>
            <w:sz w:val="28"/>
            <w:szCs w:val="28"/>
            <w:lang w:val="uk-UA" w:eastAsia="ru-RU"/>
          </w:rPr>
          <w:t>22,4 л</w:t>
        </w:r>
      </w:smartTag>
      <w:r w:rsidRPr="00277A39">
        <w:rPr>
          <w:rFonts w:ascii="Times New Roman" w:eastAsia="Times New Roman" w:hAnsi="Times New Roman" w:cs="Times New Roman"/>
          <w:sz w:val="28"/>
          <w:szCs w:val="28"/>
          <w:lang w:val="uk-UA" w:eastAsia="ru-RU"/>
        </w:rPr>
        <w:t xml:space="preserve">). Тому її називають </w:t>
      </w:r>
      <w:r w:rsidRPr="00277A39">
        <w:rPr>
          <w:rFonts w:ascii="Times New Roman" w:eastAsia="Times New Roman" w:hAnsi="Times New Roman" w:cs="Times New Roman"/>
          <w:b/>
          <w:bCs/>
          <w:sz w:val="28"/>
          <w:szCs w:val="28"/>
          <w:lang w:val="uk-UA" w:eastAsia="ru-RU"/>
        </w:rPr>
        <w:t xml:space="preserve">універсальною газовою сталою </w:t>
      </w:r>
      <w:r w:rsidRPr="00277A39">
        <w:rPr>
          <w:rFonts w:ascii="Times New Roman" w:eastAsia="Times New Roman" w:hAnsi="Times New Roman" w:cs="Times New Roman"/>
          <w:b/>
          <w:bCs/>
          <w:sz w:val="28"/>
          <w:szCs w:val="28"/>
          <w:lang w:val="en-US" w:eastAsia="ru-RU"/>
        </w:rPr>
        <w:t>R</w:t>
      </w:r>
      <w:r w:rsidRPr="00277A39">
        <w:rPr>
          <w:rFonts w:ascii="Times New Roman" w:eastAsia="Times New Roman" w:hAnsi="Times New Roman" w:cs="Times New Roman"/>
          <w:b/>
          <w:bCs/>
          <w:sz w:val="28"/>
          <w:szCs w:val="28"/>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b/>
          <w:bCs/>
          <w:sz w:val="28"/>
          <w:szCs w:val="28"/>
          <w:lang w:val="uk-UA" w:eastAsia="ru-RU"/>
        </w:rPr>
      </w:pPr>
      <w:r w:rsidRPr="00277A39">
        <w:rPr>
          <w:rFonts w:ascii="Times New Roman" w:eastAsia="Times New Roman" w:hAnsi="Times New Roman" w:cs="Times New Roman"/>
          <w:sz w:val="28"/>
          <w:szCs w:val="28"/>
          <w:lang w:val="uk-UA" w:eastAsia="ru-RU"/>
        </w:rPr>
        <w:t xml:space="preserve">Якщо </w:t>
      </w:r>
      <w:r w:rsidRPr="00277A39">
        <w:rPr>
          <w:rFonts w:ascii="Times New Roman" w:eastAsia="Times New Roman" w:hAnsi="Times New Roman" w:cs="Times New Roman"/>
          <w:b/>
          <w:bCs/>
          <w:position w:val="-28"/>
          <w:sz w:val="28"/>
          <w:szCs w:val="28"/>
          <w:lang w:val="uk-UA" w:eastAsia="ru-RU"/>
        </w:rPr>
        <w:object w:dxaOrig="560" w:dyaOrig="680">
          <v:shape id="_x0000_i1035" type="#_x0000_t75" style="width:27.75pt;height:33.75pt" o:ole="">
            <v:imagedata r:id="rId22" o:title=""/>
          </v:shape>
          <o:OLEObject Type="Embed" ProgID="Equation.3" ShapeID="_x0000_i1035" DrawAspect="Content" ObjectID="_1737532303" r:id="rId24"/>
        </w:object>
      </w:r>
      <w:r w:rsidRPr="00277A39">
        <w:rPr>
          <w:rFonts w:ascii="Times New Roman" w:eastAsia="Times New Roman" w:hAnsi="Times New Roman" w:cs="Times New Roman"/>
          <w:b/>
          <w:bCs/>
          <w:sz w:val="28"/>
          <w:szCs w:val="28"/>
          <w:lang w:val="uk-UA" w:eastAsia="ru-RU"/>
        </w:rPr>
        <w:t xml:space="preserve">, </w:t>
      </w:r>
      <w:r w:rsidRPr="00277A39">
        <w:rPr>
          <w:rFonts w:ascii="Times New Roman" w:eastAsia="Times New Roman" w:hAnsi="Times New Roman" w:cs="Times New Roman"/>
          <w:sz w:val="28"/>
          <w:szCs w:val="28"/>
          <w:lang w:val="uk-UA" w:eastAsia="ru-RU"/>
        </w:rPr>
        <w:t xml:space="preserve">то PV = RT, а для газу кількістю n – моль: PV = </w:t>
      </w:r>
      <w:proofErr w:type="spellStart"/>
      <w:r w:rsidRPr="00277A39">
        <w:rPr>
          <w:rFonts w:ascii="Times New Roman" w:eastAsia="Times New Roman" w:hAnsi="Times New Roman" w:cs="Times New Roman"/>
          <w:sz w:val="28"/>
          <w:szCs w:val="28"/>
          <w:lang w:val="uk-UA" w:eastAsia="ru-RU"/>
        </w:rPr>
        <w:t>nRT</w:t>
      </w:r>
      <w:proofErr w:type="spellEnd"/>
      <w:r w:rsidRPr="00277A39">
        <w:rPr>
          <w:rFonts w:ascii="Times New Roman" w:eastAsia="Times New Roman" w:hAnsi="Times New Roman" w:cs="Times New Roman"/>
          <w:sz w:val="28"/>
          <w:szCs w:val="28"/>
          <w:lang w:val="uk-UA" w:eastAsia="ru-RU"/>
        </w:rPr>
        <w:t>. Так як n дорівнює відношенню маси речовини (m) до її молярної маси (M), то  отримуємо рівняння:</w:t>
      </w:r>
    </w:p>
    <w:p w:rsidR="00277A39" w:rsidRPr="00277A39" w:rsidRDefault="00277A39" w:rsidP="00277A39">
      <w:pPr>
        <w:spacing w:after="0" w:line="240" w:lineRule="auto"/>
        <w:ind w:firstLine="1260"/>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position w:val="-22"/>
          <w:sz w:val="28"/>
          <w:szCs w:val="24"/>
          <w:lang w:val="uk-UA" w:eastAsia="ru-RU"/>
        </w:rPr>
        <w:object w:dxaOrig="1300" w:dyaOrig="620">
          <v:shape id="_x0000_i1036" type="#_x0000_t75" style="width:65.25pt;height:30.75pt" o:ole="">
            <v:imagedata r:id="rId25" o:title=""/>
          </v:shape>
          <o:OLEObject Type="Embed" ProgID="Equation.3" ShapeID="_x0000_i1036" DrawAspect="Content" ObjectID="_1737532304" r:id="rId26"/>
        </w:objec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Це рівняння називається </w:t>
      </w:r>
      <w:r w:rsidRPr="00277A39">
        <w:rPr>
          <w:rFonts w:ascii="Times New Roman" w:eastAsia="Times New Roman" w:hAnsi="Times New Roman" w:cs="Times New Roman"/>
          <w:b/>
          <w:bCs/>
          <w:sz w:val="28"/>
          <w:szCs w:val="24"/>
          <w:lang w:val="uk-UA" w:eastAsia="ru-RU"/>
        </w:rPr>
        <w:t>рівнянням Менделєєва – Клапейрона.</w:t>
      </w:r>
      <w:r w:rsidRPr="00277A39">
        <w:rPr>
          <w:rFonts w:ascii="Times New Roman" w:eastAsia="Times New Roman" w:hAnsi="Times New Roman" w:cs="Times New Roman"/>
          <w:sz w:val="28"/>
          <w:szCs w:val="24"/>
          <w:lang w:val="uk-UA" w:eastAsia="ru-RU"/>
        </w:rPr>
        <w:t xml:space="preserve"> Чисельні значення універсальної газової сталої залежать від того, в яких одиницях визначається об’єм і тиск газу. Так, у системі СІ одиниця об’єму – кубічний метр, а одиниця тиску – </w:t>
      </w:r>
      <w:proofErr w:type="spellStart"/>
      <w:r w:rsidRPr="00277A39">
        <w:rPr>
          <w:rFonts w:ascii="Times New Roman" w:eastAsia="Times New Roman" w:hAnsi="Times New Roman" w:cs="Times New Roman"/>
          <w:sz w:val="28"/>
          <w:szCs w:val="24"/>
          <w:lang w:val="uk-UA" w:eastAsia="ru-RU"/>
        </w:rPr>
        <w:t>паскаль</w:t>
      </w:r>
      <w:proofErr w:type="spellEnd"/>
      <w:r w:rsidRPr="00277A39">
        <w:rPr>
          <w:rFonts w:ascii="Times New Roman" w:eastAsia="Times New Roman" w:hAnsi="Times New Roman" w:cs="Times New Roman"/>
          <w:sz w:val="28"/>
          <w:szCs w:val="24"/>
          <w:lang w:val="uk-UA" w:eastAsia="ru-RU"/>
        </w:rPr>
        <w:t xml:space="preserve"> (Па) або </w:t>
      </w:r>
      <w:proofErr w:type="spellStart"/>
      <w:r w:rsidRPr="00277A39">
        <w:rPr>
          <w:rFonts w:ascii="Times New Roman" w:eastAsia="Times New Roman" w:hAnsi="Times New Roman" w:cs="Times New Roman"/>
          <w:sz w:val="28"/>
          <w:szCs w:val="24"/>
          <w:lang w:val="uk-UA" w:eastAsia="ru-RU"/>
        </w:rPr>
        <w:t>Дж·м</w:t>
      </w:r>
      <w:proofErr w:type="spellEnd"/>
      <w:r w:rsidRPr="00277A39">
        <w:rPr>
          <w:rFonts w:ascii="Times New Roman" w:eastAsia="Times New Roman" w:hAnsi="Times New Roman" w:cs="Times New Roman"/>
          <w:sz w:val="28"/>
          <w:szCs w:val="24"/>
          <w:vertAlign w:val="superscript"/>
          <w:lang w:val="uk-UA" w:eastAsia="ru-RU"/>
        </w:rPr>
        <w:t>-3</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Підставляємо ці значення в співвідношення </w:t>
      </w:r>
      <w:r w:rsidRPr="00277A39">
        <w:rPr>
          <w:rFonts w:ascii="Times New Roman" w:eastAsia="Times New Roman" w:hAnsi="Times New Roman" w:cs="Times New Roman"/>
          <w:position w:val="-28"/>
          <w:sz w:val="28"/>
          <w:szCs w:val="24"/>
          <w:lang w:val="uk-UA" w:eastAsia="ru-RU"/>
        </w:rPr>
        <w:object w:dxaOrig="999" w:dyaOrig="680">
          <v:shape id="_x0000_i1037" type="#_x0000_t75" style="width:50.25pt;height:33.75pt" o:ole="">
            <v:imagedata r:id="rId27" o:title=""/>
          </v:shape>
          <o:OLEObject Type="Embed" ProgID="Equation.3" ShapeID="_x0000_i1037" DrawAspect="Content" ObjectID="_1737532305" r:id="rId28"/>
        </w:object>
      </w:r>
      <w:r w:rsidRPr="00277A39">
        <w:rPr>
          <w:rFonts w:ascii="Times New Roman" w:eastAsia="Times New Roman" w:hAnsi="Times New Roman" w:cs="Times New Roman"/>
          <w:sz w:val="28"/>
          <w:szCs w:val="24"/>
          <w:lang w:val="uk-UA" w:eastAsia="ru-RU"/>
        </w:rPr>
        <w:t xml:space="preserve"> і отримуємо:</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position w:val="-22"/>
          <w:sz w:val="28"/>
          <w:szCs w:val="24"/>
          <w:lang w:val="uk-UA" w:eastAsia="ru-RU"/>
        </w:rPr>
        <w:object w:dxaOrig="5000" w:dyaOrig="820">
          <v:shape id="_x0000_i1038" type="#_x0000_t75" style="width:249.75pt;height:41.25pt" o:ole="">
            <v:imagedata r:id="rId29" o:title=""/>
          </v:shape>
          <o:OLEObject Type="Embed" ProgID="Equation.3" ShapeID="_x0000_i1038" DrawAspect="Content" ObjectID="_1737532306" r:id="rId30"/>
        </w:object>
      </w:r>
    </w:p>
    <w:p w:rsid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sz w:val="28"/>
          <w:szCs w:val="24"/>
          <w:lang w:val="uk-UA" w:eastAsia="ru-RU"/>
        </w:rPr>
        <w:t xml:space="preserve">Зріджені гази </w:t>
      </w:r>
      <w:r w:rsidRPr="00277A39">
        <w:rPr>
          <w:rFonts w:ascii="Times New Roman" w:eastAsia="Times New Roman" w:hAnsi="Times New Roman" w:cs="Times New Roman"/>
          <w:sz w:val="28"/>
          <w:szCs w:val="24"/>
          <w:lang w:val="uk-UA" w:eastAsia="ru-RU"/>
        </w:rPr>
        <w:t>широко використовують у медицині, біологічних дослідженнях, харчових технологіях.</w:t>
      </w:r>
    </w:p>
    <w:p w:rsidR="002816E3" w:rsidRPr="00277A39" w:rsidRDefault="002816E3" w:rsidP="00277A39">
      <w:pPr>
        <w:spacing w:after="0" w:line="240" w:lineRule="auto"/>
        <w:ind w:firstLine="540"/>
        <w:jc w:val="both"/>
        <w:rPr>
          <w:rFonts w:ascii="Times New Roman" w:eastAsia="Times New Roman" w:hAnsi="Times New Roman" w:cs="Times New Roman"/>
          <w:sz w:val="28"/>
          <w:szCs w:val="24"/>
          <w:lang w:val="uk-UA" w:eastAsia="ru-RU"/>
        </w:rPr>
      </w:pPr>
    </w:p>
    <w:p w:rsidR="002816E3" w:rsidRPr="00277A39" w:rsidRDefault="00277A39" w:rsidP="002816E3">
      <w:pPr>
        <w:spacing w:after="0" w:line="240" w:lineRule="auto"/>
        <w:ind w:firstLine="540"/>
        <w:jc w:val="center"/>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t>Рідини.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sz w:val="28"/>
          <w:szCs w:val="24"/>
          <w:lang w:val="uk-UA" w:eastAsia="ru-RU"/>
        </w:rPr>
        <w:t xml:space="preserve">Властивості рідин: </w:t>
      </w:r>
      <w:r w:rsidRPr="00277A39">
        <w:rPr>
          <w:rFonts w:ascii="Times New Roman" w:eastAsia="Times New Roman" w:hAnsi="Times New Roman" w:cs="Times New Roman"/>
          <w:sz w:val="28"/>
          <w:szCs w:val="24"/>
          <w:lang w:val="uk-UA" w:eastAsia="ru-RU"/>
        </w:rPr>
        <w:t>ізотропність (текучість), поверхневий натяг та в’язкість (або внутрішнє тертя), гомогенізація.</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Поверхневий натяг – </w:t>
      </w:r>
      <w:r w:rsidRPr="00277A39">
        <w:rPr>
          <w:rFonts w:ascii="Times New Roman" w:eastAsia="Times New Roman" w:hAnsi="Times New Roman" w:cs="Times New Roman"/>
          <w:sz w:val="28"/>
          <w:szCs w:val="24"/>
          <w:lang w:val="uk-UA" w:eastAsia="ru-RU"/>
        </w:rPr>
        <w:t>це робота (А), що витрачається на утворення одиниці площі поверхні (</w:t>
      </w:r>
      <w:r w:rsidRPr="00277A39">
        <w:rPr>
          <w:rFonts w:ascii="Times New Roman" w:eastAsia="Times New Roman" w:hAnsi="Times New Roman" w:cs="Times New Roman"/>
          <w:sz w:val="28"/>
          <w:szCs w:val="24"/>
          <w:lang w:val="en-US" w:eastAsia="ru-RU"/>
        </w:rPr>
        <w:t>S</w:t>
      </w:r>
      <w:r w:rsidRPr="00277A39">
        <w:rPr>
          <w:rFonts w:ascii="Times New Roman" w:eastAsia="Times New Roman" w:hAnsi="Times New Roman" w:cs="Times New Roman"/>
          <w:sz w:val="28"/>
          <w:szCs w:val="24"/>
          <w:lang w:eastAsia="ru-RU"/>
        </w:rPr>
        <w:t>)</w: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23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position w:val="-22"/>
          <w:sz w:val="28"/>
          <w:szCs w:val="24"/>
          <w:lang w:val="uk-UA" w:eastAsia="ru-RU"/>
        </w:rPr>
        <w:object w:dxaOrig="700" w:dyaOrig="620">
          <v:shape id="_x0000_i1039" type="#_x0000_t75" style="width:35.25pt;height:30.75pt" o:ole="">
            <v:imagedata r:id="rId31" o:title=""/>
          </v:shape>
          <o:OLEObject Type="Embed" ProgID="Equation.3" ShapeID="_x0000_i1039" DrawAspect="Content" ObjectID="_1737532307" r:id="rId32"/>
        </w:objec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Поверхневий натяг можна розглядати як силу, що діє на одиницю довжини лінії, яка обмежує поверхню рідини і спрямована в бік скорочення поверхні.</w:t>
      </w:r>
    </w:p>
    <w:p w:rsidR="00277A39" w:rsidRPr="00277A39" w:rsidRDefault="00277A39" w:rsidP="00277A39">
      <w:pPr>
        <w:spacing w:after="0" w:line="240" w:lineRule="auto"/>
        <w:ind w:firstLine="23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position w:val="-22"/>
          <w:sz w:val="28"/>
          <w:szCs w:val="24"/>
          <w:lang w:val="uk-UA" w:eastAsia="ru-RU"/>
        </w:rPr>
        <w:object w:dxaOrig="680" w:dyaOrig="620">
          <v:shape id="_x0000_i1040" type="#_x0000_t75" style="width:33.75pt;height:30.75pt" o:ole="">
            <v:imagedata r:id="rId33" o:title=""/>
          </v:shape>
          <o:OLEObject Type="Embed" ProgID="Equation.3" ShapeID="_x0000_i1040" DrawAspect="Content" ObjectID="_1737532308" r:id="rId34"/>
        </w:object>
      </w:r>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де σ – поверхневий натяг, що вимірюється в Дж/м</w:t>
      </w:r>
      <w:r w:rsidRPr="00277A39">
        <w:rPr>
          <w:rFonts w:ascii="Times New Roman" w:eastAsia="Times New Roman" w:hAnsi="Times New Roman" w:cs="Times New Roman"/>
          <w:sz w:val="28"/>
          <w:szCs w:val="24"/>
          <w:vertAlign w:val="superscript"/>
          <w:lang w:val="uk-UA" w:eastAsia="ru-RU"/>
        </w:rPr>
        <w:t>2</w:t>
      </w:r>
      <w:r w:rsidRPr="00277A39">
        <w:rPr>
          <w:rFonts w:ascii="Times New Roman" w:eastAsia="Times New Roman" w:hAnsi="Times New Roman" w:cs="Times New Roman"/>
          <w:sz w:val="28"/>
          <w:szCs w:val="24"/>
          <w:lang w:val="uk-UA" w:eastAsia="ru-RU"/>
        </w:rPr>
        <w:t xml:space="preserve"> або н/м, так як Дж = </w:t>
      </w:r>
      <w:proofErr w:type="spellStart"/>
      <w:r w:rsidRPr="00277A39">
        <w:rPr>
          <w:rFonts w:ascii="Times New Roman" w:eastAsia="Times New Roman" w:hAnsi="Times New Roman" w:cs="Times New Roman"/>
          <w:sz w:val="28"/>
          <w:szCs w:val="24"/>
          <w:lang w:val="uk-UA" w:eastAsia="ru-RU"/>
        </w:rPr>
        <w:t>н·м</w:t>
      </w:r>
      <w:proofErr w:type="spellEnd"/>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3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Е – поверхнева енергія;</w:t>
      </w:r>
    </w:p>
    <w:p w:rsidR="00277A39" w:rsidRPr="00277A39" w:rsidRDefault="00277A39" w:rsidP="00277A39">
      <w:pPr>
        <w:spacing w:after="0" w:line="240" w:lineRule="auto"/>
        <w:ind w:firstLine="36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S – площа поверхні.</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Чим міцніші міжмолекулярні зв'язки в рідині, тим більший її поверхневий натяг.</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Поверхневий натяг для чистих рідин залежить від природи рідини і температури, а для розчинів – від природи розчинника, а також від природи і концентрації розчиненої речовини.</w:t>
      </w:r>
    </w:p>
    <w:p w:rsidR="00277A39" w:rsidRPr="00277A39" w:rsidRDefault="00277A39" w:rsidP="002816E3">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Поверхнево – активними речовинами (ПАР) – </w:t>
      </w:r>
      <w:r w:rsidRPr="00277A39">
        <w:rPr>
          <w:rFonts w:ascii="Times New Roman" w:eastAsia="Times New Roman" w:hAnsi="Times New Roman" w:cs="Times New Roman"/>
          <w:sz w:val="28"/>
          <w:szCs w:val="24"/>
          <w:lang w:val="uk-UA" w:eastAsia="ru-RU"/>
        </w:rPr>
        <w:t>називаються речовини,</w:t>
      </w:r>
      <w:r w:rsidR="002816E3">
        <w:rPr>
          <w:rFonts w:ascii="Times New Roman" w:eastAsia="Times New Roman" w:hAnsi="Times New Roman" w:cs="Times New Roman"/>
          <w:sz w:val="28"/>
          <w:szCs w:val="24"/>
          <w:lang w:val="uk-UA" w:eastAsia="ru-RU"/>
        </w:rPr>
        <w:t xml:space="preserve"> що знижують поверхневий натяг.</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В’язкість або внутрішнє тертя </w:t>
      </w:r>
      <w:r w:rsidRPr="00277A39">
        <w:rPr>
          <w:rFonts w:ascii="Times New Roman" w:eastAsia="Times New Roman" w:hAnsi="Times New Roman" w:cs="Times New Roman"/>
          <w:sz w:val="28"/>
          <w:szCs w:val="24"/>
          <w:lang w:val="uk-UA" w:eastAsia="ru-RU"/>
        </w:rPr>
        <w:t>– це протидія, що виникає при русі одних шарів рідини відносно інших при її переміщенні.</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Такі рідини, як мед, цукровий сироп мають високу в’язкість, а вода та етиловий спирт – малу в’язкість.</w:t>
      </w:r>
    </w:p>
    <w:p w:rsidR="00277A39" w:rsidRPr="00277A39" w:rsidRDefault="00277A39" w:rsidP="002816E3">
      <w:pPr>
        <w:shd w:val="clear" w:color="auto" w:fill="FFFFFF"/>
        <w:spacing w:before="7" w:after="0" w:line="288" w:lineRule="exact"/>
        <w:ind w:left="2" w:right="259" w:firstLine="41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В’язкість кількісно характеризується коефіцієнтом в’язкості </w:t>
      </w:r>
      <w:r w:rsidRPr="00277A39">
        <w:rPr>
          <w:rFonts w:ascii="Times New Roman" w:eastAsia="Times New Roman" w:hAnsi="Times New Roman" w:cs="Times New Roman"/>
          <w:b/>
          <w:bCs/>
          <w:sz w:val="28"/>
          <w:szCs w:val="24"/>
          <w:lang w:val="uk-UA" w:eastAsia="ru-RU"/>
        </w:rPr>
        <w:t xml:space="preserve">η </w:t>
      </w:r>
      <w:r w:rsidRPr="00277A39">
        <w:rPr>
          <w:rFonts w:ascii="Times New Roman" w:eastAsia="Times New Roman" w:hAnsi="Times New Roman" w:cs="Times New Roman"/>
          <w:sz w:val="28"/>
          <w:szCs w:val="24"/>
          <w:lang w:val="uk-UA" w:eastAsia="ru-RU"/>
        </w:rPr>
        <w:t>(</w:t>
      </w:r>
      <w:proofErr w:type="spellStart"/>
      <w:r w:rsidRPr="00277A39">
        <w:rPr>
          <w:rFonts w:ascii="Times New Roman" w:eastAsia="Times New Roman" w:hAnsi="Times New Roman" w:cs="Times New Roman"/>
          <w:sz w:val="28"/>
          <w:szCs w:val="24"/>
          <w:lang w:val="uk-UA" w:eastAsia="ru-RU"/>
        </w:rPr>
        <w:t>ета</w:t>
      </w:r>
      <w:proofErr w:type="spellEnd"/>
      <w:r w:rsidRPr="00277A39">
        <w:rPr>
          <w:rFonts w:ascii="Times New Roman" w:eastAsia="Times New Roman" w:hAnsi="Times New Roman" w:cs="Times New Roman"/>
          <w:sz w:val="28"/>
          <w:szCs w:val="24"/>
          <w:lang w:val="uk-UA" w:eastAsia="ru-RU"/>
        </w:rPr>
        <w:t xml:space="preserve">) </w:t>
      </w:r>
      <w:r w:rsidRPr="00277A39">
        <w:rPr>
          <w:rFonts w:ascii="Times New Roman" w:eastAsia="Times New Roman" w:hAnsi="Times New Roman" w:cs="Times New Roman"/>
          <w:spacing w:val="-4"/>
          <w:sz w:val="28"/>
          <w:szCs w:val="24"/>
          <w:lang w:val="uk-UA" w:eastAsia="ru-RU"/>
        </w:rPr>
        <w:t xml:space="preserve">Під коефіцієнтом в'язкості розуміють силу, необхідну </w:t>
      </w:r>
      <w:r w:rsidRPr="00277A39">
        <w:rPr>
          <w:rFonts w:ascii="Times New Roman" w:eastAsia="Times New Roman" w:hAnsi="Times New Roman" w:cs="Times New Roman"/>
          <w:spacing w:val="-6"/>
          <w:sz w:val="28"/>
          <w:szCs w:val="24"/>
          <w:lang w:val="uk-UA" w:eastAsia="ru-RU"/>
        </w:rPr>
        <w:t>для переміщення шару рідини площею 1 см</w:t>
      </w:r>
      <w:r w:rsidRPr="00277A39">
        <w:rPr>
          <w:rFonts w:ascii="Times New Roman" w:eastAsia="Times New Roman" w:hAnsi="Times New Roman" w:cs="Times New Roman"/>
          <w:spacing w:val="-6"/>
          <w:sz w:val="28"/>
          <w:szCs w:val="24"/>
          <w:vertAlign w:val="superscript"/>
          <w:lang w:val="uk-UA" w:eastAsia="ru-RU"/>
        </w:rPr>
        <w:t>2</w:t>
      </w:r>
      <w:r w:rsidRPr="00277A39">
        <w:rPr>
          <w:rFonts w:ascii="Times New Roman" w:eastAsia="Times New Roman" w:hAnsi="Times New Roman" w:cs="Times New Roman"/>
          <w:spacing w:val="-6"/>
          <w:sz w:val="28"/>
          <w:szCs w:val="24"/>
          <w:lang w:val="uk-UA" w:eastAsia="ru-RU"/>
        </w:rPr>
        <w:t xml:space="preserve"> (м</w:t>
      </w:r>
      <w:r w:rsidRPr="00277A39">
        <w:rPr>
          <w:rFonts w:ascii="Times New Roman" w:eastAsia="Times New Roman" w:hAnsi="Times New Roman" w:cs="Times New Roman"/>
          <w:spacing w:val="-6"/>
          <w:sz w:val="28"/>
          <w:szCs w:val="24"/>
          <w:vertAlign w:val="superscript"/>
          <w:lang w:val="uk-UA" w:eastAsia="ru-RU"/>
        </w:rPr>
        <w:t>2</w:t>
      </w:r>
      <w:r w:rsidRPr="00277A39">
        <w:rPr>
          <w:rFonts w:ascii="Times New Roman" w:eastAsia="Times New Roman" w:hAnsi="Times New Roman" w:cs="Times New Roman"/>
          <w:spacing w:val="-6"/>
          <w:sz w:val="28"/>
          <w:szCs w:val="24"/>
          <w:lang w:val="uk-UA" w:eastAsia="ru-RU"/>
        </w:rPr>
        <w:t xml:space="preserve">) зі швидкістю </w:t>
      </w:r>
      <w:r w:rsidRPr="00277A39">
        <w:rPr>
          <w:rFonts w:ascii="Times New Roman" w:eastAsia="Times New Roman" w:hAnsi="Times New Roman" w:cs="Times New Roman"/>
          <w:spacing w:val="-5"/>
          <w:sz w:val="28"/>
          <w:szCs w:val="24"/>
          <w:lang w:val="uk-UA" w:eastAsia="ru-RU"/>
        </w:rPr>
        <w:t>в 1 см/</w:t>
      </w:r>
      <w:proofErr w:type="spellStart"/>
      <w:r w:rsidRPr="00277A39">
        <w:rPr>
          <w:rFonts w:ascii="Times New Roman" w:eastAsia="Times New Roman" w:hAnsi="Times New Roman" w:cs="Times New Roman"/>
          <w:spacing w:val="-5"/>
          <w:sz w:val="28"/>
          <w:szCs w:val="24"/>
          <w:lang w:val="uk-UA" w:eastAsia="ru-RU"/>
        </w:rPr>
        <w:t>сек</w:t>
      </w:r>
      <w:proofErr w:type="spellEnd"/>
      <w:r w:rsidRPr="00277A39">
        <w:rPr>
          <w:rFonts w:ascii="Times New Roman" w:eastAsia="Times New Roman" w:hAnsi="Times New Roman" w:cs="Times New Roman"/>
          <w:spacing w:val="-5"/>
          <w:sz w:val="28"/>
          <w:szCs w:val="24"/>
          <w:lang w:val="uk-UA" w:eastAsia="ru-RU"/>
        </w:rPr>
        <w:t xml:space="preserve"> (м/</w:t>
      </w:r>
      <w:proofErr w:type="spellStart"/>
      <w:r w:rsidRPr="00277A39">
        <w:rPr>
          <w:rFonts w:ascii="Times New Roman" w:eastAsia="Times New Roman" w:hAnsi="Times New Roman" w:cs="Times New Roman"/>
          <w:spacing w:val="-5"/>
          <w:sz w:val="28"/>
          <w:szCs w:val="24"/>
          <w:lang w:val="uk-UA" w:eastAsia="ru-RU"/>
        </w:rPr>
        <w:t>сек</w:t>
      </w:r>
      <w:proofErr w:type="spellEnd"/>
      <w:r w:rsidRPr="00277A39">
        <w:rPr>
          <w:rFonts w:ascii="Times New Roman" w:eastAsia="Times New Roman" w:hAnsi="Times New Roman" w:cs="Times New Roman"/>
          <w:spacing w:val="-5"/>
          <w:sz w:val="28"/>
          <w:szCs w:val="24"/>
          <w:lang w:val="uk-UA" w:eastAsia="ru-RU"/>
        </w:rPr>
        <w:t>) по відношенню до другого шару розташо</w:t>
      </w:r>
      <w:r w:rsidRPr="00277A39">
        <w:rPr>
          <w:rFonts w:ascii="Times New Roman" w:eastAsia="Times New Roman" w:hAnsi="Times New Roman" w:cs="Times New Roman"/>
          <w:spacing w:val="-5"/>
          <w:sz w:val="28"/>
          <w:szCs w:val="24"/>
          <w:lang w:val="uk-UA" w:eastAsia="ru-RU"/>
        </w:rPr>
        <w:softHyphen/>
      </w:r>
      <w:r w:rsidRPr="00277A39">
        <w:rPr>
          <w:rFonts w:ascii="Times New Roman" w:eastAsia="Times New Roman" w:hAnsi="Times New Roman" w:cs="Times New Roman"/>
          <w:sz w:val="28"/>
          <w:szCs w:val="24"/>
          <w:lang w:val="uk-UA" w:eastAsia="ru-RU"/>
        </w:rPr>
        <w:t>ваного на відстані 1см (</w:t>
      </w:r>
      <w:smartTag w:uri="urn:schemas-microsoft-com:office:smarttags" w:element="metricconverter">
        <w:smartTagPr>
          <w:attr w:name="ProductID" w:val="1 м"/>
        </w:smartTagPr>
        <w:r w:rsidRPr="00277A39">
          <w:rPr>
            <w:rFonts w:ascii="Times New Roman" w:eastAsia="Times New Roman" w:hAnsi="Times New Roman" w:cs="Times New Roman"/>
            <w:sz w:val="28"/>
            <w:szCs w:val="24"/>
            <w:lang w:val="uk-UA" w:eastAsia="ru-RU"/>
          </w:rPr>
          <w:t>1 м</w:t>
        </w:r>
      </w:smartTag>
      <w:r w:rsidRPr="00277A39">
        <w:rPr>
          <w:rFonts w:ascii="Times New Roman" w:eastAsia="Times New Roman" w:hAnsi="Times New Roman" w:cs="Times New Roman"/>
          <w:sz w:val="28"/>
          <w:szCs w:val="24"/>
          <w:lang w:val="uk-UA" w:eastAsia="ru-RU"/>
        </w:rPr>
        <w:t>) від першого.</w:t>
      </w:r>
    </w:p>
    <w:p w:rsidR="00277A39" w:rsidRPr="00277A39" w:rsidRDefault="00277A39" w:rsidP="00277A39">
      <w:pPr>
        <w:shd w:val="clear" w:color="auto" w:fill="FFFFFF"/>
        <w:spacing w:before="7" w:after="0" w:line="288" w:lineRule="exact"/>
        <w:ind w:left="2" w:right="259" w:firstLine="41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position w:val="-24"/>
          <w:sz w:val="28"/>
          <w:szCs w:val="24"/>
          <w:lang w:eastAsia="ru-RU"/>
        </w:rPr>
        <w:object w:dxaOrig="3040" w:dyaOrig="620">
          <v:shape id="_x0000_i1041" type="#_x0000_t75" style="width:152.25pt;height:30.75pt" o:ole="">
            <v:imagedata r:id="rId35" o:title=""/>
          </v:shape>
          <o:OLEObject Type="Embed" ProgID="Equation.3" ShapeID="_x0000_i1041" DrawAspect="Content" ObjectID="_1737532309" r:id="rId36"/>
        </w:object>
      </w:r>
      <w:r w:rsidRPr="00277A39">
        <w:rPr>
          <w:rFonts w:ascii="Times New Roman" w:eastAsia="Times New Roman" w:hAnsi="Times New Roman" w:cs="Times New Roman"/>
          <w:sz w:val="28"/>
          <w:szCs w:val="24"/>
          <w:lang w:val="uk-UA" w:eastAsia="ru-RU"/>
        </w:rPr>
        <w:t>.</w:t>
      </w:r>
    </w:p>
    <w:p w:rsidR="00277A39" w:rsidRPr="00277A39" w:rsidRDefault="00277A39" w:rsidP="00277A39">
      <w:pPr>
        <w:shd w:val="clear" w:color="auto" w:fill="FFFFFF"/>
        <w:spacing w:before="302" w:after="0" w:line="240" w:lineRule="auto"/>
        <w:ind w:firstLine="540"/>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Наприклад, в'язкість води при 20°С дорівнює 0,01 </w:t>
      </w:r>
      <w:proofErr w:type="spellStart"/>
      <w:r w:rsidRPr="00277A39">
        <w:rPr>
          <w:rFonts w:ascii="Times New Roman" w:eastAsia="Times New Roman" w:hAnsi="Times New Roman" w:cs="Times New Roman"/>
          <w:sz w:val="28"/>
          <w:szCs w:val="24"/>
          <w:lang w:val="uk-UA" w:eastAsia="ru-RU"/>
        </w:rPr>
        <w:t>Па·с</w:t>
      </w:r>
      <w:proofErr w:type="spellEnd"/>
      <w:r w:rsidRPr="00277A39">
        <w:rPr>
          <w:rFonts w:ascii="Times New Roman" w:eastAsia="Times New Roman" w:hAnsi="Times New Roman" w:cs="Times New Roman"/>
          <w:sz w:val="28"/>
          <w:szCs w:val="24"/>
          <w:lang w:val="uk-UA" w:eastAsia="ru-RU"/>
        </w:rPr>
        <w:t xml:space="preserve"> (</w:t>
      </w:r>
      <w:proofErr w:type="spellStart"/>
      <w:r w:rsidRPr="00277A39">
        <w:rPr>
          <w:rFonts w:ascii="Times New Roman" w:eastAsia="Times New Roman" w:hAnsi="Times New Roman" w:cs="Times New Roman"/>
          <w:sz w:val="28"/>
          <w:szCs w:val="24"/>
          <w:lang w:val="uk-UA" w:eastAsia="ru-RU"/>
        </w:rPr>
        <w:t>Пз</w:t>
      </w:r>
      <w:proofErr w:type="spellEnd"/>
      <w:r w:rsidRPr="00277A39">
        <w:rPr>
          <w:rFonts w:ascii="Times New Roman" w:eastAsia="Times New Roman" w:hAnsi="Times New Roman" w:cs="Times New Roman"/>
          <w:sz w:val="28"/>
          <w:szCs w:val="24"/>
          <w:lang w:val="uk-UA" w:eastAsia="ru-RU"/>
        </w:rPr>
        <w:t xml:space="preserve">) або 1 с </w:t>
      </w:r>
      <w:proofErr w:type="spellStart"/>
      <w:r w:rsidRPr="00277A39">
        <w:rPr>
          <w:rFonts w:ascii="Times New Roman" w:eastAsia="Times New Roman" w:hAnsi="Times New Roman" w:cs="Times New Roman"/>
          <w:sz w:val="28"/>
          <w:szCs w:val="24"/>
          <w:lang w:val="uk-UA" w:eastAsia="ru-RU"/>
        </w:rPr>
        <w:t>Пз</w:t>
      </w:r>
      <w:proofErr w:type="spellEnd"/>
      <w:r w:rsidRPr="00277A39">
        <w:rPr>
          <w:rFonts w:ascii="Times New Roman" w:eastAsia="Times New Roman" w:hAnsi="Times New Roman" w:cs="Times New Roman"/>
          <w:sz w:val="28"/>
          <w:szCs w:val="24"/>
          <w:lang w:val="uk-UA" w:eastAsia="ru-RU"/>
        </w:rPr>
        <w:t xml:space="preserve">, в'язкість оливкової олії - 0,98 </w:t>
      </w:r>
      <w:proofErr w:type="spellStart"/>
      <w:r w:rsidRPr="00277A39">
        <w:rPr>
          <w:rFonts w:ascii="Times New Roman" w:eastAsia="Times New Roman" w:hAnsi="Times New Roman" w:cs="Times New Roman"/>
          <w:sz w:val="28"/>
          <w:szCs w:val="24"/>
          <w:lang w:val="uk-UA" w:eastAsia="ru-RU"/>
        </w:rPr>
        <w:t>Пз</w:t>
      </w:r>
      <w:proofErr w:type="spellEnd"/>
      <w:r w:rsidRPr="00277A39">
        <w:rPr>
          <w:rFonts w:ascii="Times New Roman" w:eastAsia="Times New Roman" w:hAnsi="Times New Roman" w:cs="Times New Roman"/>
          <w:sz w:val="28"/>
          <w:szCs w:val="24"/>
          <w:lang w:val="uk-UA" w:eastAsia="ru-RU"/>
        </w:rPr>
        <w:t xml:space="preserve">, в'язкість    гліцерину - 10,63 </w:t>
      </w:r>
      <w:proofErr w:type="spellStart"/>
      <w:r w:rsidRPr="00277A39">
        <w:rPr>
          <w:rFonts w:ascii="Times New Roman" w:eastAsia="Times New Roman" w:hAnsi="Times New Roman" w:cs="Times New Roman"/>
          <w:sz w:val="28"/>
          <w:szCs w:val="24"/>
          <w:lang w:val="uk-UA" w:eastAsia="ru-RU"/>
        </w:rPr>
        <w:t>Пз</w:t>
      </w:r>
      <w:proofErr w:type="spellEnd"/>
      <w:r w:rsidRPr="00277A39">
        <w:rPr>
          <w:rFonts w:ascii="Times New Roman" w:eastAsia="Times New Roman" w:hAnsi="Times New Roman" w:cs="Times New Roman"/>
          <w:sz w:val="28"/>
          <w:szCs w:val="24"/>
          <w:lang w:val="uk-UA" w:eastAsia="ru-RU"/>
        </w:rPr>
        <w:t>.</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Гомогенізація – </w:t>
      </w:r>
      <w:r w:rsidRPr="00277A39">
        <w:rPr>
          <w:rFonts w:ascii="Times New Roman" w:eastAsia="Times New Roman" w:hAnsi="Times New Roman" w:cs="Times New Roman"/>
          <w:sz w:val="28"/>
          <w:szCs w:val="24"/>
          <w:lang w:val="uk-UA" w:eastAsia="ru-RU"/>
        </w:rPr>
        <w:t xml:space="preserve">механічна обробка молока під тиском 10-15 </w:t>
      </w:r>
      <w:proofErr w:type="spellStart"/>
      <w:r w:rsidRPr="00277A39">
        <w:rPr>
          <w:rFonts w:ascii="Times New Roman" w:eastAsia="Times New Roman" w:hAnsi="Times New Roman" w:cs="Times New Roman"/>
          <w:sz w:val="28"/>
          <w:szCs w:val="24"/>
          <w:lang w:val="uk-UA" w:eastAsia="ru-RU"/>
        </w:rPr>
        <w:t>МПа</w:t>
      </w:r>
      <w:proofErr w:type="spellEnd"/>
      <w:r w:rsidRPr="00277A39">
        <w:rPr>
          <w:rFonts w:ascii="Times New Roman" w:eastAsia="Times New Roman" w:hAnsi="Times New Roman" w:cs="Times New Roman"/>
          <w:sz w:val="28"/>
          <w:szCs w:val="24"/>
          <w:lang w:val="uk-UA" w:eastAsia="ru-RU"/>
        </w:rPr>
        <w:t xml:space="preserve"> і температурі 45-55 </w:t>
      </w:r>
      <w:r w:rsidRPr="00277A39">
        <w:rPr>
          <w:rFonts w:ascii="Times New Roman" w:eastAsia="Times New Roman" w:hAnsi="Times New Roman" w:cs="Times New Roman"/>
          <w:sz w:val="28"/>
          <w:szCs w:val="24"/>
          <w:vertAlign w:val="superscript"/>
          <w:lang w:val="uk-UA" w:eastAsia="ru-RU"/>
        </w:rPr>
        <w:t>0</w:t>
      </w:r>
      <w:r w:rsidRPr="00277A39">
        <w:rPr>
          <w:rFonts w:ascii="Times New Roman" w:eastAsia="Times New Roman" w:hAnsi="Times New Roman" w:cs="Times New Roman"/>
          <w:sz w:val="28"/>
          <w:szCs w:val="24"/>
          <w:lang w:val="uk-UA" w:eastAsia="ru-RU"/>
        </w:rPr>
        <w:t>С, при якій подрібнення жирових кульок молока збільшується, підвищується в’язкість і покращується смак.</w:t>
      </w: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4"/>
          <w:lang w:val="uk-UA" w:eastAsia="ru-RU"/>
        </w:rPr>
      </w:pPr>
    </w:p>
    <w:p w:rsidR="00D92833" w:rsidRDefault="00D92833" w:rsidP="00277A39">
      <w:pPr>
        <w:spacing w:after="0" w:line="240" w:lineRule="auto"/>
        <w:ind w:firstLine="540"/>
        <w:jc w:val="center"/>
        <w:rPr>
          <w:rFonts w:ascii="Times New Roman" w:eastAsia="Times New Roman" w:hAnsi="Times New Roman" w:cs="Times New Roman"/>
          <w:b/>
          <w:sz w:val="28"/>
          <w:szCs w:val="24"/>
          <w:lang w:val="en-US" w:eastAsia="ru-RU"/>
        </w:rPr>
      </w:pPr>
    </w:p>
    <w:p w:rsidR="00D92833" w:rsidRDefault="00D92833" w:rsidP="00277A39">
      <w:pPr>
        <w:spacing w:after="0" w:line="240" w:lineRule="auto"/>
        <w:ind w:firstLine="540"/>
        <w:jc w:val="center"/>
        <w:rPr>
          <w:rFonts w:ascii="Times New Roman" w:eastAsia="Times New Roman" w:hAnsi="Times New Roman" w:cs="Times New Roman"/>
          <w:b/>
          <w:sz w:val="28"/>
          <w:szCs w:val="24"/>
          <w:lang w:val="en-US" w:eastAsia="ru-RU"/>
        </w:rPr>
      </w:pPr>
    </w:p>
    <w:p w:rsidR="00D92833" w:rsidRDefault="00D92833" w:rsidP="00277A39">
      <w:pPr>
        <w:spacing w:after="0" w:line="240" w:lineRule="auto"/>
        <w:ind w:firstLine="540"/>
        <w:jc w:val="center"/>
        <w:rPr>
          <w:rFonts w:ascii="Times New Roman" w:eastAsia="Times New Roman" w:hAnsi="Times New Roman" w:cs="Times New Roman"/>
          <w:b/>
          <w:sz w:val="28"/>
          <w:szCs w:val="24"/>
          <w:lang w:val="en-US" w:eastAsia="ru-RU"/>
        </w:rPr>
      </w:pPr>
    </w:p>
    <w:p w:rsidR="00277A39" w:rsidRPr="00277A39" w:rsidRDefault="00277A39" w:rsidP="00277A39">
      <w:pPr>
        <w:spacing w:after="0" w:line="240" w:lineRule="auto"/>
        <w:ind w:firstLine="540"/>
        <w:jc w:val="center"/>
        <w:rPr>
          <w:rFonts w:ascii="Times New Roman" w:eastAsia="Times New Roman" w:hAnsi="Times New Roman" w:cs="Times New Roman"/>
          <w:b/>
          <w:sz w:val="28"/>
          <w:szCs w:val="24"/>
          <w:lang w:val="uk-UA" w:eastAsia="ru-RU"/>
        </w:rPr>
      </w:pPr>
      <w:r w:rsidRPr="00277A39">
        <w:rPr>
          <w:rFonts w:ascii="Times New Roman" w:eastAsia="Times New Roman" w:hAnsi="Times New Roman" w:cs="Times New Roman"/>
          <w:b/>
          <w:sz w:val="28"/>
          <w:szCs w:val="24"/>
          <w:lang w:val="uk-UA" w:eastAsia="ru-RU"/>
        </w:rPr>
        <w:lastRenderedPageBreak/>
        <w:t>Твердий стан речовини.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sz w:val="28"/>
          <w:szCs w:val="24"/>
          <w:lang w:val="uk-UA" w:eastAsia="ru-RU"/>
        </w:rPr>
        <w:t xml:space="preserve">Властивості твердих тіл: </w:t>
      </w:r>
      <w:r w:rsidRPr="00277A39">
        <w:rPr>
          <w:rFonts w:ascii="Times New Roman" w:eastAsia="Times New Roman" w:hAnsi="Times New Roman" w:cs="Times New Roman"/>
          <w:sz w:val="28"/>
          <w:szCs w:val="24"/>
          <w:lang w:val="uk-UA" w:eastAsia="ru-RU"/>
        </w:rPr>
        <w:t>розміщення частинок у чітко визначеному порядку, збереження форми і об’єму, великі сили притягання між частинками, відсутність поступального руху.</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Тверді речовини існують у двох станах: кристалічному і аморфному. Основні ознаки кристалічного стану: анізотропність, поліморфізм, ізоморфізм.</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Анізотропія – </w:t>
      </w:r>
      <w:r w:rsidRPr="00277A39">
        <w:rPr>
          <w:rFonts w:ascii="Times New Roman" w:eastAsia="Times New Roman" w:hAnsi="Times New Roman" w:cs="Times New Roman"/>
          <w:sz w:val="28"/>
          <w:szCs w:val="24"/>
          <w:lang w:val="uk-UA" w:eastAsia="ru-RU"/>
        </w:rPr>
        <w:t>це неоднорідність фізичних властивостей кристалів за різними напрямками.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Поліморфізм – </w:t>
      </w:r>
      <w:r w:rsidRPr="00277A39">
        <w:rPr>
          <w:rFonts w:ascii="Times New Roman" w:eastAsia="Times New Roman" w:hAnsi="Times New Roman" w:cs="Times New Roman"/>
          <w:sz w:val="28"/>
          <w:szCs w:val="24"/>
          <w:lang w:val="uk-UA" w:eastAsia="ru-RU"/>
        </w:rPr>
        <w:t>здатність твердих речовин і рідких кристалів існувати в декількох формах з різною кристалічною структурою і властивостями.</w:t>
      </w: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b/>
          <w:bCs/>
          <w:sz w:val="28"/>
          <w:szCs w:val="24"/>
          <w:lang w:val="uk-UA" w:eastAsia="ru-RU"/>
        </w:rPr>
        <w:t xml:space="preserve">Ізоморфізм – </w:t>
      </w:r>
      <w:r w:rsidRPr="00277A39">
        <w:rPr>
          <w:rFonts w:ascii="Times New Roman" w:eastAsia="Times New Roman" w:hAnsi="Times New Roman" w:cs="Times New Roman"/>
          <w:sz w:val="28"/>
          <w:szCs w:val="24"/>
          <w:lang w:val="uk-UA" w:eastAsia="ru-RU"/>
        </w:rPr>
        <w:t>це явище існування різних за складом речовин, що мають однакову будову кристалічної ґратки і кристалізуються в однакових формах.</w:t>
      </w:r>
    </w:p>
    <w:p w:rsidR="001F0732" w:rsidRDefault="001F0732" w:rsidP="002816E3">
      <w:pPr>
        <w:spacing w:after="0" w:line="240" w:lineRule="auto"/>
        <w:jc w:val="both"/>
        <w:rPr>
          <w:rFonts w:ascii="Times New Roman" w:eastAsia="Times New Roman" w:hAnsi="Times New Roman" w:cs="Times New Roman"/>
          <w:b/>
          <w:sz w:val="28"/>
          <w:szCs w:val="28"/>
          <w:lang w:val="uk-UA" w:eastAsia="ru-RU"/>
        </w:rPr>
      </w:pPr>
    </w:p>
    <w:p w:rsidR="001F0732" w:rsidRDefault="001F0732" w:rsidP="001F0732">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5. </w:t>
      </w:r>
      <w:r w:rsidR="002F3B33" w:rsidRPr="002F3B33">
        <w:rPr>
          <w:rFonts w:ascii="Times New Roman" w:eastAsia="Times New Roman" w:hAnsi="Times New Roman" w:cs="Times New Roman"/>
          <w:b/>
          <w:sz w:val="28"/>
          <w:szCs w:val="28"/>
          <w:lang w:val="uk-UA" w:eastAsia="ru-RU"/>
        </w:rPr>
        <w:t xml:space="preserve">Наукові основи процесів сублімації, емульгування, </w:t>
      </w:r>
      <w:proofErr w:type="spellStart"/>
      <w:r w:rsidR="002F3B33" w:rsidRPr="002F3B33">
        <w:rPr>
          <w:rFonts w:ascii="Times New Roman" w:eastAsia="Times New Roman" w:hAnsi="Times New Roman" w:cs="Times New Roman"/>
          <w:b/>
          <w:sz w:val="28"/>
          <w:szCs w:val="28"/>
          <w:lang w:val="uk-UA" w:eastAsia="ru-RU"/>
        </w:rPr>
        <w:t>піноутворення</w:t>
      </w:r>
      <w:proofErr w:type="spellEnd"/>
      <w:r w:rsidR="002F3B33" w:rsidRPr="002F3B33">
        <w:rPr>
          <w:rFonts w:ascii="Times New Roman" w:eastAsia="Times New Roman" w:hAnsi="Times New Roman" w:cs="Times New Roman"/>
          <w:b/>
          <w:sz w:val="28"/>
          <w:szCs w:val="28"/>
          <w:lang w:val="uk-UA" w:eastAsia="ru-RU"/>
        </w:rPr>
        <w:t xml:space="preserve">, </w:t>
      </w:r>
    </w:p>
    <w:p w:rsidR="002816E3" w:rsidRDefault="002816E3" w:rsidP="002816E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463A0">
        <w:rPr>
          <w:rFonts w:ascii="Times New Roman" w:eastAsia="Times New Roman" w:hAnsi="Times New Roman" w:cs="Times New Roman"/>
          <w:b/>
          <w:sz w:val="28"/>
          <w:szCs w:val="28"/>
          <w:lang w:val="uk-UA" w:eastAsia="ru-RU"/>
        </w:rPr>
        <w:t xml:space="preserve"> </w:t>
      </w:r>
      <w:r w:rsidR="002F3B33" w:rsidRPr="002F3B33">
        <w:rPr>
          <w:rFonts w:ascii="Times New Roman" w:eastAsia="Times New Roman" w:hAnsi="Times New Roman" w:cs="Times New Roman"/>
          <w:b/>
          <w:sz w:val="28"/>
          <w:szCs w:val="28"/>
          <w:lang w:val="uk-UA" w:eastAsia="ru-RU"/>
        </w:rPr>
        <w:t>зрідження газів, карамелізації, їх значення у технології харчових</w:t>
      </w:r>
    </w:p>
    <w:p w:rsidR="002F3B33" w:rsidRPr="002F3B33" w:rsidRDefault="002816E3" w:rsidP="002816E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2F3B33" w:rsidRPr="002F3B3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2F3B33" w:rsidRPr="002F3B33">
        <w:rPr>
          <w:rFonts w:ascii="Times New Roman" w:eastAsia="Times New Roman" w:hAnsi="Times New Roman" w:cs="Times New Roman"/>
          <w:b/>
          <w:sz w:val="28"/>
          <w:szCs w:val="28"/>
          <w:lang w:val="uk-UA" w:eastAsia="ru-RU"/>
        </w:rPr>
        <w:t xml:space="preserve">виробництв. </w:t>
      </w:r>
    </w:p>
    <w:p w:rsidR="002F3B33" w:rsidRDefault="002F3B33" w:rsidP="002816E3">
      <w:pPr>
        <w:spacing w:after="0" w:line="240" w:lineRule="auto"/>
        <w:jc w:val="both"/>
        <w:rPr>
          <w:rFonts w:ascii="Times New Roman" w:eastAsia="Times New Roman" w:hAnsi="Times New Roman" w:cs="Times New Roman"/>
          <w:sz w:val="28"/>
          <w:szCs w:val="24"/>
          <w:lang w:val="uk-UA" w:eastAsia="ru-RU"/>
        </w:rPr>
      </w:pPr>
    </w:p>
    <w:p w:rsidR="00277A39" w:rsidRPr="00277A39" w:rsidRDefault="00277A39" w:rsidP="00277A3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Процес переходу твердих речовин у газоподібний стан, минаючи рідкий стан, називається </w:t>
      </w:r>
      <w:r w:rsidRPr="00277A39">
        <w:rPr>
          <w:rFonts w:ascii="Times New Roman" w:eastAsia="Times New Roman" w:hAnsi="Times New Roman" w:cs="Times New Roman"/>
          <w:b/>
          <w:bCs/>
          <w:sz w:val="28"/>
          <w:szCs w:val="24"/>
          <w:lang w:val="uk-UA" w:eastAsia="ru-RU"/>
        </w:rPr>
        <w:t>сублімацією.</w:t>
      </w:r>
    </w:p>
    <w:p w:rsidR="00167A66" w:rsidRPr="00CF2C69" w:rsidRDefault="00277A39" w:rsidP="00CF2C69">
      <w:pPr>
        <w:spacing w:after="0" w:line="240" w:lineRule="auto"/>
        <w:ind w:firstLine="540"/>
        <w:jc w:val="both"/>
        <w:rPr>
          <w:rFonts w:ascii="Times New Roman" w:eastAsia="Times New Roman" w:hAnsi="Times New Roman" w:cs="Times New Roman"/>
          <w:sz w:val="28"/>
          <w:szCs w:val="24"/>
          <w:lang w:val="uk-UA" w:eastAsia="ru-RU"/>
        </w:rPr>
      </w:pPr>
      <w:r w:rsidRPr="00277A39">
        <w:rPr>
          <w:rFonts w:ascii="Times New Roman" w:eastAsia="Times New Roman" w:hAnsi="Times New Roman" w:cs="Times New Roman"/>
          <w:sz w:val="28"/>
          <w:szCs w:val="24"/>
          <w:lang w:val="uk-UA" w:eastAsia="ru-RU"/>
        </w:rPr>
        <w:t xml:space="preserve">Явище сублімації широко застосовується при консервуванні харчових продуктів. Метод сублімаційного сушіння полягає в тому, що процес основного зневоднення відбувається при від’ємних температурах продукту і при середньому або глибокому вакуумі, причому обов’язковою умовою зневоднення є безперервний обігрів продукту. Сублімаційному сушінню піддаються м’ясний фарш, риба, </w:t>
      </w:r>
      <w:proofErr w:type="spellStart"/>
      <w:r w:rsidRPr="00277A39">
        <w:rPr>
          <w:rFonts w:ascii="Times New Roman" w:eastAsia="Times New Roman" w:hAnsi="Times New Roman" w:cs="Times New Roman"/>
          <w:sz w:val="28"/>
          <w:szCs w:val="24"/>
          <w:lang w:val="uk-UA" w:eastAsia="ru-RU"/>
        </w:rPr>
        <w:t>творог</w:t>
      </w:r>
      <w:proofErr w:type="spellEnd"/>
      <w:r w:rsidRPr="00277A39">
        <w:rPr>
          <w:rFonts w:ascii="Times New Roman" w:eastAsia="Times New Roman" w:hAnsi="Times New Roman" w:cs="Times New Roman"/>
          <w:sz w:val="28"/>
          <w:szCs w:val="24"/>
          <w:lang w:val="uk-UA" w:eastAsia="ru-RU"/>
        </w:rPr>
        <w:t>, соуси та інші, при цьому продукти повністю зберігають свої форму, колір, смак, вітаміни, запах</w:t>
      </w:r>
      <w:r w:rsidR="004C39DA">
        <w:rPr>
          <w:rFonts w:ascii="Times New Roman" w:eastAsia="Times New Roman" w:hAnsi="Times New Roman" w:cs="Times New Roman"/>
          <w:sz w:val="28"/>
          <w:szCs w:val="24"/>
          <w:lang w:val="uk-UA" w:eastAsia="ru-RU"/>
        </w:rPr>
        <w:t>.</w:t>
      </w:r>
    </w:p>
    <w:p w:rsidR="002816E3" w:rsidRDefault="002816E3" w:rsidP="00167A66">
      <w:pPr>
        <w:pStyle w:val="a9"/>
        <w:jc w:val="center"/>
        <w:rPr>
          <w:b/>
          <w:bCs/>
        </w:rPr>
      </w:pPr>
    </w:p>
    <w:p w:rsidR="00205B02" w:rsidRPr="002816E3" w:rsidRDefault="00167A66" w:rsidP="002816E3">
      <w:pPr>
        <w:pStyle w:val="a9"/>
        <w:jc w:val="center"/>
        <w:rPr>
          <w:b/>
          <w:bCs/>
          <w:lang w:val="ru-RU"/>
        </w:rPr>
      </w:pPr>
      <w:r>
        <w:rPr>
          <w:b/>
          <w:bCs/>
        </w:rPr>
        <w:t>П</w:t>
      </w:r>
      <w:r w:rsidR="00AD7238">
        <w:rPr>
          <w:b/>
          <w:bCs/>
        </w:rPr>
        <w:t xml:space="preserve">итання і вправи для </w:t>
      </w:r>
      <w:proofErr w:type="spellStart"/>
      <w:r w:rsidR="00AD7238">
        <w:rPr>
          <w:b/>
          <w:bCs/>
        </w:rPr>
        <w:t>са</w:t>
      </w:r>
      <w:r w:rsidR="002D0CCC">
        <w:rPr>
          <w:b/>
          <w:bCs/>
          <w:lang w:val="ru-RU"/>
        </w:rPr>
        <w:t>мопереві</w:t>
      </w:r>
      <w:r w:rsidR="00AD7238">
        <w:rPr>
          <w:b/>
          <w:bCs/>
          <w:lang w:val="ru-RU"/>
        </w:rPr>
        <w:t>рки</w:t>
      </w:r>
      <w:proofErr w:type="spellEnd"/>
      <w:r w:rsidR="00542F57">
        <w:rPr>
          <w:b/>
          <w:bCs/>
          <w:lang w:val="ru-RU"/>
        </w:rPr>
        <w:t>:</w:t>
      </w:r>
    </w:p>
    <w:p w:rsidR="00205B02" w:rsidRDefault="00205B02" w:rsidP="00373915">
      <w:pPr>
        <w:pStyle w:val="a9"/>
        <w:numPr>
          <w:ilvl w:val="0"/>
          <w:numId w:val="46"/>
        </w:numPr>
      </w:pPr>
      <w:r w:rsidRPr="007532EF">
        <w:t>Які</w:t>
      </w:r>
      <w:r>
        <w:rPr>
          <w:b/>
        </w:rPr>
        <w:t xml:space="preserve"> </w:t>
      </w:r>
      <w:r>
        <w:t xml:space="preserve">принципові питання розглядає </w:t>
      </w:r>
      <w:r w:rsidR="00E40B60">
        <w:t xml:space="preserve">термодинаміка, </w:t>
      </w:r>
      <w:r>
        <w:t>хімічна термодинаміка?</w:t>
      </w:r>
    </w:p>
    <w:p w:rsidR="00205B02" w:rsidRDefault="00205B02" w:rsidP="00373915">
      <w:pPr>
        <w:pStyle w:val="a9"/>
        <w:numPr>
          <w:ilvl w:val="0"/>
          <w:numId w:val="46"/>
        </w:numPr>
      </w:pPr>
      <w:r w:rsidRPr="007532EF">
        <w:t>Як класифікують</w:t>
      </w:r>
      <w:r>
        <w:t xml:space="preserve"> системи за характером взаємодії з навколишнім середовищем? Наведіть приклади гомогенних і гетерогенних систем, які мають місце у технології харчових виробництв.</w:t>
      </w:r>
    </w:p>
    <w:p w:rsidR="00205B02" w:rsidRDefault="00205B02" w:rsidP="00373915">
      <w:pPr>
        <w:pStyle w:val="a9"/>
        <w:numPr>
          <w:ilvl w:val="0"/>
          <w:numId w:val="46"/>
        </w:numPr>
      </w:pPr>
      <w:r w:rsidRPr="007532EF">
        <w:t>Якими параметрами</w:t>
      </w:r>
      <w:r>
        <w:t xml:space="preserve"> можна охарактеризувати стан термодинамічної системи?</w:t>
      </w:r>
    </w:p>
    <w:p w:rsidR="00205B02" w:rsidRDefault="00205B02" w:rsidP="00373915">
      <w:pPr>
        <w:pStyle w:val="a9"/>
        <w:numPr>
          <w:ilvl w:val="0"/>
          <w:numId w:val="46"/>
        </w:numPr>
      </w:pPr>
      <w:r w:rsidRPr="007532EF">
        <w:t>Як формулюються</w:t>
      </w:r>
      <w:r>
        <w:t xml:space="preserve"> закон </w:t>
      </w:r>
      <w:proofErr w:type="spellStart"/>
      <w:r>
        <w:t>Гесса</w:t>
      </w:r>
      <w:proofErr w:type="spellEnd"/>
      <w:r>
        <w:t xml:space="preserve"> і його наслідки, закон Лавуазьє – Лапласа?</w:t>
      </w:r>
    </w:p>
    <w:p w:rsidR="00205B02" w:rsidRDefault="00205B02" w:rsidP="00373915">
      <w:pPr>
        <w:pStyle w:val="a9"/>
        <w:numPr>
          <w:ilvl w:val="0"/>
          <w:numId w:val="46"/>
        </w:numPr>
      </w:pPr>
      <w:r>
        <w:rPr>
          <w:b/>
        </w:rPr>
        <w:t xml:space="preserve"> </w:t>
      </w:r>
      <w:r w:rsidRPr="007532EF">
        <w:t>Обчисліть</w:t>
      </w:r>
      <w:r>
        <w:t xml:space="preserve"> </w:t>
      </w:r>
      <w:proofErr w:type="spellStart"/>
      <w:r>
        <w:t>ентальпію</w:t>
      </w:r>
      <w:proofErr w:type="spellEnd"/>
      <w:r>
        <w:t xml:space="preserve"> ΔН</w:t>
      </w:r>
      <w:r>
        <w:rPr>
          <w:vertAlign w:val="superscript"/>
        </w:rPr>
        <w:t>0</w:t>
      </w:r>
      <w:r>
        <w:t xml:space="preserve"> реакції:</w:t>
      </w:r>
    </w:p>
    <w:p w:rsidR="00205B02" w:rsidRDefault="00205B02" w:rsidP="00205B02">
      <w:pPr>
        <w:pStyle w:val="a9"/>
        <w:ind w:left="360" w:firstLine="720"/>
      </w:pPr>
      <w:r>
        <w:rPr>
          <w:lang w:val="nl-NL"/>
        </w:rPr>
        <w:t>Fe</w:t>
      </w:r>
      <w:r>
        <w:rPr>
          <w:vertAlign w:val="subscript"/>
        </w:rPr>
        <w:t>2</w:t>
      </w:r>
      <w:r>
        <w:rPr>
          <w:lang w:val="nl-NL"/>
        </w:rPr>
        <w:t>O</w:t>
      </w:r>
      <w:r>
        <w:rPr>
          <w:vertAlign w:val="subscript"/>
        </w:rPr>
        <w:t>3</w:t>
      </w:r>
      <w:r>
        <w:t xml:space="preserve"> + 2</w:t>
      </w:r>
      <w:r>
        <w:rPr>
          <w:lang w:val="nl-NL"/>
        </w:rPr>
        <w:t>Al</w:t>
      </w:r>
      <w:r>
        <w:t xml:space="preserve"> = </w:t>
      </w:r>
      <w:r>
        <w:rPr>
          <w:lang w:val="nl-NL"/>
        </w:rPr>
        <w:t>Al</w:t>
      </w:r>
      <w:r>
        <w:rPr>
          <w:vertAlign w:val="subscript"/>
        </w:rPr>
        <w:t>2</w:t>
      </w:r>
      <w:r>
        <w:rPr>
          <w:lang w:val="nl-NL"/>
        </w:rPr>
        <w:t>O</w:t>
      </w:r>
      <w:r>
        <w:rPr>
          <w:vertAlign w:val="subscript"/>
        </w:rPr>
        <w:t>3</w:t>
      </w:r>
      <w:r>
        <w:t xml:space="preserve"> +2</w:t>
      </w:r>
      <w:r>
        <w:rPr>
          <w:lang w:val="nl-NL"/>
        </w:rPr>
        <w:t>Fe</w:t>
      </w:r>
      <w:r>
        <w:t>,    якщо відомо:</w:t>
      </w:r>
    </w:p>
    <w:p w:rsidR="00205B02" w:rsidRDefault="00205B02" w:rsidP="00205B02">
      <w:pPr>
        <w:pStyle w:val="a9"/>
        <w:ind w:left="360" w:firstLine="720"/>
      </w:pPr>
      <w:r>
        <w:t>ΔН</w:t>
      </w:r>
      <w:r>
        <w:rPr>
          <w:vertAlign w:val="superscript"/>
        </w:rPr>
        <w:t>0</w:t>
      </w:r>
      <w:r>
        <w:rPr>
          <w:vertAlign w:val="subscript"/>
        </w:rPr>
        <w:t>утв.</w:t>
      </w:r>
      <w:r>
        <w:t xml:space="preserve">( </w:t>
      </w:r>
      <w:r>
        <w:rPr>
          <w:lang w:val="en-US"/>
        </w:rPr>
        <w:t>Fe</w:t>
      </w:r>
      <w:r>
        <w:rPr>
          <w:vertAlign w:val="subscript"/>
        </w:rPr>
        <w:t>2</w:t>
      </w:r>
      <w:r>
        <w:rPr>
          <w:lang w:val="en-US"/>
        </w:rPr>
        <w:t>O</w:t>
      </w:r>
      <w:r>
        <w:rPr>
          <w:vertAlign w:val="subscript"/>
        </w:rPr>
        <w:t>3</w:t>
      </w:r>
      <w:r>
        <w:t>) = -822,5 кДж/моль;</w:t>
      </w:r>
    </w:p>
    <w:p w:rsidR="00F03705" w:rsidRDefault="00205B02" w:rsidP="00F03705">
      <w:pPr>
        <w:pStyle w:val="a9"/>
        <w:ind w:left="360" w:firstLine="720"/>
      </w:pPr>
      <w:r>
        <w:t>ΔН</w:t>
      </w:r>
      <w:r>
        <w:rPr>
          <w:vertAlign w:val="superscript"/>
        </w:rPr>
        <w:t>0</w:t>
      </w:r>
      <w:r>
        <w:rPr>
          <w:vertAlign w:val="subscript"/>
        </w:rPr>
        <w:t xml:space="preserve">утв. </w:t>
      </w:r>
      <w:r>
        <w:t>(</w:t>
      </w:r>
      <w:r>
        <w:rPr>
          <w:lang w:val="en-US"/>
        </w:rPr>
        <w:t>Al</w:t>
      </w:r>
      <w:r>
        <w:rPr>
          <w:vertAlign w:val="subscript"/>
        </w:rPr>
        <w:t>2</w:t>
      </w:r>
      <w:r>
        <w:rPr>
          <w:lang w:val="en-US"/>
        </w:rPr>
        <w:t>O</w:t>
      </w:r>
      <w:r>
        <w:rPr>
          <w:vertAlign w:val="subscript"/>
        </w:rPr>
        <w:t>3</w:t>
      </w:r>
      <w:r>
        <w:t>) = -670,6 кДж/моль.</w:t>
      </w:r>
      <w:r w:rsidR="00F03705">
        <w:t xml:space="preserve"> </w:t>
      </w:r>
    </w:p>
    <w:p w:rsidR="00167A66" w:rsidRPr="0034024C" w:rsidRDefault="007E14BE" w:rsidP="004E2E8A">
      <w:pPr>
        <w:spacing w:after="0" w:line="240" w:lineRule="auto"/>
        <w:jc w:val="both"/>
        <w:rPr>
          <w:rFonts w:ascii="Times New Roman" w:hAnsi="Times New Roman" w:cs="Times New Roman"/>
          <w:sz w:val="28"/>
          <w:lang w:val="uk-UA"/>
        </w:rPr>
      </w:pPr>
      <w:r w:rsidRPr="0034024C">
        <w:rPr>
          <w:rFonts w:ascii="Times New Roman" w:hAnsi="Times New Roman" w:cs="Times New Roman"/>
          <w:sz w:val="28"/>
          <w:lang w:val="uk-UA"/>
        </w:rPr>
        <w:t>6.</w:t>
      </w:r>
      <w:r w:rsidR="004E2E8A">
        <w:rPr>
          <w:rFonts w:ascii="Times New Roman" w:hAnsi="Times New Roman" w:cs="Times New Roman"/>
          <w:sz w:val="28"/>
          <w:lang w:val="uk-UA"/>
        </w:rPr>
        <w:t xml:space="preserve"> </w:t>
      </w:r>
      <w:r w:rsidR="00167A66" w:rsidRPr="0034024C">
        <w:rPr>
          <w:rFonts w:ascii="Times New Roman" w:hAnsi="Times New Roman" w:cs="Times New Roman"/>
          <w:sz w:val="28"/>
          <w:lang w:val="uk-UA"/>
        </w:rPr>
        <w:t>Як ви розумієте ядерну (планетарну) модель атома?</w:t>
      </w:r>
    </w:p>
    <w:p w:rsidR="000B1AB2" w:rsidRDefault="00284943" w:rsidP="004E2E8A">
      <w:pPr>
        <w:spacing w:after="0" w:line="240" w:lineRule="auto"/>
        <w:jc w:val="both"/>
        <w:rPr>
          <w:rFonts w:ascii="Times New Roman" w:hAnsi="Times New Roman" w:cs="Times New Roman"/>
          <w:sz w:val="28"/>
          <w:lang w:val="uk-UA"/>
        </w:rPr>
      </w:pPr>
      <w:r w:rsidRPr="0034024C">
        <w:rPr>
          <w:rFonts w:ascii="Times New Roman" w:hAnsi="Times New Roman" w:cs="Times New Roman"/>
          <w:sz w:val="28"/>
          <w:lang w:val="uk-UA"/>
        </w:rPr>
        <w:t>7.</w:t>
      </w:r>
      <w:r w:rsidR="004E2E8A">
        <w:rPr>
          <w:rFonts w:ascii="Times New Roman" w:hAnsi="Times New Roman" w:cs="Times New Roman"/>
          <w:sz w:val="28"/>
          <w:lang w:val="uk-UA"/>
        </w:rPr>
        <w:t xml:space="preserve"> </w:t>
      </w:r>
      <w:r w:rsidR="00167A66" w:rsidRPr="0034024C">
        <w:rPr>
          <w:rFonts w:ascii="Times New Roman" w:hAnsi="Times New Roman" w:cs="Times New Roman"/>
          <w:sz w:val="28"/>
          <w:lang w:val="uk-UA"/>
        </w:rPr>
        <w:t xml:space="preserve">Які типи зв’язку вам відомі? Наведіть приклади утворення </w:t>
      </w:r>
      <w:proofErr w:type="spellStart"/>
      <w:r w:rsidR="00167A66" w:rsidRPr="0034024C">
        <w:rPr>
          <w:rFonts w:ascii="Times New Roman" w:hAnsi="Times New Roman" w:cs="Times New Roman"/>
          <w:sz w:val="28"/>
          <w:lang w:val="uk-UA"/>
        </w:rPr>
        <w:t>йонного</w:t>
      </w:r>
      <w:proofErr w:type="spellEnd"/>
      <w:r w:rsidR="00167A66" w:rsidRPr="0034024C">
        <w:rPr>
          <w:rFonts w:ascii="Times New Roman" w:hAnsi="Times New Roman" w:cs="Times New Roman"/>
          <w:sz w:val="28"/>
          <w:lang w:val="uk-UA"/>
        </w:rPr>
        <w:t xml:space="preserve">, </w:t>
      </w:r>
    </w:p>
    <w:p w:rsidR="00167A66" w:rsidRPr="0034024C" w:rsidRDefault="00167A66" w:rsidP="00284943">
      <w:pPr>
        <w:spacing w:after="0" w:line="240" w:lineRule="auto"/>
        <w:ind w:left="360"/>
        <w:jc w:val="both"/>
        <w:rPr>
          <w:rFonts w:ascii="Times New Roman" w:hAnsi="Times New Roman" w:cs="Times New Roman"/>
          <w:sz w:val="28"/>
          <w:lang w:val="uk-UA"/>
        </w:rPr>
      </w:pPr>
      <w:r w:rsidRPr="0034024C">
        <w:rPr>
          <w:rFonts w:ascii="Times New Roman" w:hAnsi="Times New Roman" w:cs="Times New Roman"/>
          <w:sz w:val="28"/>
          <w:lang w:val="uk-UA"/>
        </w:rPr>
        <w:t>ковалентного зв’язку у молекулах..</w:t>
      </w:r>
    </w:p>
    <w:p w:rsidR="00167A66" w:rsidRPr="0034024C" w:rsidRDefault="004E2E8A" w:rsidP="004E2E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8</w:t>
      </w:r>
      <w:r w:rsidR="00B22219">
        <w:rPr>
          <w:rFonts w:ascii="Times New Roman" w:hAnsi="Times New Roman" w:cs="Times New Roman"/>
          <w:sz w:val="28"/>
          <w:lang w:val="uk-UA"/>
        </w:rPr>
        <w:t>.</w:t>
      </w:r>
      <w:r>
        <w:rPr>
          <w:rFonts w:ascii="Times New Roman" w:hAnsi="Times New Roman" w:cs="Times New Roman"/>
          <w:sz w:val="28"/>
          <w:lang w:val="uk-UA"/>
        </w:rPr>
        <w:t xml:space="preserve"> </w:t>
      </w:r>
      <w:r w:rsidR="00167A66" w:rsidRPr="009F385B">
        <w:rPr>
          <w:rFonts w:ascii="Times New Roman" w:hAnsi="Times New Roman" w:cs="Times New Roman"/>
          <w:sz w:val="28"/>
          <w:lang w:val="uk-UA"/>
        </w:rPr>
        <w:t>Якими</w:t>
      </w:r>
      <w:r w:rsidR="00167A66" w:rsidRPr="0034024C">
        <w:rPr>
          <w:rFonts w:ascii="Times New Roman" w:hAnsi="Times New Roman" w:cs="Times New Roman"/>
          <w:sz w:val="28"/>
          <w:lang w:val="uk-UA"/>
        </w:rPr>
        <w:t xml:space="preserve"> загальними влас</w:t>
      </w:r>
      <w:r w:rsidR="00EB0F09">
        <w:rPr>
          <w:rFonts w:ascii="Times New Roman" w:hAnsi="Times New Roman" w:cs="Times New Roman"/>
          <w:sz w:val="28"/>
          <w:lang w:val="uk-UA"/>
        </w:rPr>
        <w:t>тивостями характеризуються гази, рідини, тверді тіла.</w:t>
      </w:r>
    </w:p>
    <w:p w:rsidR="00167A66" w:rsidRPr="0034024C" w:rsidRDefault="004E2E8A" w:rsidP="004E2E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9</w:t>
      </w:r>
      <w:r w:rsidR="00B22219">
        <w:rPr>
          <w:rFonts w:ascii="Times New Roman" w:hAnsi="Times New Roman" w:cs="Times New Roman"/>
          <w:sz w:val="28"/>
          <w:lang w:val="uk-UA"/>
        </w:rPr>
        <w:t>.</w:t>
      </w:r>
      <w:r>
        <w:rPr>
          <w:rFonts w:ascii="Times New Roman" w:hAnsi="Times New Roman" w:cs="Times New Roman"/>
          <w:sz w:val="28"/>
          <w:lang w:val="uk-UA"/>
        </w:rPr>
        <w:t xml:space="preserve"> </w:t>
      </w:r>
      <w:r w:rsidR="00167A66" w:rsidRPr="00B168F9">
        <w:rPr>
          <w:rFonts w:ascii="Times New Roman" w:hAnsi="Times New Roman" w:cs="Times New Roman"/>
          <w:sz w:val="28"/>
          <w:lang w:val="uk-UA"/>
        </w:rPr>
        <w:t>Що таке</w:t>
      </w:r>
      <w:r w:rsidR="00167A66" w:rsidRPr="0034024C">
        <w:rPr>
          <w:rFonts w:ascii="Times New Roman" w:hAnsi="Times New Roman" w:cs="Times New Roman"/>
          <w:sz w:val="28"/>
          <w:lang w:val="uk-UA"/>
        </w:rPr>
        <w:t xml:space="preserve"> ідеальний газ?</w:t>
      </w:r>
      <w:r w:rsidR="005D1B9D" w:rsidRPr="0034024C">
        <w:rPr>
          <w:rFonts w:ascii="Times New Roman" w:hAnsi="Times New Roman" w:cs="Times New Roman"/>
          <w:sz w:val="28"/>
          <w:lang w:val="uk-UA"/>
        </w:rPr>
        <w:t xml:space="preserve"> </w:t>
      </w:r>
      <w:r w:rsidR="00167A66" w:rsidRPr="00B168F9">
        <w:rPr>
          <w:rFonts w:ascii="Times New Roman" w:hAnsi="Times New Roman" w:cs="Times New Roman"/>
          <w:sz w:val="28"/>
          <w:lang w:val="uk-UA"/>
        </w:rPr>
        <w:t>Дайте визначення</w:t>
      </w:r>
      <w:r w:rsidR="00167A66" w:rsidRPr="0034024C">
        <w:rPr>
          <w:rFonts w:ascii="Times New Roman" w:hAnsi="Times New Roman" w:cs="Times New Roman"/>
          <w:sz w:val="28"/>
          <w:lang w:val="uk-UA"/>
        </w:rPr>
        <w:t xml:space="preserve"> основним газовим законам.</w:t>
      </w:r>
    </w:p>
    <w:p w:rsidR="00167A66" w:rsidRPr="0034024C" w:rsidRDefault="004E2E8A" w:rsidP="004E2E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10</w:t>
      </w:r>
      <w:r w:rsidR="00B22219">
        <w:rPr>
          <w:rFonts w:ascii="Times New Roman" w:hAnsi="Times New Roman" w:cs="Times New Roman"/>
          <w:sz w:val="28"/>
          <w:lang w:val="uk-UA"/>
        </w:rPr>
        <w:t>.</w:t>
      </w:r>
      <w:r w:rsidR="00167A66" w:rsidRPr="00A86A11">
        <w:rPr>
          <w:rFonts w:ascii="Times New Roman" w:hAnsi="Times New Roman" w:cs="Times New Roman"/>
          <w:sz w:val="28"/>
          <w:lang w:val="uk-UA"/>
        </w:rPr>
        <w:t>Який об’єм</w:t>
      </w:r>
      <w:r w:rsidR="00167A66" w:rsidRPr="0034024C">
        <w:rPr>
          <w:rFonts w:ascii="Times New Roman" w:hAnsi="Times New Roman" w:cs="Times New Roman"/>
          <w:sz w:val="28"/>
          <w:lang w:val="uk-UA"/>
        </w:rPr>
        <w:t xml:space="preserve"> займатиме метан масою </w:t>
      </w:r>
      <w:smartTag w:uri="urn:schemas-microsoft-com:office:smarttags" w:element="metricconverter">
        <w:smartTagPr>
          <w:attr w:name="ProductID" w:val="64 г"/>
        </w:smartTagPr>
        <w:r w:rsidR="00167A66" w:rsidRPr="0034024C">
          <w:rPr>
            <w:rFonts w:ascii="Times New Roman" w:hAnsi="Times New Roman" w:cs="Times New Roman"/>
            <w:sz w:val="28"/>
            <w:lang w:val="uk-UA"/>
          </w:rPr>
          <w:t>64 г</w:t>
        </w:r>
      </w:smartTag>
      <w:r w:rsidR="00167A66" w:rsidRPr="0034024C">
        <w:rPr>
          <w:rFonts w:ascii="Times New Roman" w:hAnsi="Times New Roman" w:cs="Times New Roman"/>
          <w:sz w:val="28"/>
          <w:lang w:val="uk-UA"/>
        </w:rPr>
        <w:t xml:space="preserve"> при температурі 110 </w:t>
      </w:r>
      <w:r w:rsidR="00167A66" w:rsidRPr="0034024C">
        <w:rPr>
          <w:rFonts w:ascii="Times New Roman" w:hAnsi="Times New Roman" w:cs="Times New Roman"/>
          <w:sz w:val="28"/>
          <w:vertAlign w:val="superscript"/>
          <w:lang w:val="uk-UA"/>
        </w:rPr>
        <w:t>0</w:t>
      </w:r>
      <w:r w:rsidR="00167A66" w:rsidRPr="0034024C">
        <w:rPr>
          <w:rFonts w:ascii="Times New Roman" w:hAnsi="Times New Roman" w:cs="Times New Roman"/>
          <w:sz w:val="28"/>
          <w:lang w:val="uk-UA"/>
        </w:rPr>
        <w:t xml:space="preserve">С і тиску </w:t>
      </w:r>
    </w:p>
    <w:p w:rsidR="00167A66" w:rsidRPr="0034024C" w:rsidRDefault="00167A66" w:rsidP="00607E7D">
      <w:pPr>
        <w:spacing w:after="0"/>
        <w:ind w:left="180"/>
        <w:jc w:val="both"/>
        <w:rPr>
          <w:rFonts w:ascii="Times New Roman" w:hAnsi="Times New Roman" w:cs="Times New Roman"/>
          <w:sz w:val="28"/>
          <w:lang w:val="uk-UA"/>
        </w:rPr>
      </w:pPr>
      <w:r w:rsidRPr="0034024C">
        <w:rPr>
          <w:rFonts w:ascii="Times New Roman" w:hAnsi="Times New Roman" w:cs="Times New Roman"/>
          <w:b/>
          <w:sz w:val="28"/>
          <w:lang w:val="uk-UA"/>
        </w:rPr>
        <w:t xml:space="preserve">   </w:t>
      </w:r>
      <w:r w:rsidRPr="0034024C">
        <w:rPr>
          <w:rFonts w:ascii="Times New Roman" w:hAnsi="Times New Roman" w:cs="Times New Roman"/>
          <w:sz w:val="28"/>
          <w:lang w:val="uk-UA"/>
        </w:rPr>
        <w:t>0,96•10</w:t>
      </w:r>
      <w:r w:rsidRPr="0034024C">
        <w:rPr>
          <w:rFonts w:ascii="Times New Roman" w:hAnsi="Times New Roman" w:cs="Times New Roman"/>
          <w:sz w:val="28"/>
          <w:vertAlign w:val="superscript"/>
          <w:lang w:val="uk-UA"/>
        </w:rPr>
        <w:t>5</w:t>
      </w:r>
      <w:r w:rsidRPr="0034024C">
        <w:rPr>
          <w:rFonts w:ascii="Times New Roman" w:hAnsi="Times New Roman" w:cs="Times New Roman"/>
          <w:sz w:val="28"/>
          <w:lang w:val="uk-UA"/>
        </w:rPr>
        <w:t xml:space="preserve"> Па?</w:t>
      </w:r>
    </w:p>
    <w:p w:rsidR="000B1AB2" w:rsidRDefault="004E2E8A" w:rsidP="004E2E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11</w:t>
      </w:r>
      <w:r w:rsidR="00B22219">
        <w:rPr>
          <w:rFonts w:ascii="Times New Roman" w:hAnsi="Times New Roman" w:cs="Times New Roman"/>
          <w:sz w:val="28"/>
          <w:lang w:val="uk-UA"/>
        </w:rPr>
        <w:t>.</w:t>
      </w:r>
      <w:r w:rsidR="00167A66" w:rsidRPr="00A86A11">
        <w:rPr>
          <w:rFonts w:ascii="Times New Roman" w:hAnsi="Times New Roman" w:cs="Times New Roman"/>
          <w:sz w:val="28"/>
          <w:lang w:val="uk-UA"/>
        </w:rPr>
        <w:t>Як визначається</w:t>
      </w:r>
      <w:r w:rsidR="00167A66" w:rsidRPr="0034024C">
        <w:rPr>
          <w:rFonts w:ascii="Times New Roman" w:hAnsi="Times New Roman" w:cs="Times New Roman"/>
          <w:sz w:val="28"/>
          <w:lang w:val="uk-UA"/>
        </w:rPr>
        <w:t xml:space="preserve"> поверхневий натяг? Від яких факторів залежить поверхневий </w:t>
      </w:r>
    </w:p>
    <w:p w:rsidR="00167A66" w:rsidRPr="0034024C" w:rsidRDefault="00167A66" w:rsidP="00B22219">
      <w:pPr>
        <w:spacing w:after="0" w:line="240" w:lineRule="auto"/>
        <w:ind w:left="360"/>
        <w:jc w:val="both"/>
        <w:rPr>
          <w:rFonts w:ascii="Times New Roman" w:hAnsi="Times New Roman" w:cs="Times New Roman"/>
          <w:sz w:val="28"/>
          <w:lang w:val="uk-UA"/>
        </w:rPr>
      </w:pPr>
      <w:r w:rsidRPr="0034024C">
        <w:rPr>
          <w:rFonts w:ascii="Times New Roman" w:hAnsi="Times New Roman" w:cs="Times New Roman"/>
          <w:sz w:val="28"/>
          <w:lang w:val="uk-UA"/>
        </w:rPr>
        <w:t>натяг і в яких одиницях він вимірюється?</w:t>
      </w:r>
    </w:p>
    <w:p w:rsidR="00167A66" w:rsidRPr="0034024C" w:rsidRDefault="004E2E8A" w:rsidP="004E2E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12</w:t>
      </w:r>
      <w:r w:rsidR="000B1AB2">
        <w:rPr>
          <w:rFonts w:ascii="Times New Roman" w:hAnsi="Times New Roman" w:cs="Times New Roman"/>
          <w:sz w:val="28"/>
          <w:lang w:val="uk-UA"/>
        </w:rPr>
        <w:t>.</w:t>
      </w:r>
      <w:r w:rsidR="00167A66" w:rsidRPr="00D67C52">
        <w:rPr>
          <w:rFonts w:ascii="Times New Roman" w:hAnsi="Times New Roman" w:cs="Times New Roman"/>
          <w:sz w:val="28"/>
          <w:lang w:val="uk-UA"/>
        </w:rPr>
        <w:t>Яке значення</w:t>
      </w:r>
      <w:r w:rsidR="00167A66" w:rsidRPr="0034024C">
        <w:rPr>
          <w:rFonts w:ascii="Times New Roman" w:hAnsi="Times New Roman" w:cs="Times New Roman"/>
          <w:sz w:val="28"/>
          <w:lang w:val="uk-UA"/>
        </w:rPr>
        <w:t xml:space="preserve"> явищ гомогенізації, карамелізація у технологічних процесах?</w:t>
      </w:r>
    </w:p>
    <w:p w:rsidR="00A6672D" w:rsidRDefault="00A6672D" w:rsidP="004E2E8A">
      <w:pPr>
        <w:spacing w:after="0" w:line="240" w:lineRule="auto"/>
        <w:rPr>
          <w:rFonts w:ascii="Times New Roman" w:eastAsia="Times New Roman" w:hAnsi="Times New Roman" w:cs="Times New Roman"/>
          <w:sz w:val="28"/>
          <w:szCs w:val="24"/>
          <w:lang w:val="uk-UA" w:eastAsia="ru-RU"/>
        </w:rPr>
      </w:pPr>
    </w:p>
    <w:p w:rsidR="008D1878" w:rsidRPr="00816BFE" w:rsidRDefault="00651278" w:rsidP="008D1878">
      <w:pPr>
        <w:spacing w:after="0" w:line="240" w:lineRule="auto"/>
        <w:ind w:left="720" w:hanging="360"/>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Лекція №</w:t>
      </w:r>
      <w:r w:rsidR="008D1878" w:rsidRPr="00816BFE">
        <w:rPr>
          <w:rFonts w:ascii="Times New Roman" w:eastAsia="Times New Roman" w:hAnsi="Times New Roman" w:cs="Times New Roman"/>
          <w:b/>
          <w:sz w:val="32"/>
          <w:szCs w:val="32"/>
          <w:lang w:val="uk-UA" w:eastAsia="ru-RU"/>
        </w:rPr>
        <w:t>2</w:t>
      </w:r>
    </w:p>
    <w:p w:rsidR="008D1878" w:rsidRPr="008D1878" w:rsidRDefault="008D1878" w:rsidP="008D187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w:t>
      </w:r>
      <w:r w:rsidR="00DE67AB">
        <w:rPr>
          <w:rFonts w:ascii="Times New Roman" w:eastAsia="Times New Roman" w:hAnsi="Times New Roman" w:cs="Times New Roman"/>
          <w:b/>
          <w:sz w:val="28"/>
          <w:szCs w:val="28"/>
          <w:lang w:val="uk-UA" w:eastAsia="ru-RU"/>
        </w:rPr>
        <w:t>:</w:t>
      </w:r>
      <w:r w:rsidR="00C75604">
        <w:rPr>
          <w:rFonts w:ascii="Times New Roman" w:eastAsia="Times New Roman" w:hAnsi="Times New Roman" w:cs="Times New Roman"/>
          <w:b/>
          <w:sz w:val="28"/>
          <w:szCs w:val="28"/>
          <w:lang w:val="uk-UA" w:eastAsia="ru-RU"/>
        </w:rPr>
        <w:t xml:space="preserve"> </w:t>
      </w:r>
      <w:r w:rsidRPr="008D1878">
        <w:rPr>
          <w:rFonts w:ascii="Times New Roman" w:eastAsia="Times New Roman" w:hAnsi="Times New Roman" w:cs="Times New Roman"/>
          <w:b/>
          <w:sz w:val="28"/>
          <w:szCs w:val="28"/>
          <w:lang w:val="uk-UA" w:eastAsia="ru-RU"/>
        </w:rPr>
        <w:t>Хімічна кінетика і каталіз. Хімічна рівновага.</w:t>
      </w:r>
    </w:p>
    <w:p w:rsidR="008D1878" w:rsidRPr="008D1878" w:rsidRDefault="00C75604" w:rsidP="008D187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Принцип </w:t>
      </w:r>
      <w:proofErr w:type="spellStart"/>
      <w:r>
        <w:rPr>
          <w:rFonts w:ascii="Times New Roman" w:eastAsia="Times New Roman" w:hAnsi="Times New Roman" w:cs="Times New Roman"/>
          <w:b/>
          <w:sz w:val="28"/>
          <w:szCs w:val="28"/>
          <w:lang w:val="uk-UA" w:eastAsia="ru-RU"/>
        </w:rPr>
        <w:t>Ле-Шательє</w:t>
      </w:r>
      <w:proofErr w:type="spellEnd"/>
      <w:r>
        <w:rPr>
          <w:rFonts w:ascii="Times New Roman" w:eastAsia="Times New Roman" w:hAnsi="Times New Roman" w:cs="Times New Roman"/>
          <w:b/>
          <w:sz w:val="28"/>
          <w:szCs w:val="28"/>
          <w:lang w:val="uk-UA" w:eastAsia="ru-RU"/>
        </w:rPr>
        <w:t>.</w:t>
      </w:r>
    </w:p>
    <w:p w:rsidR="008D1878" w:rsidRPr="008D1878" w:rsidRDefault="008D1878" w:rsidP="008D1878">
      <w:pPr>
        <w:spacing w:after="0" w:line="240" w:lineRule="auto"/>
        <w:jc w:val="center"/>
        <w:rPr>
          <w:rFonts w:ascii="Times New Roman" w:eastAsia="Times New Roman" w:hAnsi="Times New Roman" w:cs="Times New Roman"/>
          <w:b/>
          <w:sz w:val="28"/>
          <w:szCs w:val="28"/>
          <w:lang w:val="uk-UA" w:eastAsia="ru-RU"/>
        </w:rPr>
      </w:pPr>
    </w:p>
    <w:p w:rsidR="008D1878" w:rsidRPr="008D1878" w:rsidRDefault="008D1878" w:rsidP="008D1878">
      <w:pPr>
        <w:spacing w:after="0" w:line="240" w:lineRule="auto"/>
        <w:jc w:val="center"/>
        <w:rPr>
          <w:rFonts w:ascii="Times New Roman" w:eastAsia="Times New Roman" w:hAnsi="Times New Roman" w:cs="Times New Roman"/>
          <w:b/>
          <w:sz w:val="28"/>
          <w:szCs w:val="28"/>
          <w:lang w:val="uk-UA" w:eastAsia="ru-RU"/>
        </w:rPr>
      </w:pPr>
      <w:r w:rsidRPr="008D1878">
        <w:rPr>
          <w:rFonts w:ascii="Times New Roman" w:eastAsia="Times New Roman" w:hAnsi="Times New Roman" w:cs="Times New Roman"/>
          <w:b/>
          <w:sz w:val="28"/>
          <w:szCs w:val="28"/>
          <w:lang w:val="uk-UA" w:eastAsia="ru-RU"/>
        </w:rPr>
        <w:t>План.</w:t>
      </w:r>
    </w:p>
    <w:p w:rsidR="008D1878" w:rsidRPr="008D1878" w:rsidRDefault="008D1878" w:rsidP="008D1878">
      <w:pPr>
        <w:numPr>
          <w:ilvl w:val="0"/>
          <w:numId w:val="9"/>
        </w:numPr>
        <w:spacing w:after="0" w:line="240" w:lineRule="auto"/>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sz w:val="28"/>
          <w:szCs w:val="28"/>
          <w:lang w:val="uk-UA" w:eastAsia="ru-RU"/>
        </w:rPr>
        <w:t>Предмет хімічної кінетики. Швидкість хімічних реакцій, її залежність від різних факторів.</w:t>
      </w:r>
    </w:p>
    <w:p w:rsidR="008D1878" w:rsidRPr="008D1878" w:rsidRDefault="008D1878" w:rsidP="008D1878">
      <w:pPr>
        <w:numPr>
          <w:ilvl w:val="0"/>
          <w:numId w:val="9"/>
        </w:numPr>
        <w:spacing w:after="0" w:line="240" w:lineRule="auto"/>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sz w:val="28"/>
          <w:szCs w:val="28"/>
          <w:lang w:val="uk-UA" w:eastAsia="ru-RU"/>
        </w:rPr>
        <w:t>Каталіз і каталізатори. Ферментативний каталіз, його значення у харчовій технології.</w:t>
      </w:r>
    </w:p>
    <w:p w:rsidR="008D1878" w:rsidRPr="008D1878" w:rsidRDefault="008D1878" w:rsidP="007F3A7D">
      <w:pPr>
        <w:numPr>
          <w:ilvl w:val="0"/>
          <w:numId w:val="9"/>
        </w:numPr>
        <w:tabs>
          <w:tab w:val="left" w:pos="3402"/>
        </w:tabs>
        <w:spacing w:after="0" w:line="240" w:lineRule="auto"/>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sz w:val="28"/>
          <w:szCs w:val="28"/>
          <w:lang w:val="uk-UA" w:eastAsia="ru-RU"/>
        </w:rPr>
        <w:t>Фотохімічні реакції, їх роль у процесах зберігання та кулінарної обробки харчових продуктів.</w:t>
      </w:r>
    </w:p>
    <w:p w:rsidR="00BD0F69" w:rsidRPr="00933B4F" w:rsidRDefault="008D1878" w:rsidP="007F3A7D">
      <w:pPr>
        <w:numPr>
          <w:ilvl w:val="0"/>
          <w:numId w:val="9"/>
        </w:numPr>
        <w:tabs>
          <w:tab w:val="left" w:pos="3402"/>
        </w:tabs>
        <w:spacing w:after="0" w:line="240" w:lineRule="auto"/>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sz w:val="28"/>
          <w:szCs w:val="28"/>
          <w:lang w:val="uk-UA" w:eastAsia="ru-RU"/>
        </w:rPr>
        <w:t xml:space="preserve">Реакції оборотні і необоротні. Хімічна рівновага. Зміщення хімічної рівноваги. Принцип </w:t>
      </w:r>
      <w:proofErr w:type="spellStart"/>
      <w:r w:rsidRPr="008D1878">
        <w:rPr>
          <w:rFonts w:ascii="Times New Roman" w:eastAsia="Times New Roman" w:hAnsi="Times New Roman" w:cs="Times New Roman"/>
          <w:sz w:val="28"/>
          <w:szCs w:val="28"/>
          <w:lang w:val="uk-UA" w:eastAsia="ru-RU"/>
        </w:rPr>
        <w:t>Ле-Шательє</w:t>
      </w:r>
      <w:proofErr w:type="spellEnd"/>
      <w:r w:rsidR="00933B4F">
        <w:rPr>
          <w:rFonts w:ascii="Times New Roman" w:eastAsia="Times New Roman" w:hAnsi="Times New Roman" w:cs="Times New Roman"/>
          <w:sz w:val="28"/>
          <w:szCs w:val="28"/>
          <w:lang w:val="uk-UA" w:eastAsia="ru-RU"/>
        </w:rPr>
        <w:t>.</w:t>
      </w:r>
    </w:p>
    <w:p w:rsidR="00BD0F69" w:rsidRDefault="00BD0F69" w:rsidP="008D1878">
      <w:pPr>
        <w:spacing w:after="0" w:line="240" w:lineRule="auto"/>
        <w:rPr>
          <w:rFonts w:ascii="Times New Roman" w:eastAsia="Times New Roman" w:hAnsi="Times New Roman" w:cs="Times New Roman"/>
          <w:sz w:val="28"/>
          <w:szCs w:val="28"/>
          <w:lang w:val="uk-UA" w:eastAsia="ru-RU"/>
        </w:rPr>
      </w:pPr>
    </w:p>
    <w:p w:rsidR="00933B4F" w:rsidRPr="002511E3" w:rsidRDefault="00D76040" w:rsidP="00D76040">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933B4F" w:rsidRPr="0030709D">
        <w:rPr>
          <w:rFonts w:ascii="Times New Roman" w:eastAsia="Times New Roman" w:hAnsi="Times New Roman" w:cs="Times New Roman"/>
          <w:b/>
          <w:sz w:val="28"/>
          <w:szCs w:val="28"/>
          <w:lang w:val="uk-UA" w:eastAsia="ru-RU"/>
        </w:rPr>
        <w:t>Література</w:t>
      </w:r>
      <w:r w:rsidR="00933B4F">
        <w:rPr>
          <w:rFonts w:ascii="Times New Roman" w:eastAsia="Times New Roman" w:hAnsi="Times New Roman" w:cs="Times New Roman"/>
          <w:b/>
          <w:sz w:val="28"/>
          <w:szCs w:val="28"/>
          <w:lang w:val="uk-UA" w:eastAsia="ru-RU"/>
        </w:rPr>
        <w:t>:</w:t>
      </w:r>
    </w:p>
    <w:p w:rsidR="00341604" w:rsidRDefault="00341604" w:rsidP="00341604">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proofErr w:type="spellStart"/>
      <w:r w:rsidR="00933B4F">
        <w:rPr>
          <w:rFonts w:ascii="Times New Roman" w:eastAsia="Times New Roman" w:hAnsi="Times New Roman" w:cs="Times New Roman"/>
          <w:sz w:val="28"/>
          <w:szCs w:val="28"/>
          <w:lang w:val="uk-UA" w:eastAsia="ru-RU"/>
        </w:rPr>
        <w:t>Ліпатников</w:t>
      </w:r>
      <w:proofErr w:type="spellEnd"/>
      <w:r w:rsidR="00933B4F">
        <w:rPr>
          <w:rFonts w:ascii="Times New Roman" w:eastAsia="Times New Roman" w:hAnsi="Times New Roman" w:cs="Times New Roman"/>
          <w:sz w:val="28"/>
          <w:szCs w:val="28"/>
          <w:lang w:val="uk-UA" w:eastAsia="ru-RU"/>
        </w:rPr>
        <w:t xml:space="preserve"> В.Є., </w:t>
      </w:r>
      <w:proofErr w:type="spellStart"/>
      <w:r w:rsidR="00933B4F">
        <w:rPr>
          <w:rFonts w:ascii="Times New Roman" w:eastAsia="Times New Roman" w:hAnsi="Times New Roman" w:cs="Times New Roman"/>
          <w:sz w:val="28"/>
          <w:szCs w:val="28"/>
          <w:lang w:val="uk-UA" w:eastAsia="ru-RU"/>
        </w:rPr>
        <w:t>Казаков</w:t>
      </w:r>
      <w:proofErr w:type="spellEnd"/>
      <w:r w:rsidR="00933B4F">
        <w:rPr>
          <w:rFonts w:ascii="Times New Roman" w:eastAsia="Times New Roman" w:hAnsi="Times New Roman" w:cs="Times New Roman"/>
          <w:sz w:val="28"/>
          <w:szCs w:val="28"/>
          <w:lang w:val="uk-UA" w:eastAsia="ru-RU"/>
        </w:rPr>
        <w:t xml:space="preserve"> К.М. Фізична і колоїдна хімія. Київ. «Вища школа», </w:t>
      </w:r>
      <w:r>
        <w:rPr>
          <w:rFonts w:ascii="Times New Roman" w:eastAsia="Times New Roman" w:hAnsi="Times New Roman" w:cs="Times New Roman"/>
          <w:sz w:val="28"/>
          <w:szCs w:val="28"/>
          <w:lang w:val="uk-UA" w:eastAsia="ru-RU"/>
        </w:rPr>
        <w:t xml:space="preserve">   </w:t>
      </w:r>
    </w:p>
    <w:p w:rsidR="00933B4F" w:rsidRDefault="00341604" w:rsidP="00341604">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3B4F">
        <w:rPr>
          <w:rFonts w:ascii="Times New Roman" w:eastAsia="Times New Roman" w:hAnsi="Times New Roman" w:cs="Times New Roman"/>
          <w:sz w:val="28"/>
          <w:szCs w:val="28"/>
          <w:lang w:val="uk-UA" w:eastAsia="ru-RU"/>
        </w:rPr>
        <w:t>1983. – 197 с.</w:t>
      </w:r>
    </w:p>
    <w:p w:rsidR="00933B4F" w:rsidRDefault="00341604" w:rsidP="00CD7933">
      <w:pPr>
        <w:spacing w:after="0" w:line="240" w:lineRule="auto"/>
        <w:ind w:left="426" w:hanging="2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proofErr w:type="spellStart"/>
      <w:r w:rsidR="00933B4F">
        <w:rPr>
          <w:rFonts w:ascii="Times New Roman" w:eastAsia="Times New Roman" w:hAnsi="Times New Roman" w:cs="Times New Roman"/>
          <w:sz w:val="28"/>
          <w:szCs w:val="28"/>
          <w:lang w:val="uk-UA" w:eastAsia="ru-RU"/>
        </w:rPr>
        <w:t>Слободнюк</w:t>
      </w:r>
      <w:proofErr w:type="spellEnd"/>
      <w:r w:rsidR="00933B4F">
        <w:rPr>
          <w:rFonts w:ascii="Times New Roman" w:eastAsia="Times New Roman" w:hAnsi="Times New Roman" w:cs="Times New Roman"/>
          <w:sz w:val="28"/>
          <w:szCs w:val="28"/>
          <w:lang w:val="uk-UA" w:eastAsia="ru-RU"/>
        </w:rPr>
        <w:t xml:space="preserve"> Р.Є. Фізична і колоїдна хімія. Навчальний </w:t>
      </w:r>
      <w:proofErr w:type="spellStart"/>
      <w:r w:rsidR="00933B4F">
        <w:rPr>
          <w:rFonts w:ascii="Times New Roman" w:eastAsia="Times New Roman" w:hAnsi="Times New Roman" w:cs="Times New Roman"/>
          <w:sz w:val="28"/>
          <w:szCs w:val="28"/>
          <w:lang w:val="uk-UA" w:eastAsia="ru-RU"/>
        </w:rPr>
        <w:t>посібник.-</w:t>
      </w:r>
      <w:proofErr w:type="spellEnd"/>
      <w:r w:rsidR="00933B4F">
        <w:rPr>
          <w:rFonts w:ascii="Times New Roman" w:eastAsia="Times New Roman" w:hAnsi="Times New Roman" w:cs="Times New Roman"/>
          <w:sz w:val="28"/>
          <w:szCs w:val="28"/>
          <w:lang w:val="uk-UA" w:eastAsia="ru-RU"/>
        </w:rPr>
        <w:t xml:space="preserve"> Львів: </w:t>
      </w:r>
      <w:r w:rsidR="00CD7933">
        <w:rPr>
          <w:rFonts w:ascii="Times New Roman" w:eastAsia="Times New Roman" w:hAnsi="Times New Roman" w:cs="Times New Roman"/>
          <w:sz w:val="28"/>
          <w:szCs w:val="28"/>
          <w:lang w:val="uk-UA" w:eastAsia="ru-RU"/>
        </w:rPr>
        <w:t xml:space="preserve"> </w:t>
      </w:r>
      <w:proofErr w:type="spellStart"/>
      <w:r w:rsidR="00933B4F">
        <w:rPr>
          <w:rFonts w:ascii="Times New Roman" w:eastAsia="Times New Roman" w:hAnsi="Times New Roman" w:cs="Times New Roman"/>
          <w:sz w:val="28"/>
          <w:szCs w:val="28"/>
          <w:lang w:val="uk-UA" w:eastAsia="ru-RU"/>
        </w:rPr>
        <w:t>Компакт</w:t>
      </w:r>
      <w:proofErr w:type="spellEnd"/>
      <w:r w:rsidR="00933B4F">
        <w:rPr>
          <w:rFonts w:ascii="Times New Roman" w:eastAsia="Times New Roman" w:hAnsi="Times New Roman" w:cs="Times New Roman"/>
          <w:sz w:val="28"/>
          <w:szCs w:val="28"/>
          <w:lang w:val="uk-UA" w:eastAsia="ru-RU"/>
        </w:rPr>
        <w:t xml:space="preserve"> – ЛВ, 2007. – 336 с. </w:t>
      </w:r>
    </w:p>
    <w:p w:rsidR="00933B4F" w:rsidRPr="00815757" w:rsidRDefault="00CD7933" w:rsidP="00815757">
      <w:pPr>
        <w:spacing w:after="0" w:line="240" w:lineRule="auto"/>
        <w:ind w:left="426"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5757">
        <w:rPr>
          <w:rFonts w:ascii="Times New Roman" w:eastAsia="Times New Roman" w:hAnsi="Times New Roman" w:cs="Times New Roman"/>
          <w:sz w:val="28"/>
          <w:szCs w:val="28"/>
          <w:lang w:val="uk-UA" w:eastAsia="ru-RU"/>
        </w:rPr>
        <w:t>3</w:t>
      </w:r>
      <w:r w:rsidR="00341604">
        <w:rPr>
          <w:rFonts w:ascii="Times New Roman" w:eastAsia="Times New Roman" w:hAnsi="Times New Roman" w:cs="Times New Roman"/>
          <w:sz w:val="28"/>
          <w:szCs w:val="28"/>
          <w:lang w:val="uk-UA" w:eastAsia="ru-RU"/>
        </w:rPr>
        <w:t xml:space="preserve">. </w:t>
      </w:r>
      <w:r w:rsidR="00E06A31">
        <w:rPr>
          <w:rFonts w:ascii="Times New Roman" w:eastAsia="Times New Roman" w:hAnsi="Times New Roman" w:cs="Times New Roman"/>
          <w:sz w:val="28"/>
          <w:szCs w:val="28"/>
          <w:lang w:val="uk-UA" w:eastAsia="ru-RU"/>
        </w:rPr>
        <w:t>Білий О.В.</w:t>
      </w:r>
      <w:r w:rsidR="004E05BE">
        <w:rPr>
          <w:rFonts w:ascii="Times New Roman" w:eastAsia="Times New Roman" w:hAnsi="Times New Roman" w:cs="Times New Roman"/>
          <w:sz w:val="28"/>
          <w:szCs w:val="28"/>
          <w:lang w:val="uk-UA" w:eastAsia="ru-RU"/>
        </w:rPr>
        <w:t xml:space="preserve">, </w:t>
      </w:r>
      <w:r w:rsidR="00E06A31">
        <w:rPr>
          <w:rFonts w:ascii="Times New Roman" w:eastAsia="Times New Roman" w:hAnsi="Times New Roman" w:cs="Times New Roman"/>
          <w:sz w:val="28"/>
          <w:szCs w:val="28"/>
          <w:lang w:val="uk-UA" w:eastAsia="ru-RU"/>
        </w:rPr>
        <w:t>Біла Л.М.</w:t>
      </w:r>
      <w:r w:rsidR="004E05BE">
        <w:rPr>
          <w:rFonts w:ascii="Times New Roman" w:eastAsia="Times New Roman" w:hAnsi="Times New Roman" w:cs="Times New Roman"/>
          <w:sz w:val="28"/>
          <w:szCs w:val="28"/>
          <w:lang w:val="uk-UA" w:eastAsia="ru-RU"/>
        </w:rPr>
        <w:t xml:space="preserve"> Фізична і колоїдна хімія: Задачі і вправи.-К.:Вища шк., </w:t>
      </w:r>
      <w:r>
        <w:rPr>
          <w:rFonts w:ascii="Times New Roman" w:eastAsia="Times New Roman" w:hAnsi="Times New Roman" w:cs="Times New Roman"/>
          <w:sz w:val="28"/>
          <w:szCs w:val="28"/>
          <w:lang w:val="uk-UA" w:eastAsia="ru-RU"/>
        </w:rPr>
        <w:t xml:space="preserve"> </w:t>
      </w:r>
      <w:r w:rsidR="004E05BE">
        <w:rPr>
          <w:rFonts w:ascii="Times New Roman" w:eastAsia="Times New Roman" w:hAnsi="Times New Roman" w:cs="Times New Roman"/>
          <w:sz w:val="28"/>
          <w:szCs w:val="28"/>
          <w:lang w:val="uk-UA" w:eastAsia="ru-RU"/>
        </w:rPr>
        <w:t>1981.- 127 с.</w:t>
      </w:r>
    </w:p>
    <w:p w:rsidR="00933B4F" w:rsidRDefault="00815757" w:rsidP="00D76040">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4</w:t>
      </w:r>
      <w:r w:rsidR="00933B4F" w:rsidRPr="00BF47D9">
        <w:rPr>
          <w:rFonts w:ascii="Times New Roman" w:hAnsi="Times New Roman" w:cs="Times New Roman"/>
          <w:sz w:val="28"/>
          <w:szCs w:val="28"/>
          <w:lang w:val="uk-UA"/>
        </w:rPr>
        <w:t xml:space="preserve">. </w:t>
      </w:r>
      <w:proofErr w:type="spellStart"/>
      <w:r w:rsidR="00933B4F" w:rsidRPr="00BF4A69">
        <w:rPr>
          <w:rFonts w:ascii="Times New Roman" w:hAnsi="Times New Roman" w:cs="Times New Roman"/>
          <w:sz w:val="28"/>
          <w:szCs w:val="28"/>
          <w:lang w:val="en-US"/>
        </w:rPr>
        <w:t>Elibrary</w:t>
      </w:r>
      <w:proofErr w:type="spellEnd"/>
      <w:r w:rsidR="00933B4F" w:rsidRPr="00BF47D9">
        <w:rPr>
          <w:rFonts w:ascii="Times New Roman" w:hAnsi="Times New Roman" w:cs="Times New Roman"/>
          <w:sz w:val="28"/>
          <w:szCs w:val="28"/>
          <w:lang w:val="uk-UA"/>
        </w:rPr>
        <w:t>.</w:t>
      </w:r>
      <w:proofErr w:type="spellStart"/>
      <w:r w:rsidR="00933B4F" w:rsidRPr="00BF4A69">
        <w:rPr>
          <w:rFonts w:ascii="Times New Roman" w:hAnsi="Times New Roman" w:cs="Times New Roman"/>
          <w:sz w:val="28"/>
          <w:szCs w:val="28"/>
          <w:lang w:val="en-US"/>
        </w:rPr>
        <w:t>nubip</w:t>
      </w:r>
      <w:proofErr w:type="spellEnd"/>
      <w:r w:rsidR="00933B4F" w:rsidRPr="00BF47D9">
        <w:rPr>
          <w:rFonts w:ascii="Times New Roman" w:hAnsi="Times New Roman" w:cs="Times New Roman"/>
          <w:sz w:val="28"/>
          <w:szCs w:val="28"/>
          <w:lang w:val="uk-UA"/>
        </w:rPr>
        <w:t>.</w:t>
      </w:r>
      <w:proofErr w:type="spellStart"/>
      <w:r w:rsidR="00933B4F" w:rsidRPr="00BF4A69">
        <w:rPr>
          <w:rFonts w:ascii="Times New Roman" w:hAnsi="Times New Roman" w:cs="Times New Roman"/>
          <w:sz w:val="28"/>
          <w:szCs w:val="28"/>
          <w:lang w:val="en-US"/>
        </w:rPr>
        <w:t>edu</w:t>
      </w:r>
      <w:proofErr w:type="spellEnd"/>
      <w:r w:rsidR="00933B4F" w:rsidRPr="00BF47D9">
        <w:rPr>
          <w:rFonts w:ascii="Times New Roman" w:hAnsi="Times New Roman" w:cs="Times New Roman"/>
          <w:sz w:val="28"/>
          <w:szCs w:val="28"/>
          <w:lang w:val="uk-UA"/>
        </w:rPr>
        <w:t>.</w:t>
      </w:r>
      <w:proofErr w:type="spellStart"/>
      <w:r w:rsidR="00933B4F" w:rsidRPr="00BF4A69">
        <w:rPr>
          <w:rFonts w:ascii="Times New Roman" w:hAnsi="Times New Roman" w:cs="Times New Roman"/>
          <w:sz w:val="28"/>
          <w:szCs w:val="28"/>
          <w:lang w:val="en-US"/>
        </w:rPr>
        <w:t>ua</w:t>
      </w:r>
      <w:proofErr w:type="spellEnd"/>
      <w:r w:rsidR="00933B4F" w:rsidRPr="00BF47D9">
        <w:rPr>
          <w:rFonts w:ascii="Times New Roman" w:hAnsi="Times New Roman" w:cs="Times New Roman"/>
          <w:sz w:val="28"/>
          <w:szCs w:val="28"/>
          <w:lang w:val="uk-UA"/>
        </w:rPr>
        <w:t>/4654/</w:t>
      </w:r>
      <w:proofErr w:type="spellStart"/>
      <w:r w:rsidR="00933B4F" w:rsidRPr="00BF4A69">
        <w:rPr>
          <w:rFonts w:ascii="Times New Roman" w:hAnsi="Times New Roman" w:cs="Times New Roman"/>
          <w:sz w:val="28"/>
          <w:szCs w:val="28"/>
          <w:lang w:val="en-US"/>
        </w:rPr>
        <w:t>Vovcotrub_Phys_Col</w:t>
      </w:r>
      <w:proofErr w:type="spellEnd"/>
      <w:r w:rsidR="00933B4F" w:rsidRPr="00BF4A69">
        <w:rPr>
          <w:rFonts w:ascii="Times New Roman" w:hAnsi="Times New Roman" w:cs="Times New Roman"/>
          <w:sz w:val="28"/>
          <w:szCs w:val="28"/>
          <w:lang w:val="en-US"/>
        </w:rPr>
        <w:t xml:space="preserve">_ </w:t>
      </w:r>
      <w:proofErr w:type="spellStart"/>
      <w:r w:rsidR="00933B4F" w:rsidRPr="00BF4A69">
        <w:rPr>
          <w:rFonts w:ascii="Times New Roman" w:hAnsi="Times New Roman" w:cs="Times New Roman"/>
          <w:sz w:val="28"/>
          <w:szCs w:val="28"/>
          <w:lang w:val="en-US"/>
        </w:rPr>
        <w:t>Chem_Pidr_NUBIP</w:t>
      </w:r>
      <w:proofErr w:type="spellEnd"/>
    </w:p>
    <w:p w:rsidR="00933B4F" w:rsidRDefault="00933B4F" w:rsidP="00D76040">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A69">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ідручник з фізичної та колоїдної хімії). </w:t>
      </w:r>
    </w:p>
    <w:p w:rsidR="00815757" w:rsidRDefault="00815757" w:rsidP="00D76040">
      <w:pPr>
        <w:spacing w:after="0"/>
        <w:ind w:left="142"/>
        <w:rPr>
          <w:rFonts w:ascii="Times New Roman" w:hAnsi="Times New Roman" w:cs="Times New Roman"/>
          <w:sz w:val="28"/>
          <w:szCs w:val="28"/>
          <w:lang w:val="uk-UA"/>
        </w:rPr>
      </w:pPr>
    </w:p>
    <w:p w:rsidR="00B94AEA" w:rsidRPr="00B94AEA" w:rsidRDefault="00B94AEA" w:rsidP="00373915">
      <w:pPr>
        <w:numPr>
          <w:ilvl w:val="0"/>
          <w:numId w:val="47"/>
        </w:numPr>
        <w:spacing w:after="0" w:line="240" w:lineRule="auto"/>
        <w:rPr>
          <w:rFonts w:ascii="Times New Roman" w:eastAsia="Times New Roman" w:hAnsi="Times New Roman" w:cs="Times New Roman"/>
          <w:b/>
          <w:sz w:val="28"/>
          <w:szCs w:val="28"/>
          <w:lang w:val="uk-UA" w:eastAsia="ru-RU"/>
        </w:rPr>
      </w:pPr>
      <w:r w:rsidRPr="00B94AEA">
        <w:rPr>
          <w:rFonts w:ascii="Times New Roman" w:eastAsia="Times New Roman" w:hAnsi="Times New Roman" w:cs="Times New Roman"/>
          <w:b/>
          <w:sz w:val="28"/>
          <w:szCs w:val="28"/>
          <w:lang w:val="uk-UA" w:eastAsia="ru-RU"/>
        </w:rPr>
        <w:t>Предмет хімічної кінетики. Швидкість хімічних реакцій, її залежність від різних факторів.</w:t>
      </w:r>
    </w:p>
    <w:p w:rsidR="009248B2" w:rsidRDefault="009248B2" w:rsidP="008D1878">
      <w:pPr>
        <w:shd w:val="clear" w:color="auto" w:fill="FFFFFF"/>
        <w:tabs>
          <w:tab w:val="left" w:pos="0"/>
        </w:tabs>
        <w:spacing w:after="0" w:line="240" w:lineRule="auto"/>
        <w:ind w:firstLine="540"/>
        <w:jc w:val="both"/>
        <w:rPr>
          <w:rFonts w:ascii="Times New Roman" w:eastAsia="Times New Roman" w:hAnsi="Times New Roman" w:cs="Times New Roman"/>
          <w:b/>
          <w:sz w:val="28"/>
          <w:szCs w:val="28"/>
          <w:lang w:val="uk-UA" w:eastAsia="ru-RU"/>
        </w:rPr>
      </w:pPr>
    </w:p>
    <w:p w:rsidR="008D1878" w:rsidRPr="008D1878" w:rsidRDefault="008D1878" w:rsidP="008637D7">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b/>
          <w:color w:val="000000"/>
          <w:spacing w:val="-3"/>
          <w:sz w:val="28"/>
          <w:szCs w:val="28"/>
          <w:lang w:val="uk-UA" w:eastAsia="ru-RU"/>
        </w:rPr>
        <w:t xml:space="preserve"> </w:t>
      </w:r>
      <w:r w:rsidRPr="008D1878">
        <w:rPr>
          <w:rFonts w:ascii="Times New Roman" w:eastAsia="Times New Roman" w:hAnsi="Times New Roman" w:cs="Times New Roman"/>
          <w:color w:val="000000"/>
          <w:spacing w:val="-3"/>
          <w:sz w:val="28"/>
          <w:szCs w:val="28"/>
          <w:lang w:val="uk-UA" w:eastAsia="ru-RU"/>
        </w:rPr>
        <w:t xml:space="preserve">Розділ  </w:t>
      </w:r>
      <w:proofErr w:type="spellStart"/>
      <w:r w:rsidRPr="008D1878">
        <w:rPr>
          <w:rFonts w:ascii="Times New Roman" w:eastAsia="Times New Roman" w:hAnsi="Times New Roman" w:cs="Times New Roman"/>
          <w:color w:val="000000"/>
          <w:spacing w:val="-3"/>
          <w:sz w:val="28"/>
          <w:szCs w:val="28"/>
          <w:lang w:val="uk-UA" w:eastAsia="ru-RU"/>
        </w:rPr>
        <w:t>xiмії</w:t>
      </w:r>
      <w:proofErr w:type="spellEnd"/>
      <w:r w:rsidRPr="008D1878">
        <w:rPr>
          <w:rFonts w:ascii="Times New Roman" w:eastAsia="Times New Roman" w:hAnsi="Times New Roman" w:cs="Times New Roman"/>
          <w:color w:val="000000"/>
          <w:spacing w:val="-3"/>
          <w:sz w:val="28"/>
          <w:szCs w:val="28"/>
          <w:lang w:val="uk-UA" w:eastAsia="ru-RU"/>
        </w:rPr>
        <w:t xml:space="preserve">,   в   якому   вивчається   швидкість   хімічних реакцій, називається </w:t>
      </w:r>
      <w:r w:rsidRPr="008D1878">
        <w:rPr>
          <w:rFonts w:ascii="Times New Roman" w:eastAsia="Times New Roman" w:hAnsi="Times New Roman" w:cs="Times New Roman"/>
          <w:b/>
          <w:bCs/>
          <w:color w:val="000000"/>
          <w:spacing w:val="-3"/>
          <w:sz w:val="28"/>
          <w:szCs w:val="28"/>
          <w:lang w:val="uk-UA" w:eastAsia="ru-RU"/>
        </w:rPr>
        <w:t>хімічною кінетикою.</w:t>
      </w:r>
    </w:p>
    <w:p w:rsidR="008D1878" w:rsidRPr="008D1878" w:rsidRDefault="008D1878" w:rsidP="008637D7">
      <w:pPr>
        <w:shd w:val="clear" w:color="auto" w:fill="FFFFFF"/>
        <w:spacing w:after="0" w:line="240" w:lineRule="auto"/>
        <w:ind w:firstLine="605"/>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z w:val="28"/>
          <w:szCs w:val="28"/>
          <w:lang w:val="uk-UA" w:eastAsia="ru-RU"/>
        </w:rPr>
        <w:t>Швидкості окремих реакцій можуть значно відрізня</w:t>
      </w:r>
      <w:r w:rsidRPr="008D1878">
        <w:rPr>
          <w:rFonts w:ascii="Times New Roman" w:eastAsia="Times New Roman" w:hAnsi="Times New Roman" w:cs="Times New Roman"/>
          <w:color w:val="000000"/>
          <w:spacing w:val="-1"/>
          <w:sz w:val="28"/>
          <w:szCs w:val="28"/>
          <w:lang w:val="uk-UA" w:eastAsia="ru-RU"/>
        </w:rPr>
        <w:t xml:space="preserve">тися. Є реакції, які відбуваються дуже швидко, наприклад, </w:t>
      </w:r>
      <w:r w:rsidRPr="008D1878">
        <w:rPr>
          <w:rFonts w:ascii="Times New Roman" w:eastAsia="Times New Roman" w:hAnsi="Times New Roman" w:cs="Times New Roman"/>
          <w:color w:val="000000"/>
          <w:spacing w:val="2"/>
          <w:sz w:val="28"/>
          <w:szCs w:val="28"/>
          <w:lang w:val="uk-UA" w:eastAsia="ru-RU"/>
        </w:rPr>
        <w:t xml:space="preserve">перетворення вибухових речовин, горіння пороху, </w:t>
      </w:r>
      <w:proofErr w:type="spellStart"/>
      <w:r w:rsidRPr="008D1878">
        <w:rPr>
          <w:rFonts w:ascii="Times New Roman" w:eastAsia="Times New Roman" w:hAnsi="Times New Roman" w:cs="Times New Roman"/>
          <w:color w:val="000000"/>
          <w:spacing w:val="2"/>
          <w:sz w:val="28"/>
          <w:szCs w:val="28"/>
          <w:lang w:val="uk-UA" w:eastAsia="ru-RU"/>
        </w:rPr>
        <w:t>нейтраліза</w:t>
      </w:r>
      <w:r w:rsidR="008637D7">
        <w:rPr>
          <w:rFonts w:ascii="Times New Roman" w:eastAsia="Times New Roman" w:hAnsi="Times New Roman" w:cs="Times New Roman"/>
          <w:color w:val="000000"/>
          <w:spacing w:val="-3"/>
          <w:sz w:val="28"/>
          <w:szCs w:val="28"/>
          <w:lang w:val="uk-UA" w:eastAsia="ru-RU"/>
        </w:rPr>
        <w:t>я</w:t>
      </w:r>
      <w:proofErr w:type="spellEnd"/>
      <w:r w:rsidR="008637D7">
        <w:rPr>
          <w:rFonts w:ascii="Times New Roman" w:eastAsia="Times New Roman" w:hAnsi="Times New Roman" w:cs="Times New Roman"/>
          <w:color w:val="000000"/>
          <w:spacing w:val="-3"/>
          <w:sz w:val="28"/>
          <w:szCs w:val="28"/>
          <w:lang w:val="uk-UA" w:eastAsia="ru-RU"/>
        </w:rPr>
        <w:t xml:space="preserve"> кислот лугами. </w:t>
      </w:r>
      <w:proofErr w:type="spellStart"/>
      <w:r w:rsidR="008637D7">
        <w:rPr>
          <w:rFonts w:ascii="Times New Roman" w:eastAsia="Times New Roman" w:hAnsi="Times New Roman" w:cs="Times New Roman"/>
          <w:color w:val="000000"/>
          <w:spacing w:val="-3"/>
          <w:sz w:val="28"/>
          <w:szCs w:val="28"/>
          <w:lang w:val="uk-UA" w:eastAsia="ru-RU"/>
        </w:rPr>
        <w:t>Iнш</w:t>
      </w:r>
      <w:r w:rsidRPr="008D1878">
        <w:rPr>
          <w:rFonts w:ascii="Times New Roman" w:eastAsia="Times New Roman" w:hAnsi="Times New Roman" w:cs="Times New Roman"/>
          <w:color w:val="000000"/>
          <w:spacing w:val="-3"/>
          <w:sz w:val="28"/>
          <w:szCs w:val="28"/>
          <w:lang w:val="uk-UA" w:eastAsia="ru-RU"/>
        </w:rPr>
        <w:t>i</w:t>
      </w:r>
      <w:proofErr w:type="spellEnd"/>
      <w:r w:rsidRPr="008D1878">
        <w:rPr>
          <w:rFonts w:ascii="Times New Roman" w:eastAsia="Times New Roman" w:hAnsi="Times New Roman" w:cs="Times New Roman"/>
          <w:color w:val="000000"/>
          <w:spacing w:val="-3"/>
          <w:sz w:val="28"/>
          <w:szCs w:val="28"/>
          <w:lang w:val="uk-UA" w:eastAsia="ru-RU"/>
        </w:rPr>
        <w:t xml:space="preserve"> реакції відбуваються значно </w:t>
      </w:r>
      <w:r w:rsidRPr="008D1878">
        <w:rPr>
          <w:rFonts w:ascii="Times New Roman" w:eastAsia="Times New Roman" w:hAnsi="Times New Roman" w:cs="Times New Roman"/>
          <w:color w:val="000000"/>
          <w:spacing w:val="-1"/>
          <w:sz w:val="28"/>
          <w:szCs w:val="28"/>
          <w:lang w:val="uk-UA" w:eastAsia="ru-RU"/>
        </w:rPr>
        <w:t xml:space="preserve">повільніше, наприклад, ті, що призводять до </w:t>
      </w:r>
      <w:r w:rsidRPr="008D1878">
        <w:rPr>
          <w:rFonts w:ascii="Times New Roman" w:eastAsia="Times New Roman" w:hAnsi="Times New Roman" w:cs="Times New Roman"/>
          <w:b/>
          <w:bCs/>
          <w:color w:val="000000"/>
          <w:spacing w:val="-1"/>
          <w:sz w:val="28"/>
          <w:szCs w:val="28"/>
          <w:lang w:val="uk-UA" w:eastAsia="ru-RU"/>
        </w:rPr>
        <w:t xml:space="preserve">корозії </w:t>
      </w:r>
      <w:r w:rsidRPr="008D1878">
        <w:rPr>
          <w:rFonts w:ascii="Times New Roman" w:eastAsia="Times New Roman" w:hAnsi="Times New Roman" w:cs="Times New Roman"/>
          <w:color w:val="000000"/>
          <w:spacing w:val="-1"/>
          <w:sz w:val="28"/>
          <w:szCs w:val="28"/>
          <w:lang w:val="uk-UA" w:eastAsia="ru-RU"/>
        </w:rPr>
        <w:t>металів.</w:t>
      </w:r>
    </w:p>
    <w:p w:rsidR="008D1878" w:rsidRPr="008D1878" w:rsidRDefault="008D1878" w:rsidP="008637D7">
      <w:pPr>
        <w:shd w:val="clear" w:color="auto" w:fill="FFFFFF"/>
        <w:tabs>
          <w:tab w:val="left" w:pos="374"/>
        </w:tabs>
        <w:spacing w:after="0" w:line="240" w:lineRule="auto"/>
        <w:ind w:firstLine="398"/>
        <w:jc w:val="both"/>
        <w:rPr>
          <w:rFonts w:ascii="Times New Roman" w:eastAsia="Times New Roman" w:hAnsi="Times New Roman" w:cs="Times New Roman"/>
          <w:color w:val="000000"/>
          <w:sz w:val="28"/>
          <w:szCs w:val="28"/>
          <w:lang w:val="uk-UA" w:eastAsia="ru-RU"/>
        </w:rPr>
      </w:pPr>
      <w:r w:rsidRPr="008D1878">
        <w:rPr>
          <w:rFonts w:ascii="Times New Roman" w:eastAsia="Times New Roman" w:hAnsi="Times New Roman" w:cs="Times New Roman"/>
          <w:color w:val="000000"/>
          <w:spacing w:val="-6"/>
          <w:sz w:val="28"/>
          <w:szCs w:val="28"/>
          <w:lang w:val="uk-UA" w:eastAsia="ru-RU"/>
        </w:rPr>
        <w:t xml:space="preserve">Швидкість хімічних реакцій відіграє фундаментальну роль </w:t>
      </w:r>
      <w:r w:rsidRPr="008D1878">
        <w:rPr>
          <w:rFonts w:ascii="Times New Roman" w:eastAsia="Times New Roman" w:hAnsi="Times New Roman" w:cs="Times New Roman"/>
          <w:color w:val="000000"/>
          <w:spacing w:val="-2"/>
          <w:sz w:val="28"/>
          <w:szCs w:val="28"/>
          <w:lang w:val="uk-UA" w:eastAsia="ru-RU"/>
        </w:rPr>
        <w:t xml:space="preserve">у хімічній технології, біологічних процесах, ефективності </w:t>
      </w:r>
      <w:r w:rsidRPr="008D1878">
        <w:rPr>
          <w:rFonts w:ascii="Times New Roman" w:eastAsia="Times New Roman" w:hAnsi="Times New Roman" w:cs="Times New Roman"/>
          <w:color w:val="000000"/>
          <w:spacing w:val="-3"/>
          <w:sz w:val="28"/>
          <w:szCs w:val="28"/>
          <w:lang w:val="uk-UA" w:eastAsia="ru-RU"/>
        </w:rPr>
        <w:t xml:space="preserve">дії лікарських </w:t>
      </w:r>
      <w:proofErr w:type="spellStart"/>
      <w:r w:rsidRPr="008D1878">
        <w:rPr>
          <w:rFonts w:ascii="Times New Roman" w:eastAsia="Times New Roman" w:hAnsi="Times New Roman" w:cs="Times New Roman"/>
          <w:color w:val="000000"/>
          <w:spacing w:val="-3"/>
          <w:sz w:val="28"/>
          <w:szCs w:val="28"/>
          <w:lang w:val="uk-UA" w:eastAsia="ru-RU"/>
        </w:rPr>
        <w:t>пpeпapaтів</w:t>
      </w:r>
      <w:proofErr w:type="spellEnd"/>
      <w:r w:rsidRPr="008D1878">
        <w:rPr>
          <w:rFonts w:ascii="Times New Roman" w:eastAsia="Times New Roman" w:hAnsi="Times New Roman" w:cs="Times New Roman"/>
          <w:color w:val="000000"/>
          <w:spacing w:val="-3"/>
          <w:sz w:val="28"/>
          <w:szCs w:val="28"/>
          <w:lang w:val="uk-UA" w:eastAsia="ru-RU"/>
        </w:rPr>
        <w:t xml:space="preserve"> на організм тощо.</w:t>
      </w:r>
    </w:p>
    <w:p w:rsidR="008D1878" w:rsidRPr="008D1878" w:rsidRDefault="008D1878" w:rsidP="008637D7">
      <w:pPr>
        <w:shd w:val="clear" w:color="auto" w:fill="FFFFFF"/>
        <w:tabs>
          <w:tab w:val="left" w:pos="374"/>
        </w:tabs>
        <w:spacing w:after="0" w:line="240" w:lineRule="auto"/>
        <w:ind w:firstLine="539"/>
        <w:jc w:val="both"/>
        <w:rPr>
          <w:rFonts w:ascii="Times New Roman" w:eastAsia="Times New Roman" w:hAnsi="Times New Roman" w:cs="Times New Roman"/>
          <w:color w:val="000000"/>
          <w:sz w:val="28"/>
          <w:szCs w:val="28"/>
          <w:lang w:val="uk-UA" w:eastAsia="ru-RU"/>
        </w:rPr>
      </w:pPr>
      <w:r w:rsidRPr="008D1878">
        <w:rPr>
          <w:rFonts w:ascii="Times New Roman" w:eastAsia="Times New Roman" w:hAnsi="Times New Roman" w:cs="Times New Roman"/>
          <w:b/>
          <w:bCs/>
          <w:color w:val="000000"/>
          <w:spacing w:val="4"/>
          <w:sz w:val="28"/>
          <w:szCs w:val="28"/>
          <w:lang w:val="uk-UA" w:eastAsia="ru-RU"/>
        </w:rPr>
        <w:t xml:space="preserve">Швидкість хімічної реакції </w:t>
      </w:r>
      <w:r w:rsidRPr="008D1878">
        <w:rPr>
          <w:rFonts w:ascii="Times New Roman" w:eastAsia="Times New Roman" w:hAnsi="Times New Roman" w:cs="Times New Roman"/>
          <w:color w:val="000000"/>
          <w:spacing w:val="4"/>
          <w:sz w:val="28"/>
          <w:szCs w:val="28"/>
          <w:lang w:val="uk-UA" w:eastAsia="ru-RU"/>
        </w:rPr>
        <w:t>(середня швидкість) визна</w:t>
      </w:r>
      <w:r w:rsidRPr="008D1878">
        <w:rPr>
          <w:rFonts w:ascii="Times New Roman" w:eastAsia="Times New Roman" w:hAnsi="Times New Roman" w:cs="Times New Roman"/>
          <w:color w:val="000000"/>
          <w:spacing w:val="-3"/>
          <w:sz w:val="28"/>
          <w:szCs w:val="28"/>
          <w:lang w:val="uk-UA" w:eastAsia="ru-RU"/>
        </w:rPr>
        <w:t xml:space="preserve">чається середньою зміною концентрації однієї із речовин, що беруть участь в реакції (вихідної чи кінцевої) за певний </w:t>
      </w:r>
      <w:r w:rsidRPr="008D1878">
        <w:rPr>
          <w:rFonts w:ascii="Times New Roman" w:eastAsia="Times New Roman" w:hAnsi="Times New Roman" w:cs="Times New Roman"/>
          <w:color w:val="000000"/>
          <w:spacing w:val="-6"/>
          <w:sz w:val="28"/>
          <w:szCs w:val="28"/>
          <w:lang w:val="uk-UA" w:eastAsia="ru-RU"/>
        </w:rPr>
        <w:t>проміжок часу:</w:t>
      </w:r>
    </w:p>
    <w:p w:rsidR="008D1878" w:rsidRPr="008D1878" w:rsidRDefault="008D1878" w:rsidP="008637D7">
      <w:pPr>
        <w:spacing w:after="0" w:line="240" w:lineRule="auto"/>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position w:val="-30"/>
          <w:sz w:val="28"/>
          <w:szCs w:val="28"/>
          <w:lang w:val="uk-UA" w:eastAsia="ru-RU"/>
        </w:rPr>
        <w:object w:dxaOrig="2220" w:dyaOrig="700">
          <v:shape id="_x0000_i1042" type="#_x0000_t75" style="width:111pt;height:35.25pt" o:ole="">
            <v:imagedata r:id="rId37" o:title=""/>
          </v:shape>
          <o:OLEObject Type="Embed" ProgID="Equation.3" ShapeID="_x0000_i1042" DrawAspect="Content" ObjectID="_1737532310" r:id="rId38"/>
        </w:object>
      </w:r>
    </w:p>
    <w:p w:rsidR="008D1878" w:rsidRPr="008D1878" w:rsidRDefault="008D1878" w:rsidP="008637D7">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де  с</w:t>
      </w:r>
      <w:r w:rsidRPr="008D1878">
        <w:rPr>
          <w:rFonts w:ascii="Times New Roman" w:eastAsia="Times New Roman" w:hAnsi="Times New Roman" w:cs="Times New Roman"/>
          <w:sz w:val="28"/>
          <w:szCs w:val="24"/>
          <w:vertAlign w:val="subscript"/>
          <w:lang w:val="uk-UA" w:eastAsia="ru-RU"/>
        </w:rPr>
        <w:t>1</w:t>
      </w:r>
      <w:r w:rsidRPr="008D1878">
        <w:rPr>
          <w:rFonts w:ascii="Times New Roman" w:eastAsia="Times New Roman" w:hAnsi="Times New Roman" w:cs="Times New Roman"/>
          <w:sz w:val="28"/>
          <w:szCs w:val="24"/>
          <w:lang w:val="uk-UA" w:eastAsia="ru-RU"/>
        </w:rPr>
        <w:t xml:space="preserve"> і с</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 xml:space="preserve"> – концентрації реагуючих речовин у момент часу τ</w:t>
      </w:r>
      <w:r w:rsidRPr="008D1878">
        <w:rPr>
          <w:rFonts w:ascii="Times New Roman" w:eastAsia="Times New Roman" w:hAnsi="Times New Roman" w:cs="Times New Roman"/>
          <w:sz w:val="28"/>
          <w:szCs w:val="24"/>
          <w:vertAlign w:val="subscript"/>
          <w:lang w:val="uk-UA" w:eastAsia="ru-RU"/>
        </w:rPr>
        <w:t>1</w:t>
      </w:r>
      <w:r w:rsidRPr="008D1878">
        <w:rPr>
          <w:rFonts w:ascii="Times New Roman" w:eastAsia="Times New Roman" w:hAnsi="Times New Roman" w:cs="Times New Roman"/>
          <w:sz w:val="28"/>
          <w:szCs w:val="24"/>
          <w:lang w:val="uk-UA" w:eastAsia="ru-RU"/>
        </w:rPr>
        <w:t xml:space="preserve"> і τ</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w:t>
      </w:r>
    </w:p>
    <w:p w:rsidR="008D1878" w:rsidRPr="008D1878" w:rsidRDefault="008D1878" w:rsidP="008637D7">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lastRenderedPageBreak/>
        <w:t xml:space="preserve"> Δс – зміна концентрації реагуючих речовин;</w:t>
      </w:r>
    </w:p>
    <w:p w:rsidR="008D1878" w:rsidRPr="008D1878" w:rsidRDefault="008D1878" w:rsidP="008637D7">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Δτ – проміжок часу.</w:t>
      </w:r>
    </w:p>
    <w:p w:rsidR="008D1878" w:rsidRPr="008D1878" w:rsidRDefault="008D1878" w:rsidP="008637D7">
      <w:pPr>
        <w:shd w:val="clear" w:color="auto" w:fill="FFFFFF"/>
        <w:spacing w:after="0" w:line="266" w:lineRule="exact"/>
        <w:ind w:firstLine="567"/>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2"/>
          <w:sz w:val="28"/>
          <w:szCs w:val="28"/>
          <w:lang w:val="uk-UA" w:eastAsia="ru-RU"/>
        </w:rPr>
        <w:t xml:space="preserve">Істинна швидкість є швидкістю </w:t>
      </w:r>
      <w:proofErr w:type="spellStart"/>
      <w:r w:rsidRPr="008D1878">
        <w:rPr>
          <w:rFonts w:ascii="Times New Roman" w:eastAsia="Times New Roman" w:hAnsi="Times New Roman" w:cs="Times New Roman"/>
          <w:bCs/>
          <w:color w:val="000000"/>
          <w:spacing w:val="2"/>
          <w:sz w:val="28"/>
          <w:szCs w:val="28"/>
          <w:lang w:val="uk-UA" w:eastAsia="ru-RU"/>
        </w:rPr>
        <w:t>реакції</w:t>
      </w:r>
      <w:r w:rsidRPr="008D1878">
        <w:rPr>
          <w:rFonts w:ascii="Times New Roman" w:eastAsia="Times New Roman" w:hAnsi="Times New Roman" w:cs="Times New Roman"/>
          <w:color w:val="000000"/>
          <w:spacing w:val="2"/>
          <w:sz w:val="28"/>
          <w:szCs w:val="28"/>
          <w:lang w:val="uk-UA" w:eastAsia="ru-RU"/>
        </w:rPr>
        <w:t>у</w:t>
      </w:r>
      <w:proofErr w:type="spellEnd"/>
      <w:r w:rsidRPr="008D1878">
        <w:rPr>
          <w:rFonts w:ascii="Times New Roman" w:eastAsia="Times New Roman" w:hAnsi="Times New Roman" w:cs="Times New Roman"/>
          <w:color w:val="000000"/>
          <w:spacing w:val="2"/>
          <w:sz w:val="28"/>
          <w:szCs w:val="28"/>
          <w:lang w:val="uk-UA" w:eastAsia="ru-RU"/>
        </w:rPr>
        <w:t xml:space="preserve"> певний момент </w:t>
      </w:r>
      <w:r w:rsidRPr="008D1878">
        <w:rPr>
          <w:rFonts w:ascii="Times New Roman" w:eastAsia="Times New Roman" w:hAnsi="Times New Roman" w:cs="Times New Roman"/>
          <w:color w:val="000000"/>
          <w:sz w:val="28"/>
          <w:szCs w:val="28"/>
          <w:lang w:val="uk-UA" w:eastAsia="ru-RU"/>
        </w:rPr>
        <w:t>часу. Вона визначається за формулою:</w:t>
      </w:r>
    </w:p>
    <w:p w:rsidR="008D1878" w:rsidRPr="008D1878" w:rsidRDefault="008D1878" w:rsidP="008637D7">
      <w:pPr>
        <w:spacing w:after="0" w:line="240" w:lineRule="auto"/>
        <w:ind w:firstLine="540"/>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position w:val="-24"/>
          <w:sz w:val="28"/>
          <w:szCs w:val="28"/>
          <w:lang w:val="uk-UA" w:eastAsia="ru-RU"/>
        </w:rPr>
        <w:object w:dxaOrig="999" w:dyaOrig="620">
          <v:shape id="_x0000_i1043" type="#_x0000_t75" style="width:50.25pt;height:30.75pt" o:ole="">
            <v:imagedata r:id="rId39" o:title=""/>
          </v:shape>
          <o:OLEObject Type="Embed" ProgID="Equation.3" ShapeID="_x0000_i1043" DrawAspect="Content" ObjectID="_1737532311" r:id="rId40"/>
        </w:object>
      </w:r>
    </w:p>
    <w:p w:rsidR="008D1878" w:rsidRPr="008D1878" w:rsidRDefault="008D1878" w:rsidP="008637D7">
      <w:pPr>
        <w:shd w:val="clear" w:color="auto" w:fill="FFFFFF"/>
        <w:spacing w:after="0" w:line="274" w:lineRule="exact"/>
        <w:ind w:firstLine="533"/>
        <w:jc w:val="both"/>
        <w:rPr>
          <w:rFonts w:ascii="Times New Roman" w:eastAsia="Times New Roman" w:hAnsi="Times New Roman" w:cs="Times New Roman"/>
          <w:i/>
          <w:iCs/>
          <w:color w:val="000000"/>
          <w:spacing w:val="-10"/>
          <w:sz w:val="28"/>
          <w:szCs w:val="28"/>
          <w:lang w:val="uk-UA" w:eastAsia="ru-RU"/>
        </w:rPr>
      </w:pPr>
      <w:r w:rsidRPr="008D1878">
        <w:rPr>
          <w:rFonts w:ascii="Times New Roman" w:eastAsia="Times New Roman" w:hAnsi="Times New Roman" w:cs="Times New Roman"/>
          <w:color w:val="000000"/>
          <w:spacing w:val="6"/>
          <w:sz w:val="28"/>
          <w:szCs w:val="28"/>
          <w:lang w:val="uk-UA" w:eastAsia="ru-RU"/>
        </w:rPr>
        <w:t xml:space="preserve">де </w:t>
      </w:r>
      <w:r w:rsidRPr="008D1878">
        <w:rPr>
          <w:rFonts w:ascii="Times New Roman" w:eastAsia="Times New Roman" w:hAnsi="Times New Roman" w:cs="Times New Roman"/>
          <w:i/>
          <w:iCs/>
          <w:color w:val="000000"/>
          <w:spacing w:val="6"/>
          <w:sz w:val="28"/>
          <w:szCs w:val="28"/>
          <w:lang w:val="en-US" w:eastAsia="ru-RU"/>
        </w:rPr>
        <w:t>d</w:t>
      </w:r>
      <w:r w:rsidRPr="008D1878">
        <w:rPr>
          <w:rFonts w:ascii="Times New Roman" w:eastAsia="Times New Roman" w:hAnsi="Times New Roman" w:cs="Times New Roman"/>
          <w:i/>
          <w:iCs/>
          <w:color w:val="000000"/>
          <w:spacing w:val="6"/>
          <w:sz w:val="28"/>
          <w:szCs w:val="28"/>
          <w:lang w:val="uk-UA" w:eastAsia="ru-RU"/>
        </w:rPr>
        <w:t xml:space="preserve">С </w:t>
      </w:r>
      <w:r w:rsidRPr="008D1878">
        <w:rPr>
          <w:rFonts w:ascii="Times New Roman" w:eastAsia="Times New Roman" w:hAnsi="Times New Roman" w:cs="Times New Roman"/>
          <w:color w:val="000000"/>
          <w:spacing w:val="6"/>
          <w:sz w:val="28"/>
          <w:szCs w:val="28"/>
          <w:lang w:val="uk-UA" w:eastAsia="ru-RU"/>
        </w:rPr>
        <w:t xml:space="preserve">- зміна концентрації речовини за нескінченно малий </w:t>
      </w:r>
      <w:r w:rsidRPr="008D1878">
        <w:rPr>
          <w:rFonts w:ascii="Times New Roman" w:eastAsia="Times New Roman" w:hAnsi="Times New Roman" w:cs="Times New Roman"/>
          <w:color w:val="000000"/>
          <w:spacing w:val="-10"/>
          <w:sz w:val="28"/>
          <w:szCs w:val="28"/>
          <w:lang w:val="uk-UA" w:eastAsia="ru-RU"/>
        </w:rPr>
        <w:t xml:space="preserve">проміжок часу </w:t>
      </w:r>
      <w:proofErr w:type="spellStart"/>
      <w:r w:rsidRPr="008D1878">
        <w:rPr>
          <w:rFonts w:ascii="Times New Roman" w:eastAsia="Times New Roman" w:hAnsi="Times New Roman" w:cs="Times New Roman"/>
          <w:i/>
          <w:iCs/>
          <w:color w:val="000000"/>
          <w:spacing w:val="-10"/>
          <w:sz w:val="28"/>
          <w:szCs w:val="28"/>
          <w:lang w:val="en-US" w:eastAsia="ru-RU"/>
        </w:rPr>
        <w:t>dτ</w:t>
      </w:r>
      <w:proofErr w:type="spellEnd"/>
      <w:r w:rsidRPr="008D1878">
        <w:rPr>
          <w:rFonts w:ascii="Times New Roman" w:eastAsia="Times New Roman" w:hAnsi="Times New Roman" w:cs="Times New Roman"/>
          <w:i/>
          <w:iCs/>
          <w:color w:val="000000"/>
          <w:spacing w:val="-10"/>
          <w:sz w:val="28"/>
          <w:szCs w:val="28"/>
          <w:lang w:val="uk-UA" w:eastAsia="ru-RU"/>
        </w:rPr>
        <w:t>.</w:t>
      </w:r>
    </w:p>
    <w:p w:rsidR="008D1878" w:rsidRPr="008D1878" w:rsidRDefault="008D1878" w:rsidP="008637D7">
      <w:pPr>
        <w:framePr w:h="281" w:hRule="exact" w:hSpace="36" w:wrap="notBeside" w:vAnchor="text" w:hAnchor="page" w:x="126" w:y="335"/>
        <w:shd w:val="clear" w:color="auto" w:fill="FFFFFF"/>
        <w:spacing w:after="0" w:line="240" w:lineRule="auto"/>
        <w:jc w:val="both"/>
        <w:rPr>
          <w:rFonts w:ascii="Times New Roman" w:eastAsia="Times New Roman" w:hAnsi="Times New Roman" w:cs="Times New Roman"/>
          <w:sz w:val="28"/>
          <w:szCs w:val="28"/>
          <w:lang w:val="uk-UA" w:eastAsia="ru-RU"/>
        </w:rPr>
      </w:pPr>
    </w:p>
    <w:p w:rsidR="008D1878" w:rsidRPr="008D1878" w:rsidRDefault="008D1878" w:rsidP="008637D7">
      <w:pPr>
        <w:shd w:val="clear" w:color="auto" w:fill="FFFFFF"/>
        <w:spacing w:after="0" w:line="274" w:lineRule="exact"/>
        <w:ind w:firstLine="540"/>
        <w:jc w:val="both"/>
        <w:rPr>
          <w:rFonts w:ascii="Times New Roman" w:eastAsia="Times New Roman" w:hAnsi="Times New Roman" w:cs="Times New Roman"/>
          <w:color w:val="000000"/>
          <w:spacing w:val="2"/>
          <w:sz w:val="28"/>
          <w:szCs w:val="28"/>
          <w:lang w:val="uk-UA" w:eastAsia="ru-RU"/>
        </w:rPr>
      </w:pPr>
    </w:p>
    <w:p w:rsidR="008D1878" w:rsidRDefault="008D1878" w:rsidP="008D1878">
      <w:pPr>
        <w:shd w:val="clear" w:color="auto" w:fill="FFFFFF"/>
        <w:spacing w:after="0" w:line="274" w:lineRule="exact"/>
        <w:ind w:firstLine="540"/>
        <w:jc w:val="both"/>
        <w:rPr>
          <w:rFonts w:ascii="Times New Roman" w:eastAsia="Times New Roman" w:hAnsi="Times New Roman" w:cs="Times New Roman"/>
          <w:color w:val="000000"/>
          <w:spacing w:val="-1"/>
          <w:sz w:val="28"/>
          <w:szCs w:val="28"/>
          <w:lang w:val="uk-UA" w:eastAsia="ru-RU"/>
        </w:rPr>
      </w:pPr>
      <w:r w:rsidRPr="008D1878">
        <w:rPr>
          <w:rFonts w:ascii="Times New Roman" w:eastAsia="Times New Roman" w:hAnsi="Times New Roman" w:cs="Times New Roman"/>
          <w:color w:val="000000"/>
          <w:spacing w:val="2"/>
          <w:sz w:val="28"/>
          <w:szCs w:val="28"/>
          <w:lang w:val="uk-UA" w:eastAsia="ru-RU"/>
        </w:rPr>
        <w:t xml:space="preserve">Знак "мінус" чи "плюс" вказує на те, що швидкість </w:t>
      </w:r>
      <w:r w:rsidRPr="008D1878">
        <w:rPr>
          <w:rFonts w:ascii="Times New Roman" w:eastAsia="Times New Roman" w:hAnsi="Times New Roman" w:cs="Times New Roman"/>
          <w:color w:val="000000"/>
          <w:spacing w:val="5"/>
          <w:sz w:val="28"/>
          <w:szCs w:val="28"/>
          <w:lang w:val="uk-UA" w:eastAsia="ru-RU"/>
        </w:rPr>
        <w:t xml:space="preserve">реакції вимірюється за зміною концентрації вихідної </w:t>
      </w:r>
      <w:proofErr w:type="spellStart"/>
      <w:r w:rsidRPr="008D1878">
        <w:rPr>
          <w:rFonts w:ascii="Times New Roman" w:eastAsia="Times New Roman" w:hAnsi="Times New Roman" w:cs="Times New Roman"/>
          <w:iCs/>
          <w:color w:val="000000"/>
          <w:spacing w:val="5"/>
          <w:sz w:val="28"/>
          <w:szCs w:val="28"/>
          <w:lang w:val="uk-UA" w:eastAsia="ru-RU"/>
        </w:rPr>
        <w:t>чи</w:t>
      </w:r>
      <w:r w:rsidRPr="008D1878">
        <w:rPr>
          <w:rFonts w:ascii="Times New Roman" w:eastAsia="Times New Roman" w:hAnsi="Times New Roman" w:cs="Times New Roman"/>
          <w:color w:val="000000"/>
          <w:spacing w:val="-1"/>
          <w:sz w:val="28"/>
          <w:szCs w:val="28"/>
          <w:lang w:val="uk-UA" w:eastAsia="ru-RU"/>
        </w:rPr>
        <w:t>кінцевої</w:t>
      </w:r>
      <w:proofErr w:type="spellEnd"/>
      <w:r w:rsidRPr="008D1878">
        <w:rPr>
          <w:rFonts w:ascii="Times New Roman" w:eastAsia="Times New Roman" w:hAnsi="Times New Roman" w:cs="Times New Roman"/>
          <w:color w:val="000000"/>
          <w:spacing w:val="-1"/>
          <w:sz w:val="28"/>
          <w:szCs w:val="28"/>
          <w:lang w:val="uk-UA" w:eastAsia="ru-RU"/>
        </w:rPr>
        <w:t xml:space="preserve"> речовини відповідно.</w:t>
      </w:r>
    </w:p>
    <w:p w:rsidR="00232ABB" w:rsidRPr="008D1878" w:rsidRDefault="00232ABB" w:rsidP="008D1878">
      <w:pPr>
        <w:shd w:val="clear" w:color="auto" w:fill="FFFFFF"/>
        <w:spacing w:after="0" w:line="274" w:lineRule="exact"/>
        <w:ind w:firstLine="540"/>
        <w:jc w:val="both"/>
        <w:rPr>
          <w:rFonts w:ascii="Times New Roman" w:eastAsia="Times New Roman" w:hAnsi="Times New Roman" w:cs="Times New Roman"/>
          <w:color w:val="000000"/>
          <w:spacing w:val="-1"/>
          <w:sz w:val="28"/>
          <w:szCs w:val="28"/>
          <w:lang w:val="uk-UA" w:eastAsia="ru-RU"/>
        </w:rPr>
      </w:pPr>
    </w:p>
    <w:p w:rsidR="008D1878" w:rsidRPr="008D1878" w:rsidRDefault="008D1878" w:rsidP="008D1878">
      <w:pPr>
        <w:shd w:val="clear" w:color="auto" w:fill="FFFFFF"/>
        <w:spacing w:after="0" w:line="274" w:lineRule="exact"/>
        <w:ind w:firstLine="713"/>
        <w:jc w:val="both"/>
        <w:rPr>
          <w:rFonts w:ascii="Times New Roman" w:eastAsia="Times New Roman" w:hAnsi="Times New Roman" w:cs="Times New Roman"/>
          <w:color w:val="000000"/>
          <w:spacing w:val="-1"/>
          <w:sz w:val="28"/>
          <w:szCs w:val="28"/>
          <w:lang w:val="uk-UA" w:eastAsia="ru-RU"/>
        </w:rPr>
      </w:pPr>
    </w:p>
    <w:p w:rsidR="008D1878" w:rsidRPr="008D1878" w:rsidRDefault="00AD5B84"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r>
        <w:rPr>
          <w:rFonts w:ascii="Times New Roman" w:eastAsia="Times New Roman" w:hAnsi="Times New Roman" w:cs="Times New Roman"/>
          <w:noProof/>
          <w:sz w:val="28"/>
          <w:szCs w:val="28"/>
          <w:lang w:eastAsia="ru-RU"/>
        </w:rPr>
        <w:pict>
          <v:rect id="Прямоугольник 58" o:spid="_x0000_s1029" style="position:absolute;left:0;text-align:left;margin-left:0;margin-top:-.35pt;width:522pt;height:27.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">
            <v:textbox>
              <w:txbxContent>
                <w:p w:rsidR="00AD5B84" w:rsidRPr="00232ABB" w:rsidRDefault="00AD5B84" w:rsidP="008D1878">
                  <w:pPr>
                    <w:jc w:val="center"/>
                    <w:rPr>
                      <w:rFonts w:ascii="Times New Roman" w:hAnsi="Times New Roman" w:cs="Times New Roman"/>
                      <w:b/>
                      <w:sz w:val="28"/>
                      <w:szCs w:val="28"/>
                      <w:lang w:val="uk-UA"/>
                    </w:rPr>
                  </w:pPr>
                  <w:r w:rsidRPr="00232ABB">
                    <w:rPr>
                      <w:rFonts w:ascii="Times New Roman" w:hAnsi="Times New Roman" w:cs="Times New Roman"/>
                      <w:b/>
                      <w:sz w:val="28"/>
                      <w:szCs w:val="28"/>
                      <w:lang w:val="uk-UA"/>
                    </w:rPr>
                    <w:t>Фактори, що впливають на швидкість хімічної реакції</w:t>
                  </w:r>
                </w:p>
              </w:txbxContent>
            </v:textbox>
          </v:rect>
        </w:pict>
      </w: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AD5B84"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57" o:spid="_x0000_s1211" style="position:absolute;left:0;text-align:left;z-index:251704320;visibility:visible" from="37.5pt,-.4pt" to="37.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1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">
            <v:stroke endarrow="block"/>
          </v:line>
        </w:pict>
      </w:r>
      <w:r>
        <w:rPr>
          <w:rFonts w:ascii="Times New Roman" w:eastAsia="Times New Roman" w:hAnsi="Times New Roman" w:cs="Times New Roman"/>
          <w:b/>
          <w:iCs/>
          <w:noProof/>
          <w:color w:val="000000"/>
          <w:spacing w:val="-10"/>
          <w:sz w:val="28"/>
          <w:szCs w:val="28"/>
          <w:lang w:eastAsia="ru-RU"/>
        </w:rPr>
        <w:pict>
          <v:line id="Прямая соединительная линия 56" o:spid="_x0000_s1210" style="position:absolute;left:0;text-align:left;z-index:251705344;visibility:visible" from="126pt,-.4pt" to="12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S6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GGElSQ4/aT9t32037rf283aDt+/ZH+7X90t6239vb7Qew77YfwfaH7d3e&#10;vUGQDlo22qYAOZZXxqtRrOS1vlTFa4ukGldEzlmo6Wat4Z7EZ0QPUvzGamA0a54rCjFk4VQQdlWa&#10;2kOCZGgV+rc+9o+tHCp2zgK8g5NkEIf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">
            <v:stroke endarrow="block"/>
          </v:line>
        </w:pict>
      </w:r>
      <w:r>
        <w:rPr>
          <w:rFonts w:ascii="Times New Roman" w:eastAsia="Times New Roman" w:hAnsi="Times New Roman" w:cs="Times New Roman"/>
          <w:b/>
          <w:iCs/>
          <w:noProof/>
          <w:color w:val="000000"/>
          <w:spacing w:val="-10"/>
          <w:sz w:val="28"/>
          <w:szCs w:val="28"/>
          <w:lang w:eastAsia="ru-RU"/>
        </w:rPr>
        <w:pict>
          <v:line id="Прямая соединительная линия 55" o:spid="_x0000_s1209" style="position:absolute;left:0;text-align:left;z-index:251706368;visibility:visible" from="216.75pt,.35pt" to="216.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HwYwIAAHsEAAAOAAAAZHJzL2Uyb0RvYy54bWysVM2O0zAQviPxDpbv3SSl2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">
            <v:stroke endarrow="block"/>
          </v:line>
        </w:pict>
      </w:r>
      <w:r>
        <w:rPr>
          <w:rFonts w:ascii="Times New Roman" w:eastAsia="Times New Roman" w:hAnsi="Times New Roman" w:cs="Times New Roman"/>
          <w:b/>
          <w:iCs/>
          <w:noProof/>
          <w:color w:val="000000"/>
          <w:spacing w:val="-10"/>
          <w:sz w:val="28"/>
          <w:szCs w:val="28"/>
          <w:lang w:eastAsia="ru-RU"/>
        </w:rPr>
        <w:pict>
          <v:line id="Прямая соединительная линия 54" o:spid="_x0000_s1208" style="position:absolute;left:0;text-align:left;z-index:251707392;visibility:visible" from="306pt,.35pt" to="30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1/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">
            <v:stroke endarrow="block"/>
          </v:line>
        </w:pict>
      </w:r>
      <w:r>
        <w:rPr>
          <w:rFonts w:ascii="Times New Roman" w:eastAsia="Times New Roman" w:hAnsi="Times New Roman" w:cs="Times New Roman"/>
          <w:b/>
          <w:iCs/>
          <w:noProof/>
          <w:color w:val="000000"/>
          <w:spacing w:val="-10"/>
          <w:sz w:val="28"/>
          <w:szCs w:val="28"/>
          <w:lang w:eastAsia="ru-RU"/>
        </w:rPr>
        <w:pict>
          <v:line id="Прямая соединительная линия 53" o:spid="_x0000_s1207" style="position:absolute;left:0;text-align:left;z-index:251708416;visibility:visible" from="396.75pt,.35pt" to="396.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tk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PA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">
            <v:stroke endarrow="block"/>
          </v:line>
        </w:pict>
      </w:r>
      <w:r>
        <w:rPr>
          <w:rFonts w:ascii="Times New Roman" w:eastAsia="Times New Roman" w:hAnsi="Times New Roman" w:cs="Times New Roman"/>
          <w:b/>
          <w:iCs/>
          <w:noProof/>
          <w:color w:val="000000"/>
          <w:spacing w:val="-10"/>
          <w:sz w:val="28"/>
          <w:szCs w:val="28"/>
          <w:lang w:eastAsia="ru-RU"/>
        </w:rPr>
        <w:pict>
          <v:line id="Прямая соединительная линия 52" o:spid="_x0000_s1206" style="position:absolute;left:0;text-align:left;z-index:251709440;visibility:visible" from="486.75pt,1.1pt" to="486.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fr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">
            <v:stroke endarrow="block"/>
          </v:line>
        </w:pict>
      </w: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AD5B84"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r>
        <w:rPr>
          <w:rFonts w:ascii="Times New Roman" w:eastAsia="Times New Roman" w:hAnsi="Times New Roman" w:cs="Times New Roman"/>
          <w:b/>
          <w:iCs/>
          <w:noProof/>
          <w:color w:val="000000"/>
          <w:spacing w:val="-10"/>
          <w:sz w:val="28"/>
          <w:szCs w:val="28"/>
          <w:lang w:eastAsia="ru-RU"/>
        </w:rPr>
        <w:pict>
          <v:rect id="Прямоугольник 51" o:spid="_x0000_s1030" style="position:absolute;left:0;text-align:left;margin-left:450pt;margin-top:3.5pt;width:1in;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">
            <v:textbox>
              <w:txbxContent>
                <w:p w:rsidR="00AD5B84" w:rsidRPr="008A0342" w:rsidRDefault="00AD5B84" w:rsidP="008D1878">
                  <w:pPr>
                    <w:jc w:val="center"/>
                    <w:rPr>
                      <w:rFonts w:ascii="Times New Roman" w:hAnsi="Times New Roman" w:cs="Times New Roman"/>
                      <w:sz w:val="24"/>
                      <w:szCs w:val="24"/>
                      <w:lang w:val="uk-UA"/>
                    </w:rPr>
                  </w:pPr>
                  <w:r w:rsidRPr="008A0342">
                    <w:rPr>
                      <w:rFonts w:ascii="Times New Roman" w:hAnsi="Times New Roman" w:cs="Times New Roman"/>
                      <w:sz w:val="24"/>
                      <w:szCs w:val="24"/>
                      <w:lang w:val="uk-UA"/>
                    </w:rPr>
                    <w:t xml:space="preserve">Наявність </w:t>
                  </w:r>
                  <w:proofErr w:type="spellStart"/>
                  <w:r w:rsidRPr="008A0342">
                    <w:rPr>
                      <w:rFonts w:ascii="Times New Roman" w:hAnsi="Times New Roman" w:cs="Times New Roman"/>
                      <w:sz w:val="24"/>
                      <w:szCs w:val="24"/>
                      <w:lang w:val="uk-UA"/>
                    </w:rPr>
                    <w:t>каталіза-тора</w:t>
                  </w:r>
                  <w:proofErr w:type="spellEnd"/>
                </w:p>
              </w:txbxContent>
            </v:textbox>
          </v:rect>
        </w:pict>
      </w:r>
      <w:r>
        <w:rPr>
          <w:rFonts w:ascii="Times New Roman" w:eastAsia="Times New Roman" w:hAnsi="Times New Roman" w:cs="Times New Roman"/>
          <w:b/>
          <w:iCs/>
          <w:noProof/>
          <w:color w:val="000000"/>
          <w:spacing w:val="-10"/>
          <w:sz w:val="28"/>
          <w:szCs w:val="28"/>
          <w:lang w:eastAsia="ru-RU"/>
        </w:rPr>
        <w:pict>
          <v:rect id="Прямоугольник 50" o:spid="_x0000_s1031" style="position:absolute;left:0;text-align:left;margin-left:5in;margin-top:3.5pt;width:1in;height:6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">
            <v:textbox>
              <w:txbxContent>
                <w:p w:rsidR="00AD5B84" w:rsidRPr="008A0342" w:rsidRDefault="00AD5B84" w:rsidP="008A0342">
                  <w:pPr>
                    <w:spacing w:after="0"/>
                    <w:jc w:val="center"/>
                    <w:rPr>
                      <w:rFonts w:ascii="Times New Roman" w:hAnsi="Times New Roman" w:cs="Times New Roman"/>
                      <w:sz w:val="24"/>
                      <w:szCs w:val="24"/>
                      <w:lang w:val="uk-UA"/>
                    </w:rPr>
                  </w:pPr>
                  <w:r w:rsidRPr="008A0342">
                    <w:rPr>
                      <w:rFonts w:ascii="Times New Roman" w:hAnsi="Times New Roman" w:cs="Times New Roman"/>
                      <w:sz w:val="24"/>
                      <w:szCs w:val="24"/>
                      <w:lang w:val="uk-UA"/>
                    </w:rPr>
                    <w:t>Тиск</w:t>
                  </w:r>
                </w:p>
                <w:p w:rsidR="00AD5B84" w:rsidRPr="008A0342" w:rsidRDefault="00AD5B84" w:rsidP="008A0342">
                  <w:pPr>
                    <w:spacing w:after="0"/>
                    <w:jc w:val="center"/>
                    <w:rPr>
                      <w:rFonts w:ascii="Times New Roman" w:hAnsi="Times New Roman" w:cs="Times New Roman"/>
                      <w:sz w:val="24"/>
                      <w:szCs w:val="24"/>
                      <w:lang w:val="uk-UA"/>
                    </w:rPr>
                  </w:pPr>
                  <w:r w:rsidRPr="008A0342">
                    <w:rPr>
                      <w:rFonts w:ascii="Times New Roman" w:hAnsi="Times New Roman" w:cs="Times New Roman"/>
                      <w:sz w:val="24"/>
                      <w:szCs w:val="24"/>
                      <w:lang w:val="uk-UA"/>
                    </w:rPr>
                    <w:t>(для газів)</w:t>
                  </w:r>
                </w:p>
              </w:txbxContent>
            </v:textbox>
          </v:rect>
        </w:pict>
      </w:r>
      <w:r>
        <w:rPr>
          <w:rFonts w:ascii="Times New Roman" w:eastAsia="Times New Roman" w:hAnsi="Times New Roman" w:cs="Times New Roman"/>
          <w:b/>
          <w:iCs/>
          <w:noProof/>
          <w:color w:val="000000"/>
          <w:spacing w:val="-10"/>
          <w:sz w:val="28"/>
          <w:szCs w:val="28"/>
          <w:lang w:eastAsia="ru-RU"/>
        </w:rPr>
        <w:pict>
          <v:rect id="Прямоугольник 49" o:spid="_x0000_s1032" style="position:absolute;left:0;text-align:left;margin-left:270pt;margin-top:3.5pt;width:1in;height:6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">
            <v:textbox>
              <w:txbxContent>
                <w:p w:rsidR="00AD5B84" w:rsidRPr="008A0342" w:rsidRDefault="00AD5B84" w:rsidP="008D1878">
                  <w:pPr>
                    <w:jc w:val="center"/>
                    <w:rPr>
                      <w:rFonts w:ascii="Times New Roman" w:hAnsi="Times New Roman" w:cs="Times New Roman"/>
                      <w:sz w:val="24"/>
                      <w:szCs w:val="24"/>
                      <w:lang w:val="uk-UA"/>
                    </w:rPr>
                  </w:pPr>
                  <w:proofErr w:type="spellStart"/>
                  <w:r w:rsidRPr="008A0342">
                    <w:rPr>
                      <w:rFonts w:ascii="Times New Roman" w:hAnsi="Times New Roman" w:cs="Times New Roman"/>
                      <w:sz w:val="24"/>
                      <w:szCs w:val="24"/>
                      <w:lang w:val="uk-UA"/>
                    </w:rPr>
                    <w:t>Темпера-тура</w:t>
                  </w:r>
                  <w:proofErr w:type="spellEnd"/>
                </w:p>
              </w:txbxContent>
            </v:textbox>
          </v:rect>
        </w:pict>
      </w:r>
      <w:r>
        <w:rPr>
          <w:rFonts w:ascii="Times New Roman" w:eastAsia="Times New Roman" w:hAnsi="Times New Roman" w:cs="Times New Roman"/>
          <w:b/>
          <w:iCs/>
          <w:noProof/>
          <w:color w:val="000000"/>
          <w:spacing w:val="-10"/>
          <w:sz w:val="28"/>
          <w:szCs w:val="28"/>
          <w:lang w:eastAsia="ru-RU"/>
        </w:rPr>
        <w:pict>
          <v:rect id="Прямоугольник 48" o:spid="_x0000_s1033" style="position:absolute;left:0;text-align:left;margin-left:0;margin-top:3.5pt;width:1in;height:6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">
            <v:textbox>
              <w:txbxContent>
                <w:p w:rsidR="00AD5B84" w:rsidRPr="00232ABB" w:rsidRDefault="00AD5B84" w:rsidP="008D1878">
                  <w:pPr>
                    <w:jc w:val="center"/>
                    <w:rPr>
                      <w:rFonts w:ascii="Times New Roman" w:hAnsi="Times New Roman" w:cs="Times New Roman"/>
                      <w:sz w:val="24"/>
                      <w:szCs w:val="24"/>
                      <w:lang w:val="uk-UA"/>
                    </w:rPr>
                  </w:pPr>
                  <w:r w:rsidRPr="00232ABB">
                    <w:rPr>
                      <w:rFonts w:ascii="Times New Roman" w:hAnsi="Times New Roman" w:cs="Times New Roman"/>
                      <w:sz w:val="24"/>
                      <w:szCs w:val="24"/>
                      <w:lang w:val="uk-UA"/>
                    </w:rPr>
                    <w:t>Природа реагуючих речовин</w:t>
                  </w:r>
                </w:p>
              </w:txbxContent>
            </v:textbox>
          </v:rect>
        </w:pict>
      </w:r>
      <w:r>
        <w:rPr>
          <w:rFonts w:ascii="Times New Roman" w:eastAsia="Times New Roman" w:hAnsi="Times New Roman" w:cs="Times New Roman"/>
          <w:b/>
          <w:iCs/>
          <w:noProof/>
          <w:color w:val="000000"/>
          <w:spacing w:val="-10"/>
          <w:sz w:val="28"/>
          <w:szCs w:val="28"/>
          <w:lang w:eastAsia="ru-RU"/>
        </w:rPr>
        <w:pict>
          <v:rect id="Прямоугольник 47" o:spid="_x0000_s1034" style="position:absolute;left:0;text-align:left;margin-left:90pt;margin-top:3.5pt;width:1in;height: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">
            <v:textbox>
              <w:txbxContent>
                <w:p w:rsidR="00AD5B84" w:rsidRPr="00232ABB" w:rsidRDefault="00AD5B84" w:rsidP="008D1878">
                  <w:pPr>
                    <w:jc w:val="center"/>
                    <w:rPr>
                      <w:rFonts w:ascii="Times New Roman" w:hAnsi="Times New Roman" w:cs="Times New Roman"/>
                      <w:sz w:val="24"/>
                      <w:szCs w:val="24"/>
                      <w:lang w:val="uk-UA"/>
                    </w:rPr>
                  </w:pPr>
                  <w:r w:rsidRPr="00232ABB">
                    <w:rPr>
                      <w:rFonts w:ascii="Times New Roman" w:hAnsi="Times New Roman" w:cs="Times New Roman"/>
                      <w:sz w:val="24"/>
                      <w:szCs w:val="24"/>
                      <w:lang w:val="uk-UA"/>
                    </w:rPr>
                    <w:t>Площа поверхні реагуючих</w:t>
                  </w:r>
                </w:p>
                <w:p w:rsidR="00AD5B84" w:rsidRPr="00DC5BD4" w:rsidRDefault="00AD5B84" w:rsidP="008D1878">
                  <w:pPr>
                    <w:jc w:val="center"/>
                    <w:rPr>
                      <w:lang w:val="uk-UA"/>
                    </w:rPr>
                  </w:pPr>
                  <w:r>
                    <w:rPr>
                      <w:lang w:val="uk-UA"/>
                    </w:rPr>
                    <w:t>речовин</w:t>
                  </w:r>
                </w:p>
              </w:txbxContent>
            </v:textbox>
          </v:rect>
        </w:pict>
      </w:r>
      <w:r>
        <w:rPr>
          <w:rFonts w:ascii="Times New Roman" w:eastAsia="Times New Roman" w:hAnsi="Times New Roman" w:cs="Times New Roman"/>
          <w:b/>
          <w:iCs/>
          <w:noProof/>
          <w:color w:val="000000"/>
          <w:spacing w:val="-10"/>
          <w:sz w:val="28"/>
          <w:szCs w:val="28"/>
          <w:lang w:eastAsia="ru-RU"/>
        </w:rPr>
        <w:pict>
          <v:rect id="Прямоугольник 46" o:spid="_x0000_s1035" style="position:absolute;left:0;text-align:left;margin-left:176.25pt;margin-top:3.5pt;width:81pt;height:6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">
            <v:textbox>
              <w:txbxContent>
                <w:p w:rsidR="00AD5B84" w:rsidRPr="00232ABB" w:rsidRDefault="00AD5B84" w:rsidP="00232ABB">
                  <w:pPr>
                    <w:spacing w:after="0"/>
                    <w:jc w:val="center"/>
                    <w:rPr>
                      <w:rFonts w:ascii="Times New Roman" w:hAnsi="Times New Roman" w:cs="Times New Roman"/>
                      <w:sz w:val="24"/>
                      <w:szCs w:val="24"/>
                      <w:lang w:val="uk-UA"/>
                    </w:rPr>
                  </w:pPr>
                  <w:proofErr w:type="spellStart"/>
                  <w:r w:rsidRPr="00232ABB">
                    <w:rPr>
                      <w:rFonts w:ascii="Times New Roman" w:hAnsi="Times New Roman" w:cs="Times New Roman"/>
                      <w:sz w:val="24"/>
                      <w:szCs w:val="24"/>
                      <w:lang w:val="uk-UA"/>
                    </w:rPr>
                    <w:t>Концентра-</w:t>
                  </w:r>
                  <w:proofErr w:type="spellEnd"/>
                </w:p>
                <w:p w:rsidR="00AD5B84" w:rsidRPr="008A0342" w:rsidRDefault="00AD5B84" w:rsidP="008A0342">
                  <w:pPr>
                    <w:spacing w:after="0"/>
                    <w:jc w:val="center"/>
                    <w:rPr>
                      <w:rFonts w:ascii="Times New Roman" w:hAnsi="Times New Roman" w:cs="Times New Roman"/>
                      <w:sz w:val="24"/>
                      <w:szCs w:val="24"/>
                      <w:lang w:val="uk-UA"/>
                    </w:rPr>
                  </w:pPr>
                  <w:proofErr w:type="spellStart"/>
                  <w:r w:rsidRPr="00232ABB">
                    <w:rPr>
                      <w:rFonts w:ascii="Times New Roman" w:hAnsi="Times New Roman" w:cs="Times New Roman"/>
                      <w:sz w:val="24"/>
                      <w:szCs w:val="24"/>
                      <w:lang w:val="uk-UA"/>
                    </w:rPr>
                    <w:t>ція</w:t>
                  </w:r>
                  <w:proofErr w:type="spellEnd"/>
                  <w:r w:rsidRPr="00232ABB">
                    <w:rPr>
                      <w:rFonts w:ascii="Times New Roman" w:hAnsi="Times New Roman" w:cs="Times New Roman"/>
                      <w:sz w:val="24"/>
                      <w:szCs w:val="24"/>
                      <w:lang w:val="uk-UA"/>
                    </w:rPr>
                    <w:t xml:space="preserve"> </w:t>
                  </w:r>
                  <w:proofErr w:type="spellStart"/>
                  <w:r w:rsidRPr="00232ABB">
                    <w:rPr>
                      <w:rFonts w:ascii="Times New Roman" w:hAnsi="Times New Roman" w:cs="Times New Roman"/>
                      <w:sz w:val="24"/>
                      <w:szCs w:val="24"/>
                      <w:lang w:val="uk-UA"/>
                    </w:rPr>
                    <w:t>реагую</w:t>
                  </w:r>
                  <w:r>
                    <w:rPr>
                      <w:rFonts w:ascii="Times New Roman" w:hAnsi="Times New Roman" w:cs="Times New Roman"/>
                      <w:sz w:val="24"/>
                      <w:szCs w:val="24"/>
                      <w:lang w:val="uk-UA"/>
                    </w:rPr>
                    <w:t>-чих</w:t>
                  </w:r>
                  <w:proofErr w:type="spellEnd"/>
                  <w:r>
                    <w:rPr>
                      <w:rFonts w:ascii="Times New Roman" w:hAnsi="Times New Roman" w:cs="Times New Roman"/>
                      <w:sz w:val="24"/>
                      <w:szCs w:val="24"/>
                      <w:lang w:val="uk-UA"/>
                    </w:rPr>
                    <w:t xml:space="preserve"> </w:t>
                  </w:r>
                  <w:r w:rsidRPr="008A0342">
                    <w:rPr>
                      <w:rFonts w:ascii="Times New Roman" w:hAnsi="Times New Roman" w:cs="Times New Roman"/>
                      <w:sz w:val="24"/>
                      <w:szCs w:val="24"/>
                      <w:lang w:val="uk-UA"/>
                    </w:rPr>
                    <w:t>реч</w:t>
                  </w:r>
                  <w:r>
                    <w:rPr>
                      <w:rFonts w:ascii="Times New Roman" w:hAnsi="Times New Roman" w:cs="Times New Roman"/>
                      <w:sz w:val="24"/>
                      <w:szCs w:val="24"/>
                      <w:lang w:val="uk-UA"/>
                    </w:rPr>
                    <w:t>овин</w:t>
                  </w:r>
                </w:p>
              </w:txbxContent>
            </v:textbox>
          </v:rect>
        </w:pict>
      </w: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rPr>
          <w:rFonts w:ascii="Times New Roman" w:eastAsia="Times New Roman" w:hAnsi="Times New Roman" w:cs="Times New Roman"/>
          <w:b/>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r w:rsidRPr="008D1878">
        <w:rPr>
          <w:rFonts w:ascii="Times New Roman" w:eastAsia="Times New Roman" w:hAnsi="Times New Roman" w:cs="Times New Roman"/>
          <w:b/>
          <w:iCs/>
          <w:color w:val="000000"/>
          <w:spacing w:val="-10"/>
          <w:sz w:val="28"/>
          <w:szCs w:val="28"/>
          <w:lang w:val="uk-UA" w:eastAsia="ru-RU"/>
        </w:rPr>
        <w:t>Залежність швидкості хімічної реакції від різних чинників.</w:t>
      </w:r>
    </w:p>
    <w:p w:rsidR="008D1878" w:rsidRPr="008D1878" w:rsidRDefault="008D1878" w:rsidP="008D1878">
      <w:pPr>
        <w:shd w:val="clear" w:color="auto" w:fill="FFFFFF"/>
        <w:spacing w:after="0" w:line="274" w:lineRule="exact"/>
        <w:ind w:left="7" w:firstLine="533"/>
        <w:jc w:val="center"/>
        <w:rPr>
          <w:rFonts w:ascii="Times New Roman" w:eastAsia="Times New Roman" w:hAnsi="Times New Roman" w:cs="Times New Roman"/>
          <w:b/>
          <w:iCs/>
          <w:color w:val="000000"/>
          <w:spacing w:val="-10"/>
          <w:sz w:val="28"/>
          <w:szCs w:val="28"/>
          <w:lang w:val="uk-UA" w:eastAsia="ru-RU"/>
        </w:rPr>
      </w:pPr>
    </w:p>
    <w:p w:rsidR="008D1878" w:rsidRPr="008D1878" w:rsidRDefault="008D1878" w:rsidP="008A0342">
      <w:pPr>
        <w:shd w:val="clear" w:color="auto" w:fill="FFFFFF"/>
        <w:spacing w:after="0" w:line="274" w:lineRule="exact"/>
        <w:ind w:firstLine="540"/>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b/>
          <w:iCs/>
          <w:color w:val="000000"/>
          <w:spacing w:val="-10"/>
          <w:sz w:val="28"/>
          <w:szCs w:val="28"/>
          <w:lang w:val="uk-UA" w:eastAsia="ru-RU"/>
        </w:rPr>
        <w:t xml:space="preserve">1. Природа реагуючих речовин. </w:t>
      </w:r>
      <w:r w:rsidRPr="008D1878">
        <w:rPr>
          <w:rFonts w:ascii="Times New Roman" w:eastAsia="Times New Roman" w:hAnsi="Times New Roman" w:cs="Times New Roman"/>
          <w:iCs/>
          <w:color w:val="000000"/>
          <w:spacing w:val="-10"/>
          <w:sz w:val="28"/>
          <w:szCs w:val="28"/>
          <w:lang w:val="uk-UA" w:eastAsia="ru-RU"/>
        </w:rPr>
        <w:t xml:space="preserve">Взаємодія між речовинами </w:t>
      </w:r>
      <w:proofErr w:type="spellStart"/>
      <w:r w:rsidRPr="008D1878">
        <w:rPr>
          <w:rFonts w:ascii="Times New Roman" w:eastAsia="Times New Roman" w:hAnsi="Times New Roman" w:cs="Times New Roman"/>
          <w:color w:val="000000"/>
          <w:spacing w:val="3"/>
          <w:sz w:val="28"/>
          <w:szCs w:val="28"/>
          <w:lang w:val="uk-UA" w:eastAsia="ru-RU"/>
        </w:rPr>
        <w:t>йонного</w:t>
      </w:r>
      <w:proofErr w:type="spellEnd"/>
      <w:r w:rsidRPr="008D1878">
        <w:rPr>
          <w:rFonts w:ascii="Times New Roman" w:eastAsia="Times New Roman" w:hAnsi="Times New Roman" w:cs="Times New Roman"/>
          <w:color w:val="000000"/>
          <w:spacing w:val="3"/>
          <w:sz w:val="28"/>
          <w:szCs w:val="28"/>
          <w:lang w:val="uk-UA" w:eastAsia="ru-RU"/>
        </w:rPr>
        <w:t xml:space="preserve"> типу зв'язку у водних розчинах відбувається </w:t>
      </w:r>
      <w:r w:rsidRPr="008D1878">
        <w:rPr>
          <w:rFonts w:ascii="Times New Roman" w:eastAsia="Times New Roman" w:hAnsi="Times New Roman" w:cs="Times New Roman"/>
          <w:color w:val="000000"/>
          <w:sz w:val="28"/>
          <w:szCs w:val="28"/>
          <w:lang w:val="uk-UA" w:eastAsia="ru-RU"/>
        </w:rPr>
        <w:t>швидко, а речовини, що мають ковалентний зв'язок, реа</w:t>
      </w:r>
      <w:r w:rsidRPr="008D1878">
        <w:rPr>
          <w:rFonts w:ascii="Times New Roman" w:eastAsia="Times New Roman" w:hAnsi="Times New Roman" w:cs="Times New Roman"/>
          <w:color w:val="000000"/>
          <w:sz w:val="28"/>
          <w:szCs w:val="28"/>
          <w:lang w:val="uk-UA" w:eastAsia="ru-RU"/>
        </w:rPr>
        <w:softHyphen/>
      </w:r>
      <w:r w:rsidRPr="008D1878">
        <w:rPr>
          <w:rFonts w:ascii="Times New Roman" w:eastAsia="Times New Roman" w:hAnsi="Times New Roman" w:cs="Times New Roman"/>
          <w:color w:val="000000"/>
          <w:spacing w:val="-2"/>
          <w:sz w:val="28"/>
          <w:szCs w:val="28"/>
          <w:lang w:val="uk-UA" w:eastAsia="ru-RU"/>
        </w:rPr>
        <w:t xml:space="preserve">гують значно повільніше, особливо повільно відбуваються </w:t>
      </w:r>
      <w:r w:rsidRPr="008D1878">
        <w:rPr>
          <w:rFonts w:ascii="Times New Roman" w:eastAsia="Times New Roman" w:hAnsi="Times New Roman" w:cs="Times New Roman"/>
          <w:color w:val="000000"/>
          <w:spacing w:val="-1"/>
          <w:sz w:val="28"/>
          <w:szCs w:val="28"/>
          <w:lang w:val="uk-UA" w:eastAsia="ru-RU"/>
        </w:rPr>
        <w:t>реакції між молекулами різної полярності.</w:t>
      </w:r>
    </w:p>
    <w:p w:rsidR="008D1878" w:rsidRPr="008D1878" w:rsidRDefault="008D1878" w:rsidP="008A0342">
      <w:pPr>
        <w:shd w:val="clear" w:color="auto" w:fill="FFFFFF"/>
        <w:spacing w:after="0" w:line="274" w:lineRule="exact"/>
        <w:ind w:firstLine="540"/>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b/>
          <w:bCs/>
          <w:color w:val="000000"/>
          <w:sz w:val="28"/>
          <w:szCs w:val="28"/>
          <w:lang w:val="uk-UA" w:eastAsia="ru-RU"/>
        </w:rPr>
        <w:t xml:space="preserve">2. Агрегатний стан і дисперсність. </w:t>
      </w:r>
      <w:r w:rsidRPr="008D1878">
        <w:rPr>
          <w:rFonts w:ascii="Times New Roman" w:eastAsia="Times New Roman" w:hAnsi="Times New Roman" w:cs="Times New Roman"/>
          <w:color w:val="000000"/>
          <w:sz w:val="28"/>
          <w:szCs w:val="28"/>
          <w:lang w:val="uk-UA" w:eastAsia="ru-RU"/>
        </w:rPr>
        <w:t xml:space="preserve">Зазвичай, </w:t>
      </w:r>
      <w:r w:rsidRPr="008D1878">
        <w:rPr>
          <w:rFonts w:ascii="Times New Roman" w:eastAsia="Times New Roman" w:hAnsi="Times New Roman" w:cs="Times New Roman"/>
          <w:bCs/>
          <w:color w:val="000000"/>
          <w:sz w:val="28"/>
          <w:szCs w:val="28"/>
          <w:lang w:val="uk-UA" w:eastAsia="ru-RU"/>
        </w:rPr>
        <w:t xml:space="preserve">взаємодія </w:t>
      </w:r>
      <w:r w:rsidRPr="008D1878">
        <w:rPr>
          <w:rFonts w:ascii="Times New Roman" w:eastAsia="Times New Roman" w:hAnsi="Times New Roman" w:cs="Times New Roman"/>
          <w:color w:val="000000"/>
          <w:spacing w:val="3"/>
          <w:sz w:val="28"/>
          <w:szCs w:val="28"/>
          <w:lang w:val="uk-UA" w:eastAsia="ru-RU"/>
        </w:rPr>
        <w:t xml:space="preserve">речовин у пароподібних і газових фазах відбувається </w:t>
      </w:r>
      <w:r w:rsidRPr="008D1878">
        <w:rPr>
          <w:rFonts w:ascii="Times New Roman" w:eastAsia="Times New Roman" w:hAnsi="Times New Roman" w:cs="Times New Roman"/>
          <w:color w:val="000000"/>
          <w:spacing w:val="1"/>
          <w:sz w:val="28"/>
          <w:szCs w:val="28"/>
          <w:lang w:val="uk-UA" w:eastAsia="ru-RU"/>
        </w:rPr>
        <w:t>швидше, ніж у рідкому або твердому стані. Так, наприк</w:t>
      </w:r>
      <w:r w:rsidRPr="008D1878">
        <w:rPr>
          <w:rFonts w:ascii="Times New Roman" w:eastAsia="Times New Roman" w:hAnsi="Times New Roman" w:cs="Times New Roman"/>
          <w:color w:val="000000"/>
          <w:spacing w:val="1"/>
          <w:sz w:val="28"/>
          <w:szCs w:val="28"/>
          <w:lang w:val="uk-UA" w:eastAsia="ru-RU"/>
        </w:rPr>
        <w:softHyphen/>
      </w:r>
      <w:r w:rsidRPr="008D1878">
        <w:rPr>
          <w:rFonts w:ascii="Times New Roman" w:eastAsia="Times New Roman" w:hAnsi="Times New Roman" w:cs="Times New Roman"/>
          <w:color w:val="000000"/>
          <w:spacing w:val="-1"/>
          <w:sz w:val="28"/>
          <w:szCs w:val="28"/>
          <w:lang w:val="uk-UA" w:eastAsia="ru-RU"/>
        </w:rPr>
        <w:t xml:space="preserve">лад, рідкий бензин згоряє повільно, кіптявим полум'ям </w:t>
      </w:r>
      <w:r w:rsidRPr="008D1878">
        <w:rPr>
          <w:rFonts w:ascii="Times New Roman" w:eastAsia="Times New Roman" w:hAnsi="Times New Roman" w:cs="Times New Roman"/>
          <w:color w:val="000000"/>
          <w:sz w:val="28"/>
          <w:szCs w:val="28"/>
          <w:lang w:val="uk-UA" w:eastAsia="ru-RU"/>
        </w:rPr>
        <w:t xml:space="preserve">(неповне згоряння), а бензин у пароподібному стані згоряє </w:t>
      </w:r>
      <w:r w:rsidRPr="008D1878">
        <w:rPr>
          <w:rFonts w:ascii="Times New Roman" w:eastAsia="Times New Roman" w:hAnsi="Times New Roman" w:cs="Times New Roman"/>
          <w:color w:val="000000"/>
          <w:spacing w:val="3"/>
          <w:sz w:val="28"/>
          <w:szCs w:val="28"/>
          <w:lang w:val="uk-UA" w:eastAsia="ru-RU"/>
        </w:rPr>
        <w:t>з вибухом, що і використовується в двигунах внутріш</w:t>
      </w:r>
      <w:r w:rsidRPr="008D1878">
        <w:rPr>
          <w:rFonts w:ascii="Times New Roman" w:eastAsia="Times New Roman" w:hAnsi="Times New Roman" w:cs="Times New Roman"/>
          <w:color w:val="000000"/>
          <w:spacing w:val="3"/>
          <w:sz w:val="28"/>
          <w:szCs w:val="28"/>
          <w:lang w:val="uk-UA" w:eastAsia="ru-RU"/>
        </w:rPr>
        <w:softHyphen/>
      </w:r>
      <w:r w:rsidRPr="008D1878">
        <w:rPr>
          <w:rFonts w:ascii="Times New Roman" w:eastAsia="Times New Roman" w:hAnsi="Times New Roman" w:cs="Times New Roman"/>
          <w:color w:val="000000"/>
          <w:sz w:val="28"/>
          <w:szCs w:val="28"/>
          <w:lang w:val="uk-UA" w:eastAsia="ru-RU"/>
        </w:rPr>
        <w:t xml:space="preserve">нього згоряння. На зростання швидкості хімічної реакції </w:t>
      </w:r>
      <w:r w:rsidRPr="008D1878">
        <w:rPr>
          <w:rFonts w:ascii="Times New Roman" w:eastAsia="Times New Roman" w:hAnsi="Times New Roman" w:cs="Times New Roman"/>
          <w:color w:val="000000"/>
          <w:spacing w:val="-2"/>
          <w:sz w:val="28"/>
          <w:szCs w:val="28"/>
          <w:lang w:val="uk-UA" w:eastAsia="ru-RU"/>
        </w:rPr>
        <w:t xml:space="preserve">дуже впливає подрібнення реагуючих речовин. Наприклад, </w:t>
      </w:r>
      <w:r w:rsidRPr="008D1878">
        <w:rPr>
          <w:rFonts w:ascii="Times New Roman" w:eastAsia="Times New Roman" w:hAnsi="Times New Roman" w:cs="Times New Roman"/>
          <w:color w:val="000000"/>
          <w:spacing w:val="4"/>
          <w:sz w:val="28"/>
          <w:szCs w:val="28"/>
          <w:lang w:val="uk-UA" w:eastAsia="ru-RU"/>
        </w:rPr>
        <w:t xml:space="preserve">вугілля, борошно в пилоподібному стані з повітрям </w:t>
      </w:r>
      <w:r w:rsidRPr="008D1878">
        <w:rPr>
          <w:rFonts w:ascii="Times New Roman" w:eastAsia="Times New Roman" w:hAnsi="Times New Roman" w:cs="Times New Roman"/>
          <w:color w:val="000000"/>
          <w:spacing w:val="-2"/>
          <w:sz w:val="28"/>
          <w:szCs w:val="28"/>
          <w:lang w:val="uk-UA" w:eastAsia="ru-RU"/>
        </w:rPr>
        <w:t xml:space="preserve">утворюють вибухову суміш, тоді як при звичайних умовах </w:t>
      </w:r>
      <w:r w:rsidRPr="008D1878">
        <w:rPr>
          <w:rFonts w:ascii="Times New Roman" w:eastAsia="Times New Roman" w:hAnsi="Times New Roman" w:cs="Times New Roman"/>
          <w:color w:val="000000"/>
          <w:spacing w:val="-1"/>
          <w:sz w:val="28"/>
          <w:szCs w:val="28"/>
          <w:lang w:val="uk-UA" w:eastAsia="ru-RU"/>
        </w:rPr>
        <w:t>згоряють дуже повільно.</w:t>
      </w:r>
    </w:p>
    <w:p w:rsidR="008D1878" w:rsidRPr="008D1878" w:rsidRDefault="008D1878" w:rsidP="008A0342">
      <w:pPr>
        <w:shd w:val="clear" w:color="auto" w:fill="FFFFFF"/>
        <w:spacing w:after="0" w:line="274" w:lineRule="exact"/>
        <w:ind w:firstLine="540"/>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b/>
          <w:bCs/>
          <w:color w:val="000000"/>
          <w:spacing w:val="-1"/>
          <w:sz w:val="28"/>
          <w:szCs w:val="28"/>
          <w:lang w:val="uk-UA" w:eastAsia="ru-RU"/>
        </w:rPr>
        <w:t xml:space="preserve">3. Концентрація. </w:t>
      </w:r>
      <w:r w:rsidRPr="008D1878">
        <w:rPr>
          <w:rFonts w:ascii="Times New Roman" w:eastAsia="Times New Roman" w:hAnsi="Times New Roman" w:cs="Times New Roman"/>
          <w:color w:val="000000"/>
          <w:spacing w:val="-1"/>
          <w:sz w:val="28"/>
          <w:szCs w:val="28"/>
          <w:lang w:val="uk-UA" w:eastAsia="ru-RU"/>
        </w:rPr>
        <w:t xml:space="preserve">Залежність швидкості хімічної реакції віл концентрації реагуючих речовин визначається </w:t>
      </w:r>
      <w:r w:rsidRPr="008D1878">
        <w:rPr>
          <w:rFonts w:ascii="Times New Roman" w:eastAsia="Times New Roman" w:hAnsi="Times New Roman" w:cs="Times New Roman"/>
          <w:b/>
          <w:bCs/>
          <w:color w:val="000000"/>
          <w:spacing w:val="-1"/>
          <w:sz w:val="28"/>
          <w:szCs w:val="28"/>
          <w:lang w:val="uk-UA" w:eastAsia="ru-RU"/>
        </w:rPr>
        <w:t xml:space="preserve">законом </w:t>
      </w:r>
      <w:r w:rsidRPr="008D1878">
        <w:rPr>
          <w:rFonts w:ascii="Times New Roman" w:eastAsia="Times New Roman" w:hAnsi="Times New Roman" w:cs="Times New Roman"/>
          <w:b/>
          <w:bCs/>
          <w:color w:val="000000"/>
          <w:spacing w:val="2"/>
          <w:sz w:val="28"/>
          <w:szCs w:val="28"/>
          <w:lang w:val="uk-UA" w:eastAsia="ru-RU"/>
        </w:rPr>
        <w:t>діючих мас (</w:t>
      </w:r>
      <w:r w:rsidRPr="008D1878">
        <w:rPr>
          <w:rFonts w:ascii="Times New Roman" w:eastAsia="Times New Roman" w:hAnsi="Times New Roman" w:cs="Times New Roman"/>
          <w:bCs/>
          <w:color w:val="000000"/>
          <w:spacing w:val="2"/>
          <w:sz w:val="28"/>
          <w:szCs w:val="28"/>
          <w:lang w:val="uk-UA" w:eastAsia="ru-RU"/>
        </w:rPr>
        <w:t>К.</w:t>
      </w:r>
      <w:r w:rsidRPr="008D1878">
        <w:rPr>
          <w:rFonts w:ascii="Times New Roman" w:eastAsia="Times New Roman" w:hAnsi="Times New Roman" w:cs="Times New Roman"/>
          <w:color w:val="000000"/>
          <w:spacing w:val="2"/>
          <w:sz w:val="28"/>
          <w:szCs w:val="28"/>
          <w:lang w:val="uk-UA" w:eastAsia="ru-RU"/>
        </w:rPr>
        <w:t xml:space="preserve">М. </w:t>
      </w:r>
      <w:proofErr w:type="spellStart"/>
      <w:r w:rsidRPr="008D1878">
        <w:rPr>
          <w:rFonts w:ascii="Times New Roman" w:eastAsia="Times New Roman" w:hAnsi="Times New Roman" w:cs="Times New Roman"/>
          <w:color w:val="000000"/>
          <w:spacing w:val="2"/>
          <w:sz w:val="28"/>
          <w:szCs w:val="28"/>
          <w:lang w:val="uk-UA" w:eastAsia="ru-RU"/>
        </w:rPr>
        <w:t>Гульдберг</w:t>
      </w:r>
      <w:proofErr w:type="spellEnd"/>
      <w:r w:rsidRPr="008D1878">
        <w:rPr>
          <w:rFonts w:ascii="Times New Roman" w:eastAsia="Times New Roman" w:hAnsi="Times New Roman" w:cs="Times New Roman"/>
          <w:color w:val="000000"/>
          <w:spacing w:val="2"/>
          <w:sz w:val="28"/>
          <w:szCs w:val="28"/>
          <w:lang w:val="uk-UA" w:eastAsia="ru-RU"/>
        </w:rPr>
        <w:t xml:space="preserve"> і П.</w:t>
      </w:r>
      <w:proofErr w:type="spellStart"/>
      <w:r w:rsidRPr="008D1878">
        <w:rPr>
          <w:rFonts w:ascii="Times New Roman" w:eastAsia="Times New Roman" w:hAnsi="Times New Roman" w:cs="Times New Roman"/>
          <w:color w:val="000000"/>
          <w:spacing w:val="2"/>
          <w:sz w:val="28"/>
          <w:szCs w:val="28"/>
          <w:lang w:val="uk-UA" w:eastAsia="ru-RU"/>
        </w:rPr>
        <w:t>Вааге</w:t>
      </w:r>
      <w:proofErr w:type="spellEnd"/>
      <w:r w:rsidRPr="008D1878">
        <w:rPr>
          <w:rFonts w:ascii="Times New Roman" w:eastAsia="Times New Roman" w:hAnsi="Times New Roman" w:cs="Times New Roman"/>
          <w:color w:val="000000"/>
          <w:spacing w:val="2"/>
          <w:sz w:val="28"/>
          <w:szCs w:val="28"/>
          <w:lang w:val="uk-UA" w:eastAsia="ru-RU"/>
        </w:rPr>
        <w:t xml:space="preserve">) - </w:t>
      </w:r>
      <w:r w:rsidRPr="008D1878">
        <w:rPr>
          <w:rFonts w:ascii="Times New Roman" w:eastAsia="Times New Roman" w:hAnsi="Times New Roman" w:cs="Times New Roman"/>
          <w:b/>
          <w:bCs/>
          <w:color w:val="000000"/>
          <w:spacing w:val="2"/>
          <w:sz w:val="28"/>
          <w:szCs w:val="28"/>
          <w:lang w:val="uk-UA" w:eastAsia="ru-RU"/>
        </w:rPr>
        <w:t xml:space="preserve">швидкість </w:t>
      </w:r>
      <w:r w:rsidRPr="008D1878">
        <w:rPr>
          <w:rFonts w:ascii="Times New Roman" w:eastAsia="Times New Roman" w:hAnsi="Times New Roman" w:cs="Times New Roman"/>
          <w:b/>
          <w:bCs/>
          <w:color w:val="000000"/>
          <w:sz w:val="28"/>
          <w:szCs w:val="28"/>
          <w:lang w:val="uk-UA" w:eastAsia="ru-RU"/>
        </w:rPr>
        <w:t>хімічної реакції при постійній температурі прямо про</w:t>
      </w:r>
      <w:r w:rsidRPr="008D1878">
        <w:rPr>
          <w:rFonts w:ascii="Times New Roman" w:eastAsia="Times New Roman" w:hAnsi="Times New Roman" w:cs="Times New Roman"/>
          <w:b/>
          <w:bCs/>
          <w:color w:val="000000"/>
          <w:sz w:val="28"/>
          <w:szCs w:val="28"/>
          <w:lang w:val="uk-UA" w:eastAsia="ru-RU"/>
        </w:rPr>
        <w:softHyphen/>
        <w:t xml:space="preserve">порційна добутку концентрацій реагуючих речовин, </w:t>
      </w:r>
      <w:r w:rsidRPr="008D1878">
        <w:rPr>
          <w:rFonts w:ascii="Times New Roman" w:eastAsia="Times New Roman" w:hAnsi="Times New Roman" w:cs="Times New Roman"/>
          <w:b/>
          <w:bCs/>
          <w:color w:val="000000"/>
          <w:spacing w:val="4"/>
          <w:sz w:val="28"/>
          <w:szCs w:val="28"/>
          <w:lang w:val="uk-UA" w:eastAsia="ru-RU"/>
        </w:rPr>
        <w:t xml:space="preserve">взятих у степенях, що дорівнюють коефіцієнтам </w:t>
      </w:r>
      <w:r w:rsidRPr="008D1878">
        <w:rPr>
          <w:rFonts w:ascii="Times New Roman" w:eastAsia="Times New Roman" w:hAnsi="Times New Roman" w:cs="Times New Roman"/>
          <w:color w:val="000000"/>
          <w:spacing w:val="4"/>
          <w:sz w:val="28"/>
          <w:szCs w:val="28"/>
          <w:lang w:val="uk-UA" w:eastAsia="ru-RU"/>
        </w:rPr>
        <w:t xml:space="preserve">у </w:t>
      </w:r>
      <w:r w:rsidRPr="008D1878">
        <w:rPr>
          <w:rFonts w:ascii="Times New Roman" w:eastAsia="Times New Roman" w:hAnsi="Times New Roman" w:cs="Times New Roman"/>
          <w:b/>
          <w:bCs/>
          <w:color w:val="000000"/>
          <w:spacing w:val="1"/>
          <w:sz w:val="28"/>
          <w:szCs w:val="28"/>
          <w:lang w:val="uk-UA" w:eastAsia="ru-RU"/>
        </w:rPr>
        <w:t xml:space="preserve">хімічній реакції. </w:t>
      </w:r>
      <w:r w:rsidRPr="008D1878">
        <w:rPr>
          <w:rFonts w:ascii="Times New Roman" w:eastAsia="Times New Roman" w:hAnsi="Times New Roman" w:cs="Times New Roman"/>
          <w:color w:val="000000"/>
          <w:spacing w:val="1"/>
          <w:sz w:val="28"/>
          <w:szCs w:val="28"/>
          <w:lang w:val="uk-UA" w:eastAsia="ru-RU"/>
        </w:rPr>
        <w:t>Наприклад, для реакції:</w:t>
      </w:r>
    </w:p>
    <w:p w:rsidR="008D1878" w:rsidRPr="008D1878" w:rsidRDefault="008D1878" w:rsidP="008A0342">
      <w:pPr>
        <w:spacing w:after="0" w:line="240" w:lineRule="auto"/>
        <w:ind w:firstLine="1080"/>
        <w:jc w:val="both"/>
        <w:rPr>
          <w:rFonts w:ascii="Times New Roman" w:eastAsia="Times New Roman" w:hAnsi="Times New Roman" w:cs="Times New Roman"/>
          <w:b/>
          <w:bCs/>
          <w:sz w:val="28"/>
          <w:szCs w:val="24"/>
          <w:lang w:eastAsia="ru-RU"/>
        </w:rPr>
      </w:pPr>
      <w:proofErr w:type="spellStart"/>
      <w:r w:rsidRPr="008D1878">
        <w:rPr>
          <w:rFonts w:ascii="Times New Roman" w:eastAsia="Times New Roman" w:hAnsi="Times New Roman" w:cs="Times New Roman"/>
          <w:b/>
          <w:bCs/>
          <w:sz w:val="28"/>
          <w:szCs w:val="24"/>
          <w:lang w:val="uk-UA" w:eastAsia="ru-RU"/>
        </w:rPr>
        <w:t>аА</w:t>
      </w:r>
      <w:proofErr w:type="spellEnd"/>
      <w:r w:rsidRPr="008D1878">
        <w:rPr>
          <w:rFonts w:ascii="Times New Roman" w:eastAsia="Times New Roman" w:hAnsi="Times New Roman" w:cs="Times New Roman"/>
          <w:b/>
          <w:bCs/>
          <w:sz w:val="28"/>
          <w:szCs w:val="24"/>
          <w:lang w:val="uk-UA" w:eastAsia="ru-RU"/>
        </w:rPr>
        <w:t xml:space="preserve"> + </w:t>
      </w:r>
      <w:proofErr w:type="spellStart"/>
      <w:r w:rsidRPr="008D1878">
        <w:rPr>
          <w:rFonts w:ascii="Times New Roman" w:eastAsia="Times New Roman" w:hAnsi="Times New Roman" w:cs="Times New Roman"/>
          <w:b/>
          <w:bCs/>
          <w:sz w:val="28"/>
          <w:szCs w:val="24"/>
          <w:lang w:val="en-US" w:eastAsia="ru-RU"/>
        </w:rPr>
        <w:t>bB</w:t>
      </w:r>
      <w:proofErr w:type="spellEnd"/>
      <w:r w:rsidRPr="008D1878">
        <w:rPr>
          <w:rFonts w:ascii="Times New Roman" w:eastAsia="Times New Roman" w:hAnsi="Times New Roman" w:cs="Times New Roman"/>
          <w:b/>
          <w:bCs/>
          <w:sz w:val="28"/>
          <w:szCs w:val="24"/>
          <w:lang w:eastAsia="ru-RU"/>
        </w:rPr>
        <w:t xml:space="preserve"> → </w:t>
      </w:r>
      <w:proofErr w:type="spellStart"/>
      <w:r w:rsidRPr="008D1878">
        <w:rPr>
          <w:rFonts w:ascii="Times New Roman" w:eastAsia="Times New Roman" w:hAnsi="Times New Roman" w:cs="Times New Roman"/>
          <w:b/>
          <w:bCs/>
          <w:sz w:val="28"/>
          <w:szCs w:val="24"/>
          <w:lang w:val="en-US" w:eastAsia="ru-RU"/>
        </w:rPr>
        <w:t>cAB</w:t>
      </w:r>
      <w:proofErr w:type="spellEnd"/>
    </w:p>
    <w:p w:rsidR="008D1878" w:rsidRPr="008D1878" w:rsidRDefault="008D1878" w:rsidP="008A0342">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закон діючих мас можна виразити таким кінетичними рівнянням:</w:t>
      </w:r>
    </w:p>
    <w:p w:rsidR="008D1878" w:rsidRPr="008D1878" w:rsidRDefault="008D1878" w:rsidP="008A0342">
      <w:pPr>
        <w:spacing w:after="0" w:line="240" w:lineRule="auto"/>
        <w:ind w:firstLine="1080"/>
        <w:jc w:val="both"/>
        <w:rPr>
          <w:rFonts w:ascii="Times New Roman" w:eastAsia="Times New Roman" w:hAnsi="Times New Roman" w:cs="Times New Roman"/>
          <w:b/>
          <w:bCs/>
          <w:sz w:val="28"/>
          <w:szCs w:val="24"/>
          <w:lang w:val="uk-UA" w:eastAsia="ru-RU"/>
        </w:rPr>
      </w:pPr>
      <w:r w:rsidRPr="008D1878">
        <w:rPr>
          <w:rFonts w:ascii="Times New Roman" w:eastAsia="Times New Roman" w:hAnsi="Times New Roman" w:cs="Times New Roman"/>
          <w:b/>
          <w:bCs/>
          <w:sz w:val="28"/>
          <w:szCs w:val="24"/>
          <w:lang w:val="uk-UA" w:eastAsia="ru-RU"/>
        </w:rPr>
        <w:t>V = k[А]</w:t>
      </w:r>
      <w:proofErr w:type="spellStart"/>
      <w:r w:rsidRPr="008D1878">
        <w:rPr>
          <w:rFonts w:ascii="Times New Roman" w:eastAsia="Times New Roman" w:hAnsi="Times New Roman" w:cs="Times New Roman"/>
          <w:b/>
          <w:bCs/>
          <w:sz w:val="28"/>
          <w:szCs w:val="24"/>
          <w:vertAlign w:val="superscript"/>
          <w:lang w:val="uk-UA" w:eastAsia="ru-RU"/>
        </w:rPr>
        <w:t>а</w:t>
      </w:r>
      <w:proofErr w:type="spellEnd"/>
      <w:r w:rsidRPr="008D1878">
        <w:rPr>
          <w:rFonts w:ascii="Times New Roman" w:eastAsia="Times New Roman" w:hAnsi="Times New Roman" w:cs="Times New Roman"/>
          <w:b/>
          <w:bCs/>
          <w:sz w:val="28"/>
          <w:szCs w:val="24"/>
          <w:lang w:val="uk-UA" w:eastAsia="ru-RU"/>
        </w:rPr>
        <w:t>·[В]</w:t>
      </w:r>
      <w:r w:rsidRPr="008D1878">
        <w:rPr>
          <w:rFonts w:ascii="Times New Roman" w:eastAsia="Times New Roman" w:hAnsi="Times New Roman" w:cs="Times New Roman"/>
          <w:b/>
          <w:bCs/>
          <w:sz w:val="28"/>
          <w:szCs w:val="24"/>
          <w:vertAlign w:val="superscript"/>
          <w:lang w:val="uk-UA" w:eastAsia="ru-RU"/>
        </w:rPr>
        <w:t>b</w:t>
      </w:r>
      <w:r w:rsidRPr="008D1878">
        <w:rPr>
          <w:rFonts w:ascii="Times New Roman" w:eastAsia="Times New Roman" w:hAnsi="Times New Roman" w:cs="Times New Roman"/>
          <w:b/>
          <w:bCs/>
          <w:sz w:val="28"/>
          <w:szCs w:val="24"/>
          <w:lang w:val="uk-UA" w:eastAsia="ru-RU"/>
        </w:rPr>
        <w:t>,</w:t>
      </w:r>
    </w:p>
    <w:p w:rsidR="008D1878" w:rsidRPr="008D1878" w:rsidRDefault="008D1878" w:rsidP="008A0342">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де </w:t>
      </w:r>
      <w:r w:rsidRPr="008D1878">
        <w:rPr>
          <w:rFonts w:ascii="Times New Roman" w:eastAsia="Times New Roman" w:hAnsi="Times New Roman" w:cs="Times New Roman"/>
          <w:b/>
          <w:bCs/>
          <w:sz w:val="28"/>
          <w:szCs w:val="24"/>
          <w:lang w:val="uk-UA" w:eastAsia="ru-RU"/>
        </w:rPr>
        <w:t>V</w:t>
      </w:r>
      <w:r w:rsidRPr="008D1878">
        <w:rPr>
          <w:rFonts w:ascii="Times New Roman" w:eastAsia="Times New Roman" w:hAnsi="Times New Roman" w:cs="Times New Roman"/>
          <w:sz w:val="28"/>
          <w:szCs w:val="24"/>
          <w:lang w:val="uk-UA" w:eastAsia="ru-RU"/>
        </w:rPr>
        <w:t xml:space="preserve"> – швидкість реакції;</w:t>
      </w:r>
    </w:p>
    <w:p w:rsidR="008D1878" w:rsidRPr="008D1878" w:rsidRDefault="008D1878" w:rsidP="008A0342">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k</w:t>
      </w:r>
      <w:r w:rsidRPr="008D1878">
        <w:rPr>
          <w:rFonts w:ascii="Times New Roman" w:eastAsia="Times New Roman" w:hAnsi="Times New Roman" w:cs="Times New Roman"/>
          <w:sz w:val="28"/>
          <w:szCs w:val="24"/>
          <w:lang w:val="uk-UA" w:eastAsia="ru-RU"/>
        </w:rPr>
        <w:t xml:space="preserve"> – константа швидкості;</w:t>
      </w:r>
    </w:p>
    <w:p w:rsidR="008D1878" w:rsidRPr="008D1878" w:rsidRDefault="008D1878" w:rsidP="008A0342">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[А], [В]</w:t>
      </w:r>
      <w:r w:rsidRPr="008D1878">
        <w:rPr>
          <w:rFonts w:ascii="Times New Roman" w:eastAsia="Times New Roman" w:hAnsi="Times New Roman" w:cs="Times New Roman"/>
          <w:sz w:val="28"/>
          <w:szCs w:val="24"/>
          <w:lang w:val="uk-UA" w:eastAsia="ru-RU"/>
        </w:rPr>
        <w:t xml:space="preserve"> – концентрації реагуючих речовин;</w:t>
      </w:r>
    </w:p>
    <w:p w:rsidR="008D1878" w:rsidRPr="008D1878" w:rsidRDefault="008D1878" w:rsidP="008A0342">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а, b</w:t>
      </w:r>
      <w:r w:rsidRPr="008D1878">
        <w:rPr>
          <w:rFonts w:ascii="Times New Roman" w:eastAsia="Times New Roman" w:hAnsi="Times New Roman" w:cs="Times New Roman"/>
          <w:sz w:val="28"/>
          <w:szCs w:val="24"/>
          <w:lang w:val="uk-UA" w:eastAsia="ru-RU"/>
        </w:rPr>
        <w:t xml:space="preserve"> – </w:t>
      </w:r>
      <w:proofErr w:type="spellStart"/>
      <w:r w:rsidRPr="008D1878">
        <w:rPr>
          <w:rFonts w:ascii="Times New Roman" w:eastAsia="Times New Roman" w:hAnsi="Times New Roman" w:cs="Times New Roman"/>
          <w:sz w:val="28"/>
          <w:szCs w:val="24"/>
          <w:lang w:val="uk-UA" w:eastAsia="ru-RU"/>
        </w:rPr>
        <w:t>стехіометричні</w:t>
      </w:r>
      <w:proofErr w:type="spellEnd"/>
      <w:r w:rsidRPr="008D1878">
        <w:rPr>
          <w:rFonts w:ascii="Times New Roman" w:eastAsia="Times New Roman" w:hAnsi="Times New Roman" w:cs="Times New Roman"/>
          <w:sz w:val="28"/>
          <w:szCs w:val="24"/>
          <w:lang w:val="uk-UA" w:eastAsia="ru-RU"/>
        </w:rPr>
        <w:t xml:space="preserve"> коефіцієнти.</w:t>
      </w:r>
    </w:p>
    <w:p w:rsidR="008D1878" w:rsidRPr="008D1878" w:rsidRDefault="008D1878" w:rsidP="008A0342">
      <w:pPr>
        <w:spacing w:after="0" w:line="240" w:lineRule="auto"/>
        <w:ind w:firstLine="540"/>
        <w:jc w:val="both"/>
        <w:rPr>
          <w:rFonts w:ascii="Times New Roman" w:eastAsia="Times New Roman" w:hAnsi="Times New Roman" w:cs="Times New Roman"/>
          <w:b/>
          <w:bCs/>
          <w:sz w:val="28"/>
          <w:szCs w:val="24"/>
          <w:lang w:val="uk-UA" w:eastAsia="ru-RU"/>
        </w:rPr>
      </w:pPr>
      <w:r w:rsidRPr="008D1878">
        <w:rPr>
          <w:rFonts w:ascii="Times New Roman" w:eastAsia="Times New Roman" w:hAnsi="Times New Roman" w:cs="Times New Roman"/>
          <w:sz w:val="28"/>
          <w:szCs w:val="24"/>
          <w:lang w:val="uk-UA" w:eastAsia="ru-RU"/>
        </w:rPr>
        <w:lastRenderedPageBreak/>
        <w:t xml:space="preserve">Константа швидкості дорівнює швидкості реакції при концентрації реагуючих речовин 1 моль/л. Якщо [А]=[В]=1 моль/л, то </w:t>
      </w:r>
      <w:r w:rsidRPr="008D1878">
        <w:rPr>
          <w:rFonts w:ascii="Times New Roman" w:eastAsia="Times New Roman" w:hAnsi="Times New Roman" w:cs="Times New Roman"/>
          <w:b/>
          <w:bCs/>
          <w:sz w:val="28"/>
          <w:szCs w:val="24"/>
          <w:lang w:val="uk-UA" w:eastAsia="ru-RU"/>
        </w:rPr>
        <w:t>V = k.</w:t>
      </w:r>
    </w:p>
    <w:p w:rsidR="008D1878" w:rsidRPr="008D1878" w:rsidRDefault="008D1878" w:rsidP="008D1878">
      <w:pPr>
        <w:shd w:val="clear" w:color="auto" w:fill="FFFFFF"/>
        <w:spacing w:after="0" w:line="274" w:lineRule="exact"/>
        <w:ind w:left="7" w:firstLine="533"/>
        <w:jc w:val="both"/>
        <w:rPr>
          <w:rFonts w:ascii="Times New Roman" w:eastAsia="Times New Roman" w:hAnsi="Times New Roman" w:cs="Times New Roman"/>
          <w:iCs/>
          <w:color w:val="000000"/>
          <w:spacing w:val="-10"/>
          <w:sz w:val="28"/>
          <w:szCs w:val="28"/>
          <w:lang w:val="uk-UA" w:eastAsia="ru-RU"/>
        </w:rPr>
      </w:pPr>
      <w:r w:rsidRPr="008D1878">
        <w:rPr>
          <w:rFonts w:ascii="Times New Roman" w:eastAsia="Times New Roman" w:hAnsi="Times New Roman" w:cs="Times New Roman"/>
          <w:iCs/>
          <w:color w:val="000000"/>
          <w:spacing w:val="-10"/>
          <w:sz w:val="28"/>
          <w:szCs w:val="28"/>
          <w:lang w:val="uk-UA" w:eastAsia="ru-RU"/>
        </w:rPr>
        <w:t>Константа швидкості не залежить від концентрації реагуючих  речовин, а залежить від природи реагуючих речовин.</w:t>
      </w:r>
    </w:p>
    <w:p w:rsidR="008D1878" w:rsidRPr="008D1878" w:rsidRDefault="008D1878" w:rsidP="008D1878">
      <w:pPr>
        <w:shd w:val="clear" w:color="auto" w:fill="FFFFFF"/>
        <w:spacing w:after="0" w:line="274" w:lineRule="exact"/>
        <w:ind w:left="7" w:firstLine="533"/>
        <w:jc w:val="both"/>
        <w:rPr>
          <w:rFonts w:ascii="Times New Roman" w:eastAsia="Times New Roman" w:hAnsi="Times New Roman" w:cs="Times New Roman"/>
          <w:iCs/>
          <w:color w:val="000000"/>
          <w:spacing w:val="-10"/>
          <w:sz w:val="28"/>
          <w:szCs w:val="28"/>
          <w:lang w:val="uk-UA" w:eastAsia="ru-RU"/>
        </w:rPr>
      </w:pPr>
    </w:p>
    <w:p w:rsidR="008D1878" w:rsidRPr="008D1878" w:rsidRDefault="008D1878" w:rsidP="008D1878">
      <w:pPr>
        <w:shd w:val="clear" w:color="auto" w:fill="FFFFFF"/>
        <w:spacing w:after="0" w:line="274" w:lineRule="exact"/>
        <w:ind w:left="7" w:firstLine="533"/>
        <w:jc w:val="both"/>
        <w:rPr>
          <w:rFonts w:ascii="Times New Roman" w:eastAsia="Times New Roman" w:hAnsi="Times New Roman" w:cs="Times New Roman"/>
          <w:b/>
          <w:iCs/>
          <w:color w:val="000000"/>
          <w:spacing w:val="-10"/>
          <w:sz w:val="28"/>
          <w:szCs w:val="28"/>
          <w:lang w:val="uk-UA" w:eastAsia="ru-RU"/>
        </w:rPr>
      </w:pPr>
      <w:r w:rsidRPr="008D1878">
        <w:rPr>
          <w:rFonts w:ascii="Times New Roman" w:eastAsia="Times New Roman" w:hAnsi="Times New Roman" w:cs="Times New Roman"/>
          <w:b/>
          <w:iCs/>
          <w:color w:val="000000"/>
          <w:spacing w:val="-10"/>
          <w:sz w:val="28"/>
          <w:szCs w:val="28"/>
          <w:lang w:val="uk-UA" w:eastAsia="ru-RU"/>
        </w:rPr>
        <w:t>4. Температура реагуючих речовин.</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Cs/>
          <w:sz w:val="28"/>
          <w:szCs w:val="24"/>
          <w:lang w:val="uk-UA" w:eastAsia="ru-RU"/>
        </w:rPr>
        <w:t>Згідно з</w:t>
      </w:r>
      <w:r w:rsidRPr="008D1878">
        <w:rPr>
          <w:rFonts w:ascii="Times New Roman" w:eastAsia="Times New Roman" w:hAnsi="Times New Roman" w:cs="Times New Roman"/>
          <w:b/>
          <w:bCs/>
          <w:sz w:val="28"/>
          <w:szCs w:val="24"/>
          <w:lang w:val="uk-UA" w:eastAsia="ru-RU"/>
        </w:rPr>
        <w:t xml:space="preserve"> правилом Вант – </w:t>
      </w:r>
      <w:proofErr w:type="spellStart"/>
      <w:r w:rsidRPr="008D1878">
        <w:rPr>
          <w:rFonts w:ascii="Times New Roman" w:eastAsia="Times New Roman" w:hAnsi="Times New Roman" w:cs="Times New Roman"/>
          <w:b/>
          <w:bCs/>
          <w:sz w:val="28"/>
          <w:szCs w:val="24"/>
          <w:lang w:val="uk-UA" w:eastAsia="ru-RU"/>
        </w:rPr>
        <w:t>Гоффа</w:t>
      </w:r>
      <w:proofErr w:type="spellEnd"/>
      <w:r w:rsidRPr="008D1878">
        <w:rPr>
          <w:rFonts w:ascii="Times New Roman" w:eastAsia="Times New Roman" w:hAnsi="Times New Roman" w:cs="Times New Roman"/>
          <w:sz w:val="28"/>
          <w:szCs w:val="24"/>
          <w:lang w:val="uk-UA" w:eastAsia="ru-RU"/>
        </w:rPr>
        <w:t xml:space="preserve"> при підвищенні температури на кожні 10 градусів швидкість хімічної реакції збільшується у 2-4 рази.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Цю залежність можна виразити таким співвідношенням:</w:t>
      </w:r>
    </w:p>
    <w:p w:rsidR="008D1878" w:rsidRPr="008D1878" w:rsidRDefault="008D1878" w:rsidP="008D1878">
      <w:pPr>
        <w:tabs>
          <w:tab w:val="left" w:pos="3960"/>
        </w:tabs>
        <w:spacing w:after="0" w:line="240" w:lineRule="auto"/>
        <w:ind w:firstLine="108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position w:val="-10"/>
          <w:sz w:val="28"/>
          <w:szCs w:val="24"/>
          <w:lang w:val="uk-UA" w:eastAsia="ru-RU"/>
        </w:rPr>
        <w:object w:dxaOrig="1380" w:dyaOrig="540">
          <v:shape id="_x0000_i1044" type="#_x0000_t75" style="width:69pt;height:27pt" o:ole="">
            <v:imagedata r:id="rId41" o:title=""/>
          </v:shape>
          <o:OLEObject Type="Embed" ProgID="Equation.3" ShapeID="_x0000_i1044" DrawAspect="Content" ObjectID="_1737532312" r:id="rId42"/>
        </w:object>
      </w:r>
      <w:r w:rsidRPr="008D1878">
        <w:rPr>
          <w:rFonts w:ascii="Times New Roman" w:eastAsia="Times New Roman" w:hAnsi="Times New Roman" w:cs="Times New Roman"/>
          <w:sz w:val="28"/>
          <w:szCs w:val="24"/>
          <w:lang w:val="uk-UA" w:eastAsia="ru-RU"/>
        </w:rPr>
        <w:t xml:space="preserve"> або </w:t>
      </w:r>
      <w:r w:rsidRPr="008D1878">
        <w:rPr>
          <w:rFonts w:ascii="Times New Roman" w:eastAsia="Times New Roman" w:hAnsi="Times New Roman" w:cs="Times New Roman"/>
          <w:position w:val="-30"/>
          <w:sz w:val="28"/>
          <w:szCs w:val="24"/>
          <w:lang w:val="uk-UA" w:eastAsia="ru-RU"/>
        </w:rPr>
        <w:object w:dxaOrig="1040" w:dyaOrig="740">
          <v:shape id="_x0000_i1045" type="#_x0000_t75" style="width:51.75pt;height:36.75pt" o:ole="">
            <v:imagedata r:id="rId43" o:title=""/>
          </v:shape>
          <o:OLEObject Type="Embed" ProgID="Equation.3" ShapeID="_x0000_i1045" DrawAspect="Content" ObjectID="_1737532313" r:id="rId44"/>
        </w:object>
      </w:r>
      <w:r w:rsidRPr="008D1878">
        <w:rPr>
          <w:rFonts w:ascii="Times New Roman" w:eastAsia="Times New Roman" w:hAnsi="Times New Roman" w:cs="Times New Roman"/>
          <w:sz w:val="28"/>
          <w:szCs w:val="24"/>
          <w:lang w:val="uk-UA" w:eastAsia="ru-RU"/>
        </w:rPr>
        <w:t>;</w:t>
      </w:r>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де </w:t>
      </w:r>
      <w:r w:rsidRPr="008D1878">
        <w:rPr>
          <w:rFonts w:ascii="Times New Roman" w:eastAsia="Times New Roman" w:hAnsi="Times New Roman" w:cs="Times New Roman"/>
          <w:sz w:val="28"/>
          <w:szCs w:val="24"/>
          <w:lang w:val="en-US" w:eastAsia="ru-RU"/>
        </w:rPr>
        <w:t>V</w:t>
      </w:r>
      <w:r w:rsidRPr="008D1878">
        <w:rPr>
          <w:rFonts w:ascii="Times New Roman" w:eastAsia="Times New Roman" w:hAnsi="Times New Roman" w:cs="Times New Roman"/>
          <w:sz w:val="28"/>
          <w:szCs w:val="24"/>
          <w:vertAlign w:val="subscript"/>
          <w:lang w:val="uk-UA" w:eastAsia="ru-RU"/>
        </w:rPr>
        <w:t>1</w:t>
      </w:r>
      <w:proofErr w:type="spellStart"/>
      <w:r w:rsidRPr="008D1878">
        <w:rPr>
          <w:rFonts w:ascii="Times New Roman" w:eastAsia="Times New Roman" w:hAnsi="Times New Roman" w:cs="Times New Roman"/>
          <w:sz w:val="28"/>
          <w:szCs w:val="24"/>
          <w:lang w:val="en-US" w:eastAsia="ru-RU"/>
        </w:rPr>
        <w:t>iV</w:t>
      </w:r>
      <w:proofErr w:type="spellEnd"/>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 xml:space="preserve"> – швидкість реакції відповідно при температурі </w:t>
      </w:r>
      <w:r w:rsidRPr="008D1878">
        <w:rPr>
          <w:rFonts w:ascii="Times New Roman" w:eastAsia="Times New Roman" w:hAnsi="Times New Roman" w:cs="Times New Roman"/>
          <w:sz w:val="28"/>
          <w:szCs w:val="24"/>
          <w:lang w:val="en-US" w:eastAsia="ru-RU"/>
        </w:rPr>
        <w:t>t</w:t>
      </w:r>
      <w:r w:rsidRPr="008D1878">
        <w:rPr>
          <w:rFonts w:ascii="Times New Roman" w:eastAsia="Times New Roman" w:hAnsi="Times New Roman" w:cs="Times New Roman"/>
          <w:sz w:val="28"/>
          <w:szCs w:val="24"/>
          <w:vertAlign w:val="subscript"/>
          <w:lang w:val="uk-UA" w:eastAsia="ru-RU"/>
        </w:rPr>
        <w:t>1</w:t>
      </w:r>
      <w:r w:rsidRPr="008D1878">
        <w:rPr>
          <w:rFonts w:ascii="Times New Roman" w:eastAsia="Times New Roman" w:hAnsi="Times New Roman" w:cs="Times New Roman"/>
          <w:sz w:val="28"/>
          <w:szCs w:val="24"/>
          <w:lang w:val="en-US" w:eastAsia="ru-RU"/>
        </w:rPr>
        <w:t>it</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 xml:space="preserve"> .</w:t>
      </w:r>
    </w:p>
    <w:p w:rsidR="008D1878" w:rsidRDefault="008D1878" w:rsidP="008D1878">
      <w:pPr>
        <w:spacing w:after="0" w:line="240" w:lineRule="auto"/>
        <w:ind w:firstLine="36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t>γ</w:t>
      </w:r>
      <w:r w:rsidRPr="008D1878">
        <w:rPr>
          <w:rFonts w:ascii="Times New Roman" w:eastAsia="Times New Roman" w:hAnsi="Times New Roman" w:cs="Times New Roman"/>
          <w:sz w:val="28"/>
          <w:szCs w:val="24"/>
          <w:lang w:eastAsia="ru-RU"/>
        </w:rPr>
        <w:t xml:space="preserve"> – </w:t>
      </w:r>
      <w:r w:rsidRPr="008D1878">
        <w:rPr>
          <w:rFonts w:ascii="Times New Roman" w:eastAsia="Times New Roman" w:hAnsi="Times New Roman" w:cs="Times New Roman"/>
          <w:sz w:val="28"/>
          <w:szCs w:val="24"/>
          <w:lang w:val="uk-UA" w:eastAsia="ru-RU"/>
        </w:rPr>
        <w:t xml:space="preserve">температурний коефіцієнт, який показує, у скільки разів збільшується швидкість реакції з підвищенням температури на 10 </w:t>
      </w:r>
      <w:r w:rsidRPr="008D1878">
        <w:rPr>
          <w:rFonts w:ascii="Times New Roman" w:eastAsia="Times New Roman" w:hAnsi="Times New Roman" w:cs="Times New Roman"/>
          <w:sz w:val="28"/>
          <w:szCs w:val="24"/>
          <w:vertAlign w:val="superscript"/>
          <w:lang w:val="uk-UA" w:eastAsia="ru-RU"/>
        </w:rPr>
        <w:t>0</w:t>
      </w:r>
      <w:r w:rsidRPr="008D1878">
        <w:rPr>
          <w:rFonts w:ascii="Times New Roman" w:eastAsia="Times New Roman" w:hAnsi="Times New Roman" w:cs="Times New Roman"/>
          <w:sz w:val="28"/>
          <w:szCs w:val="24"/>
          <w:lang w:val="uk-UA" w:eastAsia="ru-RU"/>
        </w:rPr>
        <w:t>С. (γ = 2-4)</w:t>
      </w:r>
      <w:r w:rsidR="000B2711">
        <w:rPr>
          <w:rFonts w:ascii="Times New Roman" w:eastAsia="Times New Roman" w:hAnsi="Times New Roman" w:cs="Times New Roman"/>
          <w:sz w:val="28"/>
          <w:szCs w:val="24"/>
          <w:lang w:val="uk-UA" w:eastAsia="ru-RU"/>
        </w:rPr>
        <w:t>.</w:t>
      </w:r>
    </w:p>
    <w:p w:rsidR="008D1878" w:rsidRDefault="008D1878" w:rsidP="008D1878">
      <w:pPr>
        <w:shd w:val="clear" w:color="auto" w:fill="FFFFFF"/>
        <w:spacing w:after="0" w:line="274" w:lineRule="exact"/>
        <w:ind w:left="7" w:firstLine="533"/>
        <w:jc w:val="both"/>
        <w:rPr>
          <w:rFonts w:ascii="Times New Roman" w:eastAsia="Times New Roman" w:hAnsi="Times New Roman" w:cs="Times New Roman"/>
          <w:b/>
          <w:iCs/>
          <w:color w:val="000000"/>
          <w:spacing w:val="-10"/>
          <w:sz w:val="28"/>
          <w:szCs w:val="28"/>
          <w:lang w:val="uk-UA" w:eastAsia="ru-RU"/>
        </w:rPr>
      </w:pPr>
      <w:r w:rsidRPr="008D1878">
        <w:rPr>
          <w:rFonts w:ascii="Times New Roman" w:eastAsia="Times New Roman" w:hAnsi="Times New Roman" w:cs="Times New Roman"/>
          <w:b/>
          <w:iCs/>
          <w:color w:val="000000"/>
          <w:spacing w:val="-10"/>
          <w:sz w:val="28"/>
          <w:szCs w:val="28"/>
          <w:lang w:val="uk-UA" w:eastAsia="ru-RU"/>
        </w:rPr>
        <w:t>5. Присутність каталізаторів.</w:t>
      </w:r>
      <w:r w:rsidR="007227F9">
        <w:rPr>
          <w:rFonts w:ascii="Times New Roman" w:eastAsia="Times New Roman" w:hAnsi="Times New Roman" w:cs="Times New Roman"/>
          <w:b/>
          <w:iCs/>
          <w:color w:val="000000"/>
          <w:spacing w:val="-10"/>
          <w:sz w:val="28"/>
          <w:szCs w:val="28"/>
          <w:lang w:val="uk-UA" w:eastAsia="ru-RU"/>
        </w:rPr>
        <w:t xml:space="preserve"> </w:t>
      </w:r>
    </w:p>
    <w:p w:rsidR="007227F9" w:rsidRDefault="007227F9" w:rsidP="008D1878">
      <w:pPr>
        <w:shd w:val="clear" w:color="auto" w:fill="FFFFFF"/>
        <w:spacing w:after="0" w:line="274" w:lineRule="exact"/>
        <w:ind w:left="7" w:firstLine="533"/>
        <w:jc w:val="both"/>
        <w:rPr>
          <w:rFonts w:ascii="Times New Roman" w:eastAsia="Times New Roman" w:hAnsi="Times New Roman" w:cs="Times New Roman"/>
          <w:b/>
          <w:iCs/>
          <w:color w:val="000000"/>
          <w:spacing w:val="-10"/>
          <w:sz w:val="28"/>
          <w:szCs w:val="28"/>
          <w:lang w:val="uk-UA" w:eastAsia="ru-RU"/>
        </w:rPr>
      </w:pPr>
    </w:p>
    <w:p w:rsidR="008D1878" w:rsidRPr="00EF7804" w:rsidRDefault="007227F9" w:rsidP="00EF7804">
      <w:pPr>
        <w:pStyle w:val="a3"/>
        <w:numPr>
          <w:ilvl w:val="0"/>
          <w:numId w:val="47"/>
        </w:numPr>
        <w:spacing w:after="0" w:line="240" w:lineRule="auto"/>
        <w:jc w:val="both"/>
        <w:rPr>
          <w:rFonts w:ascii="Times New Roman" w:eastAsia="Times New Roman" w:hAnsi="Times New Roman" w:cs="Times New Roman"/>
          <w:b/>
          <w:sz w:val="28"/>
          <w:szCs w:val="28"/>
          <w:lang w:val="uk-UA" w:eastAsia="ru-RU"/>
        </w:rPr>
      </w:pPr>
      <w:r w:rsidRPr="00EF7804">
        <w:rPr>
          <w:rFonts w:ascii="Times New Roman" w:eastAsia="Times New Roman" w:hAnsi="Times New Roman" w:cs="Times New Roman"/>
          <w:b/>
          <w:sz w:val="28"/>
          <w:szCs w:val="28"/>
          <w:lang w:val="uk-UA" w:eastAsia="ru-RU"/>
        </w:rPr>
        <w:t>Каталіз і каталізатори. Ферментативний каталіз, його значення у харчовій технології</w:t>
      </w:r>
      <w:r w:rsidR="0003048A" w:rsidRPr="00EF7804">
        <w:rPr>
          <w:rFonts w:ascii="Times New Roman" w:eastAsia="Times New Roman" w:hAnsi="Times New Roman" w:cs="Times New Roman"/>
          <w:b/>
          <w:sz w:val="28"/>
          <w:szCs w:val="28"/>
          <w:lang w:val="uk-UA" w:eastAsia="ru-RU"/>
        </w:rPr>
        <w:t>.</w:t>
      </w:r>
    </w:p>
    <w:p w:rsidR="008D1878" w:rsidRPr="008D1878" w:rsidRDefault="008D1878" w:rsidP="008D1878">
      <w:pPr>
        <w:shd w:val="clear" w:color="auto" w:fill="FFFFFF"/>
        <w:spacing w:after="0" w:line="240" w:lineRule="auto"/>
        <w:ind w:left="7" w:firstLine="533"/>
        <w:jc w:val="both"/>
        <w:rPr>
          <w:rFonts w:ascii="Times New Roman" w:eastAsia="Times New Roman" w:hAnsi="Times New Roman" w:cs="Times New Roman"/>
          <w:b/>
          <w:iCs/>
          <w:color w:val="000000"/>
          <w:spacing w:val="-10"/>
          <w:sz w:val="28"/>
          <w:szCs w:val="28"/>
          <w:lang w:val="uk-UA" w:eastAsia="ru-RU"/>
        </w:rPr>
      </w:pPr>
      <w:r w:rsidRPr="008D1878">
        <w:rPr>
          <w:rFonts w:ascii="Times New Roman" w:eastAsia="Times New Roman" w:hAnsi="Times New Roman" w:cs="Times New Roman"/>
          <w:iCs/>
          <w:color w:val="000000"/>
          <w:spacing w:val="-10"/>
          <w:sz w:val="28"/>
          <w:szCs w:val="28"/>
          <w:lang w:val="uk-UA" w:eastAsia="ru-RU"/>
        </w:rPr>
        <w:t xml:space="preserve">Явище прискорення хімічних реакцій за участю каталізаторів називається </w:t>
      </w:r>
      <w:r w:rsidRPr="008D1878">
        <w:rPr>
          <w:rFonts w:ascii="Times New Roman" w:eastAsia="Times New Roman" w:hAnsi="Times New Roman" w:cs="Times New Roman"/>
          <w:b/>
          <w:iCs/>
          <w:color w:val="000000"/>
          <w:spacing w:val="-10"/>
          <w:sz w:val="28"/>
          <w:szCs w:val="28"/>
          <w:lang w:val="uk-UA" w:eastAsia="ru-RU"/>
        </w:rPr>
        <w:t xml:space="preserve">каталізом, </w:t>
      </w:r>
      <w:r w:rsidRPr="008D1878">
        <w:rPr>
          <w:rFonts w:ascii="Times New Roman" w:eastAsia="Times New Roman" w:hAnsi="Times New Roman" w:cs="Times New Roman"/>
          <w:iCs/>
          <w:color w:val="000000"/>
          <w:spacing w:val="-10"/>
          <w:sz w:val="28"/>
          <w:szCs w:val="28"/>
          <w:lang w:val="uk-UA" w:eastAsia="ru-RU"/>
        </w:rPr>
        <w:t xml:space="preserve">а реакції </w:t>
      </w:r>
      <w:r w:rsidRPr="008D1878">
        <w:rPr>
          <w:rFonts w:ascii="Times New Roman" w:eastAsia="Times New Roman" w:hAnsi="Times New Roman" w:cs="Times New Roman"/>
          <w:b/>
          <w:iCs/>
          <w:color w:val="000000"/>
          <w:spacing w:val="-10"/>
          <w:sz w:val="28"/>
          <w:szCs w:val="28"/>
          <w:lang w:val="uk-UA" w:eastAsia="ru-RU"/>
        </w:rPr>
        <w:t>каталітичними.</w:t>
      </w:r>
    </w:p>
    <w:p w:rsidR="008D1878" w:rsidRPr="008D1878" w:rsidRDefault="008D1878" w:rsidP="008D1878">
      <w:pPr>
        <w:shd w:val="clear" w:color="auto" w:fill="FFFFFF"/>
        <w:spacing w:after="0" w:line="240" w:lineRule="auto"/>
        <w:ind w:left="7" w:firstLine="533"/>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b/>
          <w:bCs/>
          <w:sz w:val="28"/>
          <w:szCs w:val="28"/>
          <w:lang w:val="uk-UA" w:eastAsia="ru-RU"/>
        </w:rPr>
        <w:t xml:space="preserve">Каталізаторами </w:t>
      </w:r>
      <w:r w:rsidRPr="008D1878">
        <w:rPr>
          <w:rFonts w:ascii="Times New Roman" w:eastAsia="Times New Roman" w:hAnsi="Times New Roman" w:cs="Times New Roman"/>
          <w:bCs/>
          <w:sz w:val="28"/>
          <w:szCs w:val="28"/>
          <w:lang w:val="uk-UA" w:eastAsia="ru-RU"/>
        </w:rPr>
        <w:t xml:space="preserve">називають </w:t>
      </w:r>
      <w:r w:rsidRPr="008D1878">
        <w:rPr>
          <w:rFonts w:ascii="Times New Roman" w:eastAsia="Times New Roman" w:hAnsi="Times New Roman" w:cs="Times New Roman"/>
          <w:sz w:val="28"/>
          <w:szCs w:val="28"/>
          <w:lang w:val="uk-UA" w:eastAsia="ru-RU"/>
        </w:rPr>
        <w:t>речовини, які збільшують швидкість хімічних реакцій, але в результаті реакції не змінюють свого хімічного складу.</w:t>
      </w:r>
    </w:p>
    <w:p w:rsidR="008D1878" w:rsidRPr="008D1878" w:rsidRDefault="008D1878" w:rsidP="00EF7804">
      <w:pPr>
        <w:shd w:val="clear" w:color="auto" w:fill="FFFFFF"/>
        <w:spacing w:after="0" w:line="274" w:lineRule="exact"/>
        <w:ind w:firstLine="533"/>
        <w:jc w:val="center"/>
        <w:rPr>
          <w:rFonts w:ascii="Times New Roman" w:eastAsia="Times New Roman" w:hAnsi="Times New Roman" w:cs="Times New Roman"/>
          <w:b/>
          <w:sz w:val="28"/>
          <w:szCs w:val="28"/>
          <w:lang w:val="uk-UA" w:eastAsia="ru-RU"/>
        </w:rPr>
      </w:pPr>
    </w:p>
    <w:p w:rsidR="008D1878" w:rsidRPr="008D1878" w:rsidRDefault="008D1878" w:rsidP="00EF7804">
      <w:pPr>
        <w:shd w:val="clear" w:color="auto" w:fill="FFFFFF"/>
        <w:spacing w:after="0" w:line="274" w:lineRule="exact"/>
        <w:ind w:firstLine="533"/>
        <w:jc w:val="center"/>
        <w:rPr>
          <w:rFonts w:ascii="Times New Roman" w:eastAsia="Times New Roman" w:hAnsi="Times New Roman" w:cs="Times New Roman"/>
          <w:b/>
          <w:sz w:val="28"/>
          <w:szCs w:val="28"/>
          <w:lang w:val="uk-UA" w:eastAsia="ru-RU"/>
        </w:rPr>
      </w:pPr>
      <w:r w:rsidRPr="008D1878">
        <w:rPr>
          <w:rFonts w:ascii="Times New Roman" w:eastAsia="Times New Roman" w:hAnsi="Times New Roman" w:cs="Times New Roman"/>
          <w:b/>
          <w:sz w:val="28"/>
          <w:szCs w:val="28"/>
          <w:lang w:val="uk-UA" w:eastAsia="ru-RU"/>
        </w:rPr>
        <w:t>Особливості каталітичних реакцій</w:t>
      </w:r>
    </w:p>
    <w:p w:rsidR="008D1878" w:rsidRPr="008D1878" w:rsidRDefault="008D1878" w:rsidP="00EF7804">
      <w:pPr>
        <w:numPr>
          <w:ilvl w:val="0"/>
          <w:numId w:val="10"/>
        </w:numPr>
        <w:shd w:val="clear" w:color="auto" w:fill="FFFFFF"/>
        <w:spacing w:after="0" w:line="274" w:lineRule="exact"/>
        <w:ind w:left="709" w:hanging="425"/>
        <w:jc w:val="both"/>
        <w:rPr>
          <w:rFonts w:ascii="Times New Roman" w:eastAsia="Times New Roman" w:hAnsi="Times New Roman" w:cs="Times New Roman"/>
          <w:sz w:val="28"/>
          <w:szCs w:val="28"/>
          <w:lang w:eastAsia="ru-RU"/>
        </w:rPr>
      </w:pPr>
      <w:r w:rsidRPr="008D1878">
        <w:rPr>
          <w:rFonts w:ascii="Times New Roman" w:eastAsia="Times New Roman" w:hAnsi="Times New Roman" w:cs="Times New Roman"/>
          <w:color w:val="000000"/>
          <w:sz w:val="28"/>
          <w:szCs w:val="28"/>
          <w:lang w:val="uk-UA" w:eastAsia="ru-RU"/>
        </w:rPr>
        <w:t>Каталізатори характеризуються високою хімічною активністю. Кількість каталізатора порівняно з кількістю реа</w:t>
      </w:r>
      <w:r w:rsidRPr="008D1878">
        <w:rPr>
          <w:rFonts w:ascii="Times New Roman" w:eastAsia="Times New Roman" w:hAnsi="Times New Roman" w:cs="Times New Roman"/>
          <w:color w:val="000000"/>
          <w:sz w:val="28"/>
          <w:szCs w:val="28"/>
          <w:lang w:val="uk-UA" w:eastAsia="ru-RU"/>
        </w:rPr>
        <w:softHyphen/>
      </w:r>
      <w:r w:rsidRPr="008D1878">
        <w:rPr>
          <w:rFonts w:ascii="Times New Roman" w:eastAsia="Times New Roman" w:hAnsi="Times New Roman" w:cs="Times New Roman"/>
          <w:color w:val="000000"/>
          <w:spacing w:val="-1"/>
          <w:sz w:val="28"/>
          <w:szCs w:val="28"/>
          <w:lang w:val="uk-UA" w:eastAsia="ru-RU"/>
        </w:rPr>
        <w:t>гуючих речовин незначна. До того ж, каталізатор може використовуватись багаторазово.</w:t>
      </w:r>
    </w:p>
    <w:p w:rsidR="008D1878" w:rsidRPr="008D1878" w:rsidRDefault="008D1878" w:rsidP="008D1878">
      <w:pPr>
        <w:numPr>
          <w:ilvl w:val="0"/>
          <w:numId w:val="10"/>
        </w:numPr>
        <w:shd w:val="clear" w:color="auto" w:fill="FFFFFF"/>
        <w:spacing w:before="144" w:after="0" w:line="266" w:lineRule="exact"/>
        <w:ind w:right="7"/>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1"/>
          <w:sz w:val="28"/>
          <w:szCs w:val="28"/>
          <w:lang w:val="uk-UA" w:eastAsia="ru-RU"/>
        </w:rPr>
        <w:t>Каталізатори характеризуються селективністю (вибірко</w:t>
      </w:r>
      <w:r w:rsidRPr="008D1878">
        <w:rPr>
          <w:rFonts w:ascii="Times New Roman" w:eastAsia="Times New Roman" w:hAnsi="Times New Roman" w:cs="Times New Roman"/>
          <w:color w:val="000000"/>
          <w:spacing w:val="-1"/>
          <w:sz w:val="28"/>
          <w:szCs w:val="28"/>
          <w:lang w:val="uk-UA" w:eastAsia="ru-RU"/>
        </w:rPr>
        <w:softHyphen/>
      </w:r>
      <w:r w:rsidRPr="008D1878">
        <w:rPr>
          <w:rFonts w:ascii="Times New Roman" w:eastAsia="Times New Roman" w:hAnsi="Times New Roman" w:cs="Times New Roman"/>
          <w:color w:val="000000"/>
          <w:sz w:val="28"/>
          <w:szCs w:val="28"/>
          <w:lang w:val="uk-UA" w:eastAsia="ru-RU"/>
        </w:rPr>
        <w:t>вістю). Для певного типу реакцій підбирають свій каталі</w:t>
      </w:r>
      <w:r w:rsidRPr="008D1878">
        <w:rPr>
          <w:rFonts w:ascii="Times New Roman" w:eastAsia="Times New Roman" w:hAnsi="Times New Roman" w:cs="Times New Roman"/>
          <w:color w:val="000000"/>
          <w:sz w:val="28"/>
          <w:szCs w:val="28"/>
          <w:lang w:val="uk-UA" w:eastAsia="ru-RU"/>
        </w:rPr>
        <w:softHyphen/>
      </w:r>
      <w:r w:rsidRPr="008D1878">
        <w:rPr>
          <w:rFonts w:ascii="Times New Roman" w:eastAsia="Times New Roman" w:hAnsi="Times New Roman" w:cs="Times New Roman"/>
          <w:color w:val="000000"/>
          <w:spacing w:val="-4"/>
          <w:sz w:val="28"/>
          <w:szCs w:val="28"/>
          <w:lang w:val="uk-UA" w:eastAsia="ru-RU"/>
        </w:rPr>
        <w:t>затор.</w:t>
      </w:r>
    </w:p>
    <w:p w:rsidR="008D1878" w:rsidRPr="008D1878" w:rsidRDefault="008D1878" w:rsidP="008D1878">
      <w:pPr>
        <w:numPr>
          <w:ilvl w:val="0"/>
          <w:numId w:val="10"/>
        </w:numPr>
        <w:shd w:val="clear" w:color="auto" w:fill="FFFFFF"/>
        <w:spacing w:before="144" w:after="0" w:line="266" w:lineRule="exact"/>
        <w:ind w:right="7"/>
        <w:jc w:val="both"/>
        <w:rPr>
          <w:rFonts w:ascii="Times New Roman" w:eastAsia="Times New Roman" w:hAnsi="Times New Roman" w:cs="Times New Roman"/>
          <w:sz w:val="28"/>
          <w:szCs w:val="28"/>
          <w:lang w:eastAsia="ru-RU"/>
        </w:rPr>
      </w:pPr>
      <w:r w:rsidRPr="008D1878">
        <w:rPr>
          <w:rFonts w:ascii="Times New Roman" w:eastAsia="Times New Roman" w:hAnsi="Times New Roman" w:cs="Times New Roman"/>
          <w:color w:val="000000"/>
          <w:spacing w:val="3"/>
          <w:sz w:val="28"/>
          <w:szCs w:val="28"/>
          <w:lang w:val="uk-UA" w:eastAsia="ru-RU"/>
        </w:rPr>
        <w:t>В оборотних реакціях каталізатор пришвидшує як пряму,</w:t>
      </w:r>
      <w:r w:rsidRPr="008D1878">
        <w:rPr>
          <w:rFonts w:ascii="Times New Roman" w:eastAsia="Times New Roman" w:hAnsi="Times New Roman" w:cs="Times New Roman"/>
          <w:color w:val="000000"/>
          <w:spacing w:val="-1"/>
          <w:sz w:val="28"/>
          <w:szCs w:val="28"/>
          <w:lang w:val="uk-UA" w:eastAsia="ru-RU"/>
        </w:rPr>
        <w:t>так і зворотну реакції.</w:t>
      </w:r>
    </w:p>
    <w:p w:rsidR="008D1878" w:rsidRPr="008D1878" w:rsidRDefault="008D1878" w:rsidP="008D1878">
      <w:pPr>
        <w:numPr>
          <w:ilvl w:val="0"/>
          <w:numId w:val="10"/>
        </w:numPr>
        <w:shd w:val="clear" w:color="auto" w:fill="FFFFFF"/>
        <w:spacing w:before="158" w:after="0" w:line="266" w:lineRule="exact"/>
        <w:ind w:right="7"/>
        <w:jc w:val="both"/>
        <w:rPr>
          <w:rFonts w:ascii="Times New Roman" w:eastAsia="Times New Roman" w:hAnsi="Times New Roman" w:cs="Times New Roman"/>
          <w:b/>
          <w:sz w:val="28"/>
          <w:szCs w:val="28"/>
          <w:lang w:val="uk-UA" w:eastAsia="ru-RU"/>
        </w:rPr>
      </w:pPr>
      <w:r w:rsidRPr="008D1878">
        <w:rPr>
          <w:rFonts w:ascii="Times New Roman" w:eastAsia="Times New Roman" w:hAnsi="Times New Roman" w:cs="Times New Roman"/>
          <w:color w:val="000000"/>
          <w:sz w:val="28"/>
          <w:szCs w:val="28"/>
          <w:lang w:val="uk-UA" w:eastAsia="ru-RU"/>
        </w:rPr>
        <w:t xml:space="preserve">Активність каталізатора залежить від домішок. Речовини, </w:t>
      </w:r>
      <w:r w:rsidRPr="008D1878">
        <w:rPr>
          <w:rFonts w:ascii="Times New Roman" w:eastAsia="Times New Roman" w:hAnsi="Times New Roman" w:cs="Times New Roman"/>
          <w:color w:val="000000"/>
          <w:spacing w:val="-1"/>
          <w:sz w:val="28"/>
          <w:szCs w:val="28"/>
          <w:lang w:val="uk-UA" w:eastAsia="ru-RU"/>
        </w:rPr>
        <w:t>які підвищують каталітичну активність каталізаторів нази</w:t>
      </w:r>
      <w:r w:rsidRPr="008D1878">
        <w:rPr>
          <w:rFonts w:ascii="Times New Roman" w:eastAsia="Times New Roman" w:hAnsi="Times New Roman" w:cs="Times New Roman"/>
          <w:color w:val="000000"/>
          <w:spacing w:val="-1"/>
          <w:sz w:val="28"/>
          <w:szCs w:val="28"/>
          <w:lang w:val="uk-UA" w:eastAsia="ru-RU"/>
        </w:rPr>
        <w:softHyphen/>
      </w:r>
      <w:r w:rsidRPr="008D1878">
        <w:rPr>
          <w:rFonts w:ascii="Times New Roman" w:eastAsia="Times New Roman" w:hAnsi="Times New Roman" w:cs="Times New Roman"/>
          <w:color w:val="000000"/>
          <w:sz w:val="28"/>
          <w:szCs w:val="28"/>
          <w:lang w:val="uk-UA" w:eastAsia="ru-RU"/>
        </w:rPr>
        <w:t xml:space="preserve">ваються </w:t>
      </w:r>
      <w:r w:rsidRPr="008D1878">
        <w:rPr>
          <w:rFonts w:ascii="Times New Roman" w:eastAsia="Times New Roman" w:hAnsi="Times New Roman" w:cs="Times New Roman"/>
          <w:b/>
          <w:bCs/>
          <w:color w:val="000000"/>
          <w:sz w:val="28"/>
          <w:szCs w:val="28"/>
          <w:lang w:val="uk-UA" w:eastAsia="ru-RU"/>
        </w:rPr>
        <w:t xml:space="preserve">активаторами </w:t>
      </w:r>
      <w:r w:rsidRPr="008D1878">
        <w:rPr>
          <w:rFonts w:ascii="Times New Roman" w:eastAsia="Times New Roman" w:hAnsi="Times New Roman" w:cs="Times New Roman"/>
          <w:color w:val="000000"/>
          <w:sz w:val="28"/>
          <w:szCs w:val="28"/>
          <w:lang w:val="uk-UA" w:eastAsia="ru-RU"/>
        </w:rPr>
        <w:t xml:space="preserve">або </w:t>
      </w:r>
      <w:r w:rsidRPr="008D1878">
        <w:rPr>
          <w:rFonts w:ascii="Times New Roman" w:eastAsia="Times New Roman" w:hAnsi="Times New Roman" w:cs="Times New Roman"/>
          <w:b/>
          <w:bCs/>
          <w:color w:val="000000"/>
          <w:sz w:val="28"/>
          <w:szCs w:val="28"/>
          <w:lang w:val="uk-UA" w:eastAsia="ru-RU"/>
        </w:rPr>
        <w:t xml:space="preserve">промоторами. </w:t>
      </w:r>
      <w:r w:rsidRPr="008D1878">
        <w:rPr>
          <w:rFonts w:ascii="Times New Roman" w:eastAsia="Times New Roman" w:hAnsi="Times New Roman" w:cs="Times New Roman"/>
          <w:color w:val="000000"/>
          <w:sz w:val="28"/>
          <w:szCs w:val="28"/>
          <w:lang w:val="uk-UA" w:eastAsia="ru-RU"/>
        </w:rPr>
        <w:t xml:space="preserve">Речовини, які </w:t>
      </w:r>
      <w:r w:rsidRPr="008D1878">
        <w:rPr>
          <w:rFonts w:ascii="Times New Roman" w:eastAsia="Times New Roman" w:hAnsi="Times New Roman" w:cs="Times New Roman"/>
          <w:color w:val="000000"/>
          <w:spacing w:val="-3"/>
          <w:sz w:val="28"/>
          <w:szCs w:val="28"/>
          <w:lang w:val="uk-UA" w:eastAsia="ru-RU"/>
        </w:rPr>
        <w:t xml:space="preserve">знижують каталітичну дію — </w:t>
      </w:r>
      <w:r w:rsidRPr="008D1878">
        <w:rPr>
          <w:rFonts w:ascii="Times New Roman" w:eastAsia="Times New Roman" w:hAnsi="Times New Roman" w:cs="Times New Roman"/>
          <w:b/>
          <w:bCs/>
          <w:color w:val="000000"/>
          <w:spacing w:val="-3"/>
          <w:sz w:val="28"/>
          <w:szCs w:val="28"/>
          <w:lang w:val="uk-UA" w:eastAsia="ru-RU"/>
        </w:rPr>
        <w:t xml:space="preserve">інгібіторами </w:t>
      </w:r>
      <w:r w:rsidRPr="008D1878">
        <w:rPr>
          <w:rFonts w:ascii="Times New Roman" w:eastAsia="Times New Roman" w:hAnsi="Times New Roman" w:cs="Times New Roman"/>
          <w:color w:val="000000"/>
          <w:spacing w:val="-3"/>
          <w:sz w:val="28"/>
          <w:szCs w:val="28"/>
          <w:lang w:val="uk-UA" w:eastAsia="ru-RU"/>
        </w:rPr>
        <w:t xml:space="preserve">або </w:t>
      </w:r>
      <w:proofErr w:type="spellStart"/>
      <w:r w:rsidRPr="008D1878">
        <w:rPr>
          <w:rFonts w:ascii="Times New Roman" w:eastAsia="Times New Roman" w:hAnsi="Times New Roman" w:cs="Times New Roman"/>
          <w:b/>
          <w:color w:val="000000"/>
          <w:spacing w:val="-3"/>
          <w:sz w:val="28"/>
          <w:szCs w:val="28"/>
          <w:lang w:val="uk-UA" w:eastAsia="ru-RU"/>
        </w:rPr>
        <w:t>отрутами</w:t>
      </w:r>
      <w:proofErr w:type="spellEnd"/>
      <w:r w:rsidRPr="008D1878">
        <w:rPr>
          <w:rFonts w:ascii="Times New Roman" w:eastAsia="Times New Roman" w:hAnsi="Times New Roman" w:cs="Times New Roman"/>
          <w:b/>
          <w:color w:val="000000"/>
          <w:spacing w:val="-3"/>
          <w:sz w:val="28"/>
          <w:szCs w:val="28"/>
          <w:lang w:val="uk-UA" w:eastAsia="ru-RU"/>
        </w:rPr>
        <w:t>.</w:t>
      </w:r>
    </w:p>
    <w:p w:rsidR="008D1878" w:rsidRPr="008D1878" w:rsidRDefault="008D1878" w:rsidP="008D1878">
      <w:pPr>
        <w:shd w:val="clear" w:color="auto" w:fill="FFFFFF"/>
        <w:tabs>
          <w:tab w:val="left" w:pos="0"/>
        </w:tabs>
        <w:spacing w:before="144" w:after="0" w:line="274" w:lineRule="exact"/>
        <w:ind w:firstLine="540"/>
        <w:jc w:val="both"/>
        <w:rPr>
          <w:rFonts w:ascii="Times New Roman" w:eastAsia="Times New Roman" w:hAnsi="Times New Roman" w:cs="Times New Roman"/>
          <w:color w:val="000000"/>
          <w:sz w:val="28"/>
          <w:szCs w:val="28"/>
          <w:lang w:val="uk-UA" w:eastAsia="ru-RU"/>
        </w:rPr>
      </w:pPr>
      <w:r w:rsidRPr="008D1878">
        <w:rPr>
          <w:rFonts w:ascii="Times New Roman" w:eastAsia="Times New Roman" w:hAnsi="Times New Roman" w:cs="Times New Roman"/>
          <w:color w:val="000000"/>
          <w:spacing w:val="-1"/>
          <w:sz w:val="28"/>
          <w:szCs w:val="28"/>
          <w:lang w:val="uk-UA" w:eastAsia="ru-RU"/>
        </w:rPr>
        <w:t xml:space="preserve">Розрізняють гомогенний, гетерогенний та ферментативний </w:t>
      </w:r>
      <w:r w:rsidRPr="008D1878">
        <w:rPr>
          <w:rFonts w:ascii="Times New Roman" w:eastAsia="Times New Roman" w:hAnsi="Times New Roman" w:cs="Times New Roman"/>
          <w:color w:val="000000"/>
          <w:spacing w:val="-2"/>
          <w:sz w:val="28"/>
          <w:szCs w:val="28"/>
          <w:lang w:val="uk-UA" w:eastAsia="ru-RU"/>
        </w:rPr>
        <w:t>каталіз.</w:t>
      </w:r>
      <w:r w:rsidRPr="008D1878">
        <w:rPr>
          <w:rFonts w:ascii="Times New Roman" w:eastAsia="Times New Roman" w:hAnsi="Times New Roman" w:cs="Times New Roman"/>
          <w:color w:val="000000"/>
          <w:sz w:val="28"/>
          <w:szCs w:val="28"/>
          <w:lang w:val="uk-UA" w:eastAsia="ru-RU"/>
        </w:rPr>
        <w:tab/>
      </w:r>
    </w:p>
    <w:p w:rsidR="008D1878" w:rsidRPr="008D1878" w:rsidRDefault="008D1878" w:rsidP="008D1878">
      <w:pPr>
        <w:shd w:val="clear" w:color="auto" w:fill="FFFFFF"/>
        <w:tabs>
          <w:tab w:val="left" w:pos="0"/>
        </w:tabs>
        <w:spacing w:before="144" w:after="0" w:line="274" w:lineRule="exact"/>
        <w:ind w:firstLine="540"/>
        <w:jc w:val="both"/>
        <w:rPr>
          <w:rFonts w:ascii="Times New Roman" w:eastAsia="Times New Roman" w:hAnsi="Times New Roman" w:cs="Times New Roman"/>
          <w:color w:val="000000"/>
          <w:spacing w:val="-1"/>
          <w:sz w:val="28"/>
          <w:szCs w:val="28"/>
          <w:lang w:val="uk-UA" w:eastAsia="ru-RU"/>
        </w:rPr>
      </w:pPr>
      <w:r w:rsidRPr="008D1878">
        <w:rPr>
          <w:rFonts w:ascii="Times New Roman" w:eastAsia="Times New Roman" w:hAnsi="Times New Roman" w:cs="Times New Roman"/>
          <w:color w:val="000000"/>
          <w:spacing w:val="4"/>
          <w:sz w:val="28"/>
          <w:szCs w:val="28"/>
          <w:lang w:val="uk-UA" w:eastAsia="ru-RU"/>
        </w:rPr>
        <w:t>Якщо реагуючі речовини і каталізатор утворюють одно</w:t>
      </w:r>
      <w:r w:rsidRPr="008D1878">
        <w:rPr>
          <w:rFonts w:ascii="Times New Roman" w:eastAsia="Times New Roman" w:hAnsi="Times New Roman" w:cs="Times New Roman"/>
          <w:color w:val="000000"/>
          <w:spacing w:val="4"/>
          <w:sz w:val="28"/>
          <w:szCs w:val="28"/>
          <w:lang w:val="uk-UA" w:eastAsia="ru-RU"/>
        </w:rPr>
        <w:softHyphen/>
      </w:r>
      <w:r w:rsidRPr="008D1878">
        <w:rPr>
          <w:rFonts w:ascii="Times New Roman" w:eastAsia="Times New Roman" w:hAnsi="Times New Roman" w:cs="Times New Roman"/>
          <w:color w:val="000000"/>
          <w:sz w:val="28"/>
          <w:szCs w:val="28"/>
          <w:lang w:val="uk-UA" w:eastAsia="ru-RU"/>
        </w:rPr>
        <w:t xml:space="preserve">рідну систему, тобто знаходяться в одній фазі, то в такому </w:t>
      </w:r>
      <w:r w:rsidRPr="008D1878">
        <w:rPr>
          <w:rFonts w:ascii="Times New Roman" w:eastAsia="Times New Roman" w:hAnsi="Times New Roman" w:cs="Times New Roman"/>
          <w:color w:val="000000"/>
          <w:spacing w:val="-1"/>
          <w:sz w:val="28"/>
          <w:szCs w:val="28"/>
          <w:lang w:val="uk-UA" w:eastAsia="ru-RU"/>
        </w:rPr>
        <w:t xml:space="preserve">разі      каталіз      називають      </w:t>
      </w:r>
      <w:r w:rsidRPr="008D1878">
        <w:rPr>
          <w:rFonts w:ascii="Times New Roman" w:eastAsia="Times New Roman" w:hAnsi="Times New Roman" w:cs="Times New Roman"/>
          <w:b/>
          <w:color w:val="000000"/>
          <w:spacing w:val="-1"/>
          <w:sz w:val="28"/>
          <w:szCs w:val="28"/>
          <w:lang w:val="uk-UA" w:eastAsia="ru-RU"/>
        </w:rPr>
        <w:t>гомогенним.</w:t>
      </w:r>
      <w:r w:rsidRPr="008D1878">
        <w:rPr>
          <w:rFonts w:ascii="Times New Roman" w:eastAsia="Times New Roman" w:hAnsi="Times New Roman" w:cs="Times New Roman"/>
          <w:color w:val="000000"/>
          <w:spacing w:val="-1"/>
          <w:sz w:val="28"/>
          <w:szCs w:val="28"/>
          <w:lang w:val="uk-UA" w:eastAsia="ru-RU"/>
        </w:rPr>
        <w:t xml:space="preserve">      Прикладом </w:t>
      </w:r>
      <w:r w:rsidRPr="008D1878">
        <w:rPr>
          <w:rFonts w:ascii="Times New Roman" w:eastAsia="Times New Roman" w:hAnsi="Times New Roman" w:cs="Times New Roman"/>
          <w:color w:val="000000"/>
          <w:spacing w:val="3"/>
          <w:sz w:val="28"/>
          <w:szCs w:val="28"/>
          <w:lang w:val="uk-UA" w:eastAsia="ru-RU"/>
        </w:rPr>
        <w:t>гомогенного каталізу може бути окислення оксиду сірки</w:t>
      </w:r>
      <w:r w:rsidRPr="008D1878">
        <w:rPr>
          <w:rFonts w:ascii="Times New Roman" w:eastAsia="Times New Roman" w:hAnsi="Times New Roman" w:cs="Times New Roman"/>
          <w:color w:val="000000"/>
          <w:spacing w:val="3"/>
          <w:sz w:val="28"/>
          <w:szCs w:val="28"/>
          <w:lang w:val="uk-UA" w:eastAsia="ru-RU"/>
        </w:rPr>
        <w:br/>
      </w:r>
      <w:r w:rsidRPr="008D1878">
        <w:rPr>
          <w:rFonts w:ascii="Times New Roman" w:eastAsia="Times New Roman" w:hAnsi="Times New Roman" w:cs="Times New Roman"/>
          <w:color w:val="000000"/>
          <w:spacing w:val="-1"/>
          <w:sz w:val="28"/>
          <w:szCs w:val="28"/>
          <w:lang w:eastAsia="ru-RU"/>
        </w:rPr>
        <w:t>(</w:t>
      </w:r>
      <w:r w:rsidRPr="008D1878">
        <w:rPr>
          <w:rFonts w:ascii="Times New Roman" w:eastAsia="Times New Roman" w:hAnsi="Times New Roman" w:cs="Times New Roman"/>
          <w:color w:val="000000"/>
          <w:spacing w:val="-1"/>
          <w:sz w:val="28"/>
          <w:szCs w:val="28"/>
          <w:lang w:val="en-US" w:eastAsia="ru-RU"/>
        </w:rPr>
        <w:t>IV</w:t>
      </w:r>
      <w:r w:rsidRPr="008D1878">
        <w:rPr>
          <w:rFonts w:ascii="Times New Roman" w:eastAsia="Times New Roman" w:hAnsi="Times New Roman" w:cs="Times New Roman"/>
          <w:color w:val="000000"/>
          <w:spacing w:val="-1"/>
          <w:sz w:val="28"/>
          <w:szCs w:val="28"/>
          <w:lang w:eastAsia="ru-RU"/>
        </w:rPr>
        <w:t xml:space="preserve">) </w:t>
      </w:r>
      <w:r w:rsidRPr="008D1878">
        <w:rPr>
          <w:rFonts w:ascii="Times New Roman" w:eastAsia="Times New Roman" w:hAnsi="Times New Roman" w:cs="Times New Roman"/>
          <w:color w:val="000000"/>
          <w:spacing w:val="-1"/>
          <w:sz w:val="28"/>
          <w:szCs w:val="28"/>
          <w:lang w:val="uk-UA" w:eastAsia="ru-RU"/>
        </w:rPr>
        <w:t>за наявності оксидів азоту:</w:t>
      </w:r>
    </w:p>
    <w:p w:rsidR="008D1878" w:rsidRPr="008D1878" w:rsidRDefault="008D1878" w:rsidP="008D1878">
      <w:pPr>
        <w:shd w:val="clear" w:color="auto" w:fill="FFFFFF"/>
        <w:tabs>
          <w:tab w:val="left" w:pos="0"/>
        </w:tabs>
        <w:spacing w:before="144" w:after="0" w:line="274" w:lineRule="exact"/>
        <w:ind w:firstLine="540"/>
        <w:jc w:val="both"/>
        <w:rPr>
          <w:rFonts w:ascii="Times New Roman" w:eastAsia="Times New Roman" w:hAnsi="Times New Roman" w:cs="Times New Roman"/>
          <w:sz w:val="28"/>
          <w:szCs w:val="28"/>
          <w:lang w:val="uk-UA" w:eastAsia="ru-RU"/>
        </w:rPr>
      </w:pPr>
    </w:p>
    <w:p w:rsidR="008D1878" w:rsidRPr="008D1878" w:rsidRDefault="000E137D" w:rsidP="008D1878">
      <w:pPr>
        <w:shd w:val="clear" w:color="auto" w:fill="FFFFFF"/>
        <w:spacing w:after="0" w:line="240" w:lineRule="auto"/>
        <w:ind w:left="14" w:right="7" w:firstLine="1066"/>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eastAsia="ru-RU"/>
        </w:rPr>
        <w:t xml:space="preserve">                       </w:t>
      </w:r>
      <w:r w:rsidR="008D1878" w:rsidRPr="008D1878">
        <w:rPr>
          <w:rFonts w:ascii="Times New Roman" w:eastAsia="Times New Roman" w:hAnsi="Times New Roman" w:cs="Times New Roman"/>
          <w:sz w:val="20"/>
          <w:szCs w:val="24"/>
          <w:lang w:val="en-US" w:eastAsia="ru-RU"/>
        </w:rPr>
        <w:t>NO</w:t>
      </w:r>
      <w:r w:rsidR="008D1878" w:rsidRPr="008D1878">
        <w:rPr>
          <w:rFonts w:ascii="Times New Roman" w:eastAsia="Times New Roman" w:hAnsi="Times New Roman" w:cs="Times New Roman"/>
          <w:sz w:val="20"/>
          <w:szCs w:val="24"/>
          <w:lang w:val="uk-UA" w:eastAsia="ru-RU"/>
        </w:rPr>
        <w:t xml:space="preserve">, </w:t>
      </w:r>
      <w:r w:rsidR="008D1878" w:rsidRPr="008D1878">
        <w:rPr>
          <w:rFonts w:ascii="Times New Roman" w:eastAsia="Times New Roman" w:hAnsi="Times New Roman" w:cs="Times New Roman"/>
          <w:sz w:val="20"/>
          <w:szCs w:val="24"/>
          <w:lang w:val="en-US" w:eastAsia="ru-RU"/>
        </w:rPr>
        <w:t>NO</w:t>
      </w:r>
      <w:r w:rsidR="008D1878" w:rsidRPr="008D1878">
        <w:rPr>
          <w:rFonts w:ascii="Times New Roman" w:eastAsia="Times New Roman" w:hAnsi="Times New Roman" w:cs="Times New Roman"/>
          <w:sz w:val="20"/>
          <w:szCs w:val="24"/>
          <w:vertAlign w:val="subscript"/>
          <w:lang w:val="uk-UA" w:eastAsia="ru-RU"/>
        </w:rPr>
        <w:t>2</w:t>
      </w:r>
    </w:p>
    <w:p w:rsidR="008D1878" w:rsidRPr="008D1878" w:rsidRDefault="00AD5B84" w:rsidP="008D1878">
      <w:pPr>
        <w:shd w:val="clear" w:color="auto" w:fill="FFFFFF"/>
        <w:spacing w:after="0" w:line="240" w:lineRule="auto"/>
        <w:ind w:left="14" w:right="7" w:firstLine="106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45" o:spid="_x0000_s1203" style="position:absolute;left:0;text-align:left;flip:x;z-index:251711488;visibility:visible" from="115pt,12.5pt" to="1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70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">
            <v:stroke endarrow="block"/>
          </v:line>
        </w:pict>
      </w:r>
      <w:r>
        <w:rPr>
          <w:rFonts w:ascii="Times New Roman" w:eastAsia="Times New Roman" w:hAnsi="Times New Roman" w:cs="Times New Roman"/>
          <w:noProof/>
          <w:sz w:val="20"/>
          <w:szCs w:val="24"/>
          <w:lang w:eastAsia="ru-RU"/>
        </w:rPr>
        <w:pict>
          <v:line id="Прямая соединительная линия 44" o:spid="_x0000_s1202" style="position:absolute;left:0;text-align:left;z-index:251710464;visibility:visible" from="117pt,5.5pt" to="1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I9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FmGkS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">
            <v:stroke endarrow="block"/>
          </v:line>
        </w:pict>
      </w:r>
      <w:r w:rsidR="008D1878" w:rsidRPr="008D1878">
        <w:rPr>
          <w:rFonts w:ascii="Times New Roman" w:eastAsia="Times New Roman" w:hAnsi="Times New Roman" w:cs="Times New Roman"/>
          <w:sz w:val="28"/>
          <w:szCs w:val="24"/>
          <w:lang w:val="uk-UA" w:eastAsia="ru-RU"/>
        </w:rPr>
        <w:t>2</w:t>
      </w:r>
      <w:r w:rsidR="008D1878" w:rsidRPr="008D1878">
        <w:rPr>
          <w:rFonts w:ascii="Times New Roman" w:eastAsia="Times New Roman" w:hAnsi="Times New Roman" w:cs="Times New Roman"/>
          <w:sz w:val="28"/>
          <w:szCs w:val="24"/>
          <w:lang w:val="en-US" w:eastAsia="ru-RU"/>
        </w:rPr>
        <w:t>SO</w:t>
      </w:r>
      <w:r w:rsidR="008D1878" w:rsidRPr="008D1878">
        <w:rPr>
          <w:rFonts w:ascii="Times New Roman" w:eastAsia="Times New Roman" w:hAnsi="Times New Roman" w:cs="Times New Roman"/>
          <w:sz w:val="28"/>
          <w:szCs w:val="24"/>
          <w:vertAlign w:val="subscript"/>
          <w:lang w:val="uk-UA" w:eastAsia="ru-RU"/>
        </w:rPr>
        <w:t>2</w:t>
      </w:r>
      <w:r w:rsidR="008D1878" w:rsidRPr="008D1878">
        <w:rPr>
          <w:rFonts w:ascii="Times New Roman" w:eastAsia="Times New Roman" w:hAnsi="Times New Roman" w:cs="Times New Roman"/>
          <w:sz w:val="28"/>
          <w:szCs w:val="24"/>
          <w:lang w:val="uk-UA" w:eastAsia="ru-RU"/>
        </w:rPr>
        <w:t xml:space="preserve"> + </w:t>
      </w:r>
      <w:r w:rsidR="008D1878" w:rsidRPr="008D1878">
        <w:rPr>
          <w:rFonts w:ascii="Times New Roman" w:eastAsia="Times New Roman" w:hAnsi="Times New Roman" w:cs="Times New Roman"/>
          <w:sz w:val="28"/>
          <w:szCs w:val="24"/>
          <w:lang w:val="en-US" w:eastAsia="ru-RU"/>
        </w:rPr>
        <w:t>O</w:t>
      </w:r>
      <w:r w:rsidR="008D1878" w:rsidRPr="008D1878">
        <w:rPr>
          <w:rFonts w:ascii="Times New Roman" w:eastAsia="Times New Roman" w:hAnsi="Times New Roman" w:cs="Times New Roman"/>
          <w:sz w:val="28"/>
          <w:szCs w:val="24"/>
          <w:vertAlign w:val="subscript"/>
          <w:lang w:val="uk-UA" w:eastAsia="ru-RU"/>
        </w:rPr>
        <w:t>2</w:t>
      </w:r>
      <w:r w:rsidR="008D1878" w:rsidRPr="008D1878">
        <w:rPr>
          <w:rFonts w:ascii="Times New Roman" w:eastAsia="Times New Roman" w:hAnsi="Times New Roman" w:cs="Times New Roman"/>
          <w:sz w:val="28"/>
          <w:szCs w:val="24"/>
          <w:lang w:val="uk-UA" w:eastAsia="ru-RU"/>
        </w:rPr>
        <w:t xml:space="preserve">             2</w:t>
      </w:r>
      <w:r w:rsidR="008D1878" w:rsidRPr="008D1878">
        <w:rPr>
          <w:rFonts w:ascii="Times New Roman" w:eastAsia="Times New Roman" w:hAnsi="Times New Roman" w:cs="Times New Roman"/>
          <w:sz w:val="28"/>
          <w:szCs w:val="24"/>
          <w:lang w:val="en-US" w:eastAsia="ru-RU"/>
        </w:rPr>
        <w:t>SO</w:t>
      </w:r>
      <w:r w:rsidR="008D1878" w:rsidRPr="008D1878">
        <w:rPr>
          <w:rFonts w:ascii="Times New Roman" w:eastAsia="Times New Roman" w:hAnsi="Times New Roman" w:cs="Times New Roman"/>
          <w:sz w:val="28"/>
          <w:szCs w:val="24"/>
          <w:vertAlign w:val="subscript"/>
          <w:lang w:val="uk-UA" w:eastAsia="ru-RU"/>
        </w:rPr>
        <w:t>3</w:t>
      </w:r>
      <w:r w:rsidR="008D1878" w:rsidRPr="008D1878">
        <w:rPr>
          <w:rFonts w:ascii="Times New Roman" w:eastAsia="Times New Roman" w:hAnsi="Times New Roman" w:cs="Times New Roman"/>
          <w:sz w:val="28"/>
          <w:szCs w:val="24"/>
          <w:lang w:val="uk-UA" w:eastAsia="ru-RU"/>
        </w:rPr>
        <w:t>.</w:t>
      </w:r>
    </w:p>
    <w:p w:rsidR="008D1878" w:rsidRPr="008D1878" w:rsidRDefault="008D1878" w:rsidP="008D1878">
      <w:pPr>
        <w:shd w:val="clear" w:color="auto" w:fill="FFFFFF"/>
        <w:spacing w:after="0" w:line="240" w:lineRule="auto"/>
        <w:ind w:left="14" w:right="7" w:firstLine="1066"/>
        <w:jc w:val="both"/>
        <w:rPr>
          <w:rFonts w:ascii="Times New Roman" w:eastAsia="Times New Roman" w:hAnsi="Times New Roman" w:cs="Times New Roman"/>
          <w:sz w:val="28"/>
          <w:szCs w:val="24"/>
          <w:lang w:val="uk-UA" w:eastAsia="ru-RU"/>
        </w:rPr>
      </w:pPr>
    </w:p>
    <w:p w:rsidR="008D1878" w:rsidRPr="008D1878" w:rsidRDefault="008D1878" w:rsidP="008D1878">
      <w:pPr>
        <w:shd w:val="clear" w:color="auto" w:fill="FFFFFF"/>
        <w:spacing w:after="230" w:line="240" w:lineRule="auto"/>
        <w:ind w:right="259"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pacing w:val="-3"/>
          <w:sz w:val="28"/>
          <w:szCs w:val="24"/>
          <w:lang w:val="uk-UA" w:eastAsia="ru-RU"/>
        </w:rPr>
        <w:lastRenderedPageBreak/>
        <w:t xml:space="preserve">Якщо каталізатор і реагуючі речовини знаходяться в різних фазах, </w:t>
      </w:r>
      <w:r w:rsidRPr="008D1878">
        <w:rPr>
          <w:rFonts w:ascii="Times New Roman" w:eastAsia="Times New Roman" w:hAnsi="Times New Roman" w:cs="Times New Roman"/>
          <w:sz w:val="28"/>
          <w:szCs w:val="24"/>
          <w:lang w:val="uk-UA" w:eastAsia="ru-RU"/>
        </w:rPr>
        <w:t xml:space="preserve">то такий каталіз називається </w:t>
      </w:r>
      <w:r w:rsidRPr="008D1878">
        <w:rPr>
          <w:rFonts w:ascii="Times New Roman" w:eastAsia="Times New Roman" w:hAnsi="Times New Roman" w:cs="Times New Roman"/>
          <w:b/>
          <w:bCs/>
          <w:sz w:val="28"/>
          <w:szCs w:val="24"/>
          <w:lang w:val="uk-UA" w:eastAsia="ru-RU"/>
        </w:rPr>
        <w:t>гетерогенним,</w:t>
      </w:r>
      <w:r w:rsidRPr="008D1878">
        <w:rPr>
          <w:rFonts w:ascii="Times New Roman" w:eastAsia="Times New Roman" w:hAnsi="Times New Roman" w:cs="Times New Roman"/>
          <w:sz w:val="28"/>
          <w:szCs w:val="24"/>
          <w:lang w:val="uk-UA" w:eastAsia="ru-RU"/>
        </w:rPr>
        <w:t xml:space="preserve"> наприклад, окиснення оксиду сірки (</w:t>
      </w:r>
      <w:r w:rsidRPr="008D1878">
        <w:rPr>
          <w:rFonts w:ascii="Times New Roman" w:eastAsia="Times New Roman" w:hAnsi="Times New Roman" w:cs="Times New Roman"/>
          <w:sz w:val="28"/>
          <w:szCs w:val="24"/>
          <w:lang w:val="en-US" w:eastAsia="ru-RU"/>
        </w:rPr>
        <w:t>IV</w:t>
      </w:r>
      <w:r w:rsidRPr="008D1878">
        <w:rPr>
          <w:rFonts w:ascii="Times New Roman" w:eastAsia="Times New Roman" w:hAnsi="Times New Roman" w:cs="Times New Roman"/>
          <w:sz w:val="28"/>
          <w:szCs w:val="24"/>
          <w:lang w:val="uk-UA" w:eastAsia="ru-RU"/>
        </w:rPr>
        <w:t>) в присутності платини:</w:t>
      </w:r>
    </w:p>
    <w:p w:rsidR="008D1878" w:rsidRPr="008D1878" w:rsidRDefault="00EF7804" w:rsidP="008D1878">
      <w:pPr>
        <w:shd w:val="clear" w:color="auto" w:fill="FFFFFF"/>
        <w:spacing w:after="0" w:line="240" w:lineRule="auto"/>
        <w:ind w:left="14" w:right="7" w:firstLine="1066"/>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val="uk-UA" w:eastAsia="ru-RU"/>
        </w:rPr>
        <w:t xml:space="preserve">                              </w:t>
      </w:r>
      <w:proofErr w:type="spellStart"/>
      <w:r w:rsidR="008D1878" w:rsidRPr="008D1878">
        <w:rPr>
          <w:rFonts w:ascii="Times New Roman" w:eastAsia="Times New Roman" w:hAnsi="Times New Roman" w:cs="Times New Roman"/>
          <w:sz w:val="20"/>
          <w:szCs w:val="24"/>
          <w:lang w:val="en-US" w:eastAsia="ru-RU"/>
        </w:rPr>
        <w:t>Pt</w:t>
      </w:r>
      <w:proofErr w:type="spellEnd"/>
    </w:p>
    <w:p w:rsidR="008D1878" w:rsidRPr="008D1878" w:rsidRDefault="00AD5B84" w:rsidP="008D1878">
      <w:pPr>
        <w:shd w:val="clear" w:color="auto" w:fill="FFFFFF"/>
        <w:spacing w:after="0" w:line="240" w:lineRule="auto"/>
        <w:ind w:left="14" w:right="7" w:firstLine="106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42" o:spid="_x0000_s1200" style="position:absolute;left:0;text-align:left;z-index:251712512;visibility:visible" from="119.25pt,5.5pt" to="15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ip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A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">
            <v:stroke endarrow="block"/>
          </v:line>
        </w:pict>
      </w:r>
      <w:r>
        <w:rPr>
          <w:rFonts w:ascii="Times New Roman" w:eastAsia="Times New Roman" w:hAnsi="Times New Roman" w:cs="Times New Roman"/>
          <w:noProof/>
          <w:sz w:val="20"/>
          <w:szCs w:val="24"/>
          <w:lang w:eastAsia="ru-RU"/>
        </w:rPr>
        <w:pict>
          <v:line id="Прямая соединительная линия 43" o:spid="_x0000_s1201" style="position:absolute;left:0;text-align:left;flip:x;z-index:251713536;visibility:visible" from="117.25pt,12.5pt" to="15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">
            <v:stroke endarrow="block"/>
          </v:line>
        </w:pict>
      </w:r>
      <w:r w:rsidR="008D1878" w:rsidRPr="008D1878">
        <w:rPr>
          <w:rFonts w:ascii="Times New Roman" w:eastAsia="Times New Roman" w:hAnsi="Times New Roman" w:cs="Times New Roman"/>
          <w:sz w:val="28"/>
          <w:szCs w:val="24"/>
          <w:lang w:val="uk-UA" w:eastAsia="ru-RU"/>
        </w:rPr>
        <w:t>2</w:t>
      </w:r>
      <w:r w:rsidR="008D1878" w:rsidRPr="008D1878">
        <w:rPr>
          <w:rFonts w:ascii="Times New Roman" w:eastAsia="Times New Roman" w:hAnsi="Times New Roman" w:cs="Times New Roman"/>
          <w:sz w:val="28"/>
          <w:szCs w:val="24"/>
          <w:lang w:val="en-US" w:eastAsia="ru-RU"/>
        </w:rPr>
        <w:t>SO</w:t>
      </w:r>
      <w:r w:rsidR="008D1878" w:rsidRPr="008D1878">
        <w:rPr>
          <w:rFonts w:ascii="Times New Roman" w:eastAsia="Times New Roman" w:hAnsi="Times New Roman" w:cs="Times New Roman"/>
          <w:sz w:val="28"/>
          <w:szCs w:val="24"/>
          <w:vertAlign w:val="subscript"/>
          <w:lang w:val="uk-UA" w:eastAsia="ru-RU"/>
        </w:rPr>
        <w:t>2</w:t>
      </w:r>
      <w:r w:rsidR="008D1878" w:rsidRPr="008D1878">
        <w:rPr>
          <w:rFonts w:ascii="Times New Roman" w:eastAsia="Times New Roman" w:hAnsi="Times New Roman" w:cs="Times New Roman"/>
          <w:sz w:val="28"/>
          <w:szCs w:val="24"/>
          <w:lang w:val="uk-UA" w:eastAsia="ru-RU"/>
        </w:rPr>
        <w:t xml:space="preserve"> + </w:t>
      </w:r>
      <w:r w:rsidR="008D1878" w:rsidRPr="008D1878">
        <w:rPr>
          <w:rFonts w:ascii="Times New Roman" w:eastAsia="Times New Roman" w:hAnsi="Times New Roman" w:cs="Times New Roman"/>
          <w:sz w:val="28"/>
          <w:szCs w:val="24"/>
          <w:lang w:val="en-US" w:eastAsia="ru-RU"/>
        </w:rPr>
        <w:t>O</w:t>
      </w:r>
      <w:r w:rsidR="008D1878" w:rsidRPr="008D1878">
        <w:rPr>
          <w:rFonts w:ascii="Times New Roman" w:eastAsia="Times New Roman" w:hAnsi="Times New Roman" w:cs="Times New Roman"/>
          <w:sz w:val="28"/>
          <w:szCs w:val="24"/>
          <w:vertAlign w:val="subscript"/>
          <w:lang w:val="uk-UA" w:eastAsia="ru-RU"/>
        </w:rPr>
        <w:t>2</w:t>
      </w:r>
      <w:r w:rsidR="008D1878" w:rsidRPr="008D1878">
        <w:rPr>
          <w:rFonts w:ascii="Times New Roman" w:eastAsia="Times New Roman" w:hAnsi="Times New Roman" w:cs="Times New Roman"/>
          <w:sz w:val="28"/>
          <w:szCs w:val="24"/>
          <w:lang w:val="uk-UA" w:eastAsia="ru-RU"/>
        </w:rPr>
        <w:t xml:space="preserve">             2</w:t>
      </w:r>
      <w:r w:rsidR="008D1878" w:rsidRPr="008D1878">
        <w:rPr>
          <w:rFonts w:ascii="Times New Roman" w:eastAsia="Times New Roman" w:hAnsi="Times New Roman" w:cs="Times New Roman"/>
          <w:sz w:val="28"/>
          <w:szCs w:val="24"/>
          <w:lang w:val="en-US" w:eastAsia="ru-RU"/>
        </w:rPr>
        <w:t>SO</w:t>
      </w:r>
      <w:r w:rsidR="008D1878" w:rsidRPr="008D1878">
        <w:rPr>
          <w:rFonts w:ascii="Times New Roman" w:eastAsia="Times New Roman" w:hAnsi="Times New Roman" w:cs="Times New Roman"/>
          <w:sz w:val="28"/>
          <w:szCs w:val="24"/>
          <w:vertAlign w:val="subscript"/>
          <w:lang w:val="uk-UA" w:eastAsia="ru-RU"/>
        </w:rPr>
        <w:t>3</w:t>
      </w:r>
      <w:r w:rsidR="008D1878" w:rsidRPr="008D1878">
        <w:rPr>
          <w:rFonts w:ascii="Times New Roman" w:eastAsia="Times New Roman" w:hAnsi="Times New Roman" w:cs="Times New Roman"/>
          <w:sz w:val="28"/>
          <w:szCs w:val="24"/>
          <w:lang w:val="uk-UA" w:eastAsia="ru-RU"/>
        </w:rPr>
        <w:t>.</w:t>
      </w:r>
    </w:p>
    <w:p w:rsidR="008D1878" w:rsidRPr="008D1878" w:rsidRDefault="008D1878" w:rsidP="008D1878">
      <w:pPr>
        <w:shd w:val="clear" w:color="auto" w:fill="FFFFFF"/>
        <w:spacing w:after="0" w:line="240" w:lineRule="auto"/>
        <w:ind w:left="14" w:right="7" w:firstLine="526"/>
        <w:jc w:val="both"/>
        <w:rPr>
          <w:rFonts w:ascii="Times New Roman" w:eastAsia="Times New Roman" w:hAnsi="Times New Roman" w:cs="Times New Roman"/>
          <w:sz w:val="28"/>
          <w:szCs w:val="24"/>
          <w:lang w:val="uk-UA" w:eastAsia="ru-RU"/>
        </w:rPr>
      </w:pPr>
    </w:p>
    <w:p w:rsidR="008D1878" w:rsidRPr="008D1878" w:rsidRDefault="008D1878" w:rsidP="008D1878">
      <w:pPr>
        <w:spacing w:after="0" w:line="240" w:lineRule="auto"/>
        <w:ind w:firstLine="360"/>
        <w:jc w:val="both"/>
        <w:rPr>
          <w:rFonts w:ascii="Times New Roman" w:eastAsia="Times New Roman" w:hAnsi="Times New Roman" w:cs="Times New Roman"/>
          <w:b/>
          <w:color w:val="000000"/>
          <w:spacing w:val="-3"/>
          <w:sz w:val="28"/>
          <w:szCs w:val="28"/>
          <w:lang w:val="uk-UA" w:eastAsia="ru-RU"/>
        </w:rPr>
      </w:pPr>
      <w:r w:rsidRPr="008D1878">
        <w:rPr>
          <w:rFonts w:ascii="Times New Roman" w:eastAsia="Times New Roman" w:hAnsi="Times New Roman" w:cs="Times New Roman"/>
          <w:color w:val="000000"/>
          <w:spacing w:val="-2"/>
          <w:sz w:val="28"/>
          <w:szCs w:val="28"/>
          <w:lang w:val="uk-UA" w:eastAsia="ru-RU"/>
        </w:rPr>
        <w:t xml:space="preserve">У   живих   організмах   хімічні   процеси   відбуваються   за </w:t>
      </w:r>
      <w:r w:rsidRPr="008D1878">
        <w:rPr>
          <w:rFonts w:ascii="Times New Roman" w:eastAsia="Times New Roman" w:hAnsi="Times New Roman" w:cs="Times New Roman"/>
          <w:color w:val="000000"/>
          <w:spacing w:val="-1"/>
          <w:sz w:val="28"/>
          <w:szCs w:val="28"/>
          <w:lang w:val="uk-UA" w:eastAsia="ru-RU"/>
        </w:rPr>
        <w:t>участю біологічних каталізаторів –</w:t>
      </w:r>
      <w:r w:rsidRPr="008D1878">
        <w:rPr>
          <w:rFonts w:ascii="Times New Roman" w:eastAsia="Times New Roman" w:hAnsi="Times New Roman" w:cs="Times New Roman"/>
          <w:b/>
          <w:color w:val="000000"/>
          <w:spacing w:val="-1"/>
          <w:sz w:val="28"/>
          <w:szCs w:val="28"/>
          <w:lang w:val="uk-UA" w:eastAsia="ru-RU"/>
        </w:rPr>
        <w:t>ферментів.</w:t>
      </w:r>
      <w:r w:rsidRPr="008D1878">
        <w:rPr>
          <w:rFonts w:ascii="Times New Roman" w:eastAsia="Times New Roman" w:hAnsi="Times New Roman" w:cs="Times New Roman"/>
          <w:color w:val="000000"/>
          <w:spacing w:val="-1"/>
          <w:sz w:val="28"/>
          <w:szCs w:val="28"/>
          <w:lang w:val="uk-UA" w:eastAsia="ru-RU"/>
        </w:rPr>
        <w:t xml:space="preserve"> Ось чому такі </w:t>
      </w:r>
      <w:r w:rsidRPr="008D1878">
        <w:rPr>
          <w:rFonts w:ascii="Times New Roman" w:eastAsia="Times New Roman" w:hAnsi="Times New Roman" w:cs="Times New Roman"/>
          <w:color w:val="000000"/>
          <w:sz w:val="28"/>
          <w:szCs w:val="28"/>
          <w:lang w:val="uk-UA" w:eastAsia="ru-RU"/>
        </w:rPr>
        <w:t xml:space="preserve">процеси називаються    </w:t>
      </w:r>
      <w:r w:rsidRPr="008D1878">
        <w:rPr>
          <w:rFonts w:ascii="Times New Roman" w:eastAsia="Times New Roman" w:hAnsi="Times New Roman" w:cs="Times New Roman"/>
          <w:b/>
          <w:color w:val="000000"/>
          <w:sz w:val="28"/>
          <w:szCs w:val="28"/>
          <w:lang w:val="uk-UA" w:eastAsia="ru-RU"/>
        </w:rPr>
        <w:t>ферментативними</w:t>
      </w:r>
      <w:r w:rsidRPr="008D1878">
        <w:rPr>
          <w:rFonts w:ascii="Times New Roman" w:eastAsia="Times New Roman" w:hAnsi="Times New Roman" w:cs="Times New Roman"/>
          <w:color w:val="000000"/>
          <w:sz w:val="28"/>
          <w:szCs w:val="28"/>
          <w:lang w:val="uk-UA" w:eastAsia="ru-RU"/>
        </w:rPr>
        <w:t xml:space="preserve">,  а   каталіз </w:t>
      </w:r>
      <w:r w:rsidRPr="008D1878">
        <w:rPr>
          <w:rFonts w:ascii="Times New Roman" w:eastAsia="Times New Roman" w:hAnsi="Times New Roman" w:cs="Times New Roman"/>
          <w:b/>
          <w:color w:val="000000"/>
          <w:spacing w:val="-3"/>
          <w:sz w:val="28"/>
          <w:szCs w:val="28"/>
          <w:lang w:val="uk-UA" w:eastAsia="ru-RU"/>
        </w:rPr>
        <w:t xml:space="preserve">ферментативним. </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Ферменти, на відміну від каталізаторів характеризуються високою специфічністю, тобто здатністю </w:t>
      </w:r>
      <w:proofErr w:type="spellStart"/>
      <w:r w:rsidRPr="008D1878">
        <w:rPr>
          <w:rFonts w:ascii="Times New Roman" w:eastAsia="Times New Roman" w:hAnsi="Times New Roman" w:cs="Times New Roman"/>
          <w:sz w:val="28"/>
          <w:szCs w:val="24"/>
          <w:lang w:val="uk-UA" w:eastAsia="ru-RU"/>
        </w:rPr>
        <w:t>каталізувати</w:t>
      </w:r>
      <w:proofErr w:type="spellEnd"/>
      <w:r w:rsidRPr="008D1878">
        <w:rPr>
          <w:rFonts w:ascii="Times New Roman" w:eastAsia="Times New Roman" w:hAnsi="Times New Roman" w:cs="Times New Roman"/>
          <w:sz w:val="28"/>
          <w:szCs w:val="24"/>
          <w:lang w:val="uk-UA" w:eastAsia="ru-RU"/>
        </w:rPr>
        <w:t xml:space="preserve"> певну реакцію, не виявляючи вплив на інші реакції.</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Активність ферментів залежить від температури, кислотності або основності середовища. Ферменти проявляють унікальну селективність і найвищу активність. Так, пероксид водню розщеплюється на воду і кисень завдяки дії </w:t>
      </w:r>
      <w:proofErr w:type="spellStart"/>
      <w:r w:rsidRPr="008D1878">
        <w:rPr>
          <w:rFonts w:ascii="Times New Roman" w:eastAsia="Times New Roman" w:hAnsi="Times New Roman" w:cs="Times New Roman"/>
          <w:sz w:val="28"/>
          <w:szCs w:val="24"/>
          <w:lang w:val="uk-UA" w:eastAsia="ru-RU"/>
        </w:rPr>
        <w:t>йонів</w:t>
      </w:r>
      <w:proofErr w:type="spellEnd"/>
      <w:r w:rsidRPr="008D1878">
        <w:rPr>
          <w:rFonts w:ascii="Times New Roman" w:eastAsia="Times New Roman" w:hAnsi="Times New Roman" w:cs="Times New Roman"/>
          <w:sz w:val="28"/>
          <w:szCs w:val="24"/>
          <w:lang w:val="uk-UA" w:eastAsia="ru-RU"/>
        </w:rPr>
        <w:t xml:space="preserve"> заліза. Ця реакція </w:t>
      </w:r>
      <w:proofErr w:type="spellStart"/>
      <w:r w:rsidRPr="008D1878">
        <w:rPr>
          <w:rFonts w:ascii="Times New Roman" w:eastAsia="Times New Roman" w:hAnsi="Times New Roman" w:cs="Times New Roman"/>
          <w:sz w:val="28"/>
          <w:szCs w:val="24"/>
          <w:lang w:val="uk-UA" w:eastAsia="ru-RU"/>
        </w:rPr>
        <w:t>каталізується</w:t>
      </w:r>
      <w:proofErr w:type="spellEnd"/>
      <w:r w:rsidRPr="008D1878">
        <w:rPr>
          <w:rFonts w:ascii="Times New Roman" w:eastAsia="Times New Roman" w:hAnsi="Times New Roman" w:cs="Times New Roman"/>
          <w:sz w:val="28"/>
          <w:szCs w:val="24"/>
          <w:lang w:val="uk-UA" w:eastAsia="ru-RU"/>
        </w:rPr>
        <w:t xml:space="preserve"> також залізовмісним ферментом – каталазою. При цьому каталаза в 100 </w:t>
      </w:r>
      <w:proofErr w:type="spellStart"/>
      <w:r w:rsidRPr="008D1878">
        <w:rPr>
          <w:rFonts w:ascii="Times New Roman" w:eastAsia="Times New Roman" w:hAnsi="Times New Roman" w:cs="Times New Roman"/>
          <w:sz w:val="28"/>
          <w:szCs w:val="24"/>
          <w:lang w:val="uk-UA" w:eastAsia="ru-RU"/>
        </w:rPr>
        <w:t>млн</w:t>
      </w:r>
      <w:proofErr w:type="spellEnd"/>
      <w:r w:rsidRPr="008D1878">
        <w:rPr>
          <w:rFonts w:ascii="Times New Roman" w:eastAsia="Times New Roman" w:hAnsi="Times New Roman" w:cs="Times New Roman"/>
          <w:sz w:val="28"/>
          <w:szCs w:val="24"/>
          <w:lang w:val="uk-UA" w:eastAsia="ru-RU"/>
        </w:rPr>
        <w:t xml:space="preserve"> разів швидше розщеплює пероксид водню, ніж </w:t>
      </w:r>
      <w:proofErr w:type="spellStart"/>
      <w:r w:rsidRPr="008D1878">
        <w:rPr>
          <w:rFonts w:ascii="Times New Roman" w:eastAsia="Times New Roman" w:hAnsi="Times New Roman" w:cs="Times New Roman"/>
          <w:sz w:val="28"/>
          <w:szCs w:val="24"/>
          <w:lang w:val="uk-UA" w:eastAsia="ru-RU"/>
        </w:rPr>
        <w:t>йони</w:t>
      </w:r>
      <w:proofErr w:type="spellEnd"/>
      <w:r w:rsidRPr="008D1878">
        <w:rPr>
          <w:rFonts w:ascii="Times New Roman" w:eastAsia="Times New Roman" w:hAnsi="Times New Roman" w:cs="Times New Roman"/>
          <w:sz w:val="28"/>
          <w:szCs w:val="24"/>
          <w:lang w:val="uk-UA" w:eastAsia="ru-RU"/>
        </w:rPr>
        <w:t xml:space="preserve"> заліза.</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Ферментативний каталіз – основа життєдіяльності усіх живих організмів.</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Велике значення має ферментативний каталіз у харчовій промисловості (процесах спиртового виробництва, пивоваріння, виноробства, </w:t>
      </w:r>
      <w:proofErr w:type="spellStart"/>
      <w:r w:rsidRPr="008D1878">
        <w:rPr>
          <w:rFonts w:ascii="Times New Roman" w:eastAsia="Times New Roman" w:hAnsi="Times New Roman" w:cs="Times New Roman"/>
          <w:sz w:val="28"/>
          <w:szCs w:val="24"/>
          <w:lang w:val="uk-UA" w:eastAsia="ru-RU"/>
        </w:rPr>
        <w:t>хлібовипікання</w:t>
      </w:r>
      <w:proofErr w:type="spellEnd"/>
      <w:r w:rsidRPr="008D1878">
        <w:rPr>
          <w:rFonts w:ascii="Times New Roman" w:eastAsia="Times New Roman" w:hAnsi="Times New Roman" w:cs="Times New Roman"/>
          <w:sz w:val="28"/>
          <w:szCs w:val="24"/>
          <w:lang w:val="uk-UA" w:eastAsia="ru-RU"/>
        </w:rPr>
        <w:t xml:space="preserve">, </w:t>
      </w:r>
      <w:proofErr w:type="spellStart"/>
      <w:r w:rsidRPr="008D1878">
        <w:rPr>
          <w:rFonts w:ascii="Times New Roman" w:eastAsia="Times New Roman" w:hAnsi="Times New Roman" w:cs="Times New Roman"/>
          <w:sz w:val="28"/>
          <w:szCs w:val="24"/>
          <w:lang w:val="uk-UA" w:eastAsia="ru-RU"/>
        </w:rPr>
        <w:t>крохмалопаточному</w:t>
      </w:r>
      <w:proofErr w:type="spellEnd"/>
      <w:r w:rsidRPr="008D1878">
        <w:rPr>
          <w:rFonts w:ascii="Times New Roman" w:eastAsia="Times New Roman" w:hAnsi="Times New Roman" w:cs="Times New Roman"/>
          <w:sz w:val="28"/>
          <w:szCs w:val="24"/>
          <w:lang w:val="uk-UA" w:eastAsia="ru-RU"/>
        </w:rPr>
        <w:t xml:space="preserve"> виробництві, </w:t>
      </w:r>
      <w:proofErr w:type="spellStart"/>
      <w:r w:rsidRPr="008D1878">
        <w:rPr>
          <w:rFonts w:ascii="Times New Roman" w:eastAsia="Times New Roman" w:hAnsi="Times New Roman" w:cs="Times New Roman"/>
          <w:sz w:val="28"/>
          <w:szCs w:val="24"/>
          <w:lang w:val="uk-UA" w:eastAsia="ru-RU"/>
        </w:rPr>
        <w:t>виробництвіплодово</w:t>
      </w:r>
      <w:proofErr w:type="spellEnd"/>
      <w:r w:rsidRPr="008D1878">
        <w:rPr>
          <w:rFonts w:ascii="Times New Roman" w:eastAsia="Times New Roman" w:hAnsi="Times New Roman" w:cs="Times New Roman"/>
          <w:sz w:val="28"/>
          <w:szCs w:val="24"/>
          <w:lang w:val="uk-UA" w:eastAsia="ru-RU"/>
        </w:rPr>
        <w:t xml:space="preserve"> – ягідних соків), медицині, добуванні синтетичних миючих засобів.</w:t>
      </w:r>
    </w:p>
    <w:p w:rsidR="008D1878" w:rsidRPr="008D1878" w:rsidRDefault="008D1878" w:rsidP="008D1878">
      <w:pPr>
        <w:shd w:val="clear" w:color="auto" w:fill="FFFFFF"/>
        <w:tabs>
          <w:tab w:val="left" w:pos="0"/>
        </w:tabs>
        <w:spacing w:before="187" w:after="0" w:line="240" w:lineRule="auto"/>
        <w:ind w:firstLine="540"/>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Механізм дії каталізаторів при гомогенному каталізі пояснює теорія перехідного стану.</w:t>
      </w:r>
    </w:p>
    <w:p w:rsidR="008D1878" w:rsidRPr="008D1878" w:rsidRDefault="008D1878" w:rsidP="008D1878">
      <w:pPr>
        <w:spacing w:after="0" w:line="240" w:lineRule="auto"/>
        <w:ind w:firstLine="540"/>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Так, реакція може відбуватися без каталізатора:</w:t>
      </w:r>
    </w:p>
    <w:p w:rsidR="008D1878" w:rsidRPr="008D1878" w:rsidRDefault="003400A6" w:rsidP="008D1878">
      <w:pPr>
        <w:spacing w:after="0" w:line="240" w:lineRule="auto"/>
        <w:ind w:firstLine="540"/>
        <w:jc w:val="both"/>
        <w:rPr>
          <w:rFonts w:ascii="Times New Roman" w:eastAsia="Times New Roman" w:hAnsi="Times New Roman" w:cs="Times New Roman"/>
          <w:color w:val="000000"/>
          <w:spacing w:val="-3"/>
          <w:sz w:val="28"/>
          <w:szCs w:val="28"/>
          <w:lang w:val="uk-UA" w:eastAsia="ru-RU"/>
        </w:rPr>
      </w:pPr>
      <w:r>
        <w:rPr>
          <w:rFonts w:ascii="Times New Roman" w:eastAsia="Times New Roman" w:hAnsi="Times New Roman" w:cs="Times New Roman"/>
          <w:i/>
          <w:color w:val="000000"/>
          <w:spacing w:val="-3"/>
          <w:sz w:val="28"/>
          <w:szCs w:val="28"/>
          <w:lang w:val="uk-UA" w:eastAsia="ru-RU"/>
        </w:rPr>
        <w:t xml:space="preserve">                                          </w:t>
      </w:r>
      <w:r w:rsidR="008D1878" w:rsidRPr="008D1878">
        <w:rPr>
          <w:rFonts w:ascii="Times New Roman" w:eastAsia="Times New Roman" w:hAnsi="Times New Roman" w:cs="Times New Roman"/>
          <w:i/>
          <w:color w:val="000000"/>
          <w:spacing w:val="-3"/>
          <w:sz w:val="28"/>
          <w:szCs w:val="28"/>
          <w:lang w:val="uk-UA" w:eastAsia="ru-RU"/>
        </w:rPr>
        <w:t>Е</w:t>
      </w:r>
      <w:r w:rsidR="008D1878" w:rsidRPr="008D1878">
        <w:rPr>
          <w:rFonts w:ascii="Times New Roman" w:eastAsia="Times New Roman" w:hAnsi="Times New Roman" w:cs="Times New Roman"/>
          <w:i/>
          <w:color w:val="000000"/>
          <w:spacing w:val="-3"/>
          <w:sz w:val="28"/>
          <w:szCs w:val="28"/>
          <w:vertAlign w:val="subscript"/>
          <w:lang w:val="uk-UA" w:eastAsia="ru-RU"/>
        </w:rPr>
        <w:t>1</w:t>
      </w:r>
    </w:p>
    <w:p w:rsidR="008D1878" w:rsidRPr="008D1878" w:rsidRDefault="008D1878" w:rsidP="008D1878">
      <w:pPr>
        <w:spacing w:after="0" w:line="240" w:lineRule="auto"/>
        <w:ind w:firstLine="540"/>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 xml:space="preserve">                               А  + Б = С,</w:t>
      </w:r>
    </w:p>
    <w:p w:rsidR="008D1878" w:rsidRPr="008D1878" w:rsidRDefault="008D1878" w:rsidP="008D1878">
      <w:pPr>
        <w:spacing w:after="0" w:line="240" w:lineRule="auto"/>
        <w:ind w:firstLine="540"/>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і за участю каталізатора:</w:t>
      </w:r>
    </w:p>
    <w:p w:rsidR="008D1878" w:rsidRPr="008D1878" w:rsidRDefault="003400A6" w:rsidP="008D1878">
      <w:pPr>
        <w:spacing w:after="0" w:line="240" w:lineRule="auto"/>
        <w:ind w:firstLine="360"/>
        <w:jc w:val="both"/>
        <w:rPr>
          <w:rFonts w:ascii="Times New Roman" w:eastAsia="Times New Roman" w:hAnsi="Times New Roman" w:cs="Times New Roman"/>
          <w:i/>
          <w:color w:val="000000"/>
          <w:spacing w:val="-3"/>
          <w:sz w:val="28"/>
          <w:szCs w:val="28"/>
          <w:lang w:val="uk-UA" w:eastAsia="ru-RU"/>
        </w:rPr>
      </w:pPr>
      <w:r>
        <w:rPr>
          <w:rFonts w:ascii="Times New Roman" w:eastAsia="Times New Roman" w:hAnsi="Times New Roman" w:cs="Times New Roman"/>
          <w:i/>
          <w:color w:val="000000"/>
          <w:spacing w:val="-3"/>
          <w:sz w:val="28"/>
          <w:szCs w:val="28"/>
          <w:lang w:val="uk-UA" w:eastAsia="ru-RU"/>
        </w:rPr>
        <w:t xml:space="preserve">                                       </w:t>
      </w:r>
      <w:r w:rsidR="008D1878" w:rsidRPr="008D1878">
        <w:rPr>
          <w:rFonts w:ascii="Times New Roman" w:eastAsia="Times New Roman" w:hAnsi="Times New Roman" w:cs="Times New Roman"/>
          <w:i/>
          <w:color w:val="000000"/>
          <w:spacing w:val="-3"/>
          <w:sz w:val="28"/>
          <w:szCs w:val="28"/>
          <w:lang w:val="uk-UA" w:eastAsia="ru-RU"/>
        </w:rPr>
        <w:t>Е</w:t>
      </w:r>
      <w:r w:rsidR="008D1878" w:rsidRPr="008D1878">
        <w:rPr>
          <w:rFonts w:ascii="Times New Roman" w:eastAsia="Times New Roman" w:hAnsi="Times New Roman" w:cs="Times New Roman"/>
          <w:i/>
          <w:color w:val="000000"/>
          <w:spacing w:val="-3"/>
          <w:sz w:val="28"/>
          <w:szCs w:val="28"/>
          <w:vertAlign w:val="subscript"/>
          <w:lang w:val="uk-UA" w:eastAsia="ru-RU"/>
        </w:rPr>
        <w:t>2</w:t>
      </w:r>
      <w:r w:rsidR="008D1878" w:rsidRPr="008D1878">
        <w:rPr>
          <w:rFonts w:ascii="Times New Roman" w:eastAsia="Times New Roman" w:hAnsi="Times New Roman" w:cs="Times New Roman"/>
          <w:i/>
          <w:color w:val="000000"/>
          <w:spacing w:val="-3"/>
          <w:sz w:val="28"/>
          <w:szCs w:val="28"/>
          <w:lang w:val="uk-UA" w:eastAsia="ru-RU"/>
        </w:rPr>
        <w:t xml:space="preserve">                          Е</w:t>
      </w:r>
      <w:r w:rsidR="008D1878" w:rsidRPr="008D1878">
        <w:rPr>
          <w:rFonts w:ascii="Times New Roman" w:eastAsia="Times New Roman" w:hAnsi="Times New Roman" w:cs="Times New Roman"/>
          <w:i/>
          <w:color w:val="000000"/>
          <w:spacing w:val="-3"/>
          <w:sz w:val="28"/>
          <w:szCs w:val="28"/>
          <w:vertAlign w:val="subscript"/>
          <w:lang w:val="uk-UA" w:eastAsia="ru-RU"/>
        </w:rPr>
        <w:t>3</w:t>
      </w:r>
    </w:p>
    <w:p w:rsidR="008D1878" w:rsidRPr="008D1878" w:rsidRDefault="008D1878" w:rsidP="008D1878">
      <w:pPr>
        <w:spacing w:after="0" w:line="240" w:lineRule="auto"/>
        <w:ind w:firstLine="360"/>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 xml:space="preserve">                              А + К = АК;       </w:t>
      </w:r>
      <w:proofErr w:type="spellStart"/>
      <w:r w:rsidRPr="008D1878">
        <w:rPr>
          <w:rFonts w:ascii="Times New Roman" w:eastAsia="Times New Roman" w:hAnsi="Times New Roman" w:cs="Times New Roman"/>
          <w:color w:val="000000"/>
          <w:spacing w:val="-3"/>
          <w:sz w:val="28"/>
          <w:szCs w:val="28"/>
          <w:lang w:val="uk-UA" w:eastAsia="ru-RU"/>
        </w:rPr>
        <w:t>АК</w:t>
      </w:r>
      <w:proofErr w:type="spellEnd"/>
      <w:r w:rsidRPr="008D1878">
        <w:rPr>
          <w:rFonts w:ascii="Times New Roman" w:eastAsia="Times New Roman" w:hAnsi="Times New Roman" w:cs="Times New Roman"/>
          <w:color w:val="000000"/>
          <w:spacing w:val="-3"/>
          <w:sz w:val="28"/>
          <w:szCs w:val="28"/>
          <w:lang w:val="uk-UA" w:eastAsia="ru-RU"/>
        </w:rPr>
        <w:t xml:space="preserve"> + Б = С + К.</w:t>
      </w:r>
    </w:p>
    <w:p w:rsidR="008D1878" w:rsidRPr="008D1878" w:rsidRDefault="008D1878" w:rsidP="008D1878">
      <w:pPr>
        <w:spacing w:after="0" w:line="240" w:lineRule="auto"/>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3"/>
          <w:sz w:val="28"/>
          <w:szCs w:val="28"/>
          <w:lang w:val="uk-UA" w:eastAsia="ru-RU"/>
        </w:rPr>
        <w:t>де К – каталізатор, АК – проміжна нестійка сполука, при подальшому перетворенні якої звільняється каталізатор і утворюється продукт реакції.</w:t>
      </w:r>
    </w:p>
    <w:p w:rsidR="008D1878" w:rsidRPr="008D1878" w:rsidRDefault="008D1878" w:rsidP="008D1878">
      <w:pPr>
        <w:shd w:val="clear" w:color="auto" w:fill="FFFFFF"/>
        <w:spacing w:after="0" w:line="240" w:lineRule="auto"/>
        <w:ind w:right="22" w:firstLine="569"/>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1"/>
          <w:sz w:val="28"/>
          <w:szCs w:val="28"/>
          <w:lang w:val="uk-UA" w:eastAsia="ru-RU"/>
        </w:rPr>
        <w:t xml:space="preserve">Кожна з наведених реакцій характеризується енергією </w:t>
      </w:r>
      <w:r w:rsidRPr="008D1878">
        <w:rPr>
          <w:rFonts w:ascii="Times New Roman" w:eastAsia="Times New Roman" w:hAnsi="Times New Roman" w:cs="Times New Roman"/>
          <w:color w:val="000000"/>
          <w:spacing w:val="-4"/>
          <w:sz w:val="28"/>
          <w:szCs w:val="28"/>
          <w:lang w:val="uk-UA" w:eastAsia="ru-RU"/>
        </w:rPr>
        <w:t xml:space="preserve">активації </w:t>
      </w:r>
      <w:r w:rsidRPr="008D1878">
        <w:rPr>
          <w:rFonts w:ascii="Times New Roman" w:eastAsia="Times New Roman" w:hAnsi="Times New Roman" w:cs="Times New Roman"/>
          <w:i/>
          <w:iCs/>
          <w:color w:val="000000"/>
          <w:spacing w:val="-4"/>
          <w:sz w:val="28"/>
          <w:szCs w:val="28"/>
          <w:lang w:val="uk-UA" w:eastAsia="ru-RU"/>
        </w:rPr>
        <w:t xml:space="preserve">Е. </w:t>
      </w:r>
      <w:r w:rsidRPr="008D1878">
        <w:rPr>
          <w:rFonts w:ascii="Times New Roman" w:eastAsia="Times New Roman" w:hAnsi="Times New Roman" w:cs="Times New Roman"/>
          <w:color w:val="000000"/>
          <w:spacing w:val="-4"/>
          <w:sz w:val="28"/>
          <w:szCs w:val="28"/>
          <w:lang w:val="uk-UA" w:eastAsia="ru-RU"/>
        </w:rPr>
        <w:t xml:space="preserve">Якщо енергії активації </w:t>
      </w:r>
      <w:r w:rsidRPr="008D1878">
        <w:rPr>
          <w:rFonts w:ascii="Times New Roman" w:eastAsia="Times New Roman" w:hAnsi="Times New Roman" w:cs="Times New Roman"/>
          <w:i/>
          <w:iCs/>
          <w:color w:val="000000"/>
          <w:spacing w:val="-4"/>
          <w:sz w:val="28"/>
          <w:szCs w:val="28"/>
          <w:lang w:val="uk-UA" w:eastAsia="ru-RU"/>
        </w:rPr>
        <w:t>Е</w:t>
      </w:r>
      <w:r w:rsidRPr="008D1878">
        <w:rPr>
          <w:rFonts w:ascii="Times New Roman" w:eastAsia="Times New Roman" w:hAnsi="Times New Roman" w:cs="Times New Roman"/>
          <w:i/>
          <w:iCs/>
          <w:color w:val="000000"/>
          <w:spacing w:val="-4"/>
          <w:sz w:val="28"/>
          <w:szCs w:val="28"/>
          <w:vertAlign w:val="subscript"/>
          <w:lang w:val="uk-UA" w:eastAsia="ru-RU"/>
        </w:rPr>
        <w:t>2</w:t>
      </w:r>
      <w:r w:rsidRPr="008D1878">
        <w:rPr>
          <w:rFonts w:ascii="Times New Roman" w:eastAsia="Times New Roman" w:hAnsi="Times New Roman" w:cs="Times New Roman"/>
          <w:i/>
          <w:iCs/>
          <w:color w:val="000000"/>
          <w:spacing w:val="-4"/>
          <w:sz w:val="28"/>
          <w:szCs w:val="28"/>
          <w:lang w:val="uk-UA" w:eastAsia="ru-RU"/>
        </w:rPr>
        <w:t>, Е</w:t>
      </w:r>
      <w:r w:rsidRPr="008D1878">
        <w:rPr>
          <w:rFonts w:ascii="Times New Roman" w:eastAsia="Times New Roman" w:hAnsi="Times New Roman" w:cs="Times New Roman"/>
          <w:i/>
          <w:iCs/>
          <w:color w:val="000000"/>
          <w:spacing w:val="-4"/>
          <w:sz w:val="28"/>
          <w:szCs w:val="28"/>
          <w:vertAlign w:val="subscript"/>
          <w:lang w:val="uk-UA" w:eastAsia="ru-RU"/>
        </w:rPr>
        <w:t>3</w:t>
      </w:r>
      <w:r w:rsidRPr="008D1878">
        <w:rPr>
          <w:rFonts w:ascii="Times New Roman" w:eastAsia="Times New Roman" w:hAnsi="Times New Roman" w:cs="Times New Roman"/>
          <w:color w:val="000000"/>
          <w:spacing w:val="-4"/>
          <w:sz w:val="28"/>
          <w:szCs w:val="28"/>
          <w:lang w:val="uk-UA" w:eastAsia="ru-RU"/>
        </w:rPr>
        <w:t xml:space="preserve">усіх стадій реакції з </w:t>
      </w:r>
      <w:r w:rsidRPr="008D1878">
        <w:rPr>
          <w:rFonts w:ascii="Times New Roman" w:eastAsia="Times New Roman" w:hAnsi="Times New Roman" w:cs="Times New Roman"/>
          <w:color w:val="000000"/>
          <w:sz w:val="28"/>
          <w:szCs w:val="28"/>
          <w:lang w:val="uk-UA" w:eastAsia="ru-RU"/>
        </w:rPr>
        <w:t xml:space="preserve">участю каталізатора менші, ніж енергія активації реакції без </w:t>
      </w:r>
      <w:r w:rsidRPr="008D1878">
        <w:rPr>
          <w:rFonts w:ascii="Times New Roman" w:eastAsia="Times New Roman" w:hAnsi="Times New Roman" w:cs="Times New Roman"/>
          <w:color w:val="000000"/>
          <w:spacing w:val="2"/>
          <w:sz w:val="28"/>
          <w:szCs w:val="28"/>
          <w:lang w:val="uk-UA" w:eastAsia="ru-RU"/>
        </w:rPr>
        <w:t xml:space="preserve">каталізатора </w:t>
      </w:r>
      <w:r w:rsidRPr="008D1878">
        <w:rPr>
          <w:rFonts w:ascii="Times New Roman" w:eastAsia="Times New Roman" w:hAnsi="Times New Roman" w:cs="Times New Roman"/>
          <w:i/>
          <w:iCs/>
          <w:color w:val="000000"/>
          <w:spacing w:val="2"/>
          <w:sz w:val="28"/>
          <w:szCs w:val="28"/>
          <w:lang w:val="uk-UA" w:eastAsia="ru-RU"/>
        </w:rPr>
        <w:t>Е</w:t>
      </w:r>
      <w:r w:rsidRPr="008D1878">
        <w:rPr>
          <w:rFonts w:ascii="Times New Roman" w:eastAsia="Times New Roman" w:hAnsi="Times New Roman" w:cs="Times New Roman"/>
          <w:i/>
          <w:iCs/>
          <w:color w:val="000000"/>
          <w:spacing w:val="2"/>
          <w:sz w:val="28"/>
          <w:szCs w:val="28"/>
          <w:vertAlign w:val="subscript"/>
          <w:lang w:val="uk-UA" w:eastAsia="ru-RU"/>
        </w:rPr>
        <w:t>1</w:t>
      </w:r>
      <w:r w:rsidRPr="008D1878">
        <w:rPr>
          <w:rFonts w:ascii="Times New Roman" w:eastAsia="Times New Roman" w:hAnsi="Times New Roman" w:cs="Times New Roman"/>
          <w:i/>
          <w:iCs/>
          <w:color w:val="000000"/>
          <w:spacing w:val="2"/>
          <w:sz w:val="28"/>
          <w:szCs w:val="28"/>
          <w:lang w:val="uk-UA" w:eastAsia="ru-RU"/>
        </w:rPr>
        <w:t xml:space="preserve">, </w:t>
      </w:r>
      <w:r w:rsidRPr="008D1878">
        <w:rPr>
          <w:rFonts w:ascii="Times New Roman" w:eastAsia="Times New Roman" w:hAnsi="Times New Roman" w:cs="Times New Roman"/>
          <w:color w:val="000000"/>
          <w:spacing w:val="2"/>
          <w:sz w:val="28"/>
          <w:szCs w:val="28"/>
          <w:lang w:val="uk-UA" w:eastAsia="ru-RU"/>
        </w:rPr>
        <w:t xml:space="preserve">то швидкість реакції з каталізатором буде </w:t>
      </w:r>
      <w:r w:rsidRPr="008D1878">
        <w:rPr>
          <w:rFonts w:ascii="Times New Roman" w:eastAsia="Times New Roman" w:hAnsi="Times New Roman" w:cs="Times New Roman"/>
          <w:color w:val="000000"/>
          <w:spacing w:val="-1"/>
          <w:sz w:val="28"/>
          <w:szCs w:val="28"/>
          <w:lang w:val="uk-UA" w:eastAsia="ru-RU"/>
        </w:rPr>
        <w:t>значно більшою.</w:t>
      </w:r>
    </w:p>
    <w:p w:rsidR="007F3A7D" w:rsidRDefault="008D1878" w:rsidP="008D1878">
      <w:pPr>
        <w:shd w:val="clear" w:color="auto" w:fill="FFFFFF"/>
        <w:spacing w:after="0" w:line="240" w:lineRule="auto"/>
        <w:ind w:right="22" w:firstLine="569"/>
        <w:jc w:val="both"/>
        <w:rPr>
          <w:rFonts w:ascii="Times New Roman" w:eastAsia="Times New Roman" w:hAnsi="Times New Roman" w:cs="Times New Roman"/>
          <w:color w:val="000000"/>
          <w:spacing w:val="-1"/>
          <w:sz w:val="28"/>
          <w:szCs w:val="28"/>
          <w:lang w:val="uk-UA" w:eastAsia="ru-RU"/>
        </w:rPr>
      </w:pPr>
      <w:proofErr w:type="spellStart"/>
      <w:r w:rsidRPr="008D1878">
        <w:rPr>
          <w:rFonts w:ascii="Times New Roman" w:eastAsia="Times New Roman" w:hAnsi="Times New Roman" w:cs="Times New Roman"/>
          <w:color w:val="000000"/>
          <w:spacing w:val="-3"/>
          <w:sz w:val="28"/>
          <w:szCs w:val="28"/>
          <w:lang w:eastAsia="ru-RU"/>
        </w:rPr>
        <w:t>Єдиної</w:t>
      </w:r>
      <w:proofErr w:type="spellEnd"/>
      <w:r w:rsidR="003400A6">
        <w:rPr>
          <w:rFonts w:ascii="Times New Roman" w:eastAsia="Times New Roman" w:hAnsi="Times New Roman" w:cs="Times New Roman"/>
          <w:color w:val="000000"/>
          <w:spacing w:val="-3"/>
          <w:sz w:val="28"/>
          <w:szCs w:val="28"/>
          <w:lang w:val="uk-UA" w:eastAsia="ru-RU"/>
        </w:rPr>
        <w:t xml:space="preserve"> </w:t>
      </w:r>
      <w:proofErr w:type="spellStart"/>
      <w:r w:rsidRPr="008D1878">
        <w:rPr>
          <w:rFonts w:ascii="Times New Roman" w:eastAsia="Times New Roman" w:hAnsi="Times New Roman" w:cs="Times New Roman"/>
          <w:color w:val="000000"/>
          <w:spacing w:val="-3"/>
          <w:sz w:val="28"/>
          <w:szCs w:val="28"/>
          <w:lang w:eastAsia="ru-RU"/>
        </w:rPr>
        <w:t>теорії</w:t>
      </w:r>
      <w:proofErr w:type="spellEnd"/>
      <w:r w:rsidRPr="008D1878">
        <w:rPr>
          <w:rFonts w:ascii="Times New Roman" w:eastAsia="Times New Roman" w:hAnsi="Times New Roman" w:cs="Times New Roman"/>
          <w:color w:val="000000"/>
          <w:spacing w:val="-3"/>
          <w:sz w:val="28"/>
          <w:szCs w:val="28"/>
          <w:lang w:eastAsia="ru-RU"/>
        </w:rPr>
        <w:t xml:space="preserve">, яка </w:t>
      </w:r>
      <w:proofErr w:type="spellStart"/>
      <w:r w:rsidRPr="008D1878">
        <w:rPr>
          <w:rFonts w:ascii="Times New Roman" w:eastAsia="Times New Roman" w:hAnsi="Times New Roman" w:cs="Times New Roman"/>
          <w:color w:val="000000"/>
          <w:spacing w:val="-3"/>
          <w:sz w:val="28"/>
          <w:szCs w:val="28"/>
          <w:lang w:eastAsia="ru-RU"/>
        </w:rPr>
        <w:t>пояснювала</w:t>
      </w:r>
      <w:proofErr w:type="spellEnd"/>
      <w:r w:rsidRPr="008D1878">
        <w:rPr>
          <w:rFonts w:ascii="Times New Roman" w:eastAsia="Times New Roman" w:hAnsi="Times New Roman" w:cs="Times New Roman"/>
          <w:color w:val="000000"/>
          <w:spacing w:val="-3"/>
          <w:sz w:val="28"/>
          <w:szCs w:val="28"/>
          <w:lang w:eastAsia="ru-RU"/>
        </w:rPr>
        <w:t xml:space="preserve"> б </w:t>
      </w:r>
      <w:proofErr w:type="spellStart"/>
      <w:r w:rsidRPr="008D1878">
        <w:rPr>
          <w:rFonts w:ascii="Times New Roman" w:eastAsia="Times New Roman" w:hAnsi="Times New Roman" w:cs="Times New Roman"/>
          <w:color w:val="000000"/>
          <w:spacing w:val="-3"/>
          <w:sz w:val="28"/>
          <w:szCs w:val="28"/>
          <w:lang w:eastAsia="ru-RU"/>
        </w:rPr>
        <w:t>гетерогенний</w:t>
      </w:r>
      <w:proofErr w:type="spellEnd"/>
      <w:r w:rsidR="003400A6">
        <w:rPr>
          <w:rFonts w:ascii="Times New Roman" w:eastAsia="Times New Roman" w:hAnsi="Times New Roman" w:cs="Times New Roman"/>
          <w:color w:val="000000"/>
          <w:spacing w:val="-3"/>
          <w:sz w:val="28"/>
          <w:szCs w:val="28"/>
          <w:lang w:val="uk-UA" w:eastAsia="ru-RU"/>
        </w:rPr>
        <w:t xml:space="preserve"> </w:t>
      </w:r>
      <w:proofErr w:type="spellStart"/>
      <w:r w:rsidRPr="008D1878">
        <w:rPr>
          <w:rFonts w:ascii="Times New Roman" w:eastAsia="Times New Roman" w:hAnsi="Times New Roman" w:cs="Times New Roman"/>
          <w:color w:val="000000"/>
          <w:spacing w:val="-3"/>
          <w:sz w:val="28"/>
          <w:szCs w:val="28"/>
          <w:lang w:eastAsia="ru-RU"/>
        </w:rPr>
        <w:t>каталіз</w:t>
      </w:r>
      <w:proofErr w:type="spellEnd"/>
      <w:r w:rsidRPr="008D1878">
        <w:rPr>
          <w:rFonts w:ascii="Times New Roman" w:eastAsia="Times New Roman" w:hAnsi="Times New Roman" w:cs="Times New Roman"/>
          <w:color w:val="000000"/>
          <w:spacing w:val="-3"/>
          <w:sz w:val="28"/>
          <w:szCs w:val="28"/>
          <w:lang w:eastAsia="ru-RU"/>
        </w:rPr>
        <w:t xml:space="preserve"> нема</w:t>
      </w:r>
      <w:proofErr w:type="gramStart"/>
      <w:r w:rsidRPr="008D1878">
        <w:rPr>
          <w:rFonts w:ascii="Times New Roman" w:eastAsia="Times New Roman" w:hAnsi="Times New Roman" w:cs="Times New Roman"/>
          <w:color w:val="000000"/>
          <w:spacing w:val="-3"/>
          <w:sz w:val="28"/>
          <w:szCs w:val="28"/>
          <w:lang w:val="uk-UA" w:eastAsia="ru-RU"/>
        </w:rPr>
        <w:t>є.</w:t>
      </w:r>
      <w:proofErr w:type="gramEnd"/>
      <w:r w:rsidR="003400A6">
        <w:rPr>
          <w:rFonts w:ascii="Times New Roman" w:eastAsia="Times New Roman" w:hAnsi="Times New Roman" w:cs="Times New Roman"/>
          <w:color w:val="000000"/>
          <w:spacing w:val="-3"/>
          <w:sz w:val="28"/>
          <w:szCs w:val="28"/>
          <w:lang w:val="uk-UA" w:eastAsia="ru-RU"/>
        </w:rPr>
        <w:t xml:space="preserve"> </w:t>
      </w:r>
      <w:r w:rsidRPr="008D1878">
        <w:rPr>
          <w:rFonts w:ascii="Times New Roman" w:eastAsia="Times New Roman" w:hAnsi="Times New Roman" w:cs="Times New Roman"/>
          <w:color w:val="000000"/>
          <w:spacing w:val="-1"/>
          <w:sz w:val="28"/>
          <w:szCs w:val="28"/>
          <w:lang w:val="uk-UA" w:eastAsia="ru-RU"/>
        </w:rPr>
        <w:t>Спільним для них є наступне. Реакція відбувається на поверхні каталізатора. Поверхня каталізатора - неодно</w:t>
      </w:r>
      <w:r w:rsidRPr="008D1878">
        <w:rPr>
          <w:rFonts w:ascii="Times New Roman" w:eastAsia="Times New Roman" w:hAnsi="Times New Roman" w:cs="Times New Roman"/>
          <w:color w:val="000000"/>
          <w:spacing w:val="-1"/>
          <w:sz w:val="28"/>
          <w:szCs w:val="28"/>
          <w:lang w:val="uk-UA" w:eastAsia="ru-RU"/>
        </w:rPr>
        <w:softHyphen/>
      </w:r>
      <w:r w:rsidRPr="008D1878">
        <w:rPr>
          <w:rFonts w:ascii="Times New Roman" w:eastAsia="Times New Roman" w:hAnsi="Times New Roman" w:cs="Times New Roman"/>
          <w:color w:val="000000"/>
          <w:sz w:val="28"/>
          <w:szCs w:val="28"/>
          <w:lang w:val="uk-UA" w:eastAsia="ru-RU"/>
        </w:rPr>
        <w:t xml:space="preserve">рідна. Не вся поверхня каталізатора бере участь у реакції, </w:t>
      </w:r>
      <w:r w:rsidRPr="008D1878">
        <w:rPr>
          <w:rFonts w:ascii="Times New Roman" w:eastAsia="Times New Roman" w:hAnsi="Times New Roman" w:cs="Times New Roman"/>
          <w:color w:val="000000"/>
          <w:spacing w:val="-1"/>
          <w:sz w:val="28"/>
          <w:szCs w:val="28"/>
          <w:lang w:val="uk-UA" w:eastAsia="ru-RU"/>
        </w:rPr>
        <w:t>а лише окремі ділянки, так звані активні центри.</w:t>
      </w:r>
    </w:p>
    <w:p w:rsidR="007F3A7D" w:rsidRDefault="007F3A7D" w:rsidP="008D1878">
      <w:pPr>
        <w:shd w:val="clear" w:color="auto" w:fill="FFFFFF"/>
        <w:spacing w:after="0" w:line="240" w:lineRule="auto"/>
        <w:ind w:right="22" w:firstLine="569"/>
        <w:jc w:val="both"/>
        <w:rPr>
          <w:rFonts w:ascii="Times New Roman" w:eastAsia="Times New Roman" w:hAnsi="Times New Roman" w:cs="Times New Roman"/>
          <w:color w:val="000000"/>
          <w:spacing w:val="-1"/>
          <w:sz w:val="28"/>
          <w:szCs w:val="28"/>
          <w:lang w:val="uk-UA" w:eastAsia="ru-RU"/>
        </w:rPr>
      </w:pPr>
    </w:p>
    <w:p w:rsidR="00F271DE" w:rsidRPr="003400A6" w:rsidRDefault="007F3A7D" w:rsidP="003400A6">
      <w:pPr>
        <w:pStyle w:val="a3"/>
        <w:numPr>
          <w:ilvl w:val="0"/>
          <w:numId w:val="47"/>
        </w:numPr>
        <w:spacing w:after="0" w:line="240" w:lineRule="auto"/>
        <w:rPr>
          <w:rFonts w:ascii="Times New Roman" w:eastAsia="Times New Roman" w:hAnsi="Times New Roman" w:cs="Times New Roman"/>
          <w:b/>
          <w:sz w:val="28"/>
          <w:szCs w:val="28"/>
          <w:lang w:val="uk-UA" w:eastAsia="ru-RU"/>
        </w:rPr>
      </w:pPr>
      <w:r w:rsidRPr="003400A6">
        <w:rPr>
          <w:rFonts w:ascii="Times New Roman" w:eastAsia="Times New Roman" w:hAnsi="Times New Roman" w:cs="Times New Roman"/>
          <w:b/>
          <w:sz w:val="28"/>
          <w:szCs w:val="28"/>
          <w:lang w:val="uk-UA" w:eastAsia="ru-RU"/>
        </w:rPr>
        <w:t xml:space="preserve">Фотохімічні реакції, їх роль у процесах зберігання та кулінарної обробки </w:t>
      </w:r>
      <w:r w:rsidR="00F271DE" w:rsidRPr="003400A6">
        <w:rPr>
          <w:rFonts w:ascii="Times New Roman" w:eastAsia="Times New Roman" w:hAnsi="Times New Roman" w:cs="Times New Roman"/>
          <w:b/>
          <w:sz w:val="28"/>
          <w:szCs w:val="28"/>
          <w:lang w:val="uk-UA" w:eastAsia="ru-RU"/>
        </w:rPr>
        <w:t xml:space="preserve">   </w:t>
      </w:r>
    </w:p>
    <w:p w:rsidR="00F271DE" w:rsidRDefault="00F271DE" w:rsidP="00340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7F3A7D" w:rsidRPr="007F3A7D">
        <w:rPr>
          <w:rFonts w:ascii="Times New Roman" w:eastAsia="Times New Roman" w:hAnsi="Times New Roman" w:cs="Times New Roman"/>
          <w:b/>
          <w:sz w:val="28"/>
          <w:szCs w:val="28"/>
          <w:lang w:val="uk-UA" w:eastAsia="ru-RU"/>
        </w:rPr>
        <w:t>харчових продуктів</w:t>
      </w:r>
      <w:r w:rsidR="003400A6">
        <w:rPr>
          <w:rFonts w:ascii="Times New Roman" w:eastAsia="Times New Roman" w:hAnsi="Times New Roman" w:cs="Times New Roman"/>
          <w:sz w:val="28"/>
          <w:szCs w:val="28"/>
          <w:lang w:val="uk-UA" w:eastAsia="ru-RU"/>
        </w:rPr>
        <w:t>.</w:t>
      </w:r>
    </w:p>
    <w:p w:rsidR="00666250" w:rsidRPr="003400A6" w:rsidRDefault="00666250" w:rsidP="003400A6">
      <w:pPr>
        <w:spacing w:after="0" w:line="240" w:lineRule="auto"/>
        <w:rPr>
          <w:rFonts w:ascii="Times New Roman" w:eastAsia="Times New Roman" w:hAnsi="Times New Roman" w:cs="Times New Roman"/>
          <w:sz w:val="28"/>
          <w:szCs w:val="28"/>
          <w:lang w:val="uk-UA" w:eastAsia="ru-RU"/>
        </w:rPr>
      </w:pPr>
    </w:p>
    <w:p w:rsidR="008D1878" w:rsidRPr="008D1878" w:rsidRDefault="008D1878" w:rsidP="008D1878">
      <w:pPr>
        <w:shd w:val="clear" w:color="auto" w:fill="FFFFFF"/>
        <w:spacing w:after="0" w:line="240" w:lineRule="auto"/>
        <w:ind w:right="22" w:firstLine="569"/>
        <w:jc w:val="both"/>
        <w:rPr>
          <w:rFonts w:ascii="Times New Roman" w:eastAsia="Times New Roman" w:hAnsi="Times New Roman" w:cs="Times New Roman"/>
          <w:color w:val="000000"/>
          <w:spacing w:val="-1"/>
          <w:sz w:val="28"/>
          <w:szCs w:val="28"/>
          <w:lang w:val="uk-UA" w:eastAsia="ru-RU"/>
        </w:rPr>
      </w:pPr>
      <w:r w:rsidRPr="008D1878">
        <w:rPr>
          <w:rFonts w:ascii="Times New Roman" w:eastAsia="Times New Roman" w:hAnsi="Times New Roman" w:cs="Times New Roman"/>
          <w:b/>
          <w:color w:val="000000"/>
          <w:spacing w:val="-1"/>
          <w:sz w:val="28"/>
          <w:szCs w:val="28"/>
          <w:lang w:val="uk-UA" w:eastAsia="ru-RU"/>
        </w:rPr>
        <w:t xml:space="preserve"> Фотохімічними </w:t>
      </w:r>
      <w:r w:rsidRPr="008D1878">
        <w:rPr>
          <w:rFonts w:ascii="Times New Roman" w:eastAsia="Times New Roman" w:hAnsi="Times New Roman" w:cs="Times New Roman"/>
          <w:color w:val="000000"/>
          <w:spacing w:val="-1"/>
          <w:sz w:val="28"/>
          <w:szCs w:val="28"/>
          <w:lang w:val="uk-UA" w:eastAsia="ru-RU"/>
        </w:rPr>
        <w:t>називають реакції, що відбуваються під дією світла.</w:t>
      </w:r>
    </w:p>
    <w:p w:rsidR="008D1878" w:rsidRPr="008D1878" w:rsidRDefault="008D1878" w:rsidP="008D1878">
      <w:pPr>
        <w:shd w:val="clear" w:color="auto" w:fill="FFFFFF"/>
        <w:spacing w:after="0" w:line="240" w:lineRule="auto"/>
        <w:ind w:left="58"/>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1"/>
          <w:sz w:val="28"/>
          <w:szCs w:val="28"/>
          <w:lang w:val="uk-UA" w:eastAsia="ru-RU"/>
        </w:rPr>
        <w:t>До фотохімічних реакцій належать дуже багато реакцій. Під дією світла вибухає суміш водню і фтору, відбувається хлорування метану, амоніак розкладається на азот і водень. Під дією ультрафіолетового випромінювання сонячного світла в шкірі людини синтезується необхідний вітамін Д. Синтетичний вітамін Д</w:t>
      </w:r>
      <w:r w:rsidRPr="008D1878">
        <w:rPr>
          <w:rFonts w:ascii="Times New Roman" w:eastAsia="Times New Roman" w:hAnsi="Times New Roman" w:cs="Times New Roman"/>
          <w:color w:val="000000"/>
          <w:spacing w:val="-6"/>
          <w:sz w:val="28"/>
          <w:szCs w:val="28"/>
          <w:lang w:val="uk-UA" w:eastAsia="ru-RU"/>
        </w:rPr>
        <w:t xml:space="preserve"> добувають в промисловості, застосовуючи фотохімічну </w:t>
      </w:r>
      <w:r w:rsidRPr="008D1878">
        <w:rPr>
          <w:rFonts w:ascii="Times New Roman" w:eastAsia="Times New Roman" w:hAnsi="Times New Roman" w:cs="Times New Roman"/>
          <w:color w:val="000000"/>
          <w:spacing w:val="-5"/>
          <w:sz w:val="28"/>
          <w:szCs w:val="28"/>
          <w:lang w:val="uk-UA" w:eastAsia="ru-RU"/>
        </w:rPr>
        <w:t>реакцію. Під впливом світла може змінюватись якість продук</w:t>
      </w:r>
      <w:r w:rsidRPr="008D1878">
        <w:rPr>
          <w:rFonts w:ascii="Times New Roman" w:eastAsia="Times New Roman" w:hAnsi="Times New Roman" w:cs="Times New Roman"/>
          <w:color w:val="000000"/>
          <w:spacing w:val="-5"/>
          <w:sz w:val="28"/>
          <w:szCs w:val="28"/>
          <w:lang w:val="uk-UA" w:eastAsia="ru-RU"/>
        </w:rPr>
        <w:softHyphen/>
        <w:t xml:space="preserve">тів харчування. Наприклад, молоко втрачає вітаміни, набуває </w:t>
      </w:r>
      <w:r w:rsidRPr="008D1878">
        <w:rPr>
          <w:rFonts w:ascii="Times New Roman" w:eastAsia="Times New Roman" w:hAnsi="Times New Roman" w:cs="Times New Roman"/>
          <w:color w:val="000000"/>
          <w:spacing w:val="-7"/>
          <w:sz w:val="28"/>
          <w:szCs w:val="28"/>
          <w:lang w:val="uk-UA" w:eastAsia="ru-RU"/>
        </w:rPr>
        <w:t>неприємного смаку.</w:t>
      </w:r>
    </w:p>
    <w:p w:rsidR="008D1878" w:rsidRPr="008D1878" w:rsidRDefault="008D1878" w:rsidP="008D1878">
      <w:pPr>
        <w:shd w:val="clear" w:color="auto" w:fill="FFFFFF"/>
        <w:spacing w:after="0" w:line="240" w:lineRule="auto"/>
        <w:ind w:left="36" w:right="7" w:firstLine="403"/>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2"/>
          <w:sz w:val="28"/>
          <w:szCs w:val="28"/>
          <w:lang w:val="uk-UA" w:eastAsia="ru-RU"/>
        </w:rPr>
        <w:t xml:space="preserve">Найважливішим фотохімічним процесом є </w:t>
      </w:r>
      <w:r w:rsidRPr="008D1878">
        <w:rPr>
          <w:rFonts w:ascii="Times New Roman" w:eastAsia="Times New Roman" w:hAnsi="Times New Roman" w:cs="Times New Roman"/>
          <w:b/>
          <w:color w:val="000000"/>
          <w:spacing w:val="-2"/>
          <w:sz w:val="28"/>
          <w:szCs w:val="28"/>
          <w:lang w:val="uk-UA" w:eastAsia="ru-RU"/>
        </w:rPr>
        <w:t>фотосинтез</w:t>
      </w:r>
      <w:r w:rsidRPr="008D1878">
        <w:rPr>
          <w:rFonts w:ascii="Times New Roman" w:eastAsia="Times New Roman" w:hAnsi="Times New Roman" w:cs="Times New Roman"/>
          <w:color w:val="000000"/>
          <w:spacing w:val="-2"/>
          <w:sz w:val="28"/>
          <w:szCs w:val="28"/>
          <w:lang w:val="uk-UA" w:eastAsia="ru-RU"/>
        </w:rPr>
        <w:t xml:space="preserve">. Фотосинтез відбувається в зелених рослинах з утворенням </w:t>
      </w:r>
      <w:r w:rsidRPr="008D1878">
        <w:rPr>
          <w:rFonts w:ascii="Times New Roman" w:eastAsia="Times New Roman" w:hAnsi="Times New Roman" w:cs="Times New Roman"/>
          <w:color w:val="000000"/>
          <w:spacing w:val="-5"/>
          <w:sz w:val="28"/>
          <w:szCs w:val="28"/>
          <w:lang w:val="uk-UA" w:eastAsia="ru-RU"/>
        </w:rPr>
        <w:t>вуглеводів та інших органічних речовий із карбон (</w:t>
      </w:r>
      <w:r w:rsidRPr="008D1878">
        <w:rPr>
          <w:rFonts w:ascii="Times New Roman" w:eastAsia="Times New Roman" w:hAnsi="Times New Roman" w:cs="Times New Roman"/>
          <w:color w:val="000000"/>
          <w:spacing w:val="-5"/>
          <w:sz w:val="28"/>
          <w:szCs w:val="28"/>
          <w:lang w:val="en-US" w:eastAsia="ru-RU"/>
        </w:rPr>
        <w:t>IV</w:t>
      </w:r>
      <w:r w:rsidRPr="008D1878">
        <w:rPr>
          <w:rFonts w:ascii="Times New Roman" w:eastAsia="Times New Roman" w:hAnsi="Times New Roman" w:cs="Times New Roman"/>
          <w:color w:val="000000"/>
          <w:spacing w:val="-5"/>
          <w:sz w:val="28"/>
          <w:szCs w:val="28"/>
          <w:lang w:val="uk-UA" w:eastAsia="ru-RU"/>
        </w:rPr>
        <w:t xml:space="preserve">) оксиду </w:t>
      </w:r>
      <w:r w:rsidRPr="008D1878">
        <w:rPr>
          <w:rFonts w:ascii="Times New Roman" w:eastAsia="Times New Roman" w:hAnsi="Times New Roman" w:cs="Times New Roman"/>
          <w:color w:val="000000"/>
          <w:spacing w:val="-3"/>
          <w:sz w:val="28"/>
          <w:szCs w:val="28"/>
          <w:lang w:val="uk-UA" w:eastAsia="ru-RU"/>
        </w:rPr>
        <w:t>та води під дією енергії сонячного світла.</w:t>
      </w:r>
    </w:p>
    <w:p w:rsidR="008D1878" w:rsidRPr="008D1878" w:rsidRDefault="008D1878" w:rsidP="008D1878">
      <w:pPr>
        <w:shd w:val="clear" w:color="auto" w:fill="FFFFFF"/>
        <w:spacing w:before="65" w:after="0" w:line="240" w:lineRule="auto"/>
        <w:ind w:left="22"/>
        <w:jc w:val="center"/>
        <w:rPr>
          <w:rFonts w:ascii="Times New Roman" w:eastAsia="Times New Roman" w:hAnsi="Times New Roman" w:cs="Times New Roman"/>
          <w:sz w:val="28"/>
          <w:szCs w:val="28"/>
          <w:lang w:eastAsia="ru-RU"/>
        </w:rPr>
      </w:pPr>
      <w:r w:rsidRPr="008D1878">
        <w:rPr>
          <w:rFonts w:ascii="Times New Roman" w:eastAsia="Times New Roman" w:hAnsi="Times New Roman" w:cs="Times New Roman"/>
          <w:b/>
          <w:bCs/>
          <w:color w:val="000000"/>
          <w:spacing w:val="-11"/>
          <w:sz w:val="28"/>
          <w:szCs w:val="28"/>
          <w:lang w:val="uk-UA" w:eastAsia="ru-RU"/>
        </w:rPr>
        <w:t>6СО</w:t>
      </w:r>
      <w:r w:rsidRPr="008D1878">
        <w:rPr>
          <w:rFonts w:ascii="Times New Roman" w:eastAsia="Times New Roman" w:hAnsi="Times New Roman" w:cs="Times New Roman"/>
          <w:b/>
          <w:bCs/>
          <w:color w:val="000000"/>
          <w:spacing w:val="-11"/>
          <w:sz w:val="28"/>
          <w:szCs w:val="28"/>
          <w:vertAlign w:val="subscript"/>
          <w:lang w:val="uk-UA" w:eastAsia="ru-RU"/>
        </w:rPr>
        <w:t>2</w:t>
      </w:r>
      <w:r w:rsidRPr="008D1878">
        <w:rPr>
          <w:rFonts w:ascii="Times New Roman" w:eastAsia="Times New Roman" w:hAnsi="Times New Roman" w:cs="Times New Roman"/>
          <w:color w:val="000000"/>
          <w:spacing w:val="-11"/>
          <w:sz w:val="28"/>
          <w:szCs w:val="28"/>
          <w:lang w:val="uk-UA" w:eastAsia="ru-RU"/>
        </w:rPr>
        <w:t xml:space="preserve">+ </w:t>
      </w:r>
      <w:r w:rsidRPr="008D1878">
        <w:rPr>
          <w:rFonts w:ascii="Times New Roman" w:eastAsia="Times New Roman" w:hAnsi="Times New Roman" w:cs="Times New Roman"/>
          <w:b/>
          <w:bCs/>
          <w:color w:val="000000"/>
          <w:spacing w:val="-11"/>
          <w:sz w:val="28"/>
          <w:szCs w:val="28"/>
          <w:lang w:val="uk-UA" w:eastAsia="ru-RU"/>
        </w:rPr>
        <w:t>6Н</w:t>
      </w:r>
      <w:r w:rsidRPr="008D1878">
        <w:rPr>
          <w:rFonts w:ascii="Times New Roman" w:eastAsia="Times New Roman" w:hAnsi="Times New Roman" w:cs="Times New Roman"/>
          <w:b/>
          <w:bCs/>
          <w:color w:val="000000"/>
          <w:spacing w:val="-11"/>
          <w:sz w:val="28"/>
          <w:szCs w:val="28"/>
          <w:vertAlign w:val="subscript"/>
          <w:lang w:val="uk-UA" w:eastAsia="ru-RU"/>
        </w:rPr>
        <w:t>2</w:t>
      </w:r>
      <w:r w:rsidRPr="008D1878">
        <w:rPr>
          <w:rFonts w:ascii="Times New Roman" w:eastAsia="Times New Roman" w:hAnsi="Times New Roman" w:cs="Times New Roman"/>
          <w:b/>
          <w:bCs/>
          <w:color w:val="000000"/>
          <w:spacing w:val="-11"/>
          <w:sz w:val="28"/>
          <w:szCs w:val="28"/>
          <w:lang w:val="uk-UA" w:eastAsia="ru-RU"/>
        </w:rPr>
        <w:t xml:space="preserve">О → </w:t>
      </w:r>
      <w:r w:rsidRPr="008D1878">
        <w:rPr>
          <w:rFonts w:ascii="Times New Roman" w:eastAsia="Times New Roman" w:hAnsi="Times New Roman" w:cs="Times New Roman"/>
          <w:b/>
          <w:color w:val="000000"/>
          <w:spacing w:val="-11"/>
          <w:sz w:val="28"/>
          <w:szCs w:val="28"/>
          <w:lang w:val="uk-UA" w:eastAsia="ru-RU"/>
        </w:rPr>
        <w:t>С</w:t>
      </w:r>
      <w:r w:rsidRPr="008D1878">
        <w:rPr>
          <w:rFonts w:ascii="Times New Roman" w:eastAsia="Times New Roman" w:hAnsi="Times New Roman" w:cs="Times New Roman"/>
          <w:b/>
          <w:color w:val="000000"/>
          <w:spacing w:val="-11"/>
          <w:sz w:val="28"/>
          <w:szCs w:val="28"/>
          <w:vertAlign w:val="subscript"/>
          <w:lang w:val="uk-UA" w:eastAsia="ru-RU"/>
        </w:rPr>
        <w:t>6</w:t>
      </w:r>
      <w:r w:rsidRPr="008D1878">
        <w:rPr>
          <w:rFonts w:ascii="Times New Roman" w:eastAsia="Times New Roman" w:hAnsi="Times New Roman" w:cs="Times New Roman"/>
          <w:b/>
          <w:color w:val="000000"/>
          <w:spacing w:val="-11"/>
          <w:sz w:val="28"/>
          <w:szCs w:val="28"/>
          <w:lang w:val="uk-UA" w:eastAsia="ru-RU"/>
        </w:rPr>
        <w:t>Н</w:t>
      </w:r>
      <w:r w:rsidRPr="008D1878">
        <w:rPr>
          <w:rFonts w:ascii="Times New Roman" w:eastAsia="Times New Roman" w:hAnsi="Times New Roman" w:cs="Times New Roman"/>
          <w:b/>
          <w:color w:val="000000"/>
          <w:spacing w:val="-11"/>
          <w:sz w:val="28"/>
          <w:szCs w:val="28"/>
          <w:vertAlign w:val="subscript"/>
          <w:lang w:val="uk-UA" w:eastAsia="ru-RU"/>
        </w:rPr>
        <w:t>І2</w:t>
      </w:r>
      <w:r w:rsidRPr="008D1878">
        <w:rPr>
          <w:rFonts w:ascii="Times New Roman" w:eastAsia="Times New Roman" w:hAnsi="Times New Roman" w:cs="Times New Roman"/>
          <w:b/>
          <w:color w:val="000000"/>
          <w:spacing w:val="-11"/>
          <w:sz w:val="28"/>
          <w:szCs w:val="28"/>
          <w:lang w:val="uk-UA" w:eastAsia="ru-RU"/>
        </w:rPr>
        <w:t>О</w:t>
      </w:r>
      <w:r w:rsidRPr="008D1878">
        <w:rPr>
          <w:rFonts w:ascii="Times New Roman" w:eastAsia="Times New Roman" w:hAnsi="Times New Roman" w:cs="Times New Roman"/>
          <w:b/>
          <w:color w:val="000000"/>
          <w:spacing w:val="-11"/>
          <w:sz w:val="28"/>
          <w:szCs w:val="28"/>
          <w:vertAlign w:val="subscript"/>
          <w:lang w:val="uk-UA" w:eastAsia="ru-RU"/>
        </w:rPr>
        <w:t>6</w:t>
      </w:r>
      <w:r w:rsidRPr="008D1878">
        <w:rPr>
          <w:rFonts w:ascii="Times New Roman" w:eastAsia="Times New Roman" w:hAnsi="Times New Roman" w:cs="Times New Roman"/>
          <w:b/>
          <w:color w:val="000000"/>
          <w:spacing w:val="-11"/>
          <w:sz w:val="28"/>
          <w:szCs w:val="28"/>
          <w:lang w:val="uk-UA" w:eastAsia="ru-RU"/>
        </w:rPr>
        <w:t xml:space="preserve"> + 6О</w:t>
      </w:r>
      <w:r w:rsidRPr="008D1878">
        <w:rPr>
          <w:rFonts w:ascii="Times New Roman" w:eastAsia="Times New Roman" w:hAnsi="Times New Roman" w:cs="Times New Roman"/>
          <w:b/>
          <w:color w:val="000000"/>
          <w:spacing w:val="-11"/>
          <w:sz w:val="28"/>
          <w:szCs w:val="28"/>
          <w:vertAlign w:val="subscript"/>
          <w:lang w:val="uk-UA" w:eastAsia="ru-RU"/>
        </w:rPr>
        <w:t>2</w:t>
      </w:r>
      <w:r w:rsidRPr="008D1878">
        <w:rPr>
          <w:rFonts w:ascii="Times New Roman" w:eastAsia="Times New Roman" w:hAnsi="Times New Roman" w:cs="Times New Roman"/>
          <w:b/>
          <w:color w:val="000000"/>
          <w:spacing w:val="-11"/>
          <w:sz w:val="28"/>
          <w:szCs w:val="28"/>
          <w:lang w:val="uk-UA" w:eastAsia="ru-RU"/>
        </w:rPr>
        <w:t>.</w:t>
      </w:r>
    </w:p>
    <w:p w:rsidR="008D1878" w:rsidRPr="008D1878" w:rsidRDefault="008D1878" w:rsidP="008D1878">
      <w:pPr>
        <w:shd w:val="clear" w:color="auto" w:fill="FFFFFF"/>
        <w:spacing w:before="29" w:after="0" w:line="240" w:lineRule="auto"/>
        <w:ind w:left="43" w:right="14" w:firstLine="389"/>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1"/>
          <w:sz w:val="28"/>
          <w:szCs w:val="28"/>
          <w:lang w:val="uk-UA" w:eastAsia="ru-RU"/>
        </w:rPr>
        <w:t xml:space="preserve">Цей процес досить складний, складається із декількох </w:t>
      </w:r>
      <w:r w:rsidRPr="008D1878">
        <w:rPr>
          <w:rFonts w:ascii="Times New Roman" w:eastAsia="Times New Roman" w:hAnsi="Times New Roman" w:cs="Times New Roman"/>
          <w:color w:val="000000"/>
          <w:spacing w:val="-3"/>
          <w:sz w:val="28"/>
          <w:szCs w:val="28"/>
          <w:lang w:val="uk-UA" w:eastAsia="ru-RU"/>
        </w:rPr>
        <w:t xml:space="preserve">стадій. Фотосинтез - найважливіший біохімічний процес на </w:t>
      </w:r>
      <w:r w:rsidRPr="008D1878">
        <w:rPr>
          <w:rFonts w:ascii="Times New Roman" w:eastAsia="Times New Roman" w:hAnsi="Times New Roman" w:cs="Times New Roman"/>
          <w:color w:val="000000"/>
          <w:spacing w:val="-1"/>
          <w:sz w:val="28"/>
          <w:szCs w:val="28"/>
          <w:lang w:val="uk-UA" w:eastAsia="ru-RU"/>
        </w:rPr>
        <w:t xml:space="preserve">Землі, так як це єдине джерело поповнення атмосферного </w:t>
      </w:r>
      <w:r w:rsidRPr="008D1878">
        <w:rPr>
          <w:rFonts w:ascii="Times New Roman" w:eastAsia="Times New Roman" w:hAnsi="Times New Roman" w:cs="Times New Roman"/>
          <w:color w:val="000000"/>
          <w:spacing w:val="-6"/>
          <w:sz w:val="28"/>
          <w:szCs w:val="28"/>
          <w:lang w:val="uk-UA" w:eastAsia="ru-RU"/>
        </w:rPr>
        <w:t xml:space="preserve">кисню і органічних речовин, які є їжею для людини і тварини. </w:t>
      </w:r>
      <w:r w:rsidRPr="008D1878">
        <w:rPr>
          <w:rFonts w:ascii="Times New Roman" w:eastAsia="Times New Roman" w:hAnsi="Times New Roman" w:cs="Times New Roman"/>
          <w:color w:val="000000"/>
          <w:spacing w:val="-3"/>
          <w:sz w:val="28"/>
          <w:szCs w:val="28"/>
          <w:lang w:val="uk-UA" w:eastAsia="ru-RU"/>
        </w:rPr>
        <w:t>Засновником вчення про фотосинтез є К.Л.Тімірязєв.</w:t>
      </w:r>
    </w:p>
    <w:p w:rsidR="008D1878" w:rsidRPr="008D1878" w:rsidRDefault="008D1878" w:rsidP="008D1878">
      <w:pPr>
        <w:shd w:val="clear" w:color="auto" w:fill="FFFFFF"/>
        <w:spacing w:before="7" w:after="0" w:line="240" w:lineRule="auto"/>
        <w:ind w:left="29" w:right="22" w:firstLine="382"/>
        <w:jc w:val="both"/>
        <w:rPr>
          <w:rFonts w:ascii="Times New Roman" w:eastAsia="Times New Roman" w:hAnsi="Times New Roman" w:cs="Times New Roman"/>
          <w:sz w:val="28"/>
          <w:szCs w:val="28"/>
          <w:lang w:val="uk-UA" w:eastAsia="ru-RU"/>
        </w:rPr>
      </w:pPr>
      <w:r w:rsidRPr="008D1878">
        <w:rPr>
          <w:rFonts w:ascii="Times New Roman" w:eastAsia="Times New Roman" w:hAnsi="Times New Roman" w:cs="Times New Roman"/>
          <w:color w:val="000000"/>
          <w:spacing w:val="-6"/>
          <w:sz w:val="28"/>
          <w:szCs w:val="28"/>
          <w:lang w:val="uk-UA" w:eastAsia="ru-RU"/>
        </w:rPr>
        <w:t>Фотохімічна дія світла полягає в тому, що атоми та моле</w:t>
      </w:r>
      <w:r w:rsidRPr="008D1878">
        <w:rPr>
          <w:rFonts w:ascii="Times New Roman" w:eastAsia="Times New Roman" w:hAnsi="Times New Roman" w:cs="Times New Roman"/>
          <w:color w:val="000000"/>
          <w:spacing w:val="-6"/>
          <w:sz w:val="28"/>
          <w:szCs w:val="28"/>
          <w:lang w:val="uk-UA" w:eastAsia="ru-RU"/>
        </w:rPr>
        <w:softHyphen/>
      </w:r>
      <w:r w:rsidRPr="008D1878">
        <w:rPr>
          <w:rFonts w:ascii="Times New Roman" w:eastAsia="Times New Roman" w:hAnsi="Times New Roman" w:cs="Times New Roman"/>
          <w:color w:val="000000"/>
          <w:spacing w:val="-4"/>
          <w:sz w:val="28"/>
          <w:szCs w:val="28"/>
          <w:lang w:val="uk-UA" w:eastAsia="ru-RU"/>
        </w:rPr>
        <w:t xml:space="preserve">кули реагуючих речовин, поглинають світові кванти - фотони </w:t>
      </w:r>
      <w:r w:rsidRPr="008D1878">
        <w:rPr>
          <w:rFonts w:ascii="Times New Roman" w:eastAsia="Times New Roman" w:hAnsi="Times New Roman" w:cs="Times New Roman"/>
          <w:color w:val="000000"/>
          <w:spacing w:val="-3"/>
          <w:sz w:val="28"/>
          <w:szCs w:val="28"/>
          <w:lang w:val="uk-UA" w:eastAsia="ru-RU"/>
        </w:rPr>
        <w:t xml:space="preserve">і збуджуються. Енергія фотона Е пов'язана з частотою його </w:t>
      </w:r>
      <w:r w:rsidRPr="008D1878">
        <w:rPr>
          <w:rFonts w:ascii="Times New Roman" w:eastAsia="Times New Roman" w:hAnsi="Times New Roman" w:cs="Times New Roman"/>
          <w:color w:val="000000"/>
          <w:spacing w:val="-1"/>
          <w:sz w:val="28"/>
          <w:szCs w:val="28"/>
          <w:lang w:val="uk-UA" w:eastAsia="ru-RU"/>
        </w:rPr>
        <w:t>випромінювання υ співвідношенням:</w:t>
      </w:r>
    </w:p>
    <w:p w:rsidR="008D1878" w:rsidRPr="008D1878" w:rsidRDefault="008D1878" w:rsidP="008D1878">
      <w:pPr>
        <w:shd w:val="clear" w:color="auto" w:fill="FFFFFF"/>
        <w:tabs>
          <w:tab w:val="left" w:pos="5026"/>
        </w:tabs>
        <w:spacing w:before="115" w:after="0" w:line="240" w:lineRule="auto"/>
        <w:rPr>
          <w:rFonts w:ascii="Times New Roman" w:eastAsia="Times New Roman" w:hAnsi="Times New Roman" w:cs="Times New Roman"/>
          <w:sz w:val="28"/>
          <w:szCs w:val="28"/>
          <w:lang w:eastAsia="ru-RU"/>
        </w:rPr>
      </w:pPr>
      <w:r w:rsidRPr="008D1878">
        <w:rPr>
          <w:rFonts w:ascii="Times New Roman" w:eastAsia="Times New Roman" w:hAnsi="Times New Roman" w:cs="Times New Roman"/>
          <w:color w:val="000000"/>
          <w:spacing w:val="17"/>
          <w:sz w:val="28"/>
          <w:szCs w:val="28"/>
          <w:lang w:val="uk-UA" w:eastAsia="ru-RU"/>
        </w:rPr>
        <w:t xml:space="preserve">                            Е = h·υ</w:t>
      </w:r>
    </w:p>
    <w:p w:rsidR="008D1878" w:rsidRPr="008D1878" w:rsidRDefault="008D1878" w:rsidP="008D1878">
      <w:pPr>
        <w:shd w:val="clear" w:color="auto" w:fill="FFFFFF"/>
        <w:spacing w:before="22" w:after="0" w:line="240" w:lineRule="auto"/>
        <w:ind w:left="22"/>
        <w:rPr>
          <w:rFonts w:ascii="Times New Roman" w:eastAsia="Times New Roman" w:hAnsi="Times New Roman" w:cs="Times New Roman"/>
          <w:sz w:val="28"/>
          <w:szCs w:val="28"/>
          <w:lang w:eastAsia="ru-RU"/>
        </w:rPr>
      </w:pPr>
      <w:r w:rsidRPr="008D1878">
        <w:rPr>
          <w:rFonts w:ascii="Times New Roman" w:eastAsia="Times New Roman" w:hAnsi="Times New Roman" w:cs="Times New Roman"/>
          <w:color w:val="000000"/>
          <w:spacing w:val="-2"/>
          <w:sz w:val="28"/>
          <w:szCs w:val="28"/>
          <w:lang w:val="uk-UA" w:eastAsia="ru-RU"/>
        </w:rPr>
        <w:t>де  h - стала Планка, що дорівнює 6,626-10</w:t>
      </w:r>
      <w:r w:rsidRPr="008D1878">
        <w:rPr>
          <w:rFonts w:ascii="Times New Roman" w:eastAsia="Times New Roman" w:hAnsi="Times New Roman" w:cs="Times New Roman"/>
          <w:color w:val="000000"/>
          <w:spacing w:val="-2"/>
          <w:sz w:val="28"/>
          <w:szCs w:val="28"/>
          <w:vertAlign w:val="superscript"/>
          <w:lang w:val="uk-UA" w:eastAsia="ru-RU"/>
        </w:rPr>
        <w:t>34</w:t>
      </w:r>
      <w:r w:rsidRPr="008D1878">
        <w:rPr>
          <w:rFonts w:ascii="Times New Roman" w:eastAsia="Times New Roman" w:hAnsi="Times New Roman" w:cs="Times New Roman"/>
          <w:color w:val="000000"/>
          <w:spacing w:val="-2"/>
          <w:sz w:val="28"/>
          <w:szCs w:val="28"/>
          <w:lang w:val="uk-UA" w:eastAsia="ru-RU"/>
        </w:rPr>
        <w:t xml:space="preserve"> Дж-с.</w:t>
      </w:r>
    </w:p>
    <w:p w:rsidR="008D1878" w:rsidRPr="008D1878" w:rsidRDefault="008D1878" w:rsidP="008D1878">
      <w:pPr>
        <w:shd w:val="clear" w:color="auto" w:fill="FFFFFF"/>
        <w:spacing w:before="58" w:after="0" w:line="240" w:lineRule="auto"/>
        <w:ind w:left="14" w:right="36" w:firstLine="396"/>
        <w:jc w:val="both"/>
        <w:rPr>
          <w:rFonts w:ascii="Times New Roman" w:eastAsia="Times New Roman" w:hAnsi="Times New Roman" w:cs="Times New Roman"/>
          <w:sz w:val="28"/>
          <w:szCs w:val="28"/>
          <w:lang w:eastAsia="ru-RU"/>
        </w:rPr>
      </w:pPr>
      <w:r w:rsidRPr="008D1878">
        <w:rPr>
          <w:rFonts w:ascii="Times New Roman" w:eastAsia="Times New Roman" w:hAnsi="Times New Roman" w:cs="Times New Roman"/>
          <w:color w:val="000000"/>
          <w:spacing w:val="-7"/>
          <w:sz w:val="28"/>
          <w:szCs w:val="28"/>
          <w:lang w:val="uk-UA" w:eastAsia="ru-RU"/>
        </w:rPr>
        <w:t xml:space="preserve">З цієї формули витікає, що більшу енергію і високу хімічну </w:t>
      </w:r>
      <w:r w:rsidRPr="008D1878">
        <w:rPr>
          <w:rFonts w:ascii="Times New Roman" w:eastAsia="Times New Roman" w:hAnsi="Times New Roman" w:cs="Times New Roman"/>
          <w:color w:val="000000"/>
          <w:spacing w:val="-4"/>
          <w:sz w:val="28"/>
          <w:szCs w:val="28"/>
          <w:lang w:val="uk-UA" w:eastAsia="ru-RU"/>
        </w:rPr>
        <w:t xml:space="preserve">активність мають світлові проміні </w:t>
      </w:r>
      <w:r w:rsidRPr="008D1878">
        <w:rPr>
          <w:rFonts w:ascii="Times New Roman" w:eastAsia="Times New Roman" w:hAnsi="Times New Roman" w:cs="Times New Roman"/>
          <w:b/>
          <w:bCs/>
          <w:color w:val="000000"/>
          <w:spacing w:val="-4"/>
          <w:sz w:val="28"/>
          <w:szCs w:val="28"/>
          <w:lang w:val="uk-UA" w:eastAsia="ru-RU"/>
        </w:rPr>
        <w:t xml:space="preserve">з </w:t>
      </w:r>
      <w:r w:rsidRPr="008D1878">
        <w:rPr>
          <w:rFonts w:ascii="Times New Roman" w:eastAsia="Times New Roman" w:hAnsi="Times New Roman" w:cs="Times New Roman"/>
          <w:color w:val="000000"/>
          <w:spacing w:val="-4"/>
          <w:sz w:val="28"/>
          <w:szCs w:val="28"/>
          <w:lang w:val="uk-UA" w:eastAsia="ru-RU"/>
        </w:rPr>
        <w:t xml:space="preserve">більшою частотою, тобто з меншою довжиною хвилі. Найбільш активними є фіолетові </w:t>
      </w:r>
      <w:r w:rsidRPr="008D1878">
        <w:rPr>
          <w:rFonts w:ascii="Times New Roman" w:eastAsia="Times New Roman" w:hAnsi="Times New Roman" w:cs="Times New Roman"/>
          <w:color w:val="000000"/>
          <w:spacing w:val="-3"/>
          <w:sz w:val="28"/>
          <w:szCs w:val="28"/>
          <w:lang w:val="uk-UA" w:eastAsia="ru-RU"/>
        </w:rPr>
        <w:t>промені, найменш активною є червона частина спектра.</w:t>
      </w:r>
    </w:p>
    <w:p w:rsidR="008D1878" w:rsidRDefault="008D1878" w:rsidP="008D1878">
      <w:pPr>
        <w:shd w:val="clear" w:color="auto" w:fill="FFFFFF"/>
        <w:spacing w:before="7" w:after="0" w:line="240" w:lineRule="auto"/>
        <w:ind w:left="7" w:right="43" w:firstLine="396"/>
        <w:jc w:val="both"/>
        <w:rPr>
          <w:rFonts w:ascii="Times New Roman" w:eastAsia="Times New Roman" w:hAnsi="Times New Roman" w:cs="Times New Roman"/>
          <w:color w:val="000000"/>
          <w:spacing w:val="-3"/>
          <w:sz w:val="28"/>
          <w:szCs w:val="28"/>
          <w:lang w:val="uk-UA" w:eastAsia="ru-RU"/>
        </w:rPr>
      </w:pPr>
      <w:r w:rsidRPr="008D1878">
        <w:rPr>
          <w:rFonts w:ascii="Times New Roman" w:eastAsia="Times New Roman" w:hAnsi="Times New Roman" w:cs="Times New Roman"/>
          <w:color w:val="000000"/>
          <w:spacing w:val="-7"/>
          <w:sz w:val="28"/>
          <w:szCs w:val="28"/>
          <w:lang w:val="uk-UA" w:eastAsia="ru-RU"/>
        </w:rPr>
        <w:t xml:space="preserve">При поглинанні світла молекулами речовини посилюється </w:t>
      </w:r>
      <w:r w:rsidRPr="008D1878">
        <w:rPr>
          <w:rFonts w:ascii="Times New Roman" w:eastAsia="Times New Roman" w:hAnsi="Times New Roman" w:cs="Times New Roman"/>
          <w:color w:val="000000"/>
          <w:spacing w:val="-6"/>
          <w:sz w:val="28"/>
          <w:szCs w:val="28"/>
          <w:lang w:val="uk-UA" w:eastAsia="ru-RU"/>
        </w:rPr>
        <w:t xml:space="preserve">коливальний рух атомів і атомних груп, послаблюється зв'язок між ними, тобто молекули переходять в активний, збуджений </w:t>
      </w:r>
      <w:r w:rsidRPr="008D1878">
        <w:rPr>
          <w:rFonts w:ascii="Times New Roman" w:eastAsia="Times New Roman" w:hAnsi="Times New Roman" w:cs="Times New Roman"/>
          <w:color w:val="000000"/>
          <w:spacing w:val="-5"/>
          <w:sz w:val="28"/>
          <w:szCs w:val="28"/>
          <w:lang w:val="uk-UA" w:eastAsia="ru-RU"/>
        </w:rPr>
        <w:t xml:space="preserve">стан. У деяких випадках енергія фотону достатня для розриву </w:t>
      </w:r>
      <w:proofErr w:type="spellStart"/>
      <w:r w:rsidRPr="008D1878">
        <w:rPr>
          <w:rFonts w:ascii="Times New Roman" w:eastAsia="Times New Roman" w:hAnsi="Times New Roman" w:cs="Times New Roman"/>
          <w:color w:val="000000"/>
          <w:spacing w:val="-3"/>
          <w:sz w:val="28"/>
          <w:szCs w:val="28"/>
          <w:lang w:val="uk-UA" w:eastAsia="ru-RU"/>
        </w:rPr>
        <w:t>внутрішньомолекулярних</w:t>
      </w:r>
      <w:proofErr w:type="spellEnd"/>
      <w:r w:rsidRPr="008D1878">
        <w:rPr>
          <w:rFonts w:ascii="Times New Roman" w:eastAsia="Times New Roman" w:hAnsi="Times New Roman" w:cs="Times New Roman"/>
          <w:color w:val="000000"/>
          <w:spacing w:val="-3"/>
          <w:sz w:val="28"/>
          <w:szCs w:val="28"/>
          <w:lang w:val="uk-UA" w:eastAsia="ru-RU"/>
        </w:rPr>
        <w:t xml:space="preserve"> зв'язків.</w:t>
      </w:r>
    </w:p>
    <w:p w:rsidR="00D0606B" w:rsidRDefault="00D0606B" w:rsidP="008D1878">
      <w:pPr>
        <w:shd w:val="clear" w:color="auto" w:fill="FFFFFF"/>
        <w:spacing w:before="7" w:after="0" w:line="240" w:lineRule="auto"/>
        <w:ind w:left="7" w:right="43" w:firstLine="396"/>
        <w:jc w:val="both"/>
        <w:rPr>
          <w:rFonts w:ascii="Times New Roman" w:eastAsia="Times New Roman" w:hAnsi="Times New Roman" w:cs="Times New Roman"/>
          <w:color w:val="000000"/>
          <w:spacing w:val="-3"/>
          <w:sz w:val="28"/>
          <w:szCs w:val="28"/>
          <w:lang w:val="uk-UA" w:eastAsia="ru-RU"/>
        </w:rPr>
      </w:pPr>
    </w:p>
    <w:p w:rsidR="007404D4" w:rsidRDefault="00857A42" w:rsidP="00857A4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4. </w:t>
      </w:r>
      <w:r w:rsidR="00D0606B" w:rsidRPr="00D0606B">
        <w:rPr>
          <w:rFonts w:ascii="Times New Roman" w:eastAsia="Times New Roman" w:hAnsi="Times New Roman" w:cs="Times New Roman"/>
          <w:b/>
          <w:sz w:val="28"/>
          <w:szCs w:val="28"/>
          <w:lang w:val="uk-UA" w:eastAsia="ru-RU"/>
        </w:rPr>
        <w:t xml:space="preserve">Реакції оборотні і необоротні. Хімічна рівновага. Зміщення хімічної </w:t>
      </w:r>
      <w:r w:rsidR="007404D4">
        <w:rPr>
          <w:rFonts w:ascii="Times New Roman" w:eastAsia="Times New Roman" w:hAnsi="Times New Roman" w:cs="Times New Roman"/>
          <w:b/>
          <w:sz w:val="28"/>
          <w:szCs w:val="28"/>
          <w:lang w:val="uk-UA" w:eastAsia="ru-RU"/>
        </w:rPr>
        <w:t xml:space="preserve">  </w:t>
      </w:r>
    </w:p>
    <w:p w:rsidR="00D0606B" w:rsidRPr="00933B4F" w:rsidRDefault="007404D4" w:rsidP="00857A4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D0606B" w:rsidRPr="00D0606B">
        <w:rPr>
          <w:rFonts w:ascii="Times New Roman" w:eastAsia="Times New Roman" w:hAnsi="Times New Roman" w:cs="Times New Roman"/>
          <w:b/>
          <w:sz w:val="28"/>
          <w:szCs w:val="28"/>
          <w:lang w:val="uk-UA" w:eastAsia="ru-RU"/>
        </w:rPr>
        <w:t xml:space="preserve">рівноваги. Принцип </w:t>
      </w:r>
      <w:proofErr w:type="spellStart"/>
      <w:r w:rsidR="00D0606B" w:rsidRPr="00D0606B">
        <w:rPr>
          <w:rFonts w:ascii="Times New Roman" w:eastAsia="Times New Roman" w:hAnsi="Times New Roman" w:cs="Times New Roman"/>
          <w:b/>
          <w:sz w:val="28"/>
          <w:szCs w:val="28"/>
          <w:lang w:val="uk-UA" w:eastAsia="ru-RU"/>
        </w:rPr>
        <w:t>Ле-Шательє</w:t>
      </w:r>
      <w:proofErr w:type="spellEnd"/>
      <w:r w:rsidR="00D0606B">
        <w:rPr>
          <w:rFonts w:ascii="Times New Roman" w:eastAsia="Times New Roman" w:hAnsi="Times New Roman" w:cs="Times New Roman"/>
          <w:sz w:val="28"/>
          <w:szCs w:val="28"/>
          <w:lang w:val="uk-UA" w:eastAsia="ru-RU"/>
        </w:rPr>
        <w:t>.</w:t>
      </w:r>
    </w:p>
    <w:p w:rsidR="00D0606B" w:rsidRDefault="00D0606B" w:rsidP="00D0606B">
      <w:pPr>
        <w:shd w:val="clear" w:color="auto" w:fill="FFFFFF"/>
        <w:spacing w:after="0" w:line="240" w:lineRule="auto"/>
        <w:ind w:right="22" w:firstLine="569"/>
        <w:jc w:val="both"/>
        <w:rPr>
          <w:rFonts w:ascii="Times New Roman" w:eastAsia="Times New Roman" w:hAnsi="Times New Roman" w:cs="Times New Roman"/>
          <w:color w:val="000000"/>
          <w:spacing w:val="-1"/>
          <w:sz w:val="28"/>
          <w:szCs w:val="28"/>
          <w:lang w:val="uk-UA" w:eastAsia="ru-RU"/>
        </w:rPr>
      </w:pP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color w:val="000000"/>
          <w:spacing w:val="-3"/>
          <w:sz w:val="28"/>
          <w:szCs w:val="28"/>
          <w:lang w:val="uk-UA" w:eastAsia="ru-RU"/>
        </w:rPr>
        <w:t xml:space="preserve"> </w:t>
      </w:r>
      <w:r w:rsidRPr="008D1878">
        <w:rPr>
          <w:rFonts w:ascii="Times New Roman" w:eastAsia="Times New Roman" w:hAnsi="Times New Roman" w:cs="Times New Roman"/>
          <w:b/>
          <w:bCs/>
          <w:sz w:val="28"/>
          <w:szCs w:val="24"/>
          <w:lang w:val="uk-UA" w:eastAsia="ru-RU"/>
        </w:rPr>
        <w:t xml:space="preserve">Хімічна рівновага – </w:t>
      </w:r>
      <w:r w:rsidRPr="008D1878">
        <w:rPr>
          <w:rFonts w:ascii="Times New Roman" w:eastAsia="Times New Roman" w:hAnsi="Times New Roman" w:cs="Times New Roman"/>
          <w:sz w:val="28"/>
          <w:szCs w:val="24"/>
          <w:lang w:val="uk-UA" w:eastAsia="ru-RU"/>
        </w:rPr>
        <w:t>це стан системи, при якому швидкість прямої реакції дорівнює швидкості зворотної.</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 Залежно від наявності чи відсутності хімічної рівноваги, хімічні реакції поділяють на </w:t>
      </w:r>
      <w:r w:rsidRPr="008D1878">
        <w:rPr>
          <w:rFonts w:ascii="Times New Roman" w:eastAsia="Times New Roman" w:hAnsi="Times New Roman" w:cs="Times New Roman"/>
          <w:b/>
          <w:sz w:val="28"/>
          <w:szCs w:val="24"/>
          <w:lang w:val="uk-UA" w:eastAsia="ru-RU"/>
        </w:rPr>
        <w:t>оборотні</w:t>
      </w:r>
      <w:r w:rsidRPr="008D1878">
        <w:rPr>
          <w:rFonts w:ascii="Times New Roman" w:eastAsia="Times New Roman" w:hAnsi="Times New Roman" w:cs="Times New Roman"/>
          <w:sz w:val="28"/>
          <w:szCs w:val="24"/>
          <w:lang w:val="uk-UA" w:eastAsia="ru-RU"/>
        </w:rPr>
        <w:t xml:space="preserve">, які протікають у двох </w:t>
      </w:r>
      <w:proofErr w:type="spellStart"/>
      <w:r w:rsidRPr="008D1878">
        <w:rPr>
          <w:rFonts w:ascii="Times New Roman" w:eastAsia="Times New Roman" w:hAnsi="Times New Roman" w:cs="Times New Roman"/>
          <w:sz w:val="28"/>
          <w:szCs w:val="24"/>
          <w:lang w:val="uk-UA" w:eastAsia="ru-RU"/>
        </w:rPr>
        <w:t>взаємопротилежних</w:t>
      </w:r>
      <w:proofErr w:type="spellEnd"/>
      <w:r w:rsidRPr="008D1878">
        <w:rPr>
          <w:rFonts w:ascii="Times New Roman" w:eastAsia="Times New Roman" w:hAnsi="Times New Roman" w:cs="Times New Roman"/>
          <w:sz w:val="28"/>
          <w:szCs w:val="24"/>
          <w:lang w:val="uk-UA" w:eastAsia="ru-RU"/>
        </w:rPr>
        <w:t xml:space="preserve"> напрямках із однаковою швидкістю, і на </w:t>
      </w:r>
      <w:r w:rsidRPr="008D1878">
        <w:rPr>
          <w:rFonts w:ascii="Times New Roman" w:eastAsia="Times New Roman" w:hAnsi="Times New Roman" w:cs="Times New Roman"/>
          <w:b/>
          <w:sz w:val="28"/>
          <w:szCs w:val="24"/>
          <w:lang w:val="uk-UA" w:eastAsia="ru-RU"/>
        </w:rPr>
        <w:t>необоротні</w:t>
      </w:r>
      <w:r w:rsidRPr="008D1878">
        <w:rPr>
          <w:rFonts w:ascii="Times New Roman" w:eastAsia="Times New Roman" w:hAnsi="Times New Roman" w:cs="Times New Roman"/>
          <w:sz w:val="28"/>
          <w:szCs w:val="24"/>
          <w:lang w:val="uk-UA" w:eastAsia="ru-RU"/>
        </w:rPr>
        <w:t>. Розглядаючи хімічну рівновагу, пригадайте особливості оборотних і необоротних реакцій.</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Необоротними</w:t>
      </w:r>
      <w:r w:rsidRPr="008D1878">
        <w:rPr>
          <w:rFonts w:ascii="Times New Roman" w:eastAsia="Times New Roman" w:hAnsi="Times New Roman" w:cs="Times New Roman"/>
          <w:sz w:val="28"/>
          <w:szCs w:val="24"/>
          <w:lang w:val="uk-UA" w:eastAsia="ru-RU"/>
        </w:rPr>
        <w:t xml:space="preserve"> називають хімічні реакції, що протікають тільки в прямому напрямку і супроводжуються:</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1) Утворенням осаду:</w:t>
      </w:r>
    </w:p>
    <w:p w:rsidR="008D1878" w:rsidRPr="008D1878" w:rsidRDefault="008D1878" w:rsidP="008D1878">
      <w:pPr>
        <w:spacing w:after="0" w:line="240" w:lineRule="auto"/>
        <w:ind w:firstLine="1080"/>
        <w:jc w:val="both"/>
        <w:rPr>
          <w:rFonts w:ascii="Times New Roman" w:eastAsia="Times New Roman" w:hAnsi="Times New Roman" w:cs="Times New Roman"/>
          <w:sz w:val="28"/>
          <w:szCs w:val="24"/>
          <w:lang w:val="uk-UA" w:eastAsia="ru-RU"/>
        </w:rPr>
      </w:pPr>
      <w:proofErr w:type="spellStart"/>
      <w:r w:rsidRPr="008D1878">
        <w:rPr>
          <w:rFonts w:ascii="Times New Roman" w:eastAsia="Times New Roman" w:hAnsi="Times New Roman" w:cs="Times New Roman"/>
          <w:sz w:val="28"/>
          <w:szCs w:val="24"/>
          <w:lang w:val="en-US" w:eastAsia="ru-RU"/>
        </w:rPr>
        <w:t>BaCl</w:t>
      </w:r>
      <w:proofErr w:type="spellEnd"/>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Na</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en-US" w:eastAsia="ru-RU"/>
        </w:rPr>
        <w:t>SO</w:t>
      </w:r>
      <w:r w:rsidRPr="008D1878">
        <w:rPr>
          <w:rFonts w:ascii="Times New Roman" w:eastAsia="Times New Roman" w:hAnsi="Times New Roman" w:cs="Times New Roman"/>
          <w:sz w:val="28"/>
          <w:szCs w:val="24"/>
          <w:vertAlign w:val="subscript"/>
          <w:lang w:val="uk-UA" w:eastAsia="ru-RU"/>
        </w:rPr>
        <w:t>4</w:t>
      </w:r>
      <w:r w:rsidRPr="008D1878">
        <w:rPr>
          <w:rFonts w:ascii="Times New Roman" w:eastAsia="Times New Roman" w:hAnsi="Times New Roman" w:cs="Times New Roman"/>
          <w:sz w:val="28"/>
          <w:szCs w:val="24"/>
          <w:lang w:val="uk-UA" w:eastAsia="ru-RU"/>
        </w:rPr>
        <w:t xml:space="preserve"> → 2</w:t>
      </w:r>
      <w:proofErr w:type="spellStart"/>
      <w:r w:rsidRPr="008D1878">
        <w:rPr>
          <w:rFonts w:ascii="Times New Roman" w:eastAsia="Times New Roman" w:hAnsi="Times New Roman" w:cs="Times New Roman"/>
          <w:sz w:val="28"/>
          <w:szCs w:val="24"/>
          <w:lang w:val="en-US" w:eastAsia="ru-RU"/>
        </w:rPr>
        <w:t>NaCl</w:t>
      </w:r>
      <w:proofErr w:type="spellEnd"/>
      <w:r w:rsidRPr="008D1878">
        <w:rPr>
          <w:rFonts w:ascii="Times New Roman" w:eastAsia="Times New Roman" w:hAnsi="Times New Roman" w:cs="Times New Roman"/>
          <w:sz w:val="28"/>
          <w:szCs w:val="24"/>
          <w:lang w:val="uk-UA" w:eastAsia="ru-RU"/>
        </w:rPr>
        <w:t xml:space="preserve"> + </w:t>
      </w:r>
      <w:proofErr w:type="spellStart"/>
      <w:r w:rsidRPr="008D1878">
        <w:rPr>
          <w:rFonts w:ascii="Times New Roman" w:eastAsia="Times New Roman" w:hAnsi="Times New Roman" w:cs="Times New Roman"/>
          <w:sz w:val="28"/>
          <w:szCs w:val="24"/>
          <w:lang w:val="en-US" w:eastAsia="ru-RU"/>
        </w:rPr>
        <w:t>BaSO</w:t>
      </w:r>
      <w:proofErr w:type="spellEnd"/>
      <w:r w:rsidRPr="008D1878">
        <w:rPr>
          <w:rFonts w:ascii="Times New Roman" w:eastAsia="Times New Roman" w:hAnsi="Times New Roman" w:cs="Times New Roman"/>
          <w:sz w:val="28"/>
          <w:szCs w:val="24"/>
          <w:vertAlign w:val="subscript"/>
          <w:lang w:val="uk-UA" w:eastAsia="ru-RU"/>
        </w:rPr>
        <w:t>4</w:t>
      </w:r>
      <w:r w:rsidRPr="008D1878">
        <w:rPr>
          <w:rFonts w:ascii="Times New Roman" w:eastAsia="Times New Roman" w:hAnsi="Times New Roman" w:cs="Times New Roman"/>
          <w:sz w:val="28"/>
          <w:szCs w:val="24"/>
          <w:lang w:val="uk-UA" w:eastAsia="ru-RU"/>
        </w:rPr>
        <w:t>↓</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2) Виділенням газу:</w:t>
      </w:r>
    </w:p>
    <w:p w:rsidR="008D1878" w:rsidRPr="008D1878" w:rsidRDefault="008D1878" w:rsidP="008D1878">
      <w:pPr>
        <w:spacing w:after="0" w:line="240" w:lineRule="auto"/>
        <w:ind w:firstLine="108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lastRenderedPageBreak/>
        <w:t>Na</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en-US" w:eastAsia="ru-RU"/>
        </w:rPr>
        <w:t>CO</w:t>
      </w:r>
      <w:r w:rsidRPr="008D1878">
        <w:rPr>
          <w:rFonts w:ascii="Times New Roman" w:eastAsia="Times New Roman" w:hAnsi="Times New Roman" w:cs="Times New Roman"/>
          <w:sz w:val="28"/>
          <w:szCs w:val="24"/>
          <w:vertAlign w:val="subscript"/>
          <w:lang w:val="uk-UA" w:eastAsia="ru-RU"/>
        </w:rPr>
        <w:t>3</w:t>
      </w:r>
      <w:r w:rsidRPr="008D1878">
        <w:rPr>
          <w:rFonts w:ascii="Times New Roman" w:eastAsia="Times New Roman" w:hAnsi="Times New Roman" w:cs="Times New Roman"/>
          <w:sz w:val="28"/>
          <w:szCs w:val="24"/>
          <w:lang w:val="uk-UA" w:eastAsia="ru-RU"/>
        </w:rPr>
        <w:t xml:space="preserve"> + 2</w:t>
      </w:r>
      <w:proofErr w:type="spellStart"/>
      <w:r w:rsidRPr="008D1878">
        <w:rPr>
          <w:rFonts w:ascii="Times New Roman" w:eastAsia="Times New Roman" w:hAnsi="Times New Roman" w:cs="Times New Roman"/>
          <w:sz w:val="28"/>
          <w:szCs w:val="24"/>
          <w:lang w:val="en-US" w:eastAsia="ru-RU"/>
        </w:rPr>
        <w:t>HCl</w:t>
      </w:r>
      <w:proofErr w:type="spellEnd"/>
      <w:r w:rsidRPr="008D1878">
        <w:rPr>
          <w:rFonts w:ascii="Times New Roman" w:eastAsia="Times New Roman" w:hAnsi="Times New Roman" w:cs="Times New Roman"/>
          <w:sz w:val="28"/>
          <w:szCs w:val="24"/>
          <w:lang w:val="uk-UA" w:eastAsia="ru-RU"/>
        </w:rPr>
        <w:t xml:space="preserve"> → 2</w:t>
      </w:r>
      <w:proofErr w:type="spellStart"/>
      <w:r w:rsidRPr="008D1878">
        <w:rPr>
          <w:rFonts w:ascii="Times New Roman" w:eastAsia="Times New Roman" w:hAnsi="Times New Roman" w:cs="Times New Roman"/>
          <w:sz w:val="28"/>
          <w:szCs w:val="24"/>
          <w:lang w:val="en-US" w:eastAsia="ru-RU"/>
        </w:rPr>
        <w:t>NaCl</w:t>
      </w:r>
      <w:proofErr w:type="spellEnd"/>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H</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en-US" w:eastAsia="ru-RU"/>
        </w:rPr>
        <w:t>O</w:t>
      </w:r>
      <w:r w:rsidRPr="008D1878">
        <w:rPr>
          <w:rFonts w:ascii="Times New Roman" w:eastAsia="Times New Roman" w:hAnsi="Times New Roman" w:cs="Times New Roman"/>
          <w:sz w:val="28"/>
          <w:szCs w:val="24"/>
          <w:lang w:val="uk-UA" w:eastAsia="ru-RU"/>
        </w:rPr>
        <w:t xml:space="preserve"> +</w:t>
      </w:r>
      <w:r w:rsidRPr="008D1878">
        <w:rPr>
          <w:rFonts w:ascii="Times New Roman" w:eastAsia="Times New Roman" w:hAnsi="Times New Roman" w:cs="Times New Roman"/>
          <w:sz w:val="28"/>
          <w:szCs w:val="24"/>
          <w:lang w:val="en-US" w:eastAsia="ru-RU"/>
        </w:rPr>
        <w:t>CO</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uk-UA" w:eastAsia="ru-RU"/>
        </w:rPr>
        <w:t xml:space="preserve">↑ </w:t>
      </w:r>
    </w:p>
    <w:p w:rsidR="008D1878" w:rsidRPr="008D1878" w:rsidRDefault="008D1878" w:rsidP="008D1878">
      <w:pPr>
        <w:spacing w:after="0" w:line="240" w:lineRule="auto"/>
        <w:ind w:left="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3) Утворенням </w:t>
      </w:r>
      <w:proofErr w:type="spellStart"/>
      <w:r w:rsidRPr="008D1878">
        <w:rPr>
          <w:rFonts w:ascii="Times New Roman" w:eastAsia="Times New Roman" w:hAnsi="Times New Roman" w:cs="Times New Roman"/>
          <w:sz w:val="28"/>
          <w:szCs w:val="24"/>
          <w:lang w:val="uk-UA" w:eastAsia="ru-RU"/>
        </w:rPr>
        <w:t>малодисоційованої</w:t>
      </w:r>
      <w:proofErr w:type="spellEnd"/>
      <w:r w:rsidRPr="008D1878">
        <w:rPr>
          <w:rFonts w:ascii="Times New Roman" w:eastAsia="Times New Roman" w:hAnsi="Times New Roman" w:cs="Times New Roman"/>
          <w:sz w:val="28"/>
          <w:szCs w:val="24"/>
          <w:lang w:val="uk-UA" w:eastAsia="ru-RU"/>
        </w:rPr>
        <w:t xml:space="preserve"> сполуки:</w:t>
      </w:r>
    </w:p>
    <w:p w:rsidR="008D1878" w:rsidRPr="008D1878" w:rsidRDefault="008D1878" w:rsidP="008D1878">
      <w:pPr>
        <w:spacing w:after="0" w:line="240" w:lineRule="auto"/>
        <w:ind w:left="540"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t>HNO</w:t>
      </w:r>
      <w:r w:rsidRPr="008D1878">
        <w:rPr>
          <w:rFonts w:ascii="Times New Roman" w:eastAsia="Times New Roman" w:hAnsi="Times New Roman" w:cs="Times New Roman"/>
          <w:sz w:val="28"/>
          <w:szCs w:val="24"/>
          <w:vertAlign w:val="subscript"/>
          <w:lang w:val="uk-UA" w:eastAsia="ru-RU"/>
        </w:rPr>
        <w:t>3</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KOH</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KNO</w:t>
      </w:r>
      <w:r w:rsidRPr="008D1878">
        <w:rPr>
          <w:rFonts w:ascii="Times New Roman" w:eastAsia="Times New Roman" w:hAnsi="Times New Roman" w:cs="Times New Roman"/>
          <w:sz w:val="28"/>
          <w:szCs w:val="24"/>
          <w:vertAlign w:val="subscript"/>
          <w:lang w:val="uk-UA" w:eastAsia="ru-RU"/>
        </w:rPr>
        <w:t>3</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H</w:t>
      </w:r>
      <w:r w:rsidRPr="008D1878">
        <w:rPr>
          <w:rFonts w:ascii="Times New Roman" w:eastAsia="Times New Roman" w:hAnsi="Times New Roman" w:cs="Times New Roman"/>
          <w:sz w:val="28"/>
          <w:szCs w:val="24"/>
          <w:vertAlign w:val="subscript"/>
          <w:lang w:val="uk-UA" w:eastAsia="ru-RU"/>
        </w:rPr>
        <w:t>2</w:t>
      </w:r>
      <w:r w:rsidRPr="008D1878">
        <w:rPr>
          <w:rFonts w:ascii="Times New Roman" w:eastAsia="Times New Roman" w:hAnsi="Times New Roman" w:cs="Times New Roman"/>
          <w:sz w:val="28"/>
          <w:szCs w:val="24"/>
          <w:lang w:val="en-US" w:eastAsia="ru-RU"/>
        </w:rPr>
        <w:t>O</w:t>
      </w:r>
    </w:p>
    <w:p w:rsidR="008D1878" w:rsidRPr="008D1878" w:rsidRDefault="008D1878" w:rsidP="008D1878">
      <w:pPr>
        <w:numPr>
          <w:ilvl w:val="0"/>
          <w:numId w:val="11"/>
        </w:numPr>
        <w:spacing w:after="0" w:line="240" w:lineRule="auto"/>
        <w:jc w:val="both"/>
        <w:rPr>
          <w:rFonts w:ascii="Times New Roman" w:eastAsia="Times New Roman" w:hAnsi="Times New Roman" w:cs="Times New Roman"/>
          <w:sz w:val="28"/>
          <w:szCs w:val="24"/>
          <w:lang w:eastAsia="ru-RU"/>
        </w:rPr>
      </w:pPr>
      <w:r w:rsidRPr="008D1878">
        <w:rPr>
          <w:rFonts w:ascii="Times New Roman" w:eastAsia="Times New Roman" w:hAnsi="Times New Roman" w:cs="Times New Roman"/>
          <w:sz w:val="28"/>
          <w:szCs w:val="24"/>
          <w:lang w:val="uk-UA" w:eastAsia="ru-RU"/>
        </w:rPr>
        <w:t>Значним тепловим ефектом:</w:t>
      </w:r>
    </w:p>
    <w:p w:rsidR="008D1878" w:rsidRPr="008D1878" w:rsidRDefault="008D1878" w:rsidP="008D1878">
      <w:pPr>
        <w:spacing w:after="0" w:line="240" w:lineRule="auto"/>
        <w:ind w:left="540" w:firstLine="72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eastAsia="ru-RU"/>
        </w:rPr>
        <w:t>2</w:t>
      </w:r>
      <w:r w:rsidRPr="008D1878">
        <w:rPr>
          <w:rFonts w:ascii="Times New Roman" w:eastAsia="Times New Roman" w:hAnsi="Times New Roman" w:cs="Times New Roman"/>
          <w:sz w:val="28"/>
          <w:szCs w:val="24"/>
          <w:lang w:val="en-US" w:eastAsia="ru-RU"/>
        </w:rPr>
        <w:t>Mg</w:t>
      </w:r>
      <w:r w:rsidRPr="008D1878">
        <w:rPr>
          <w:rFonts w:ascii="Times New Roman" w:eastAsia="Times New Roman" w:hAnsi="Times New Roman" w:cs="Times New Roman"/>
          <w:sz w:val="28"/>
          <w:szCs w:val="24"/>
          <w:lang w:eastAsia="ru-RU"/>
        </w:rPr>
        <w:t xml:space="preserve"> + </w:t>
      </w:r>
      <w:r w:rsidRPr="008D1878">
        <w:rPr>
          <w:rFonts w:ascii="Times New Roman" w:eastAsia="Times New Roman" w:hAnsi="Times New Roman" w:cs="Times New Roman"/>
          <w:sz w:val="28"/>
          <w:szCs w:val="24"/>
          <w:lang w:val="en-US" w:eastAsia="ru-RU"/>
        </w:rPr>
        <w:t>O</w:t>
      </w:r>
      <w:r w:rsidRPr="008D1878">
        <w:rPr>
          <w:rFonts w:ascii="Times New Roman" w:eastAsia="Times New Roman" w:hAnsi="Times New Roman" w:cs="Times New Roman"/>
          <w:sz w:val="28"/>
          <w:szCs w:val="24"/>
          <w:vertAlign w:val="subscript"/>
          <w:lang w:eastAsia="ru-RU"/>
        </w:rPr>
        <w:t>2</w:t>
      </w:r>
      <w:r w:rsidRPr="008D1878">
        <w:rPr>
          <w:rFonts w:ascii="Times New Roman" w:eastAsia="Times New Roman" w:hAnsi="Times New Roman" w:cs="Times New Roman"/>
          <w:sz w:val="28"/>
          <w:szCs w:val="24"/>
          <w:lang w:eastAsia="ru-RU"/>
        </w:rPr>
        <w:t xml:space="preserve"> → 2</w:t>
      </w:r>
      <w:proofErr w:type="spellStart"/>
      <w:r w:rsidRPr="008D1878">
        <w:rPr>
          <w:rFonts w:ascii="Times New Roman" w:eastAsia="Times New Roman" w:hAnsi="Times New Roman" w:cs="Times New Roman"/>
          <w:sz w:val="28"/>
          <w:szCs w:val="24"/>
          <w:lang w:val="en-US" w:eastAsia="ru-RU"/>
        </w:rPr>
        <w:t>MgO</w:t>
      </w:r>
      <w:proofErr w:type="spellEnd"/>
      <w:r w:rsidRPr="008D1878">
        <w:rPr>
          <w:rFonts w:ascii="Times New Roman" w:eastAsia="Times New Roman" w:hAnsi="Times New Roman" w:cs="Times New Roman"/>
          <w:sz w:val="28"/>
          <w:szCs w:val="24"/>
          <w:lang w:eastAsia="ru-RU"/>
        </w:rPr>
        <w:t xml:space="preserve">;   </w:t>
      </w:r>
      <w:r w:rsidRPr="008D1878">
        <w:rPr>
          <w:rFonts w:ascii="Times New Roman" w:eastAsia="Times New Roman" w:hAnsi="Times New Roman" w:cs="Times New Roman"/>
          <w:sz w:val="28"/>
          <w:szCs w:val="24"/>
          <w:lang w:val="en-US" w:eastAsia="ru-RU"/>
        </w:rPr>
        <w:t>ΔH</w:t>
      </w:r>
      <w:r w:rsidRPr="008D1878">
        <w:rPr>
          <w:rFonts w:ascii="Times New Roman" w:eastAsia="Times New Roman" w:hAnsi="Times New Roman" w:cs="Times New Roman"/>
          <w:sz w:val="28"/>
          <w:szCs w:val="24"/>
          <w:vertAlign w:val="superscript"/>
          <w:lang w:eastAsia="ru-RU"/>
        </w:rPr>
        <w:t>0</w:t>
      </w:r>
      <w:r w:rsidRPr="008D1878">
        <w:rPr>
          <w:rFonts w:ascii="Times New Roman" w:eastAsia="Times New Roman" w:hAnsi="Times New Roman" w:cs="Times New Roman"/>
          <w:sz w:val="28"/>
          <w:szCs w:val="24"/>
          <w:lang w:eastAsia="ru-RU"/>
        </w:rPr>
        <w:t xml:space="preserve"> = -1203,6 </w:t>
      </w:r>
      <w:r w:rsidRPr="008D1878">
        <w:rPr>
          <w:rFonts w:ascii="Times New Roman" w:eastAsia="Times New Roman" w:hAnsi="Times New Roman" w:cs="Times New Roman"/>
          <w:sz w:val="28"/>
          <w:szCs w:val="24"/>
          <w:lang w:val="uk-UA" w:eastAsia="ru-RU"/>
        </w:rPr>
        <w:t>кДж.</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Більшість хімічних процесів є оборотними. Прикладами оборотних можуть бути такі реакції:</w:t>
      </w:r>
    </w:p>
    <w:p w:rsidR="008D1878" w:rsidRPr="00E00998" w:rsidRDefault="00AD5B84" w:rsidP="008D1878">
      <w:pPr>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41" o:spid="_x0000_s1199" style="position:absolute;left:0;text-align:left;flip:x;z-index:251714560;visibility:visible" from="89.5pt,11.8pt" to="10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">
            <v:stroke endarrow="block"/>
          </v:line>
        </w:pict>
      </w:r>
      <w:r w:rsidR="008D1878" w:rsidRPr="008D1878">
        <w:rPr>
          <w:rFonts w:ascii="Times New Roman" w:eastAsia="Times New Roman" w:hAnsi="Times New Roman" w:cs="Times New Roman"/>
          <w:sz w:val="28"/>
          <w:szCs w:val="24"/>
          <w:lang w:val="uk-UA" w:eastAsia="ru-RU"/>
        </w:rPr>
        <w:t>2</w:t>
      </w:r>
      <w:r w:rsidR="008D1878" w:rsidRPr="008D1878">
        <w:rPr>
          <w:rFonts w:ascii="Times New Roman" w:eastAsia="Times New Roman" w:hAnsi="Times New Roman" w:cs="Times New Roman"/>
          <w:sz w:val="28"/>
          <w:szCs w:val="24"/>
          <w:lang w:val="en-US" w:eastAsia="ru-RU"/>
        </w:rPr>
        <w:t>SO</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w:t>
      </w:r>
      <w:r w:rsidR="008D1878" w:rsidRPr="008D1878">
        <w:rPr>
          <w:rFonts w:ascii="Times New Roman" w:eastAsia="Times New Roman" w:hAnsi="Times New Roman" w:cs="Times New Roman"/>
          <w:sz w:val="28"/>
          <w:szCs w:val="24"/>
          <w:lang w:val="en-US" w:eastAsia="ru-RU"/>
        </w:rPr>
        <w:t>O</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2</w:t>
      </w:r>
      <w:r w:rsidR="008D1878" w:rsidRPr="008D1878">
        <w:rPr>
          <w:rFonts w:ascii="Times New Roman" w:eastAsia="Times New Roman" w:hAnsi="Times New Roman" w:cs="Times New Roman"/>
          <w:sz w:val="28"/>
          <w:szCs w:val="24"/>
          <w:lang w:val="en-US" w:eastAsia="ru-RU"/>
        </w:rPr>
        <w:t>SO</w:t>
      </w:r>
      <w:r w:rsidR="008D1878" w:rsidRPr="00E00998">
        <w:rPr>
          <w:rFonts w:ascii="Times New Roman" w:eastAsia="Times New Roman" w:hAnsi="Times New Roman" w:cs="Times New Roman"/>
          <w:sz w:val="28"/>
          <w:szCs w:val="24"/>
          <w:vertAlign w:val="subscript"/>
          <w:lang w:val="uk-UA" w:eastAsia="ru-RU"/>
        </w:rPr>
        <w:t>3</w:t>
      </w:r>
    </w:p>
    <w:p w:rsidR="008D1878" w:rsidRPr="00E00998" w:rsidRDefault="00AD5B84" w:rsidP="008D1878">
      <w:pPr>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40" o:spid="_x0000_s1198" style="position:absolute;left:0;text-align:left;flip:x;z-index:251715584;visibility:visible" from="82.5pt,11.7pt" to="1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">
            <v:stroke endarrow="block"/>
          </v:line>
        </w:pict>
      </w:r>
      <w:r w:rsidR="008D1878" w:rsidRPr="008D1878">
        <w:rPr>
          <w:rFonts w:ascii="Times New Roman" w:eastAsia="Times New Roman" w:hAnsi="Times New Roman" w:cs="Times New Roman"/>
          <w:sz w:val="28"/>
          <w:szCs w:val="24"/>
          <w:lang w:val="en-US" w:eastAsia="ru-RU"/>
        </w:rPr>
        <w:t>N</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+ 3</w:t>
      </w:r>
      <w:r w:rsidR="008D1878" w:rsidRPr="008D1878">
        <w:rPr>
          <w:rFonts w:ascii="Times New Roman" w:eastAsia="Times New Roman" w:hAnsi="Times New Roman" w:cs="Times New Roman"/>
          <w:sz w:val="28"/>
          <w:szCs w:val="24"/>
          <w:lang w:val="en-US" w:eastAsia="ru-RU"/>
        </w:rPr>
        <w:t>H</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2</w:t>
      </w:r>
      <w:r w:rsidR="008D1878" w:rsidRPr="008D1878">
        <w:rPr>
          <w:rFonts w:ascii="Times New Roman" w:eastAsia="Times New Roman" w:hAnsi="Times New Roman" w:cs="Times New Roman"/>
          <w:sz w:val="28"/>
          <w:szCs w:val="24"/>
          <w:lang w:val="en-US" w:eastAsia="ru-RU"/>
        </w:rPr>
        <w:t>NH</w:t>
      </w:r>
      <w:r w:rsidR="008D1878" w:rsidRPr="00E00998">
        <w:rPr>
          <w:rFonts w:ascii="Times New Roman" w:eastAsia="Times New Roman" w:hAnsi="Times New Roman" w:cs="Times New Roman"/>
          <w:sz w:val="28"/>
          <w:szCs w:val="24"/>
          <w:vertAlign w:val="subscript"/>
          <w:lang w:val="uk-UA" w:eastAsia="ru-RU"/>
        </w:rPr>
        <w:t>3</w:t>
      </w:r>
    </w:p>
    <w:p w:rsidR="008D1878" w:rsidRPr="00E00998" w:rsidRDefault="00AD5B84" w:rsidP="008D1878">
      <w:pPr>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39" o:spid="_x0000_s1197" style="position:absolute;left:0;text-align:left;flip:x;z-index:251716608;visibility:visible" from="69pt,11.6pt" to="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">
            <v:stroke endarrow="block"/>
          </v:line>
        </w:pict>
      </w:r>
      <w:r w:rsidR="008D1878" w:rsidRPr="008D1878">
        <w:rPr>
          <w:rFonts w:ascii="Times New Roman" w:eastAsia="Times New Roman" w:hAnsi="Times New Roman" w:cs="Times New Roman"/>
          <w:sz w:val="28"/>
          <w:szCs w:val="24"/>
          <w:lang w:val="en-US" w:eastAsia="ru-RU"/>
        </w:rPr>
        <w:t>H</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w:t>
      </w:r>
      <w:r w:rsidR="008D1878" w:rsidRPr="008D1878">
        <w:rPr>
          <w:rFonts w:ascii="Times New Roman" w:eastAsia="Times New Roman" w:hAnsi="Times New Roman" w:cs="Times New Roman"/>
          <w:sz w:val="28"/>
          <w:szCs w:val="24"/>
          <w:lang w:val="en-US" w:eastAsia="ru-RU"/>
        </w:rPr>
        <w:t>I</w:t>
      </w:r>
      <w:r w:rsidR="008D1878" w:rsidRPr="00E00998">
        <w:rPr>
          <w:rFonts w:ascii="Times New Roman" w:eastAsia="Times New Roman" w:hAnsi="Times New Roman" w:cs="Times New Roman"/>
          <w:sz w:val="28"/>
          <w:szCs w:val="24"/>
          <w:vertAlign w:val="subscript"/>
          <w:lang w:val="uk-UA" w:eastAsia="ru-RU"/>
        </w:rPr>
        <w:t>2</w:t>
      </w:r>
      <w:r w:rsidR="008D1878" w:rsidRPr="00E00998">
        <w:rPr>
          <w:rFonts w:ascii="Times New Roman" w:eastAsia="Times New Roman" w:hAnsi="Times New Roman" w:cs="Times New Roman"/>
          <w:sz w:val="28"/>
          <w:szCs w:val="24"/>
          <w:lang w:val="uk-UA" w:eastAsia="ru-RU"/>
        </w:rPr>
        <w:t xml:space="preserve"> → 2</w:t>
      </w:r>
      <w:r w:rsidR="008D1878" w:rsidRPr="008D1878">
        <w:rPr>
          <w:rFonts w:ascii="Times New Roman" w:eastAsia="Times New Roman" w:hAnsi="Times New Roman" w:cs="Times New Roman"/>
          <w:sz w:val="28"/>
          <w:szCs w:val="24"/>
          <w:lang w:val="en-US" w:eastAsia="ru-RU"/>
        </w:rPr>
        <w:t>HI</w:t>
      </w:r>
      <w:r w:rsidR="008D1878" w:rsidRPr="00E00998">
        <w:rPr>
          <w:rFonts w:ascii="Times New Roman" w:eastAsia="Times New Roman" w:hAnsi="Times New Roman" w:cs="Times New Roman"/>
          <w:sz w:val="28"/>
          <w:szCs w:val="24"/>
          <w:lang w:val="uk-UA" w:eastAsia="ru-RU"/>
        </w:rPr>
        <w:t>.</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Студентам важливо зрозуміти вираження константи рівноваги за допомогою рівноважних концентрацій.</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Рівноважними </w:t>
      </w:r>
      <w:r w:rsidRPr="008D1878">
        <w:rPr>
          <w:rFonts w:ascii="Times New Roman" w:eastAsia="Times New Roman" w:hAnsi="Times New Roman" w:cs="Times New Roman"/>
          <w:sz w:val="28"/>
          <w:szCs w:val="24"/>
          <w:lang w:val="uk-UA" w:eastAsia="ru-RU"/>
        </w:rPr>
        <w:t>називаються концентрації реагентів і продуктів в стані хімічної рівноваги.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Згідно із законом діючих мас для швидкості прямої і зворотної реакції оберненого процесу типу </w:t>
      </w:r>
    </w:p>
    <w:p w:rsidR="008D1878" w:rsidRPr="008D1878" w:rsidRDefault="008D1878" w:rsidP="008D1878">
      <w:pPr>
        <w:spacing w:after="0" w:line="240" w:lineRule="auto"/>
        <w:ind w:firstLine="540"/>
        <w:jc w:val="both"/>
        <w:rPr>
          <w:rFonts w:ascii="Times New Roman" w:eastAsia="Times New Roman" w:hAnsi="Times New Roman" w:cs="Times New Roman"/>
          <w:b/>
          <w:bCs/>
          <w:sz w:val="28"/>
          <w:szCs w:val="24"/>
          <w:lang w:val="uk-UA" w:eastAsia="ru-RU"/>
        </w:rPr>
      </w:pPr>
      <w:proofErr w:type="spellStart"/>
      <w:r w:rsidRPr="008D1878">
        <w:rPr>
          <w:rFonts w:ascii="Times New Roman" w:eastAsia="Times New Roman" w:hAnsi="Times New Roman" w:cs="Times New Roman"/>
          <w:b/>
          <w:bCs/>
          <w:sz w:val="28"/>
          <w:szCs w:val="24"/>
          <w:lang w:val="en-US" w:eastAsia="ru-RU"/>
        </w:rPr>
        <w:t>aA</w:t>
      </w:r>
      <w:proofErr w:type="spellEnd"/>
      <w:r w:rsidRPr="008D1878">
        <w:rPr>
          <w:rFonts w:ascii="Times New Roman" w:eastAsia="Times New Roman" w:hAnsi="Times New Roman" w:cs="Times New Roman"/>
          <w:b/>
          <w:bCs/>
          <w:sz w:val="28"/>
          <w:szCs w:val="24"/>
          <w:lang w:val="uk-UA" w:eastAsia="ru-RU"/>
        </w:rPr>
        <w:t xml:space="preserve"> + </w:t>
      </w:r>
      <w:proofErr w:type="spellStart"/>
      <w:r w:rsidRPr="008D1878">
        <w:rPr>
          <w:rFonts w:ascii="Times New Roman" w:eastAsia="Times New Roman" w:hAnsi="Times New Roman" w:cs="Times New Roman"/>
          <w:b/>
          <w:bCs/>
          <w:sz w:val="28"/>
          <w:szCs w:val="24"/>
          <w:lang w:val="en-US" w:eastAsia="ru-RU"/>
        </w:rPr>
        <w:t>bB</w:t>
      </w:r>
      <w:proofErr w:type="spellEnd"/>
      <w:r w:rsidRPr="008D1878">
        <w:rPr>
          <w:rFonts w:ascii="Times New Roman" w:eastAsia="Times New Roman" w:hAnsi="Times New Roman" w:cs="Times New Roman"/>
          <w:b/>
          <w:bCs/>
          <w:sz w:val="28"/>
          <w:szCs w:val="24"/>
          <w:lang w:val="uk-UA" w:eastAsia="ru-RU"/>
        </w:rPr>
        <w:t xml:space="preserve"> → </w:t>
      </w:r>
      <w:proofErr w:type="spellStart"/>
      <w:r w:rsidRPr="008D1878">
        <w:rPr>
          <w:rFonts w:ascii="Times New Roman" w:eastAsia="Times New Roman" w:hAnsi="Times New Roman" w:cs="Times New Roman"/>
          <w:b/>
          <w:bCs/>
          <w:sz w:val="28"/>
          <w:szCs w:val="24"/>
          <w:lang w:val="en-US" w:eastAsia="ru-RU"/>
        </w:rPr>
        <w:t>cC</w:t>
      </w:r>
      <w:proofErr w:type="spellEnd"/>
      <w:r w:rsidRPr="008D1878">
        <w:rPr>
          <w:rFonts w:ascii="Times New Roman" w:eastAsia="Times New Roman" w:hAnsi="Times New Roman" w:cs="Times New Roman"/>
          <w:b/>
          <w:bCs/>
          <w:sz w:val="28"/>
          <w:szCs w:val="24"/>
          <w:lang w:val="uk-UA" w:eastAsia="ru-RU"/>
        </w:rPr>
        <w:t xml:space="preserve"> + </w:t>
      </w:r>
      <w:proofErr w:type="spellStart"/>
      <w:r w:rsidRPr="008D1878">
        <w:rPr>
          <w:rFonts w:ascii="Times New Roman" w:eastAsia="Times New Roman" w:hAnsi="Times New Roman" w:cs="Times New Roman"/>
          <w:b/>
          <w:bCs/>
          <w:sz w:val="28"/>
          <w:szCs w:val="24"/>
          <w:lang w:val="en-US" w:eastAsia="ru-RU"/>
        </w:rPr>
        <w:t>dD</w:t>
      </w:r>
      <w:proofErr w:type="spellEnd"/>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можна записати: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t>V</w:t>
      </w:r>
      <w:r w:rsidRPr="008D1878">
        <w:rPr>
          <w:rFonts w:ascii="Times New Roman" w:eastAsia="Times New Roman" w:hAnsi="Times New Roman" w:cs="Times New Roman"/>
          <w:sz w:val="28"/>
          <w:szCs w:val="24"/>
          <w:vertAlign w:val="subscript"/>
          <w:lang w:val="uk-UA" w:eastAsia="ru-RU"/>
        </w:rPr>
        <w:t>пр</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k</w:t>
      </w:r>
      <w:r w:rsidRPr="008D1878">
        <w:rPr>
          <w:rFonts w:ascii="Times New Roman" w:eastAsia="Times New Roman" w:hAnsi="Times New Roman" w:cs="Times New Roman"/>
          <w:sz w:val="28"/>
          <w:szCs w:val="24"/>
          <w:vertAlign w:val="subscript"/>
          <w:lang w:val="uk-UA" w:eastAsia="ru-RU"/>
        </w:rPr>
        <w:t>пр.</w:t>
      </w:r>
      <w:r w:rsidRPr="008D1878">
        <w:rPr>
          <w:rFonts w:ascii="Times New Roman" w:eastAsia="Times New Roman" w:hAnsi="Times New Roman" w:cs="Times New Roman"/>
          <w:sz w:val="28"/>
          <w:szCs w:val="24"/>
          <w:lang w:val="uk-UA" w:eastAsia="ru-RU"/>
        </w:rPr>
        <w:t>[А]</w:t>
      </w:r>
      <w:proofErr w:type="spellStart"/>
      <w:r w:rsidRPr="008D1878">
        <w:rPr>
          <w:rFonts w:ascii="Times New Roman" w:eastAsia="Times New Roman" w:hAnsi="Times New Roman" w:cs="Times New Roman"/>
          <w:sz w:val="28"/>
          <w:szCs w:val="24"/>
          <w:vertAlign w:val="superscript"/>
          <w:lang w:val="uk-UA" w:eastAsia="ru-RU"/>
        </w:rPr>
        <w:t>а</w:t>
      </w:r>
      <w:proofErr w:type="spellEnd"/>
      <w:r w:rsidRPr="008D1878">
        <w:rPr>
          <w:rFonts w:ascii="Times New Roman" w:eastAsia="Times New Roman" w:hAnsi="Times New Roman" w:cs="Times New Roman"/>
          <w:sz w:val="28"/>
          <w:szCs w:val="24"/>
          <w:lang w:val="uk-UA" w:eastAsia="ru-RU"/>
        </w:rPr>
        <w:t>·[В]</w:t>
      </w:r>
      <w:r w:rsidRPr="008D1878">
        <w:rPr>
          <w:rFonts w:ascii="Times New Roman" w:eastAsia="Times New Roman" w:hAnsi="Times New Roman" w:cs="Times New Roman"/>
          <w:sz w:val="28"/>
          <w:szCs w:val="24"/>
          <w:vertAlign w:val="superscript"/>
          <w:lang w:val="uk-UA" w:eastAsia="ru-RU"/>
        </w:rPr>
        <w:t>b</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t>V</w:t>
      </w:r>
      <w:proofErr w:type="spellStart"/>
      <w:r w:rsidRPr="008D1878">
        <w:rPr>
          <w:rFonts w:ascii="Times New Roman" w:eastAsia="Times New Roman" w:hAnsi="Times New Roman" w:cs="Times New Roman"/>
          <w:sz w:val="28"/>
          <w:szCs w:val="24"/>
          <w:vertAlign w:val="subscript"/>
          <w:lang w:val="uk-UA" w:eastAsia="ru-RU"/>
        </w:rPr>
        <w:t>зв</w:t>
      </w:r>
      <w:proofErr w:type="spellEnd"/>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k</w:t>
      </w:r>
      <w:proofErr w:type="spellStart"/>
      <w:r w:rsidRPr="008D1878">
        <w:rPr>
          <w:rFonts w:ascii="Times New Roman" w:eastAsia="Times New Roman" w:hAnsi="Times New Roman" w:cs="Times New Roman"/>
          <w:sz w:val="28"/>
          <w:szCs w:val="24"/>
          <w:vertAlign w:val="subscript"/>
          <w:lang w:val="uk-UA" w:eastAsia="ru-RU"/>
        </w:rPr>
        <w:t>зв</w:t>
      </w:r>
      <w:proofErr w:type="spellEnd"/>
      <w:r w:rsidRPr="008D1878">
        <w:rPr>
          <w:rFonts w:ascii="Times New Roman" w:eastAsia="Times New Roman" w:hAnsi="Times New Roman" w:cs="Times New Roman"/>
          <w:sz w:val="28"/>
          <w:szCs w:val="24"/>
          <w:vertAlign w:val="subscript"/>
          <w:lang w:val="uk-UA" w:eastAsia="ru-RU"/>
        </w:rPr>
        <w:t>.</w:t>
      </w:r>
      <w:r w:rsidRPr="008D1878">
        <w:rPr>
          <w:rFonts w:ascii="Times New Roman" w:eastAsia="Times New Roman" w:hAnsi="Times New Roman" w:cs="Times New Roman"/>
          <w:sz w:val="28"/>
          <w:szCs w:val="24"/>
          <w:lang w:val="uk-UA" w:eastAsia="ru-RU"/>
        </w:rPr>
        <w:t>[С]</w:t>
      </w:r>
      <w:r w:rsidRPr="008D1878">
        <w:rPr>
          <w:rFonts w:ascii="Times New Roman" w:eastAsia="Times New Roman" w:hAnsi="Times New Roman" w:cs="Times New Roman"/>
          <w:sz w:val="28"/>
          <w:szCs w:val="24"/>
          <w:vertAlign w:val="superscript"/>
          <w:lang w:val="uk-UA" w:eastAsia="ru-RU"/>
        </w:rPr>
        <w:t>с</w:t>
      </w:r>
      <w:r w:rsidRPr="008D1878">
        <w:rPr>
          <w:rFonts w:ascii="Times New Roman" w:eastAsia="Times New Roman" w:hAnsi="Times New Roman" w:cs="Times New Roman"/>
          <w:sz w:val="28"/>
          <w:szCs w:val="24"/>
          <w:lang w:val="uk-UA" w:eastAsia="ru-RU"/>
        </w:rPr>
        <w:t>·[D]</w:t>
      </w:r>
      <w:proofErr w:type="spellStart"/>
      <w:r w:rsidRPr="008D1878">
        <w:rPr>
          <w:rFonts w:ascii="Times New Roman" w:eastAsia="Times New Roman" w:hAnsi="Times New Roman" w:cs="Times New Roman"/>
          <w:sz w:val="28"/>
          <w:szCs w:val="24"/>
          <w:vertAlign w:val="superscript"/>
          <w:lang w:val="uk-UA" w:eastAsia="ru-RU"/>
        </w:rPr>
        <w:t>d</w:t>
      </w:r>
      <w:proofErr w:type="spellEnd"/>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Для установленої рівноваги, коли  </w:t>
      </w:r>
      <w:r w:rsidRPr="008D1878">
        <w:rPr>
          <w:rFonts w:ascii="Times New Roman" w:eastAsia="Times New Roman" w:hAnsi="Times New Roman" w:cs="Times New Roman"/>
          <w:sz w:val="28"/>
          <w:szCs w:val="24"/>
          <w:lang w:val="en-US" w:eastAsia="ru-RU"/>
        </w:rPr>
        <w:t>V</w:t>
      </w:r>
      <w:proofErr w:type="spellStart"/>
      <w:r w:rsidRPr="008D1878">
        <w:rPr>
          <w:rFonts w:ascii="Times New Roman" w:eastAsia="Times New Roman" w:hAnsi="Times New Roman" w:cs="Times New Roman"/>
          <w:sz w:val="28"/>
          <w:szCs w:val="24"/>
          <w:vertAlign w:val="subscript"/>
          <w:lang w:val="uk-UA" w:eastAsia="ru-RU"/>
        </w:rPr>
        <w:t>пр</w:t>
      </w:r>
      <w:r w:rsidRPr="008D1878">
        <w:rPr>
          <w:rFonts w:ascii="Times New Roman" w:eastAsia="Times New Roman" w:hAnsi="Times New Roman" w:cs="Times New Roman"/>
          <w:sz w:val="28"/>
          <w:szCs w:val="24"/>
          <w:lang w:val="uk-UA" w:eastAsia="ru-RU"/>
        </w:rPr>
        <w:t>.=</w:t>
      </w:r>
      <w:proofErr w:type="spellEnd"/>
      <w:r w:rsidRPr="008D1878">
        <w:rPr>
          <w:rFonts w:ascii="Times New Roman" w:eastAsia="Times New Roman" w:hAnsi="Times New Roman" w:cs="Times New Roman"/>
          <w:sz w:val="28"/>
          <w:szCs w:val="24"/>
          <w:lang w:val="en-US" w:eastAsia="ru-RU"/>
        </w:rPr>
        <w:t>V</w:t>
      </w:r>
      <w:proofErr w:type="spellStart"/>
      <w:r w:rsidRPr="008D1878">
        <w:rPr>
          <w:rFonts w:ascii="Times New Roman" w:eastAsia="Times New Roman" w:hAnsi="Times New Roman" w:cs="Times New Roman"/>
          <w:sz w:val="28"/>
          <w:szCs w:val="24"/>
          <w:vertAlign w:val="subscript"/>
          <w:lang w:val="uk-UA" w:eastAsia="ru-RU"/>
        </w:rPr>
        <w:t>зв</w:t>
      </w:r>
      <w:proofErr w:type="spellEnd"/>
      <w:r w:rsidRPr="008D1878">
        <w:rPr>
          <w:rFonts w:ascii="Times New Roman" w:eastAsia="Times New Roman" w:hAnsi="Times New Roman" w:cs="Times New Roman"/>
          <w:sz w:val="28"/>
          <w:szCs w:val="24"/>
          <w:lang w:val="uk-UA" w:eastAsia="ru-RU"/>
        </w:rPr>
        <w:t>.</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en-US" w:eastAsia="ru-RU"/>
        </w:rPr>
        <w:t>k</w:t>
      </w:r>
      <w:r w:rsidRPr="008D1878">
        <w:rPr>
          <w:rFonts w:ascii="Times New Roman" w:eastAsia="Times New Roman" w:hAnsi="Times New Roman" w:cs="Times New Roman"/>
          <w:sz w:val="28"/>
          <w:szCs w:val="24"/>
          <w:vertAlign w:val="subscript"/>
          <w:lang w:val="uk-UA" w:eastAsia="ru-RU"/>
        </w:rPr>
        <w:t>пр.</w:t>
      </w:r>
      <w:r w:rsidRPr="008D1878">
        <w:rPr>
          <w:rFonts w:ascii="Times New Roman" w:eastAsia="Times New Roman" w:hAnsi="Times New Roman" w:cs="Times New Roman"/>
          <w:sz w:val="28"/>
          <w:szCs w:val="24"/>
          <w:lang w:val="uk-UA" w:eastAsia="ru-RU"/>
        </w:rPr>
        <w:t>[А]</w:t>
      </w:r>
      <w:proofErr w:type="spellStart"/>
      <w:r w:rsidRPr="008D1878">
        <w:rPr>
          <w:rFonts w:ascii="Times New Roman" w:eastAsia="Times New Roman" w:hAnsi="Times New Roman" w:cs="Times New Roman"/>
          <w:sz w:val="28"/>
          <w:szCs w:val="24"/>
          <w:vertAlign w:val="superscript"/>
          <w:lang w:val="uk-UA" w:eastAsia="ru-RU"/>
        </w:rPr>
        <w:t>а</w:t>
      </w:r>
      <w:proofErr w:type="spellEnd"/>
      <w:r w:rsidRPr="008D1878">
        <w:rPr>
          <w:rFonts w:ascii="Times New Roman" w:eastAsia="Times New Roman" w:hAnsi="Times New Roman" w:cs="Times New Roman"/>
          <w:sz w:val="28"/>
          <w:szCs w:val="24"/>
          <w:lang w:val="uk-UA" w:eastAsia="ru-RU"/>
        </w:rPr>
        <w:t>·[В]</w:t>
      </w:r>
      <w:r w:rsidRPr="008D1878">
        <w:rPr>
          <w:rFonts w:ascii="Times New Roman" w:eastAsia="Times New Roman" w:hAnsi="Times New Roman" w:cs="Times New Roman"/>
          <w:sz w:val="28"/>
          <w:szCs w:val="24"/>
          <w:vertAlign w:val="superscript"/>
          <w:lang w:val="uk-UA" w:eastAsia="ru-RU"/>
        </w:rPr>
        <w:t>b</w:t>
      </w:r>
      <w:r w:rsidRPr="008D1878">
        <w:rPr>
          <w:rFonts w:ascii="Times New Roman" w:eastAsia="Times New Roman" w:hAnsi="Times New Roman" w:cs="Times New Roman"/>
          <w:sz w:val="28"/>
          <w:szCs w:val="24"/>
          <w:lang w:val="uk-UA" w:eastAsia="ru-RU"/>
        </w:rPr>
        <w:t xml:space="preserve"> = </w:t>
      </w:r>
      <w:r w:rsidRPr="008D1878">
        <w:rPr>
          <w:rFonts w:ascii="Times New Roman" w:eastAsia="Times New Roman" w:hAnsi="Times New Roman" w:cs="Times New Roman"/>
          <w:sz w:val="28"/>
          <w:szCs w:val="24"/>
          <w:lang w:val="en-US" w:eastAsia="ru-RU"/>
        </w:rPr>
        <w:t>k</w:t>
      </w:r>
      <w:proofErr w:type="spellStart"/>
      <w:r w:rsidRPr="008D1878">
        <w:rPr>
          <w:rFonts w:ascii="Times New Roman" w:eastAsia="Times New Roman" w:hAnsi="Times New Roman" w:cs="Times New Roman"/>
          <w:sz w:val="28"/>
          <w:szCs w:val="24"/>
          <w:vertAlign w:val="subscript"/>
          <w:lang w:val="uk-UA" w:eastAsia="ru-RU"/>
        </w:rPr>
        <w:t>зв</w:t>
      </w:r>
      <w:proofErr w:type="spellEnd"/>
      <w:r w:rsidRPr="008D1878">
        <w:rPr>
          <w:rFonts w:ascii="Times New Roman" w:eastAsia="Times New Roman" w:hAnsi="Times New Roman" w:cs="Times New Roman"/>
          <w:sz w:val="28"/>
          <w:szCs w:val="24"/>
          <w:vertAlign w:val="subscript"/>
          <w:lang w:val="uk-UA" w:eastAsia="ru-RU"/>
        </w:rPr>
        <w:t>.</w:t>
      </w:r>
      <w:r w:rsidRPr="008D1878">
        <w:rPr>
          <w:rFonts w:ascii="Times New Roman" w:eastAsia="Times New Roman" w:hAnsi="Times New Roman" w:cs="Times New Roman"/>
          <w:sz w:val="28"/>
          <w:szCs w:val="24"/>
          <w:lang w:val="uk-UA" w:eastAsia="ru-RU"/>
        </w:rPr>
        <w:t>[С]</w:t>
      </w:r>
      <w:r w:rsidRPr="008D1878">
        <w:rPr>
          <w:rFonts w:ascii="Times New Roman" w:eastAsia="Times New Roman" w:hAnsi="Times New Roman" w:cs="Times New Roman"/>
          <w:sz w:val="28"/>
          <w:szCs w:val="24"/>
          <w:vertAlign w:val="superscript"/>
          <w:lang w:val="uk-UA" w:eastAsia="ru-RU"/>
        </w:rPr>
        <w:t>с</w:t>
      </w:r>
      <w:r w:rsidRPr="008D1878">
        <w:rPr>
          <w:rFonts w:ascii="Times New Roman" w:eastAsia="Times New Roman" w:hAnsi="Times New Roman" w:cs="Times New Roman"/>
          <w:sz w:val="28"/>
          <w:szCs w:val="24"/>
          <w:lang w:val="uk-UA" w:eastAsia="ru-RU"/>
        </w:rPr>
        <w:t>·[D]</w:t>
      </w:r>
      <w:proofErr w:type="spellStart"/>
      <w:r w:rsidRPr="008D1878">
        <w:rPr>
          <w:rFonts w:ascii="Times New Roman" w:eastAsia="Times New Roman" w:hAnsi="Times New Roman" w:cs="Times New Roman"/>
          <w:sz w:val="28"/>
          <w:szCs w:val="24"/>
          <w:vertAlign w:val="superscript"/>
          <w:lang w:val="uk-UA" w:eastAsia="ru-RU"/>
        </w:rPr>
        <w:t>d</w:t>
      </w:r>
      <w:proofErr w:type="spellEnd"/>
      <w:r w:rsidRPr="008D1878">
        <w:rPr>
          <w:rFonts w:ascii="Times New Roman" w:eastAsia="Times New Roman" w:hAnsi="Times New Roman" w:cs="Times New Roman"/>
          <w:sz w:val="28"/>
          <w:szCs w:val="24"/>
          <w:lang w:val="uk-UA" w:eastAsia="ru-RU"/>
        </w:rPr>
        <w:t>, звідки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position w:val="-28"/>
          <w:sz w:val="28"/>
          <w:szCs w:val="24"/>
          <w:lang w:val="uk-UA" w:eastAsia="ru-RU"/>
        </w:rPr>
        <w:object w:dxaOrig="2180" w:dyaOrig="720">
          <v:shape id="_x0000_i1046" type="#_x0000_t75" style="width:108.75pt;height:36pt" o:ole="">
            <v:imagedata r:id="rId45" o:title=""/>
          </v:shape>
          <o:OLEObject Type="Embed" ProgID="Equation.3" ShapeID="_x0000_i1046" DrawAspect="Content" ObjectID="_1737532314" r:id="rId46"/>
        </w:object>
      </w:r>
      <w:r w:rsidRPr="008D1878">
        <w:rPr>
          <w:rFonts w:ascii="Times New Roman" w:eastAsia="Times New Roman" w:hAnsi="Times New Roman" w:cs="Times New Roman"/>
          <w:sz w:val="28"/>
          <w:szCs w:val="24"/>
          <w:lang w:val="uk-UA" w:eastAsia="ru-RU"/>
        </w:rPr>
        <w:t>,</w:t>
      </w:r>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де К – константа рівноваги.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Константа хімічної рівноваги – </w:t>
      </w:r>
      <w:r w:rsidRPr="008D1878">
        <w:rPr>
          <w:rFonts w:ascii="Times New Roman" w:eastAsia="Times New Roman" w:hAnsi="Times New Roman" w:cs="Times New Roman"/>
          <w:sz w:val="28"/>
          <w:szCs w:val="24"/>
          <w:lang w:val="uk-UA" w:eastAsia="ru-RU"/>
        </w:rPr>
        <w:t xml:space="preserve">це відношення добутку молярних концентрацій продуктів реакції до добутку молярних концентрацій вихідних речовин, узятих у степенях, рівних </w:t>
      </w:r>
      <w:proofErr w:type="spellStart"/>
      <w:r w:rsidRPr="008D1878">
        <w:rPr>
          <w:rFonts w:ascii="Times New Roman" w:eastAsia="Times New Roman" w:hAnsi="Times New Roman" w:cs="Times New Roman"/>
          <w:sz w:val="28"/>
          <w:szCs w:val="24"/>
          <w:lang w:val="uk-UA" w:eastAsia="ru-RU"/>
        </w:rPr>
        <w:t>стехіометричним</w:t>
      </w:r>
      <w:proofErr w:type="spellEnd"/>
      <w:r w:rsidRPr="008D1878">
        <w:rPr>
          <w:rFonts w:ascii="Times New Roman" w:eastAsia="Times New Roman" w:hAnsi="Times New Roman" w:cs="Times New Roman"/>
          <w:sz w:val="28"/>
          <w:szCs w:val="24"/>
          <w:lang w:val="uk-UA" w:eastAsia="ru-RU"/>
        </w:rPr>
        <w:t xml:space="preserve"> коефіцієнтам цих речовин.</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Константа рівноваги є кількісною характеристикою стану хімічної рівноваги.</w:t>
      </w:r>
      <w:r w:rsidRPr="008D1878">
        <w:rPr>
          <w:rFonts w:ascii="Times New Roman" w:eastAsia="Times New Roman" w:hAnsi="Times New Roman" w:cs="Times New Roman"/>
          <w:sz w:val="28"/>
          <w:szCs w:val="24"/>
          <w:lang w:val="uk-UA" w:eastAsia="ru-RU"/>
        </w:rPr>
        <w:t xml:space="preserve"> Константа рівноваги залежить від температури та природи реагуючих речовин і не залежить від концентрації компонентів реакції (тиску для газів).</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При К &gt; 1 вихід реакції великий, при К&lt; 1 – малий.</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Слід взяти до уваги, що для гетерогенних реакцій, аналогічно виразу закону діючих мас, враховують концентрації тільки тих речовин, які перебувають у газовій або рідкій фазі. Наприклад, для реакції;</w:t>
      </w:r>
    </w:p>
    <w:p w:rsidR="008D1878" w:rsidRPr="008D1878" w:rsidRDefault="008D1878" w:rsidP="008D1878">
      <w:pPr>
        <w:spacing w:after="0" w:line="240" w:lineRule="auto"/>
        <w:ind w:firstLine="1080"/>
        <w:jc w:val="both"/>
        <w:rPr>
          <w:rFonts w:ascii="Times New Roman" w:eastAsia="Times New Roman" w:hAnsi="Times New Roman" w:cs="Times New Roman"/>
          <w:sz w:val="28"/>
          <w:szCs w:val="24"/>
          <w:vertAlign w:val="subscript"/>
          <w:lang w:val="uk-UA" w:eastAsia="ru-RU"/>
        </w:rPr>
      </w:pPr>
      <w:r w:rsidRPr="008D1878">
        <w:rPr>
          <w:rFonts w:ascii="Times New Roman" w:eastAsia="Times New Roman" w:hAnsi="Times New Roman" w:cs="Times New Roman"/>
          <w:sz w:val="28"/>
          <w:szCs w:val="24"/>
          <w:lang w:val="uk-UA" w:eastAsia="ru-RU"/>
        </w:rPr>
        <w:t>СО</w:t>
      </w:r>
      <w:r w:rsidRPr="008D1878">
        <w:rPr>
          <w:rFonts w:ascii="Times New Roman" w:eastAsia="Times New Roman" w:hAnsi="Times New Roman" w:cs="Times New Roman"/>
          <w:sz w:val="28"/>
          <w:szCs w:val="24"/>
          <w:vertAlign w:val="subscript"/>
          <w:lang w:val="uk-UA" w:eastAsia="ru-RU"/>
        </w:rPr>
        <w:t>2 (г)</w:t>
      </w:r>
      <w:r w:rsidRPr="008D1878">
        <w:rPr>
          <w:rFonts w:ascii="Times New Roman" w:eastAsia="Times New Roman" w:hAnsi="Times New Roman" w:cs="Times New Roman"/>
          <w:sz w:val="28"/>
          <w:szCs w:val="24"/>
          <w:lang w:val="uk-UA" w:eastAsia="ru-RU"/>
        </w:rPr>
        <w:t xml:space="preserve"> + С </w:t>
      </w:r>
      <w:r w:rsidRPr="008D1878">
        <w:rPr>
          <w:rFonts w:ascii="Times New Roman" w:eastAsia="Times New Roman" w:hAnsi="Times New Roman" w:cs="Times New Roman"/>
          <w:sz w:val="28"/>
          <w:szCs w:val="24"/>
          <w:vertAlign w:val="subscript"/>
          <w:lang w:val="uk-UA" w:eastAsia="ru-RU"/>
        </w:rPr>
        <w:t>(тв.)</w:t>
      </w:r>
      <w:r w:rsidRPr="008D1878">
        <w:rPr>
          <w:rFonts w:ascii="Times New Roman" w:eastAsia="Times New Roman" w:hAnsi="Times New Roman" w:cs="Times New Roman"/>
          <w:sz w:val="28"/>
          <w:szCs w:val="24"/>
          <w:lang w:val="uk-UA" w:eastAsia="ru-RU"/>
        </w:rPr>
        <w:t xml:space="preserve"> → 2СО</w:t>
      </w:r>
      <w:r w:rsidRPr="008D1878">
        <w:rPr>
          <w:rFonts w:ascii="Times New Roman" w:eastAsia="Times New Roman" w:hAnsi="Times New Roman" w:cs="Times New Roman"/>
          <w:sz w:val="28"/>
          <w:szCs w:val="24"/>
          <w:vertAlign w:val="subscript"/>
          <w:lang w:val="uk-UA" w:eastAsia="ru-RU"/>
        </w:rPr>
        <w:t>2 (г)</w:t>
      </w:r>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константа рівноваги дорівнюватиме:</w:t>
      </w:r>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p>
    <w:p w:rsidR="008D1878" w:rsidRPr="008D1878" w:rsidRDefault="008D1878" w:rsidP="008D1878">
      <w:pPr>
        <w:spacing w:after="0" w:line="240" w:lineRule="auto"/>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position w:val="-28"/>
          <w:sz w:val="28"/>
          <w:szCs w:val="24"/>
          <w:lang w:val="uk-UA" w:eastAsia="ru-RU"/>
        </w:rPr>
        <w:object w:dxaOrig="1120" w:dyaOrig="720">
          <v:shape id="_x0000_i1047" type="#_x0000_t75" style="width:56.25pt;height:36pt" o:ole="">
            <v:imagedata r:id="rId47" o:title=""/>
          </v:shape>
          <o:OLEObject Type="Embed" ProgID="Equation.3" ShapeID="_x0000_i1047" DrawAspect="Content" ObjectID="_1737532315" r:id="rId48"/>
        </w:object>
      </w:r>
      <w:r w:rsidRPr="008D1878">
        <w:rPr>
          <w:rFonts w:ascii="Times New Roman" w:eastAsia="Times New Roman" w:hAnsi="Times New Roman" w:cs="Times New Roman"/>
          <w:sz w:val="28"/>
          <w:szCs w:val="24"/>
          <w:lang w:val="uk-UA" w:eastAsia="ru-RU"/>
        </w:rPr>
        <w:t>.</w:t>
      </w:r>
    </w:p>
    <w:p w:rsidR="008D1878" w:rsidRPr="008D1878" w:rsidRDefault="008D1878" w:rsidP="008D1878">
      <w:pPr>
        <w:tabs>
          <w:tab w:val="num" w:pos="720"/>
        </w:tabs>
        <w:spacing w:after="0" w:line="240" w:lineRule="auto"/>
        <w:ind w:firstLine="720"/>
        <w:jc w:val="both"/>
        <w:rPr>
          <w:rFonts w:ascii="Times New Roman" w:eastAsia="Times New Roman" w:hAnsi="Times New Roman" w:cs="Times New Roman"/>
          <w:b/>
          <w:bCs/>
          <w:sz w:val="28"/>
          <w:szCs w:val="24"/>
          <w:lang w:val="uk-UA" w:eastAsia="ru-RU"/>
        </w:rPr>
      </w:pPr>
    </w:p>
    <w:p w:rsidR="008D1878" w:rsidRPr="008D1878" w:rsidRDefault="008D1878" w:rsidP="008D1878">
      <w:pPr>
        <w:tabs>
          <w:tab w:val="num" w:pos="720"/>
        </w:tabs>
        <w:spacing w:after="0" w:line="240" w:lineRule="auto"/>
        <w:ind w:firstLine="72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Принцип зміщення хімічної рівноваги (принцип </w:t>
      </w:r>
      <w:proofErr w:type="spellStart"/>
      <w:r w:rsidRPr="008D1878">
        <w:rPr>
          <w:rFonts w:ascii="Times New Roman" w:eastAsia="Times New Roman" w:hAnsi="Times New Roman" w:cs="Times New Roman"/>
          <w:b/>
          <w:bCs/>
          <w:sz w:val="28"/>
          <w:szCs w:val="24"/>
          <w:lang w:val="uk-UA" w:eastAsia="ru-RU"/>
        </w:rPr>
        <w:t>Ле</w:t>
      </w:r>
      <w:proofErr w:type="spellEnd"/>
      <w:r w:rsidRPr="008D1878">
        <w:rPr>
          <w:rFonts w:ascii="Times New Roman" w:eastAsia="Times New Roman" w:hAnsi="Times New Roman" w:cs="Times New Roman"/>
          <w:b/>
          <w:bCs/>
          <w:sz w:val="28"/>
          <w:szCs w:val="24"/>
          <w:lang w:val="uk-UA" w:eastAsia="ru-RU"/>
        </w:rPr>
        <w:t xml:space="preserve"> – </w:t>
      </w:r>
      <w:proofErr w:type="spellStart"/>
      <w:r w:rsidRPr="008D1878">
        <w:rPr>
          <w:rFonts w:ascii="Times New Roman" w:eastAsia="Times New Roman" w:hAnsi="Times New Roman" w:cs="Times New Roman"/>
          <w:b/>
          <w:bCs/>
          <w:sz w:val="28"/>
          <w:szCs w:val="24"/>
          <w:lang w:val="uk-UA" w:eastAsia="ru-RU"/>
        </w:rPr>
        <w:t>Шательє</w:t>
      </w:r>
      <w:proofErr w:type="spellEnd"/>
      <w:r w:rsidRPr="008D1878">
        <w:rPr>
          <w:rFonts w:ascii="Times New Roman" w:eastAsia="Times New Roman" w:hAnsi="Times New Roman" w:cs="Times New Roman"/>
          <w:b/>
          <w:bCs/>
          <w:sz w:val="28"/>
          <w:szCs w:val="24"/>
          <w:lang w:val="uk-UA" w:eastAsia="ru-RU"/>
        </w:rPr>
        <w:t xml:space="preserve">) </w:t>
      </w:r>
      <w:r w:rsidRPr="008D1878">
        <w:rPr>
          <w:rFonts w:ascii="Times New Roman" w:eastAsia="Times New Roman" w:hAnsi="Times New Roman" w:cs="Times New Roman"/>
          <w:sz w:val="28"/>
          <w:szCs w:val="24"/>
          <w:lang w:val="uk-UA" w:eastAsia="ru-RU"/>
        </w:rPr>
        <w:t>– якщо у рівноважній системі змінити одну з умов рівноваги (температуру, тиск, концентрацію), то в ній будуть відбуватися процеси, які протидіють цій зміні.</w:t>
      </w:r>
    </w:p>
    <w:p w:rsidR="008D1878" w:rsidRPr="00666250" w:rsidRDefault="008D1878" w:rsidP="00666250">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lastRenderedPageBreak/>
        <w:t>Розглянемо зміщення хімічної рівноваги за змін концентрації реагуючих</w:t>
      </w:r>
      <w:r w:rsidR="00666250">
        <w:rPr>
          <w:rFonts w:ascii="Times New Roman" w:eastAsia="Times New Roman" w:hAnsi="Times New Roman" w:cs="Times New Roman"/>
          <w:sz w:val="28"/>
          <w:szCs w:val="24"/>
          <w:lang w:val="uk-UA" w:eastAsia="ru-RU"/>
        </w:rPr>
        <w:t xml:space="preserve"> речовин, температури та тиску.</w:t>
      </w:r>
    </w:p>
    <w:p w:rsidR="008D1878" w:rsidRPr="00666250" w:rsidRDefault="008D1878" w:rsidP="00666250">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Вплив концентрації: </w:t>
      </w:r>
      <w:r w:rsidRPr="008D1878">
        <w:rPr>
          <w:rFonts w:ascii="Times New Roman" w:eastAsia="Times New Roman" w:hAnsi="Times New Roman" w:cs="Times New Roman"/>
          <w:sz w:val="28"/>
          <w:szCs w:val="24"/>
          <w:lang w:val="uk-UA" w:eastAsia="ru-RU"/>
        </w:rPr>
        <w:t>при збільшенні концентрації однієї з вихідних речовин або зменшенні концентрації одного з продуктів реакції рівновага зміщується в бік прямої реакції. Зменшення концентрації однієї з вихідних речовин або збільшення концентрації одного з продуктів реакції зміщує рів</w:t>
      </w:r>
      <w:r w:rsidR="00666250">
        <w:rPr>
          <w:rFonts w:ascii="Times New Roman" w:eastAsia="Times New Roman" w:hAnsi="Times New Roman" w:cs="Times New Roman"/>
          <w:sz w:val="28"/>
          <w:szCs w:val="24"/>
          <w:lang w:val="uk-UA" w:eastAsia="ru-RU"/>
        </w:rPr>
        <w:t>новагу в бік зворотної реакції.</w:t>
      </w:r>
    </w:p>
    <w:p w:rsidR="008D1878" w:rsidRPr="00666250" w:rsidRDefault="008D1878" w:rsidP="00666250">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Вплив температури: </w:t>
      </w:r>
      <w:r w:rsidRPr="008D1878">
        <w:rPr>
          <w:rFonts w:ascii="Times New Roman" w:eastAsia="Times New Roman" w:hAnsi="Times New Roman" w:cs="Times New Roman"/>
          <w:sz w:val="28"/>
          <w:szCs w:val="24"/>
          <w:lang w:val="uk-UA" w:eastAsia="ru-RU"/>
        </w:rPr>
        <w:t xml:space="preserve">під час підвищення температури рівноважної системи рівновага зміщується в бік ендотермічної реакції, а під час </w:t>
      </w:r>
      <w:r w:rsidR="00666250">
        <w:rPr>
          <w:rFonts w:ascii="Times New Roman" w:eastAsia="Times New Roman" w:hAnsi="Times New Roman" w:cs="Times New Roman"/>
          <w:sz w:val="28"/>
          <w:szCs w:val="24"/>
          <w:lang w:val="uk-UA" w:eastAsia="ru-RU"/>
        </w:rPr>
        <w:t>зниження – в бік екзотермічної.</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Вплив тиску: </w:t>
      </w:r>
      <w:r w:rsidRPr="008D1878">
        <w:rPr>
          <w:rFonts w:ascii="Times New Roman" w:eastAsia="Times New Roman" w:hAnsi="Times New Roman" w:cs="Times New Roman"/>
          <w:sz w:val="28"/>
          <w:szCs w:val="24"/>
          <w:lang w:val="uk-UA" w:eastAsia="ru-RU"/>
        </w:rPr>
        <w:t>підвищення тиску зміщує рівновагу в бік реакції, що проходить з утворенням меншої кількості молів газоподібних речовин. Зниження тиску зміщує рівновагу в бік реакції, що проходить з утворенням більшої кількості молів газоподібних речовин.</w:t>
      </w:r>
    </w:p>
    <w:p w:rsidR="008D1878" w:rsidRPr="00666250" w:rsidRDefault="008D1878" w:rsidP="00666250">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Якщо в процесі оборотної реакції об’єми газоподібних речовин не змінюються, то зміна тиску не впл</w:t>
      </w:r>
      <w:r w:rsidR="00666250">
        <w:rPr>
          <w:rFonts w:ascii="Times New Roman" w:eastAsia="Times New Roman" w:hAnsi="Times New Roman" w:cs="Times New Roman"/>
          <w:sz w:val="28"/>
          <w:szCs w:val="24"/>
          <w:lang w:val="uk-UA" w:eastAsia="ru-RU"/>
        </w:rPr>
        <w:t>иває на стан рівноваги системи.</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b/>
          <w:bCs/>
          <w:sz w:val="28"/>
          <w:szCs w:val="24"/>
          <w:lang w:val="uk-UA" w:eastAsia="ru-RU"/>
        </w:rPr>
        <w:t xml:space="preserve">Вплив каталізатора: </w:t>
      </w:r>
      <w:r w:rsidRPr="008D1878">
        <w:rPr>
          <w:rFonts w:ascii="Times New Roman" w:eastAsia="Times New Roman" w:hAnsi="Times New Roman" w:cs="Times New Roman"/>
          <w:sz w:val="28"/>
          <w:szCs w:val="24"/>
          <w:lang w:val="uk-UA" w:eastAsia="ru-RU"/>
        </w:rPr>
        <w:t>каталізатори не зміщують хімічну рівновагу, тому що вони однаково впливають на швидкість прямої та зворотної реакції. За наявності каталізатора рівновага встановлюється швидше.</w:t>
      </w:r>
    </w:p>
    <w:p w:rsidR="008D1878" w:rsidRPr="008D1878" w:rsidRDefault="008D1878" w:rsidP="008D1878">
      <w:pPr>
        <w:spacing w:after="0" w:line="240" w:lineRule="auto"/>
        <w:ind w:firstLine="540"/>
        <w:jc w:val="both"/>
        <w:rPr>
          <w:rFonts w:ascii="Times New Roman" w:eastAsia="Times New Roman" w:hAnsi="Times New Roman" w:cs="Times New Roman"/>
          <w:b/>
          <w:bCs/>
          <w:sz w:val="28"/>
          <w:szCs w:val="24"/>
          <w:lang w:val="uk-UA" w:eastAsia="ru-RU"/>
        </w:rPr>
      </w:pPr>
      <w:r w:rsidRPr="008D1878">
        <w:rPr>
          <w:rFonts w:ascii="Times New Roman" w:eastAsia="Times New Roman" w:hAnsi="Times New Roman" w:cs="Times New Roman"/>
          <w:b/>
          <w:bCs/>
          <w:sz w:val="28"/>
          <w:szCs w:val="24"/>
          <w:lang w:val="uk-UA" w:eastAsia="ru-RU"/>
        </w:rPr>
        <w:t>Наприклад,</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p>
    <w:p w:rsidR="008D1878" w:rsidRPr="008D1878" w:rsidRDefault="00AD5B84" w:rsidP="008D1878">
      <w:pPr>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noProof/>
          <w:sz w:val="20"/>
          <w:szCs w:val="24"/>
          <w:lang w:eastAsia="ru-RU"/>
        </w:rPr>
        <w:pict>
          <v:line id="Прямая соединительная линия 38" o:spid="_x0000_s1194" style="position:absolute;left:0;text-align:left;flip:x;z-index:251718656;visibility:visible" from="182pt,5.75pt" to="20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O8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">
            <v:stroke endarrow="block"/>
          </v:line>
        </w:pict>
      </w:r>
      <w:r>
        <w:rPr>
          <w:rFonts w:ascii="Times New Roman" w:eastAsia="Times New Roman" w:hAnsi="Times New Roman" w:cs="Times New Roman"/>
          <w:b/>
          <w:bCs/>
          <w:noProof/>
          <w:sz w:val="20"/>
          <w:szCs w:val="24"/>
          <w:lang w:eastAsia="ru-RU"/>
        </w:rPr>
        <w:pict>
          <v:line id="Прямая соединительная линия 37" o:spid="_x0000_s1193" style="position:absolute;left:0;text-align:left;z-index:251717632;visibility:visible" from="186pt,11.75pt" to="2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GZAIAAHs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">
            <v:stroke endarrow="block"/>
          </v:line>
        </w:pict>
      </w:r>
      <w:r w:rsidR="008D1878" w:rsidRPr="008D1878">
        <w:rPr>
          <w:rFonts w:ascii="Times New Roman" w:eastAsia="Times New Roman" w:hAnsi="Times New Roman" w:cs="Times New Roman"/>
          <w:sz w:val="28"/>
          <w:szCs w:val="24"/>
          <w:lang w:val="uk-UA" w:eastAsia="ru-RU"/>
        </w:rPr>
        <w:t xml:space="preserve"> у системі           </w:t>
      </w:r>
      <w:r w:rsidR="008D1878" w:rsidRPr="008D1878">
        <w:rPr>
          <w:rFonts w:ascii="Times New Roman" w:eastAsia="Times New Roman" w:hAnsi="Times New Roman" w:cs="Times New Roman"/>
          <w:b/>
          <w:bCs/>
          <w:sz w:val="28"/>
          <w:szCs w:val="24"/>
          <w:lang w:val="uk-UA" w:eastAsia="ru-RU"/>
        </w:rPr>
        <w:t>2</w:t>
      </w:r>
      <w:r w:rsidR="008D1878" w:rsidRPr="008D1878">
        <w:rPr>
          <w:rFonts w:ascii="Times New Roman" w:eastAsia="Times New Roman" w:hAnsi="Times New Roman" w:cs="Times New Roman"/>
          <w:b/>
          <w:bCs/>
          <w:sz w:val="28"/>
          <w:szCs w:val="24"/>
          <w:lang w:val="en-US" w:eastAsia="ru-RU"/>
        </w:rPr>
        <w:t>SO</w:t>
      </w:r>
      <w:r w:rsidR="008D1878" w:rsidRPr="008D1878">
        <w:rPr>
          <w:rFonts w:ascii="Times New Roman" w:eastAsia="Times New Roman" w:hAnsi="Times New Roman" w:cs="Times New Roman"/>
          <w:b/>
          <w:bCs/>
          <w:sz w:val="28"/>
          <w:szCs w:val="24"/>
          <w:vertAlign w:val="subscript"/>
          <w:lang w:val="uk-UA" w:eastAsia="ru-RU"/>
        </w:rPr>
        <w:t>2</w:t>
      </w:r>
      <w:r w:rsidR="008D1878" w:rsidRPr="008D1878">
        <w:rPr>
          <w:rFonts w:ascii="Times New Roman" w:eastAsia="Times New Roman" w:hAnsi="Times New Roman" w:cs="Times New Roman"/>
          <w:b/>
          <w:bCs/>
          <w:sz w:val="28"/>
          <w:szCs w:val="24"/>
          <w:lang w:val="uk-UA" w:eastAsia="ru-RU"/>
        </w:rPr>
        <w:t>+</w:t>
      </w:r>
      <w:r w:rsidR="008D1878" w:rsidRPr="008D1878">
        <w:rPr>
          <w:rFonts w:ascii="Times New Roman" w:eastAsia="Times New Roman" w:hAnsi="Times New Roman" w:cs="Times New Roman"/>
          <w:b/>
          <w:bCs/>
          <w:sz w:val="28"/>
          <w:szCs w:val="24"/>
          <w:lang w:val="en-US" w:eastAsia="ru-RU"/>
        </w:rPr>
        <w:t>O</w:t>
      </w:r>
      <w:r w:rsidR="008D1878" w:rsidRPr="008D1878">
        <w:rPr>
          <w:rFonts w:ascii="Times New Roman" w:eastAsia="Times New Roman" w:hAnsi="Times New Roman" w:cs="Times New Roman"/>
          <w:b/>
          <w:bCs/>
          <w:sz w:val="28"/>
          <w:szCs w:val="24"/>
          <w:vertAlign w:val="subscript"/>
          <w:lang w:val="uk-UA" w:eastAsia="ru-RU"/>
        </w:rPr>
        <w:t>2</w:t>
      </w:r>
      <w:r w:rsidR="008D1878" w:rsidRPr="008D1878">
        <w:rPr>
          <w:rFonts w:ascii="Times New Roman" w:eastAsia="Times New Roman" w:hAnsi="Times New Roman" w:cs="Times New Roman"/>
          <w:b/>
          <w:bCs/>
          <w:sz w:val="28"/>
          <w:szCs w:val="24"/>
          <w:lang w:val="uk-UA" w:eastAsia="ru-RU"/>
        </w:rPr>
        <w:t xml:space="preserve">            2</w:t>
      </w:r>
      <w:r w:rsidR="008D1878" w:rsidRPr="008D1878">
        <w:rPr>
          <w:rFonts w:ascii="Times New Roman" w:eastAsia="Times New Roman" w:hAnsi="Times New Roman" w:cs="Times New Roman"/>
          <w:b/>
          <w:bCs/>
          <w:sz w:val="28"/>
          <w:szCs w:val="24"/>
          <w:lang w:val="en-US" w:eastAsia="ru-RU"/>
        </w:rPr>
        <w:t>SO</w:t>
      </w:r>
      <w:r w:rsidR="008D1878" w:rsidRPr="008D1878">
        <w:rPr>
          <w:rFonts w:ascii="Times New Roman" w:eastAsia="Times New Roman" w:hAnsi="Times New Roman" w:cs="Times New Roman"/>
          <w:b/>
          <w:bCs/>
          <w:sz w:val="28"/>
          <w:szCs w:val="24"/>
          <w:vertAlign w:val="subscript"/>
          <w:lang w:val="uk-UA" w:eastAsia="ru-RU"/>
        </w:rPr>
        <w:t>3</w:t>
      </w:r>
      <w:r w:rsidR="008D1878" w:rsidRPr="008D1878">
        <w:rPr>
          <w:rFonts w:ascii="Times New Roman" w:eastAsia="Times New Roman" w:hAnsi="Times New Roman" w:cs="Times New Roman"/>
          <w:b/>
          <w:bCs/>
          <w:sz w:val="28"/>
          <w:szCs w:val="24"/>
          <w:lang w:val="uk-UA" w:eastAsia="ru-RU"/>
        </w:rPr>
        <w:t xml:space="preserve"> + </w:t>
      </w:r>
      <w:r w:rsidR="008D1878" w:rsidRPr="008D1878">
        <w:rPr>
          <w:rFonts w:ascii="Times New Roman" w:eastAsia="Times New Roman" w:hAnsi="Times New Roman" w:cs="Times New Roman"/>
          <w:b/>
          <w:bCs/>
          <w:sz w:val="28"/>
          <w:szCs w:val="24"/>
          <w:lang w:eastAsia="ru-RU"/>
        </w:rPr>
        <w:t>Δ</w:t>
      </w:r>
      <w:r w:rsidR="008D1878" w:rsidRPr="008D1878">
        <w:rPr>
          <w:rFonts w:ascii="Times New Roman" w:eastAsia="Times New Roman" w:hAnsi="Times New Roman" w:cs="Times New Roman"/>
          <w:b/>
          <w:bCs/>
          <w:sz w:val="28"/>
          <w:szCs w:val="24"/>
          <w:lang w:val="en-US" w:eastAsia="ru-RU"/>
        </w:rPr>
        <w:t>H</w:t>
      </w:r>
      <w:r w:rsidR="008D1878" w:rsidRPr="008D1878">
        <w:rPr>
          <w:rFonts w:ascii="Times New Roman" w:eastAsia="Times New Roman" w:hAnsi="Times New Roman" w:cs="Times New Roman"/>
          <w:b/>
          <w:bCs/>
          <w:sz w:val="28"/>
          <w:szCs w:val="24"/>
          <w:lang w:val="uk-UA" w:eastAsia="ru-RU"/>
        </w:rPr>
        <w:t>,</w:t>
      </w: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p>
    <w:p w:rsidR="008D1878" w:rsidRP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 при підвищенні температури рівновага буде зміщуватись вліво, оскільки пряма реакція екзотермічна; при підвищенні загального тиску – вправо, оскільки у прямій реакції зменшується кількість молекул.</w:t>
      </w:r>
    </w:p>
    <w:p w:rsidR="008D1878" w:rsidRDefault="008D1878" w:rsidP="008D1878">
      <w:pPr>
        <w:spacing w:after="0" w:line="240" w:lineRule="auto"/>
        <w:ind w:firstLine="540"/>
        <w:jc w:val="both"/>
        <w:rPr>
          <w:rFonts w:ascii="Times New Roman" w:eastAsia="Times New Roman" w:hAnsi="Times New Roman" w:cs="Times New Roman"/>
          <w:sz w:val="28"/>
          <w:szCs w:val="24"/>
          <w:lang w:val="uk-UA" w:eastAsia="ru-RU"/>
        </w:rPr>
      </w:pPr>
      <w:r w:rsidRPr="008D1878">
        <w:rPr>
          <w:rFonts w:ascii="Times New Roman" w:eastAsia="Times New Roman" w:hAnsi="Times New Roman" w:cs="Times New Roman"/>
          <w:sz w:val="28"/>
          <w:szCs w:val="24"/>
          <w:lang w:val="uk-UA" w:eastAsia="ru-RU"/>
        </w:rPr>
        <w:t xml:space="preserve">Знання впливу зовнішніх умов на рівновагу оборотних реакцій – принципу зміщення хімічної рівноваги (принципу </w:t>
      </w:r>
      <w:proofErr w:type="spellStart"/>
      <w:r w:rsidRPr="008D1878">
        <w:rPr>
          <w:rFonts w:ascii="Times New Roman" w:eastAsia="Times New Roman" w:hAnsi="Times New Roman" w:cs="Times New Roman"/>
          <w:sz w:val="28"/>
          <w:szCs w:val="24"/>
          <w:lang w:val="uk-UA" w:eastAsia="ru-RU"/>
        </w:rPr>
        <w:t>Ле-Шательє</w:t>
      </w:r>
      <w:proofErr w:type="spellEnd"/>
      <w:r w:rsidRPr="008D1878">
        <w:rPr>
          <w:rFonts w:ascii="Times New Roman" w:eastAsia="Times New Roman" w:hAnsi="Times New Roman" w:cs="Times New Roman"/>
          <w:sz w:val="28"/>
          <w:szCs w:val="24"/>
          <w:lang w:val="uk-UA" w:eastAsia="ru-RU"/>
        </w:rPr>
        <w:t>) дає змогу впливати на умови зберігання харчової сировини і готової продукції,  хід протікання технологічних процесів виробництва харчових продуктів.</w:t>
      </w:r>
    </w:p>
    <w:p w:rsidR="00F65CD4" w:rsidRDefault="00F65CD4" w:rsidP="00666250">
      <w:pPr>
        <w:spacing w:after="0" w:line="240" w:lineRule="auto"/>
        <w:rPr>
          <w:rFonts w:ascii="Times New Roman" w:eastAsia="Times New Roman" w:hAnsi="Times New Roman" w:cs="Times New Roman"/>
          <w:b/>
          <w:sz w:val="32"/>
          <w:szCs w:val="32"/>
          <w:lang w:val="uk-UA" w:eastAsia="ru-RU"/>
        </w:rPr>
      </w:pPr>
    </w:p>
    <w:p w:rsidR="00F65CD4" w:rsidRPr="00666250" w:rsidRDefault="00F65CD4" w:rsidP="00666250">
      <w:pPr>
        <w:pStyle w:val="a9"/>
        <w:ind w:firstLine="0"/>
        <w:rPr>
          <w:b/>
          <w:bCs/>
          <w:lang w:val="ru-RU"/>
        </w:rPr>
      </w:pPr>
      <w:r>
        <w:t xml:space="preserve">                               </w:t>
      </w:r>
      <w:r>
        <w:rPr>
          <w:b/>
          <w:bCs/>
        </w:rPr>
        <w:t>П</w:t>
      </w:r>
      <w:r w:rsidR="00F758F6">
        <w:rPr>
          <w:b/>
          <w:bCs/>
        </w:rPr>
        <w:t>итання і вправи для само</w:t>
      </w:r>
      <w:proofErr w:type="spellStart"/>
      <w:r w:rsidR="00274386">
        <w:rPr>
          <w:b/>
          <w:bCs/>
          <w:lang w:val="ru-RU"/>
        </w:rPr>
        <w:t>переві</w:t>
      </w:r>
      <w:r w:rsidR="00F758F6">
        <w:rPr>
          <w:b/>
          <w:bCs/>
          <w:lang w:val="ru-RU"/>
        </w:rPr>
        <w:t>рки</w:t>
      </w:r>
      <w:proofErr w:type="spellEnd"/>
      <w:r w:rsidR="00D112E5">
        <w:rPr>
          <w:b/>
          <w:bCs/>
          <w:lang w:val="ru-RU"/>
        </w:rPr>
        <w:t>:</w:t>
      </w:r>
    </w:p>
    <w:p w:rsidR="00F65CD4" w:rsidRDefault="00F65CD4" w:rsidP="00373915">
      <w:pPr>
        <w:pStyle w:val="a9"/>
        <w:numPr>
          <w:ilvl w:val="0"/>
          <w:numId w:val="48"/>
        </w:numPr>
      </w:pPr>
      <w:r w:rsidRPr="00D70D79">
        <w:t>Що вивчає</w:t>
      </w:r>
      <w:r>
        <w:t xml:space="preserve"> хімічна кінетика?</w:t>
      </w:r>
    </w:p>
    <w:p w:rsidR="00F65CD4" w:rsidRDefault="00F65CD4" w:rsidP="00373915">
      <w:pPr>
        <w:pStyle w:val="a9"/>
        <w:numPr>
          <w:ilvl w:val="0"/>
          <w:numId w:val="48"/>
        </w:numPr>
      </w:pPr>
      <w:r w:rsidRPr="00D70D79">
        <w:t>Дайте визначення</w:t>
      </w:r>
      <w:r>
        <w:t xml:space="preserve"> швидкості хімічної реакції</w:t>
      </w:r>
      <w:r w:rsidR="00DB3ADB">
        <w:t xml:space="preserve">. </w:t>
      </w:r>
      <w:r w:rsidRPr="00DB3ADB">
        <w:t>Укажіть фактори</w:t>
      </w:r>
      <w:r w:rsidRPr="00DB3ADB">
        <w:rPr>
          <w:b/>
        </w:rPr>
        <w:t>,</w:t>
      </w:r>
      <w:r>
        <w:t xml:space="preserve"> що впливають на швидкість хімічної реакції.</w:t>
      </w:r>
    </w:p>
    <w:p w:rsidR="00F65CD4" w:rsidRDefault="00F65CD4" w:rsidP="00373915">
      <w:pPr>
        <w:pStyle w:val="a9"/>
        <w:numPr>
          <w:ilvl w:val="0"/>
          <w:numId w:val="48"/>
        </w:numPr>
      </w:pPr>
      <w:r w:rsidRPr="00DB3ADB">
        <w:t>Як залежить</w:t>
      </w:r>
      <w:r>
        <w:t xml:space="preserve"> швидкість хімічної реакції від</w:t>
      </w:r>
      <w:r w:rsidR="00B46327">
        <w:t xml:space="preserve"> температури та</w:t>
      </w:r>
      <w:r>
        <w:t xml:space="preserve"> концентрації реагуючих речовин? Сформулюйте закон діючих ма</w:t>
      </w:r>
      <w:r w:rsidR="00B46327">
        <w:t xml:space="preserve">с, правило </w:t>
      </w:r>
      <w:proofErr w:type="spellStart"/>
      <w:r w:rsidR="00B46327">
        <w:t>Вант-Гоффа</w:t>
      </w:r>
      <w:proofErr w:type="spellEnd"/>
      <w:r w:rsidR="00B46327">
        <w:t>.</w:t>
      </w:r>
    </w:p>
    <w:p w:rsidR="00F65CD4" w:rsidRDefault="00F65CD4" w:rsidP="00373915">
      <w:pPr>
        <w:pStyle w:val="a9"/>
        <w:numPr>
          <w:ilvl w:val="0"/>
          <w:numId w:val="48"/>
        </w:numPr>
      </w:pPr>
      <w:r w:rsidRPr="004A0210">
        <w:t>Укажіть</w:t>
      </w:r>
      <w:r>
        <w:t xml:space="preserve"> гомогенну систему і напишіть для неї вираз швидкості прямої реакції:</w:t>
      </w:r>
    </w:p>
    <w:p w:rsidR="00F65CD4" w:rsidRDefault="00AD5B84" w:rsidP="00F65CD4">
      <w:pPr>
        <w:pStyle w:val="a9"/>
        <w:ind w:left="360" w:firstLine="1440"/>
      </w:pPr>
      <w:r>
        <w:pict>
          <v:line id="_x0000_s1397" style="position:absolute;left:0;text-align:left;z-index:251865088" from="149pt,5.85pt" to="167pt,5.85pt">
            <v:stroke endarrow="block"/>
          </v:line>
        </w:pict>
      </w:r>
      <w:r>
        <w:pict>
          <v:line id="_x0000_s1398" style="position:absolute;left:0;text-align:left;flip:x;z-index:251866112" from="146pt,10.85pt" to="164pt,10.85pt">
            <v:stroke endarrow="block"/>
          </v:line>
        </w:pict>
      </w:r>
      <w:r w:rsidR="00F65CD4">
        <w:t>а) С + О</w:t>
      </w:r>
      <w:r w:rsidR="00F65CD4">
        <w:rPr>
          <w:vertAlign w:val="subscript"/>
        </w:rPr>
        <w:t>2</w:t>
      </w:r>
      <w:r w:rsidR="00F65CD4">
        <w:t xml:space="preserve">        СО</w:t>
      </w:r>
      <w:r w:rsidR="00F65CD4">
        <w:rPr>
          <w:vertAlign w:val="subscript"/>
        </w:rPr>
        <w:t>2</w:t>
      </w:r>
      <w:r w:rsidR="00F65CD4">
        <w:t>;</w:t>
      </w:r>
    </w:p>
    <w:p w:rsidR="00F65CD4" w:rsidRDefault="00AD5B84" w:rsidP="00F65CD4">
      <w:pPr>
        <w:pStyle w:val="a9"/>
        <w:ind w:left="360" w:firstLine="1440"/>
      </w:pPr>
      <w:r>
        <w:pict>
          <v:line id="_x0000_s1399" style="position:absolute;left:0;text-align:left;flip:x;z-index:251867136" from="162pt,9.75pt" to="181pt,9.75pt">
            <v:stroke endarrow="block"/>
          </v:line>
        </w:pict>
      </w:r>
      <w:r>
        <w:pict>
          <v:line id="_x0000_s1400" style="position:absolute;left:0;text-align:left;z-index:251868160" from="166pt,4.75pt" to="184pt,4.75pt">
            <v:stroke endarrow="block"/>
          </v:line>
        </w:pict>
      </w:r>
      <w:r w:rsidR="00F65CD4">
        <w:t>б) 2СО + О</w:t>
      </w:r>
      <w:r w:rsidR="00F65CD4">
        <w:rPr>
          <w:vertAlign w:val="subscript"/>
        </w:rPr>
        <w:t>2</w:t>
      </w:r>
      <w:r w:rsidR="00F65CD4">
        <w:t xml:space="preserve">        2СО</w:t>
      </w:r>
      <w:r w:rsidR="00F65CD4">
        <w:rPr>
          <w:vertAlign w:val="subscript"/>
        </w:rPr>
        <w:t>2</w:t>
      </w:r>
      <w:r w:rsidR="00F65CD4">
        <w:t>.</w:t>
      </w:r>
    </w:p>
    <w:p w:rsidR="00F65CD4" w:rsidRDefault="00F65CD4" w:rsidP="00373915">
      <w:pPr>
        <w:pStyle w:val="a9"/>
        <w:numPr>
          <w:ilvl w:val="0"/>
          <w:numId w:val="48"/>
        </w:numPr>
      </w:pPr>
      <w:r w:rsidRPr="00E60C9D">
        <w:t>Який стан</w:t>
      </w:r>
      <w:r>
        <w:t xml:space="preserve"> системи називається хімічною рівновагою? Наведіть приклади оборотних і необоротних реакцій.</w:t>
      </w:r>
    </w:p>
    <w:p w:rsidR="00F65CD4" w:rsidRDefault="00F65CD4" w:rsidP="00373915">
      <w:pPr>
        <w:pStyle w:val="a9"/>
        <w:numPr>
          <w:ilvl w:val="0"/>
          <w:numId w:val="48"/>
        </w:numPr>
      </w:pPr>
      <w:r w:rsidRPr="00E60C9D">
        <w:t>Як формулюється</w:t>
      </w:r>
      <w:r>
        <w:t xml:space="preserve"> принцип </w:t>
      </w:r>
      <w:proofErr w:type="spellStart"/>
      <w:r>
        <w:t>Ле-Шательє</w:t>
      </w:r>
      <w:proofErr w:type="spellEnd"/>
      <w:r>
        <w:t>?</w:t>
      </w:r>
      <w:r w:rsidR="005A5C75">
        <w:t xml:space="preserve"> </w:t>
      </w:r>
      <w:r w:rsidRPr="005A5C75">
        <w:t>Які чинники</w:t>
      </w:r>
      <w:r>
        <w:t xml:space="preserve"> впливають на стан хімічної рівноваги?</w:t>
      </w:r>
    </w:p>
    <w:p w:rsidR="00F65CD4" w:rsidRDefault="00AD5B84" w:rsidP="00373915">
      <w:pPr>
        <w:pStyle w:val="a9"/>
        <w:numPr>
          <w:ilvl w:val="0"/>
          <w:numId w:val="48"/>
        </w:numPr>
      </w:pPr>
      <w:r>
        <w:lastRenderedPageBreak/>
        <w:pict>
          <v:line id="_x0000_s1402" style="position:absolute;left:0;text-align:left;z-index:251870208" from="372.6pt,14.05pt" to="399.6pt,14.05pt">
            <v:stroke startarrow="block"/>
          </v:line>
        </w:pict>
      </w:r>
      <w:r>
        <w:pict>
          <v:line id="_x0000_s1401" style="position:absolute;left:0;text-align:left;z-index:251869184" from="372.6pt,5.05pt" to="399.6pt,5.05pt">
            <v:stroke endarrow="block"/>
          </v:line>
        </w:pict>
      </w:r>
      <w:r w:rsidR="00F65CD4" w:rsidRPr="00305E05">
        <w:t>Як зміститься</w:t>
      </w:r>
      <w:r w:rsidR="00F65CD4">
        <w:t xml:space="preserve"> хімічна рівновага реакції  3</w:t>
      </w:r>
      <w:r w:rsidR="00F65CD4">
        <w:rPr>
          <w:lang w:val="en-US"/>
        </w:rPr>
        <w:t>Fe</w:t>
      </w:r>
      <w:r w:rsidR="00F65CD4">
        <w:t xml:space="preserve"> + 4</w:t>
      </w:r>
      <w:r w:rsidR="00F65CD4">
        <w:rPr>
          <w:lang w:val="en-US"/>
        </w:rPr>
        <w:t>H</w:t>
      </w:r>
      <w:r w:rsidR="00F65CD4">
        <w:rPr>
          <w:vertAlign w:val="subscript"/>
        </w:rPr>
        <w:t>2</w:t>
      </w:r>
      <w:r w:rsidR="00F65CD4">
        <w:rPr>
          <w:lang w:val="en-US"/>
        </w:rPr>
        <w:t>O</w:t>
      </w:r>
      <w:r w:rsidR="00F65CD4">
        <w:t xml:space="preserve">         </w:t>
      </w:r>
      <w:r w:rsidR="00F65CD4">
        <w:rPr>
          <w:lang w:val="en-US"/>
        </w:rPr>
        <w:t>Fe</w:t>
      </w:r>
      <w:r w:rsidR="00F65CD4">
        <w:rPr>
          <w:vertAlign w:val="subscript"/>
        </w:rPr>
        <w:t>3</w:t>
      </w:r>
      <w:r w:rsidR="00F65CD4">
        <w:rPr>
          <w:lang w:val="en-US"/>
        </w:rPr>
        <w:t>O</w:t>
      </w:r>
      <w:r w:rsidR="00F65CD4">
        <w:rPr>
          <w:vertAlign w:val="subscript"/>
        </w:rPr>
        <w:t>4</w:t>
      </w:r>
      <w:r w:rsidR="00F65CD4">
        <w:t xml:space="preserve"> + 4</w:t>
      </w:r>
      <w:r w:rsidR="00F65CD4">
        <w:rPr>
          <w:lang w:val="en-US"/>
        </w:rPr>
        <w:t>H</w:t>
      </w:r>
      <w:r w:rsidR="00F65CD4">
        <w:rPr>
          <w:vertAlign w:val="subscript"/>
        </w:rPr>
        <w:t>2</w:t>
      </w:r>
      <w:r w:rsidR="00F65CD4">
        <w:t xml:space="preserve"> внаслідок збільшення концентрації водню, збільшення концентрації водяної пари?</w:t>
      </w:r>
    </w:p>
    <w:p w:rsidR="00F65CD4" w:rsidRDefault="00AD5B84" w:rsidP="00373915">
      <w:pPr>
        <w:pStyle w:val="a9"/>
        <w:numPr>
          <w:ilvl w:val="0"/>
          <w:numId w:val="48"/>
        </w:numPr>
      </w:pPr>
      <w:r>
        <w:pict>
          <v:line id="_x0000_s1404" style="position:absolute;left:0;text-align:left;z-index:251872256" from="320.25pt,12.45pt" to="347.25pt,12.45pt">
            <v:stroke startarrow="block"/>
          </v:line>
        </w:pict>
      </w:r>
      <w:r>
        <w:pict>
          <v:line id="_x0000_s1403" style="position:absolute;left:0;text-align:left;z-index:251871232" from="322.5pt,4.95pt" to="349.5pt,4.95pt">
            <v:stroke endarrow="block"/>
          </v:line>
        </w:pict>
      </w:r>
      <w:r w:rsidR="00F65CD4" w:rsidRPr="0060073D">
        <w:t>Як зміниться</w:t>
      </w:r>
      <w:r w:rsidR="00F65CD4">
        <w:t xml:space="preserve"> рівновага реакції 2</w:t>
      </w:r>
      <w:r w:rsidR="00F65CD4">
        <w:rPr>
          <w:lang w:val="en-US"/>
        </w:rPr>
        <w:t>SO</w:t>
      </w:r>
      <w:r w:rsidR="00F65CD4">
        <w:rPr>
          <w:vertAlign w:val="subscript"/>
          <w:lang w:val="ru-RU"/>
        </w:rPr>
        <w:t>2 (</w:t>
      </w:r>
      <w:r w:rsidR="00F65CD4">
        <w:rPr>
          <w:vertAlign w:val="subscript"/>
        </w:rPr>
        <w:t>г</w:t>
      </w:r>
      <w:r w:rsidR="00F65CD4">
        <w:rPr>
          <w:vertAlign w:val="subscript"/>
          <w:lang w:val="ru-RU"/>
        </w:rPr>
        <w:t>)</w:t>
      </w:r>
      <w:r w:rsidR="00F65CD4">
        <w:rPr>
          <w:lang w:val="ru-RU"/>
        </w:rPr>
        <w:t xml:space="preserve"> + </w:t>
      </w:r>
      <w:r w:rsidR="00F65CD4">
        <w:rPr>
          <w:lang w:val="en-US"/>
        </w:rPr>
        <w:t>O</w:t>
      </w:r>
      <w:r w:rsidR="00F65CD4">
        <w:rPr>
          <w:vertAlign w:val="subscript"/>
          <w:lang w:val="ru-RU"/>
        </w:rPr>
        <w:t>2 (</w:t>
      </w:r>
      <w:r w:rsidR="00F65CD4">
        <w:rPr>
          <w:vertAlign w:val="subscript"/>
        </w:rPr>
        <w:t>г</w:t>
      </w:r>
      <w:r w:rsidR="00F65CD4">
        <w:rPr>
          <w:vertAlign w:val="subscript"/>
          <w:lang w:val="ru-RU"/>
        </w:rPr>
        <w:t xml:space="preserve">)    </w:t>
      </w:r>
      <w:r w:rsidR="00F65CD4">
        <w:rPr>
          <w:lang w:val="ru-RU"/>
        </w:rPr>
        <w:t xml:space="preserve">          2</w:t>
      </w:r>
      <w:r w:rsidR="00F65CD4">
        <w:rPr>
          <w:lang w:val="en-US"/>
        </w:rPr>
        <w:t>SO</w:t>
      </w:r>
      <w:r w:rsidR="00F65CD4">
        <w:rPr>
          <w:vertAlign w:val="subscript"/>
          <w:lang w:val="ru-RU"/>
        </w:rPr>
        <w:t>3</w:t>
      </w:r>
      <w:r w:rsidR="00F65CD4">
        <w:rPr>
          <w:lang w:val="ru-RU"/>
        </w:rPr>
        <w:t xml:space="preserve">, </w:t>
      </w:r>
      <w:r w:rsidR="00F65CD4">
        <w:t xml:space="preserve">якщо збільшити концентрацію </w:t>
      </w:r>
      <w:r w:rsidR="00F65CD4">
        <w:rPr>
          <w:lang w:val="en-US"/>
        </w:rPr>
        <w:t>SO</w:t>
      </w:r>
      <w:r w:rsidR="00F65CD4">
        <w:rPr>
          <w:vertAlign w:val="subscript"/>
          <w:lang w:val="en-US"/>
        </w:rPr>
        <w:t>2</w:t>
      </w:r>
      <w:r w:rsidR="00F65CD4">
        <w:t xml:space="preserve"> в 4 рази, а концентрацію кисню – у 3 рази?</w:t>
      </w:r>
    </w:p>
    <w:p w:rsidR="00F65CD4" w:rsidRDefault="00F65CD4" w:rsidP="00373915">
      <w:pPr>
        <w:pStyle w:val="a9"/>
        <w:numPr>
          <w:ilvl w:val="0"/>
          <w:numId w:val="48"/>
        </w:numPr>
      </w:pPr>
      <w:r w:rsidRPr="0060073D">
        <w:t>Чому</w:t>
      </w:r>
      <w:r>
        <w:t xml:space="preserve"> для зміщення хімічної рівноваги не використовують каталізатори?</w:t>
      </w:r>
    </w:p>
    <w:p w:rsidR="00F65CD4" w:rsidRDefault="00F65CD4" w:rsidP="00373915">
      <w:pPr>
        <w:pStyle w:val="a9"/>
        <w:numPr>
          <w:ilvl w:val="0"/>
          <w:numId w:val="48"/>
        </w:numPr>
      </w:pPr>
      <w:r w:rsidRPr="0060073D">
        <w:t>Яке значення</w:t>
      </w:r>
      <w:r>
        <w:t xml:space="preserve"> принципу </w:t>
      </w:r>
      <w:proofErr w:type="spellStart"/>
      <w:r>
        <w:t>Ле-Шательє</w:t>
      </w:r>
      <w:proofErr w:type="spellEnd"/>
      <w:r>
        <w:t xml:space="preserve"> у біохімічних та технологічних процесах?</w:t>
      </w:r>
    </w:p>
    <w:p w:rsidR="00F65CD4" w:rsidRDefault="00F65CD4" w:rsidP="00FE0147">
      <w:pPr>
        <w:spacing w:after="0" w:line="240" w:lineRule="auto"/>
        <w:jc w:val="center"/>
        <w:rPr>
          <w:rFonts w:ascii="Times New Roman" w:eastAsia="Times New Roman" w:hAnsi="Times New Roman" w:cs="Times New Roman"/>
          <w:b/>
          <w:sz w:val="32"/>
          <w:szCs w:val="32"/>
          <w:lang w:val="uk-UA" w:eastAsia="ru-RU"/>
        </w:rPr>
      </w:pPr>
    </w:p>
    <w:p w:rsidR="00FE0147" w:rsidRPr="002E3F82" w:rsidRDefault="006334EC" w:rsidP="00FE0147">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Лекція №</w:t>
      </w:r>
      <w:r w:rsidR="00FE0147" w:rsidRPr="002E3F82">
        <w:rPr>
          <w:rFonts w:ascii="Times New Roman" w:eastAsia="Times New Roman" w:hAnsi="Times New Roman" w:cs="Times New Roman"/>
          <w:b/>
          <w:sz w:val="32"/>
          <w:szCs w:val="32"/>
          <w:lang w:val="uk-UA" w:eastAsia="ru-RU"/>
        </w:rPr>
        <w:t>3</w:t>
      </w:r>
    </w:p>
    <w:p w:rsidR="00FE0147" w:rsidRPr="00FE0147" w:rsidRDefault="006334EC" w:rsidP="00FE014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w:t>
      </w:r>
      <w:r w:rsidR="00FE0147" w:rsidRPr="00FE0147">
        <w:rPr>
          <w:rFonts w:ascii="Times New Roman" w:eastAsia="Times New Roman" w:hAnsi="Times New Roman" w:cs="Times New Roman"/>
          <w:b/>
          <w:sz w:val="28"/>
          <w:szCs w:val="28"/>
          <w:lang w:val="uk-UA" w:eastAsia="ru-RU"/>
        </w:rPr>
        <w:t xml:space="preserve"> Фазові рівноваги. Розчини. </w:t>
      </w:r>
    </w:p>
    <w:p w:rsidR="00FE0147" w:rsidRPr="00FE0147" w:rsidRDefault="00FE0147" w:rsidP="00FE0147">
      <w:pPr>
        <w:spacing w:after="0" w:line="240" w:lineRule="auto"/>
        <w:jc w:val="center"/>
        <w:rPr>
          <w:rFonts w:ascii="Times New Roman" w:eastAsia="Times New Roman" w:hAnsi="Times New Roman" w:cs="Times New Roman"/>
          <w:b/>
          <w:sz w:val="28"/>
          <w:szCs w:val="28"/>
          <w:lang w:val="uk-UA" w:eastAsia="ru-RU"/>
        </w:rPr>
      </w:pPr>
      <w:r w:rsidRPr="00FE0147">
        <w:rPr>
          <w:rFonts w:ascii="Times New Roman" w:eastAsia="Times New Roman" w:hAnsi="Times New Roman" w:cs="Times New Roman"/>
          <w:b/>
          <w:sz w:val="28"/>
          <w:szCs w:val="28"/>
          <w:lang w:val="uk-UA" w:eastAsia="ru-RU"/>
        </w:rPr>
        <w:t>Властивості розчинів електролітів та неелектролітів.</w:t>
      </w:r>
    </w:p>
    <w:p w:rsidR="00FE0147" w:rsidRPr="00FE0147" w:rsidRDefault="00FE0147" w:rsidP="00FE0147">
      <w:pPr>
        <w:spacing w:after="0" w:line="240" w:lineRule="auto"/>
        <w:jc w:val="center"/>
        <w:rPr>
          <w:rFonts w:ascii="Times New Roman" w:eastAsia="Times New Roman" w:hAnsi="Times New Roman" w:cs="Times New Roman"/>
          <w:b/>
          <w:sz w:val="28"/>
          <w:szCs w:val="28"/>
          <w:lang w:val="uk-UA" w:eastAsia="ru-RU"/>
        </w:rPr>
      </w:pPr>
    </w:p>
    <w:p w:rsidR="00FE0147" w:rsidRPr="00FE0147" w:rsidRDefault="00666250" w:rsidP="0066625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FE0147" w:rsidRPr="00FE0147" w:rsidRDefault="00FE0147" w:rsidP="00FE0147">
      <w:pPr>
        <w:numPr>
          <w:ilvl w:val="0"/>
          <w:numId w:val="14"/>
        </w:numPr>
        <w:spacing w:after="0" w:line="240" w:lineRule="auto"/>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sz w:val="28"/>
          <w:szCs w:val="28"/>
          <w:lang w:val="uk-UA" w:eastAsia="ru-RU"/>
        </w:rPr>
        <w:t>Гомогенні та гетерогенні системи. Поняття про фазові переходи, фазову рівновагу.</w:t>
      </w:r>
    </w:p>
    <w:p w:rsidR="00FE0147" w:rsidRPr="00FE0147" w:rsidRDefault="00FE0147" w:rsidP="00FE0147">
      <w:pPr>
        <w:numPr>
          <w:ilvl w:val="0"/>
          <w:numId w:val="14"/>
        </w:numPr>
        <w:spacing w:after="0" w:line="240" w:lineRule="auto"/>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sz w:val="28"/>
          <w:szCs w:val="28"/>
          <w:lang w:val="uk-UA" w:eastAsia="ru-RU"/>
        </w:rPr>
        <w:t>Загальна характеристика розчинів. Значення розчинів у житті та практичній діяльності людини. Способи вираження концентрації розчинів.</w:t>
      </w:r>
    </w:p>
    <w:p w:rsidR="00FE0147" w:rsidRPr="00FE0147" w:rsidRDefault="00FE0147" w:rsidP="00FE0147">
      <w:pPr>
        <w:numPr>
          <w:ilvl w:val="0"/>
          <w:numId w:val="14"/>
        </w:numPr>
        <w:spacing w:after="0" w:line="240" w:lineRule="auto"/>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sz w:val="28"/>
          <w:szCs w:val="28"/>
          <w:lang w:val="uk-UA" w:eastAsia="ru-RU"/>
        </w:rPr>
        <w:t xml:space="preserve">Властивості розчинів неелектролітів. Закони </w:t>
      </w:r>
      <w:proofErr w:type="spellStart"/>
      <w:r w:rsidRPr="00FE0147">
        <w:rPr>
          <w:rFonts w:ascii="Times New Roman" w:eastAsia="Times New Roman" w:hAnsi="Times New Roman" w:cs="Times New Roman"/>
          <w:sz w:val="28"/>
          <w:szCs w:val="28"/>
          <w:lang w:val="uk-UA" w:eastAsia="ru-RU"/>
        </w:rPr>
        <w:t>Рауля</w:t>
      </w:r>
      <w:proofErr w:type="spellEnd"/>
      <w:r w:rsidRPr="00FE0147">
        <w:rPr>
          <w:rFonts w:ascii="Times New Roman" w:eastAsia="Times New Roman" w:hAnsi="Times New Roman" w:cs="Times New Roman"/>
          <w:sz w:val="28"/>
          <w:szCs w:val="28"/>
          <w:lang w:val="uk-UA" w:eastAsia="ru-RU"/>
        </w:rPr>
        <w:t xml:space="preserve">. </w:t>
      </w:r>
      <w:proofErr w:type="spellStart"/>
      <w:r w:rsidRPr="00FE0147">
        <w:rPr>
          <w:rFonts w:ascii="Times New Roman" w:eastAsia="Times New Roman" w:hAnsi="Times New Roman" w:cs="Times New Roman"/>
          <w:sz w:val="28"/>
          <w:szCs w:val="28"/>
          <w:lang w:val="uk-UA" w:eastAsia="ru-RU"/>
        </w:rPr>
        <w:t>Кріогідратні</w:t>
      </w:r>
      <w:proofErr w:type="spellEnd"/>
      <w:r w:rsidRPr="00FE0147">
        <w:rPr>
          <w:rFonts w:ascii="Times New Roman" w:eastAsia="Times New Roman" w:hAnsi="Times New Roman" w:cs="Times New Roman"/>
          <w:sz w:val="28"/>
          <w:szCs w:val="28"/>
          <w:lang w:val="uk-UA" w:eastAsia="ru-RU"/>
        </w:rPr>
        <w:t xml:space="preserve"> системи, антифризи, їх застосування.</w:t>
      </w:r>
    </w:p>
    <w:p w:rsidR="00FE0147" w:rsidRPr="00FE0147" w:rsidRDefault="00FE0147" w:rsidP="00FE0147">
      <w:pPr>
        <w:numPr>
          <w:ilvl w:val="0"/>
          <w:numId w:val="14"/>
        </w:numPr>
        <w:spacing w:after="0" w:line="240" w:lineRule="auto"/>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sz w:val="28"/>
          <w:szCs w:val="28"/>
          <w:lang w:val="uk-UA" w:eastAsia="ru-RU"/>
        </w:rPr>
        <w:t xml:space="preserve">Властивості розчинів електролітів. Електролітична дисоціація води та її </w:t>
      </w:r>
      <w:proofErr w:type="spellStart"/>
      <w:r w:rsidRPr="00FE0147">
        <w:rPr>
          <w:rFonts w:ascii="Times New Roman" w:eastAsia="Times New Roman" w:hAnsi="Times New Roman" w:cs="Times New Roman"/>
          <w:sz w:val="28"/>
          <w:szCs w:val="28"/>
          <w:lang w:val="uk-UA" w:eastAsia="ru-RU"/>
        </w:rPr>
        <w:t>йонний</w:t>
      </w:r>
      <w:proofErr w:type="spellEnd"/>
      <w:r w:rsidRPr="00FE0147">
        <w:rPr>
          <w:rFonts w:ascii="Times New Roman" w:eastAsia="Times New Roman" w:hAnsi="Times New Roman" w:cs="Times New Roman"/>
          <w:sz w:val="28"/>
          <w:szCs w:val="28"/>
          <w:lang w:val="uk-UA" w:eastAsia="ru-RU"/>
        </w:rPr>
        <w:t xml:space="preserve"> добуток. Вплив </w:t>
      </w:r>
      <w:proofErr w:type="spellStart"/>
      <w:r w:rsidRPr="00FE0147">
        <w:rPr>
          <w:rFonts w:ascii="Times New Roman" w:eastAsia="Times New Roman" w:hAnsi="Times New Roman" w:cs="Times New Roman"/>
          <w:sz w:val="28"/>
          <w:szCs w:val="28"/>
          <w:lang w:val="uk-UA" w:eastAsia="ru-RU"/>
        </w:rPr>
        <w:t>рН</w:t>
      </w:r>
      <w:proofErr w:type="spellEnd"/>
      <w:r w:rsidRPr="00FE0147">
        <w:rPr>
          <w:rFonts w:ascii="Times New Roman" w:eastAsia="Times New Roman" w:hAnsi="Times New Roman" w:cs="Times New Roman"/>
          <w:sz w:val="28"/>
          <w:szCs w:val="28"/>
          <w:lang w:val="uk-UA" w:eastAsia="ru-RU"/>
        </w:rPr>
        <w:t xml:space="preserve"> – середовища на протікання біохімічних і технологічних процесів.</w:t>
      </w:r>
    </w:p>
    <w:p w:rsidR="00E720BF" w:rsidRDefault="00FE0147" w:rsidP="00FE0147">
      <w:pPr>
        <w:numPr>
          <w:ilvl w:val="0"/>
          <w:numId w:val="14"/>
        </w:numPr>
        <w:spacing w:after="0" w:line="240" w:lineRule="auto"/>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sz w:val="28"/>
          <w:szCs w:val="28"/>
          <w:lang w:val="uk-UA" w:eastAsia="ru-RU"/>
        </w:rPr>
        <w:t>Буферні розчини, їх значення і використання у харчовій промисловості, для аналізу харчових продуктів.</w:t>
      </w:r>
      <w:r w:rsidR="008A5872">
        <w:rPr>
          <w:rFonts w:ascii="Times New Roman" w:eastAsia="Times New Roman" w:hAnsi="Times New Roman" w:cs="Times New Roman"/>
          <w:sz w:val="28"/>
          <w:szCs w:val="28"/>
          <w:lang w:val="uk-UA" w:eastAsia="ru-RU"/>
        </w:rPr>
        <w:t xml:space="preserve"> </w:t>
      </w:r>
    </w:p>
    <w:p w:rsidR="00E720BF" w:rsidRDefault="00E720BF" w:rsidP="00E720BF">
      <w:pPr>
        <w:spacing w:after="0" w:line="240" w:lineRule="auto"/>
        <w:ind w:left="780"/>
        <w:jc w:val="both"/>
        <w:rPr>
          <w:rFonts w:ascii="Times New Roman" w:eastAsia="Times New Roman" w:hAnsi="Times New Roman" w:cs="Times New Roman"/>
          <w:sz w:val="28"/>
          <w:szCs w:val="28"/>
          <w:lang w:val="uk-UA" w:eastAsia="ru-RU"/>
        </w:rPr>
      </w:pPr>
    </w:p>
    <w:p w:rsidR="00487615" w:rsidRPr="00D83BFF" w:rsidRDefault="008A5872" w:rsidP="00D83BFF">
      <w:pPr>
        <w:spacing w:after="0" w:line="240" w:lineRule="auto"/>
        <w:ind w:left="780"/>
        <w:jc w:val="both"/>
        <w:rPr>
          <w:rFonts w:ascii="Times New Roman" w:eastAsia="Times New Roman" w:hAnsi="Times New Roman" w:cs="Times New Roman"/>
          <w:b/>
          <w:sz w:val="28"/>
          <w:szCs w:val="28"/>
          <w:lang w:val="uk-UA" w:eastAsia="ru-RU"/>
        </w:rPr>
      </w:pPr>
      <w:r w:rsidRPr="00E720BF">
        <w:rPr>
          <w:rFonts w:ascii="Times New Roman" w:eastAsia="Times New Roman" w:hAnsi="Times New Roman" w:cs="Times New Roman"/>
          <w:b/>
          <w:sz w:val="28"/>
          <w:szCs w:val="28"/>
          <w:lang w:val="uk-UA" w:eastAsia="ru-RU"/>
        </w:rPr>
        <w:t>Література:</w:t>
      </w:r>
    </w:p>
    <w:p w:rsidR="00487615" w:rsidRPr="00EF2257" w:rsidRDefault="00487615" w:rsidP="00487615">
      <w:pPr>
        <w:pStyle w:val="a3"/>
        <w:numPr>
          <w:ilvl w:val="0"/>
          <w:numId w:val="20"/>
        </w:numPr>
        <w:tabs>
          <w:tab w:val="left" w:pos="0"/>
          <w:tab w:val="left" w:pos="540"/>
        </w:tabs>
        <w:spacing w:after="0" w:line="240" w:lineRule="auto"/>
        <w:rPr>
          <w:rFonts w:ascii="Times New Roman" w:eastAsia="Times New Roman" w:hAnsi="Times New Roman" w:cs="Times New Roman"/>
          <w:sz w:val="28"/>
          <w:szCs w:val="28"/>
          <w:lang w:val="uk-UA" w:eastAsia="ru-RU"/>
        </w:rPr>
      </w:pPr>
      <w:proofErr w:type="spellStart"/>
      <w:r w:rsidRPr="00EF2257">
        <w:rPr>
          <w:rFonts w:ascii="Times New Roman" w:eastAsia="Times New Roman" w:hAnsi="Times New Roman" w:cs="Times New Roman"/>
          <w:sz w:val="28"/>
          <w:szCs w:val="28"/>
          <w:lang w:val="uk-UA" w:eastAsia="ru-RU"/>
        </w:rPr>
        <w:t>Слободнюк</w:t>
      </w:r>
      <w:proofErr w:type="spellEnd"/>
      <w:r w:rsidR="00906EE3" w:rsidRPr="00EF2257">
        <w:rPr>
          <w:rFonts w:ascii="Times New Roman" w:eastAsia="Times New Roman" w:hAnsi="Times New Roman" w:cs="Times New Roman"/>
          <w:sz w:val="28"/>
          <w:szCs w:val="28"/>
          <w:lang w:val="uk-UA" w:eastAsia="ru-RU"/>
        </w:rPr>
        <w:t xml:space="preserve"> Р.Є.</w:t>
      </w:r>
      <w:r w:rsidRPr="00EF2257">
        <w:rPr>
          <w:rFonts w:ascii="Times New Roman" w:eastAsia="Times New Roman" w:hAnsi="Times New Roman" w:cs="Times New Roman"/>
          <w:sz w:val="28"/>
          <w:szCs w:val="28"/>
          <w:lang w:val="uk-UA" w:eastAsia="ru-RU"/>
        </w:rPr>
        <w:t xml:space="preserve"> Фізична і колоїдна хімія. Львів. “</w:t>
      </w:r>
      <w:proofErr w:type="spellStart"/>
      <w:r w:rsidRPr="00EF2257">
        <w:rPr>
          <w:rFonts w:ascii="Times New Roman" w:eastAsia="Times New Roman" w:hAnsi="Times New Roman" w:cs="Times New Roman"/>
          <w:sz w:val="28"/>
          <w:szCs w:val="28"/>
          <w:lang w:val="uk-UA" w:eastAsia="ru-RU"/>
        </w:rPr>
        <w:t>Компакт-ЛВ</w:t>
      </w:r>
      <w:proofErr w:type="spellEnd"/>
      <w:r w:rsidRPr="00EF2257">
        <w:rPr>
          <w:rFonts w:ascii="Times New Roman" w:eastAsia="Times New Roman" w:hAnsi="Times New Roman" w:cs="Times New Roman"/>
          <w:sz w:val="28"/>
          <w:szCs w:val="28"/>
          <w:lang w:val="uk-UA" w:eastAsia="ru-RU"/>
        </w:rPr>
        <w:t>”, ст.99-173.</w:t>
      </w:r>
    </w:p>
    <w:p w:rsidR="00487615" w:rsidRPr="00EF2257" w:rsidRDefault="00487615" w:rsidP="00487615">
      <w:pPr>
        <w:pStyle w:val="a3"/>
        <w:numPr>
          <w:ilvl w:val="0"/>
          <w:numId w:val="20"/>
        </w:numPr>
        <w:tabs>
          <w:tab w:val="left" w:pos="0"/>
          <w:tab w:val="left" w:pos="540"/>
        </w:tabs>
        <w:spacing w:after="0" w:line="240" w:lineRule="auto"/>
        <w:rPr>
          <w:rFonts w:ascii="Times New Roman" w:eastAsia="Times New Roman" w:hAnsi="Times New Roman" w:cs="Times New Roman"/>
          <w:sz w:val="28"/>
          <w:szCs w:val="28"/>
          <w:lang w:val="uk-UA" w:eastAsia="ru-RU"/>
        </w:rPr>
      </w:pPr>
      <w:proofErr w:type="spellStart"/>
      <w:r w:rsidRPr="00EF2257">
        <w:rPr>
          <w:rFonts w:ascii="Times New Roman" w:eastAsia="Times New Roman" w:hAnsi="Times New Roman" w:cs="Times New Roman"/>
          <w:sz w:val="28"/>
          <w:szCs w:val="28"/>
          <w:lang w:val="uk-UA" w:eastAsia="ru-RU"/>
        </w:rPr>
        <w:t>Ліпатников</w:t>
      </w:r>
      <w:proofErr w:type="spellEnd"/>
      <w:r w:rsidR="00906EE3" w:rsidRPr="00EF2257">
        <w:rPr>
          <w:rFonts w:ascii="Times New Roman" w:eastAsia="Times New Roman" w:hAnsi="Times New Roman" w:cs="Times New Roman"/>
          <w:sz w:val="28"/>
          <w:szCs w:val="28"/>
          <w:lang w:val="uk-UA" w:eastAsia="ru-RU"/>
        </w:rPr>
        <w:t xml:space="preserve"> В.Е.</w:t>
      </w:r>
      <w:r w:rsidRPr="00EF2257">
        <w:rPr>
          <w:rFonts w:ascii="Times New Roman" w:eastAsia="Times New Roman" w:hAnsi="Times New Roman" w:cs="Times New Roman"/>
          <w:sz w:val="28"/>
          <w:szCs w:val="28"/>
          <w:lang w:val="uk-UA" w:eastAsia="ru-RU"/>
        </w:rPr>
        <w:t xml:space="preserve">, </w:t>
      </w:r>
      <w:proofErr w:type="spellStart"/>
      <w:r w:rsidRPr="00EF2257">
        <w:rPr>
          <w:rFonts w:ascii="Times New Roman" w:eastAsia="Times New Roman" w:hAnsi="Times New Roman" w:cs="Times New Roman"/>
          <w:sz w:val="28"/>
          <w:szCs w:val="28"/>
          <w:lang w:val="uk-UA" w:eastAsia="ru-RU"/>
        </w:rPr>
        <w:t>Казаков</w:t>
      </w:r>
      <w:proofErr w:type="spellEnd"/>
      <w:r w:rsidR="00906EE3" w:rsidRPr="00EF2257">
        <w:rPr>
          <w:rFonts w:ascii="Times New Roman" w:eastAsia="Times New Roman" w:hAnsi="Times New Roman" w:cs="Times New Roman"/>
          <w:sz w:val="28"/>
          <w:szCs w:val="28"/>
          <w:lang w:val="uk-UA" w:eastAsia="ru-RU"/>
        </w:rPr>
        <w:t xml:space="preserve"> К.М.</w:t>
      </w:r>
      <w:r w:rsidRPr="00EF2257">
        <w:rPr>
          <w:rFonts w:ascii="Times New Roman" w:eastAsia="Times New Roman" w:hAnsi="Times New Roman" w:cs="Times New Roman"/>
          <w:sz w:val="28"/>
          <w:szCs w:val="28"/>
          <w:lang w:val="uk-UA" w:eastAsia="ru-RU"/>
        </w:rPr>
        <w:t>. Фізична і колоїдна хімія. Київ. “Вища школа”,1983, ст.76-100.</w:t>
      </w:r>
    </w:p>
    <w:p w:rsidR="00026AC6" w:rsidRPr="00EF2257" w:rsidRDefault="00487615" w:rsidP="00026AC6">
      <w:pPr>
        <w:tabs>
          <w:tab w:val="left" w:pos="540"/>
        </w:tabs>
        <w:spacing w:after="0" w:line="240" w:lineRule="auto"/>
        <w:ind w:left="720" w:hanging="720"/>
        <w:rPr>
          <w:rFonts w:ascii="Times New Roman" w:eastAsia="Times New Roman" w:hAnsi="Times New Roman" w:cs="Times New Roman"/>
          <w:sz w:val="28"/>
          <w:szCs w:val="28"/>
          <w:lang w:eastAsia="ru-RU"/>
        </w:rPr>
      </w:pPr>
      <w:r w:rsidRPr="00EF2257">
        <w:rPr>
          <w:rFonts w:ascii="Times New Roman" w:eastAsia="Times New Roman" w:hAnsi="Times New Roman" w:cs="Times New Roman"/>
          <w:sz w:val="28"/>
          <w:szCs w:val="28"/>
          <w:lang w:val="uk-UA" w:eastAsia="ru-RU"/>
        </w:rPr>
        <w:t xml:space="preserve">     </w:t>
      </w:r>
    </w:p>
    <w:p w:rsidR="00EB76EB" w:rsidRDefault="00EF2257" w:rsidP="00D858AB">
      <w:pPr>
        <w:shd w:val="clear" w:color="auto" w:fill="FFFFFF"/>
        <w:tabs>
          <w:tab w:val="left" w:pos="365"/>
        </w:tabs>
        <w:spacing w:before="14" w:after="0" w:line="226" w:lineRule="exact"/>
        <w:ind w:left="709" w:hanging="425"/>
        <w:rPr>
          <w:rFonts w:ascii="Times New Roman" w:eastAsia="Times New Roman" w:hAnsi="Times New Roman" w:cs="Times New Roman"/>
          <w:spacing w:val="-20"/>
          <w:sz w:val="28"/>
          <w:szCs w:val="24"/>
          <w:lang w:val="uk-UA" w:eastAsia="ru-RU"/>
        </w:rPr>
      </w:pPr>
      <w:r>
        <w:rPr>
          <w:rFonts w:ascii="Times New Roman" w:eastAsia="Times New Roman" w:hAnsi="Times New Roman" w:cs="Times New Roman"/>
          <w:b/>
          <w:sz w:val="28"/>
          <w:szCs w:val="24"/>
          <w:lang w:val="uk-UA" w:eastAsia="ru-RU"/>
        </w:rPr>
        <w:t xml:space="preserve">     </w:t>
      </w:r>
    </w:p>
    <w:p w:rsidR="00EB76EB" w:rsidRPr="0076623F" w:rsidRDefault="008639BF" w:rsidP="00D858AB">
      <w:pPr>
        <w:spacing w:after="0"/>
        <w:ind w:left="709" w:hanging="425"/>
        <w:rPr>
          <w:rFonts w:ascii="Times New Roman" w:hAnsi="Times New Roman" w:cs="Times New Roman"/>
          <w:sz w:val="28"/>
          <w:szCs w:val="28"/>
          <w:lang w:val="uk-UA"/>
        </w:rPr>
      </w:pPr>
      <w:r>
        <w:rPr>
          <w:rFonts w:ascii="Times New Roman" w:hAnsi="Times New Roman" w:cs="Times New Roman"/>
          <w:sz w:val="28"/>
          <w:szCs w:val="28"/>
          <w:lang w:val="uk-UA"/>
        </w:rPr>
        <w:t>3</w:t>
      </w:r>
      <w:r w:rsidR="00EB76EB">
        <w:rPr>
          <w:rFonts w:ascii="Times New Roman" w:hAnsi="Times New Roman" w:cs="Times New Roman"/>
          <w:sz w:val="28"/>
          <w:szCs w:val="28"/>
          <w:lang w:val="uk-UA"/>
        </w:rPr>
        <w:t>.</w:t>
      </w:r>
      <w:r w:rsidR="007006AE">
        <w:rPr>
          <w:rFonts w:ascii="Times New Roman" w:hAnsi="Times New Roman" w:cs="Times New Roman"/>
          <w:sz w:val="28"/>
          <w:szCs w:val="28"/>
          <w:lang w:val="uk-UA"/>
        </w:rPr>
        <w:t xml:space="preserve"> </w:t>
      </w:r>
      <w:proofErr w:type="spellStart"/>
      <w:r w:rsidR="00EB76EB">
        <w:rPr>
          <w:rFonts w:ascii="Times New Roman" w:hAnsi="Times New Roman" w:cs="Times New Roman"/>
          <w:sz w:val="28"/>
          <w:szCs w:val="28"/>
        </w:rPr>
        <w:t>Youalib</w:t>
      </w:r>
      <w:proofErr w:type="spellEnd"/>
      <w:r w:rsidR="00EB76EB" w:rsidRPr="0076623F">
        <w:rPr>
          <w:rFonts w:ascii="Times New Roman" w:hAnsi="Times New Roman" w:cs="Times New Roman"/>
          <w:sz w:val="28"/>
          <w:szCs w:val="28"/>
          <w:lang w:val="uk-UA"/>
        </w:rPr>
        <w:t>.</w:t>
      </w:r>
      <w:proofErr w:type="spellStart"/>
      <w:r w:rsidR="00EB76EB">
        <w:rPr>
          <w:rFonts w:ascii="Times New Roman" w:hAnsi="Times New Roman" w:cs="Times New Roman"/>
          <w:sz w:val="28"/>
          <w:szCs w:val="28"/>
        </w:rPr>
        <w:t>com</w:t>
      </w:r>
      <w:proofErr w:type="spellEnd"/>
      <w:r w:rsidR="00EB76EB" w:rsidRPr="0076623F">
        <w:rPr>
          <w:rFonts w:ascii="Times New Roman" w:hAnsi="Times New Roman" w:cs="Times New Roman"/>
          <w:sz w:val="28"/>
          <w:szCs w:val="28"/>
          <w:lang w:val="uk-UA"/>
        </w:rPr>
        <w:t>/ хі</w:t>
      </w:r>
      <w:proofErr w:type="gramStart"/>
      <w:r w:rsidR="00EB76EB" w:rsidRPr="0076623F">
        <w:rPr>
          <w:rFonts w:ascii="Times New Roman" w:hAnsi="Times New Roman" w:cs="Times New Roman"/>
          <w:sz w:val="28"/>
          <w:szCs w:val="28"/>
          <w:lang w:val="uk-UA"/>
        </w:rPr>
        <w:t>м</w:t>
      </w:r>
      <w:proofErr w:type="gramEnd"/>
      <w:r w:rsidR="00EB76EB" w:rsidRPr="0076623F">
        <w:rPr>
          <w:rFonts w:ascii="Times New Roman" w:hAnsi="Times New Roman" w:cs="Times New Roman"/>
          <w:sz w:val="28"/>
          <w:szCs w:val="28"/>
          <w:lang w:val="uk-UA"/>
        </w:rPr>
        <w:t xml:space="preserve">ія/ фізика/ органічна, фізична та колоїдна хімія. </w:t>
      </w:r>
    </w:p>
    <w:p w:rsidR="00EB76EB" w:rsidRDefault="008639BF" w:rsidP="00D858AB">
      <w:pPr>
        <w:spacing w:after="0"/>
        <w:ind w:left="709" w:hanging="425"/>
        <w:rPr>
          <w:rFonts w:ascii="Times New Roman" w:hAnsi="Times New Roman" w:cs="Times New Roman"/>
          <w:sz w:val="28"/>
          <w:szCs w:val="28"/>
          <w:lang w:val="uk-UA"/>
        </w:rPr>
      </w:pPr>
      <w:r>
        <w:rPr>
          <w:rFonts w:ascii="Times New Roman" w:hAnsi="Times New Roman" w:cs="Times New Roman"/>
          <w:sz w:val="28"/>
          <w:szCs w:val="28"/>
          <w:lang w:val="uk-UA"/>
        </w:rPr>
        <w:t>4</w:t>
      </w:r>
      <w:r w:rsidR="00EB76EB" w:rsidRPr="00BF4A69">
        <w:rPr>
          <w:rFonts w:ascii="Times New Roman" w:hAnsi="Times New Roman" w:cs="Times New Roman"/>
          <w:sz w:val="28"/>
          <w:szCs w:val="28"/>
          <w:lang w:val="en-US"/>
        </w:rPr>
        <w:t>. Elibrary.nubip.edu.ua/4654/</w:t>
      </w:r>
      <w:proofErr w:type="spellStart"/>
      <w:r w:rsidR="00EB76EB" w:rsidRPr="00BF4A69">
        <w:rPr>
          <w:rFonts w:ascii="Times New Roman" w:hAnsi="Times New Roman" w:cs="Times New Roman"/>
          <w:sz w:val="28"/>
          <w:szCs w:val="28"/>
          <w:lang w:val="en-US"/>
        </w:rPr>
        <w:t>Vovcotrub_Phys_Col</w:t>
      </w:r>
      <w:proofErr w:type="spellEnd"/>
      <w:r w:rsidR="00EB76EB" w:rsidRPr="00BF4A69">
        <w:rPr>
          <w:rFonts w:ascii="Times New Roman" w:hAnsi="Times New Roman" w:cs="Times New Roman"/>
          <w:sz w:val="28"/>
          <w:szCs w:val="28"/>
          <w:lang w:val="en-US"/>
        </w:rPr>
        <w:t xml:space="preserve">_ </w:t>
      </w:r>
      <w:proofErr w:type="spellStart"/>
      <w:r w:rsidR="00EB76EB" w:rsidRPr="00BF4A69">
        <w:rPr>
          <w:rFonts w:ascii="Times New Roman" w:hAnsi="Times New Roman" w:cs="Times New Roman"/>
          <w:sz w:val="28"/>
          <w:szCs w:val="28"/>
          <w:lang w:val="en-US"/>
        </w:rPr>
        <w:t>Chem_Pidr_NUBIP</w:t>
      </w:r>
      <w:proofErr w:type="spellEnd"/>
    </w:p>
    <w:p w:rsidR="00EB76EB" w:rsidRDefault="00EB76EB" w:rsidP="00D858AB">
      <w:pPr>
        <w:spacing w:after="0"/>
        <w:ind w:left="709"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A69">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ідручник з фізичної та колоїдної хімії). </w:t>
      </w:r>
    </w:p>
    <w:p w:rsidR="008639BF" w:rsidRDefault="008639BF" w:rsidP="00D858AB">
      <w:pPr>
        <w:spacing w:after="0"/>
        <w:ind w:left="709" w:hanging="425"/>
        <w:rPr>
          <w:rFonts w:ascii="Times New Roman" w:hAnsi="Times New Roman" w:cs="Times New Roman"/>
          <w:sz w:val="28"/>
          <w:szCs w:val="28"/>
          <w:lang w:val="uk-UA"/>
        </w:rPr>
      </w:pPr>
    </w:p>
    <w:p w:rsidR="00FE0147" w:rsidRPr="007006AE" w:rsidRDefault="008513F8" w:rsidP="007D16C5">
      <w:pPr>
        <w:pStyle w:val="a3"/>
        <w:numPr>
          <w:ilvl w:val="0"/>
          <w:numId w:val="52"/>
        </w:numPr>
        <w:tabs>
          <w:tab w:val="left" w:pos="540"/>
        </w:tabs>
        <w:spacing w:after="120" w:line="240" w:lineRule="auto"/>
        <w:rPr>
          <w:rFonts w:ascii="Times New Roman" w:eastAsia="Times New Roman" w:hAnsi="Times New Roman" w:cs="Times New Roman"/>
          <w:b/>
          <w:sz w:val="28"/>
          <w:szCs w:val="28"/>
          <w:lang w:val="uk-UA" w:eastAsia="ru-RU"/>
        </w:rPr>
      </w:pPr>
      <w:r w:rsidRPr="007006AE">
        <w:rPr>
          <w:rFonts w:ascii="Times New Roman" w:eastAsia="Times New Roman" w:hAnsi="Times New Roman" w:cs="Times New Roman"/>
          <w:b/>
          <w:sz w:val="28"/>
          <w:szCs w:val="28"/>
          <w:lang w:val="uk-UA" w:eastAsia="ru-RU"/>
        </w:rPr>
        <w:t>Гомогенні та гетерогенні системи. Поняття про фазові переходи, фазову рівновагу.</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b/>
          <w:sz w:val="28"/>
          <w:szCs w:val="28"/>
          <w:lang w:val="uk-UA" w:eastAsia="ru-RU"/>
        </w:rPr>
        <w:t xml:space="preserve">Гомогенна система – </w:t>
      </w:r>
      <w:r w:rsidRPr="00FE0147">
        <w:rPr>
          <w:rFonts w:ascii="Times New Roman" w:eastAsia="Times New Roman" w:hAnsi="Times New Roman" w:cs="Times New Roman"/>
          <w:sz w:val="28"/>
          <w:szCs w:val="28"/>
          <w:lang w:val="uk-UA" w:eastAsia="ru-RU"/>
        </w:rPr>
        <w:t>це система, яка у всіх точках має однаковий хімічний склад і однакові фізичні властивості і складається з однієї фази.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8"/>
          <w:lang w:val="uk-UA" w:eastAsia="ru-RU"/>
        </w:rPr>
      </w:pPr>
      <w:r w:rsidRPr="00FE0147">
        <w:rPr>
          <w:rFonts w:ascii="Times New Roman" w:eastAsia="Times New Roman" w:hAnsi="Times New Roman" w:cs="Times New Roman"/>
          <w:b/>
          <w:sz w:val="28"/>
          <w:szCs w:val="28"/>
          <w:lang w:val="uk-UA" w:eastAsia="ru-RU"/>
        </w:rPr>
        <w:t xml:space="preserve">Гетерогенна система – </w:t>
      </w:r>
      <w:r w:rsidRPr="00FE0147">
        <w:rPr>
          <w:rFonts w:ascii="Times New Roman" w:eastAsia="Times New Roman" w:hAnsi="Times New Roman" w:cs="Times New Roman"/>
          <w:sz w:val="28"/>
          <w:szCs w:val="28"/>
          <w:lang w:val="uk-UA" w:eastAsia="ru-RU"/>
        </w:rPr>
        <w:t>це система, яка складається з декількох фаз, які відрізняються одна від одної за своїми фізичними властивостями і можуть бути відокремлені одна від одної механічним шляхом.</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lastRenderedPageBreak/>
        <w:t xml:space="preserve">Фазові переходи – </w:t>
      </w:r>
      <w:r w:rsidRPr="00FE0147">
        <w:rPr>
          <w:rFonts w:ascii="Times New Roman" w:eastAsia="Times New Roman" w:hAnsi="Times New Roman" w:cs="Times New Roman"/>
          <w:sz w:val="28"/>
          <w:szCs w:val="24"/>
          <w:lang w:val="uk-UA" w:eastAsia="ru-RU"/>
        </w:rPr>
        <w:t>це процеси, що відбуваються в природі та промисловості і можуть супроводжуватись переходом речовини із одного агрегатного стану в інший. Основні фазові переходи:  випаровування, конденсація, сублімація, десублімація, плавлення, кристалізація.</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Фаза – </w:t>
      </w:r>
      <w:r w:rsidRPr="00FE0147">
        <w:rPr>
          <w:rFonts w:ascii="Times New Roman" w:eastAsia="Times New Roman" w:hAnsi="Times New Roman" w:cs="Times New Roman"/>
          <w:sz w:val="28"/>
          <w:szCs w:val="24"/>
          <w:lang w:val="uk-UA" w:eastAsia="ru-RU"/>
        </w:rPr>
        <w:t>однорідна (гомогенна) частина гетерогенної системі, яка має однаковий склад, фізичні та хімічні властивості та відокремлена від інших частин фазовою поверхнею. Наприклад, суміш “вода – олія” є гетерогенною двофазною системою. Система “рідка вода – лід – пара” є гетерогенною трифазною системою. Суміш газів “повітря” – однофазна система.</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Фазова рівновага – </w:t>
      </w:r>
      <w:r w:rsidRPr="00FE0147">
        <w:rPr>
          <w:rFonts w:ascii="Times New Roman" w:eastAsia="Times New Roman" w:hAnsi="Times New Roman" w:cs="Times New Roman"/>
          <w:sz w:val="28"/>
          <w:szCs w:val="24"/>
          <w:lang w:val="uk-UA" w:eastAsia="ru-RU"/>
        </w:rPr>
        <w:t>рівновага між фазами гетерогенної системи.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Компонент – </w:t>
      </w:r>
      <w:r w:rsidRPr="00FE0147">
        <w:rPr>
          <w:rFonts w:ascii="Times New Roman" w:eastAsia="Times New Roman" w:hAnsi="Times New Roman" w:cs="Times New Roman"/>
          <w:sz w:val="28"/>
          <w:szCs w:val="24"/>
          <w:lang w:val="uk-UA" w:eastAsia="ru-RU"/>
        </w:rPr>
        <w:t>це індивідуальна хімічна речовина, що міститься у системі; може бути виділена з не ї і здатна існувати окремо. Наприклад, водний розчин сульфату натрію і сульфату калію складається з трьох складових частин: води, сульфату натрію, сульфату калію. Кожна з них є індивідуальною речовиною, яка може існувати самостійно, незалежно від інших складових частин.</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Число ступенів свободи – </w:t>
      </w:r>
      <w:r w:rsidRPr="00FE0147">
        <w:rPr>
          <w:rFonts w:ascii="Times New Roman" w:eastAsia="Times New Roman" w:hAnsi="Times New Roman" w:cs="Times New Roman"/>
          <w:sz w:val="28"/>
          <w:szCs w:val="24"/>
          <w:lang w:val="uk-UA" w:eastAsia="ru-RU"/>
        </w:rPr>
        <w:t>це число умов (температура, тиск, концентрація), які можна довільно змінювати (до певних меж), не змінюючи при цьому числа і виду фаз системи.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Зв’язок між числом фаз (Ф), незалежних компонентів (К), ступенів свободи (С), описується </w:t>
      </w:r>
      <w:r w:rsidRPr="00FE0147">
        <w:rPr>
          <w:rFonts w:ascii="Times New Roman" w:eastAsia="Times New Roman" w:hAnsi="Times New Roman" w:cs="Times New Roman"/>
          <w:b/>
          <w:bCs/>
          <w:sz w:val="28"/>
          <w:szCs w:val="24"/>
          <w:lang w:val="uk-UA" w:eastAsia="ru-RU"/>
        </w:rPr>
        <w:t xml:space="preserve">правилом фаз </w:t>
      </w:r>
      <w:proofErr w:type="spellStart"/>
      <w:r w:rsidRPr="00FE0147">
        <w:rPr>
          <w:rFonts w:ascii="Times New Roman" w:eastAsia="Times New Roman" w:hAnsi="Times New Roman" w:cs="Times New Roman"/>
          <w:b/>
          <w:bCs/>
          <w:sz w:val="28"/>
          <w:szCs w:val="24"/>
          <w:lang w:val="uk-UA" w:eastAsia="ru-RU"/>
        </w:rPr>
        <w:t>Гіббса</w:t>
      </w:r>
      <w:proofErr w:type="spellEnd"/>
      <w:r w:rsidRPr="00FE0147">
        <w:rPr>
          <w:rFonts w:ascii="Times New Roman" w:eastAsia="Times New Roman" w:hAnsi="Times New Roman" w:cs="Times New Roman"/>
          <w:b/>
          <w:bCs/>
          <w:sz w:val="28"/>
          <w:szCs w:val="24"/>
          <w:lang w:val="uk-UA" w:eastAsia="ru-RU"/>
        </w:rPr>
        <w:t xml:space="preserve">: </w:t>
      </w:r>
      <w:r w:rsidRPr="00FE0147">
        <w:rPr>
          <w:rFonts w:ascii="Times New Roman" w:eastAsia="Times New Roman" w:hAnsi="Times New Roman" w:cs="Times New Roman"/>
          <w:sz w:val="28"/>
          <w:szCs w:val="24"/>
          <w:lang w:val="uk-UA" w:eastAsia="ru-RU"/>
        </w:rPr>
        <w:t>число ступенів свободи системи при рівновазі дорівнює числу незалежних компонентів мінус число фаз, плюс число факторів, які впливають на рівновагу (температура, тиск)</w:t>
      </w:r>
    </w:p>
    <w:p w:rsidR="00FE0147" w:rsidRPr="00FE0147" w:rsidRDefault="00FE0147" w:rsidP="00FE0147">
      <w:pPr>
        <w:spacing w:after="0" w:line="240" w:lineRule="auto"/>
        <w:ind w:firstLine="126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С = К – Ф + n,</w:t>
      </w:r>
    </w:p>
    <w:p w:rsidR="00FE0147" w:rsidRPr="00FE0147" w:rsidRDefault="00FE0147" w:rsidP="00E00BC0">
      <w:pPr>
        <w:tabs>
          <w:tab w:val="left" w:pos="9345"/>
        </w:tabs>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n – число факторів, що впливають на рівновагу (температура, тиск).</w:t>
      </w:r>
      <w:r w:rsidR="00E00BC0">
        <w:rPr>
          <w:rFonts w:ascii="Times New Roman" w:eastAsia="Times New Roman" w:hAnsi="Times New Roman" w:cs="Times New Roman"/>
          <w:sz w:val="28"/>
          <w:szCs w:val="24"/>
          <w:lang w:val="uk-UA" w:eastAsia="ru-RU"/>
        </w:rPr>
        <w:tab/>
      </w:r>
    </w:p>
    <w:p w:rsidR="00FE0147" w:rsidRPr="00FE0147" w:rsidRDefault="00FE0147" w:rsidP="00FE0147">
      <w:pPr>
        <w:spacing w:after="0" w:line="240" w:lineRule="auto"/>
        <w:ind w:firstLine="54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sz w:val="28"/>
          <w:szCs w:val="24"/>
          <w:lang w:val="uk-UA" w:eastAsia="ru-RU"/>
        </w:rPr>
        <w:t xml:space="preserve">Для газів: </w:t>
      </w:r>
      <w:r w:rsidRPr="00FE0147">
        <w:rPr>
          <w:rFonts w:ascii="Times New Roman" w:eastAsia="Times New Roman" w:hAnsi="Times New Roman" w:cs="Times New Roman"/>
          <w:b/>
          <w:bCs/>
          <w:sz w:val="28"/>
          <w:szCs w:val="24"/>
          <w:lang w:val="uk-UA" w:eastAsia="ru-RU"/>
        </w:rPr>
        <w:t xml:space="preserve">С = К – Ф + 2, </w:t>
      </w:r>
      <w:r w:rsidRPr="00FE0147">
        <w:rPr>
          <w:rFonts w:ascii="Times New Roman" w:eastAsia="Times New Roman" w:hAnsi="Times New Roman" w:cs="Times New Roman"/>
          <w:sz w:val="28"/>
          <w:szCs w:val="24"/>
          <w:lang w:val="uk-UA" w:eastAsia="ru-RU"/>
        </w:rPr>
        <w:t xml:space="preserve">для рідин: </w:t>
      </w:r>
      <w:r w:rsidRPr="00FE0147">
        <w:rPr>
          <w:rFonts w:ascii="Times New Roman" w:eastAsia="Times New Roman" w:hAnsi="Times New Roman" w:cs="Times New Roman"/>
          <w:b/>
          <w:bCs/>
          <w:sz w:val="28"/>
          <w:szCs w:val="24"/>
          <w:lang w:val="uk-UA" w:eastAsia="ru-RU"/>
        </w:rPr>
        <w:t>С = К – Ф + 1.</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При С = 0 для певної системи можна визначити максимальне число фаз, що знаходиться в рівновазі.</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        За числом незалежних компонентів системи поділяють на </w:t>
      </w:r>
      <w:proofErr w:type="spellStart"/>
      <w:r w:rsidRPr="00FE0147">
        <w:rPr>
          <w:rFonts w:ascii="Times New Roman" w:eastAsia="Times New Roman" w:hAnsi="Times New Roman" w:cs="Times New Roman"/>
          <w:sz w:val="28"/>
          <w:szCs w:val="24"/>
          <w:lang w:val="uk-UA" w:eastAsia="ru-RU"/>
        </w:rPr>
        <w:t>одно-</w:t>
      </w:r>
      <w:proofErr w:type="spellEnd"/>
      <w:r w:rsidRPr="00FE0147">
        <w:rPr>
          <w:rFonts w:ascii="Times New Roman" w:eastAsia="Times New Roman" w:hAnsi="Times New Roman" w:cs="Times New Roman"/>
          <w:sz w:val="28"/>
          <w:szCs w:val="24"/>
          <w:lang w:val="uk-UA" w:eastAsia="ru-RU"/>
        </w:rPr>
        <w:t xml:space="preserve">, </w:t>
      </w:r>
      <w:proofErr w:type="spellStart"/>
      <w:r w:rsidRPr="00FE0147">
        <w:rPr>
          <w:rFonts w:ascii="Times New Roman" w:eastAsia="Times New Roman" w:hAnsi="Times New Roman" w:cs="Times New Roman"/>
          <w:sz w:val="28"/>
          <w:szCs w:val="24"/>
          <w:lang w:val="uk-UA" w:eastAsia="ru-RU"/>
        </w:rPr>
        <w:t>дво-</w:t>
      </w:r>
      <w:proofErr w:type="spellEnd"/>
      <w:r w:rsidRPr="00FE0147">
        <w:rPr>
          <w:rFonts w:ascii="Times New Roman" w:eastAsia="Times New Roman" w:hAnsi="Times New Roman" w:cs="Times New Roman"/>
          <w:sz w:val="28"/>
          <w:szCs w:val="24"/>
          <w:lang w:val="uk-UA" w:eastAsia="ru-RU"/>
        </w:rPr>
        <w:t xml:space="preserve">, трикомпонентні і т.д., а за числом ступенів свободи – без варіантні (С=0), </w:t>
      </w:r>
      <w:proofErr w:type="spellStart"/>
      <w:r w:rsidRPr="00FE0147">
        <w:rPr>
          <w:rFonts w:ascii="Times New Roman" w:eastAsia="Times New Roman" w:hAnsi="Times New Roman" w:cs="Times New Roman"/>
          <w:sz w:val="28"/>
          <w:szCs w:val="24"/>
          <w:lang w:val="uk-UA" w:eastAsia="ru-RU"/>
        </w:rPr>
        <w:t>одноваріантні</w:t>
      </w:r>
      <w:proofErr w:type="spellEnd"/>
      <w:r w:rsidRPr="00FE0147">
        <w:rPr>
          <w:rFonts w:ascii="Times New Roman" w:eastAsia="Times New Roman" w:hAnsi="Times New Roman" w:cs="Times New Roman"/>
          <w:sz w:val="28"/>
          <w:szCs w:val="24"/>
          <w:lang w:val="uk-UA" w:eastAsia="ru-RU"/>
        </w:rPr>
        <w:t xml:space="preserve"> (С=1), </w:t>
      </w:r>
      <w:proofErr w:type="spellStart"/>
      <w:r w:rsidRPr="00FE0147">
        <w:rPr>
          <w:rFonts w:ascii="Times New Roman" w:eastAsia="Times New Roman" w:hAnsi="Times New Roman" w:cs="Times New Roman"/>
          <w:sz w:val="28"/>
          <w:szCs w:val="24"/>
          <w:lang w:val="uk-UA" w:eastAsia="ru-RU"/>
        </w:rPr>
        <w:t>двоваріантні</w:t>
      </w:r>
      <w:proofErr w:type="spellEnd"/>
      <w:r w:rsidRPr="00FE0147">
        <w:rPr>
          <w:rFonts w:ascii="Times New Roman" w:eastAsia="Times New Roman" w:hAnsi="Times New Roman" w:cs="Times New Roman"/>
          <w:sz w:val="28"/>
          <w:szCs w:val="24"/>
          <w:lang w:val="uk-UA" w:eastAsia="ru-RU"/>
        </w:rPr>
        <w:t xml:space="preserve"> (С=2).</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
    <w:p w:rsidR="00702141" w:rsidRPr="007006AE" w:rsidRDefault="00702141" w:rsidP="007D16C5">
      <w:pPr>
        <w:pStyle w:val="a3"/>
        <w:numPr>
          <w:ilvl w:val="0"/>
          <w:numId w:val="52"/>
        </w:numPr>
        <w:spacing w:after="0" w:line="240" w:lineRule="auto"/>
        <w:jc w:val="both"/>
        <w:rPr>
          <w:rFonts w:ascii="Times New Roman" w:eastAsia="Times New Roman" w:hAnsi="Times New Roman" w:cs="Times New Roman"/>
          <w:b/>
          <w:sz w:val="28"/>
          <w:szCs w:val="28"/>
          <w:lang w:val="uk-UA" w:eastAsia="ru-RU"/>
        </w:rPr>
      </w:pPr>
      <w:r w:rsidRPr="007006AE">
        <w:rPr>
          <w:rFonts w:ascii="Times New Roman" w:eastAsia="Times New Roman" w:hAnsi="Times New Roman" w:cs="Times New Roman"/>
          <w:b/>
          <w:sz w:val="28"/>
          <w:szCs w:val="28"/>
          <w:lang w:val="uk-UA" w:eastAsia="ru-RU"/>
        </w:rPr>
        <w:t>Загальна характеристика розчинів. Значення розчинів у житті та практичній діяльності людини. Способи вираження концентрації розчинів.</w:t>
      </w:r>
    </w:p>
    <w:p w:rsidR="005A4510" w:rsidRPr="005A4510" w:rsidRDefault="005A4510" w:rsidP="00702141">
      <w:pPr>
        <w:spacing w:after="0" w:line="240" w:lineRule="auto"/>
        <w:ind w:left="360"/>
        <w:jc w:val="both"/>
        <w:rPr>
          <w:rFonts w:ascii="Times New Roman" w:eastAsia="Times New Roman" w:hAnsi="Times New Roman" w:cs="Times New Roman"/>
          <w:b/>
          <w:sz w:val="28"/>
          <w:szCs w:val="28"/>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sz w:val="28"/>
          <w:szCs w:val="24"/>
          <w:lang w:val="uk-UA" w:eastAsia="ru-RU"/>
        </w:rPr>
        <w:t xml:space="preserve">Розчини – </w:t>
      </w:r>
      <w:r w:rsidRPr="00FE0147">
        <w:rPr>
          <w:rFonts w:ascii="Times New Roman" w:eastAsia="Times New Roman" w:hAnsi="Times New Roman" w:cs="Times New Roman"/>
          <w:sz w:val="28"/>
          <w:szCs w:val="24"/>
          <w:lang w:val="uk-UA" w:eastAsia="ru-RU"/>
        </w:rPr>
        <w:t>це гомогенні (однофазні) системи (рідкі, тверді), що складаються з розчинених речовин, розчинників і продуктів їх взаємодії, відносні кількості яких можуть змінюватися в широких межах.</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Розчини мають важливе значення в житті і практичній діяльності людини. Так, процеси засвоєння їжі людиною і тваринами зв’язані з переведенням харчових речовин у розчин. Розчинами є всі найважливіші фізіологічні рідини (кров, лімфа…). Виробництва, в основі яких лежать хімічні процеси, звичайно зв’язані з використанням розчинів.</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Розчини займають проміжне місце між механічними сумішами і хімічними сполуками. </w:t>
      </w:r>
    </w:p>
    <w:p w:rsidR="00FE0147" w:rsidRPr="00FE0147" w:rsidRDefault="00FE0147" w:rsidP="00FE0147">
      <w:pPr>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sz w:val="28"/>
          <w:szCs w:val="24"/>
          <w:lang w:val="uk-UA" w:eastAsia="ru-RU"/>
        </w:rPr>
        <w:lastRenderedPageBreak/>
        <w:t xml:space="preserve">Важливі характеристики розчину – </w:t>
      </w:r>
      <w:r w:rsidRPr="00FE0147">
        <w:rPr>
          <w:rFonts w:ascii="Times New Roman" w:eastAsia="Times New Roman" w:hAnsi="Times New Roman" w:cs="Times New Roman"/>
          <w:b/>
          <w:sz w:val="28"/>
          <w:szCs w:val="24"/>
          <w:lang w:val="uk-UA" w:eastAsia="ru-RU"/>
        </w:rPr>
        <w:t>температура, тиск, концентрація.</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sz w:val="28"/>
          <w:szCs w:val="24"/>
          <w:lang w:val="uk-UA" w:eastAsia="ru-RU"/>
        </w:rPr>
        <w:t xml:space="preserve">Концентрація розчину – </w:t>
      </w:r>
      <w:r w:rsidRPr="00FE0147">
        <w:rPr>
          <w:rFonts w:ascii="Times New Roman" w:eastAsia="Times New Roman" w:hAnsi="Times New Roman" w:cs="Times New Roman"/>
          <w:sz w:val="28"/>
          <w:szCs w:val="24"/>
          <w:lang w:val="uk-UA" w:eastAsia="ru-RU"/>
        </w:rPr>
        <w:t>це кількість розчиненої речовини, яка є у певній кількості розчину або розчинника.</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
    <w:p w:rsidR="00FE0147" w:rsidRPr="00FE0147" w:rsidRDefault="00FE0147" w:rsidP="00FE0147">
      <w:pPr>
        <w:spacing w:after="0" w:line="240" w:lineRule="auto"/>
        <w:ind w:firstLine="540"/>
        <w:jc w:val="center"/>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b/>
          <w:sz w:val="28"/>
          <w:szCs w:val="24"/>
          <w:lang w:val="uk-UA" w:eastAsia="ru-RU"/>
        </w:rPr>
        <w:t>Основні способи вираження концентрації розчинів.</w:t>
      </w:r>
    </w:p>
    <w:p w:rsidR="00FE0147" w:rsidRPr="00FE0147" w:rsidRDefault="00FE0147" w:rsidP="00FE0147">
      <w:pPr>
        <w:spacing w:after="0" w:line="240" w:lineRule="auto"/>
        <w:ind w:firstLine="540"/>
        <w:jc w:val="center"/>
        <w:rPr>
          <w:rFonts w:ascii="Times New Roman" w:eastAsia="Times New Roman" w:hAnsi="Times New Roman" w:cs="Times New Roman"/>
          <w:b/>
          <w:sz w:val="28"/>
          <w:szCs w:val="24"/>
          <w:lang w:val="uk-UA" w:eastAsia="ru-RU"/>
        </w:rPr>
      </w:pPr>
    </w:p>
    <w:p w:rsidR="00FE0147" w:rsidRPr="00FE0147" w:rsidRDefault="00FE0147" w:rsidP="00FE0147">
      <w:pPr>
        <w:numPr>
          <w:ilvl w:val="0"/>
          <w:numId w:val="16"/>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Масова частка розчиненої речовини (W%)</w:t>
      </w:r>
      <w:r w:rsidRPr="00FE0147">
        <w:rPr>
          <w:rFonts w:ascii="Times New Roman" w:eastAsia="Times New Roman" w:hAnsi="Times New Roman" w:cs="Times New Roman"/>
          <w:sz w:val="28"/>
          <w:szCs w:val="24"/>
          <w:lang w:val="uk-UA" w:eastAsia="ru-RU"/>
        </w:rPr>
        <w:t xml:space="preserve"> – показує, скільки грамів речовини міститься в </w:t>
      </w:r>
      <w:smartTag w:uri="urn:schemas-microsoft-com:office:smarttags" w:element="metricconverter">
        <w:smartTagPr>
          <w:attr w:name="ProductID" w:val="100 г"/>
        </w:smartTagPr>
        <w:r w:rsidRPr="00FE0147">
          <w:rPr>
            <w:rFonts w:ascii="Times New Roman" w:eastAsia="Times New Roman" w:hAnsi="Times New Roman" w:cs="Times New Roman"/>
            <w:sz w:val="28"/>
            <w:szCs w:val="24"/>
            <w:lang w:val="uk-UA" w:eastAsia="ru-RU"/>
          </w:rPr>
          <w:t>100 г</w:t>
        </w:r>
      </w:smartTag>
      <w:r w:rsidRPr="00FE0147">
        <w:rPr>
          <w:rFonts w:ascii="Times New Roman" w:eastAsia="Times New Roman" w:hAnsi="Times New Roman" w:cs="Times New Roman"/>
          <w:sz w:val="28"/>
          <w:szCs w:val="24"/>
          <w:lang w:val="uk-UA" w:eastAsia="ru-RU"/>
        </w:rPr>
        <w:t xml:space="preserve"> розчину і визначається відношенням маси розчиненої речовини до загальної маси розчину (розчиненої речовини та розчинника):</w:t>
      </w:r>
    </w:p>
    <w:p w:rsidR="00FE0147" w:rsidRDefault="00FE0147" w:rsidP="00FE0147">
      <w:pPr>
        <w:spacing w:after="0" w:line="240" w:lineRule="auto"/>
        <w:ind w:left="360" w:firstLine="1980"/>
        <w:jc w:val="both"/>
        <w:rPr>
          <w:rFonts w:ascii="Times New Roman" w:eastAsia="Times New Roman" w:hAnsi="Times New Roman" w:cs="Times New Roman"/>
          <w:position w:val="-26"/>
          <w:sz w:val="28"/>
          <w:szCs w:val="24"/>
          <w:lang w:val="uk-UA" w:eastAsia="ru-RU"/>
        </w:rPr>
      </w:pPr>
      <w:r w:rsidRPr="00FE0147">
        <w:rPr>
          <w:rFonts w:ascii="Times New Roman" w:eastAsia="Times New Roman" w:hAnsi="Times New Roman" w:cs="Times New Roman"/>
          <w:position w:val="-26"/>
          <w:sz w:val="28"/>
          <w:szCs w:val="24"/>
          <w:lang w:val="uk-UA" w:eastAsia="ru-RU"/>
        </w:rPr>
        <w:object w:dxaOrig="2860" w:dyaOrig="680">
          <v:shape id="_x0000_i1048" type="#_x0000_t75" style="width:143.25pt;height:33.75pt" o:ole="">
            <v:imagedata r:id="rId49" o:title=""/>
          </v:shape>
          <o:OLEObject Type="Embed" ProgID="Equation.3" ShapeID="_x0000_i1048" DrawAspect="Content" ObjectID="_1737532316" r:id="rId50"/>
        </w:object>
      </w:r>
    </w:p>
    <w:p w:rsidR="007006AE" w:rsidRPr="00FE0147" w:rsidRDefault="007006AE" w:rsidP="00FE0147">
      <w:pPr>
        <w:spacing w:after="0" w:line="240" w:lineRule="auto"/>
        <w:ind w:left="360" w:firstLine="1980"/>
        <w:jc w:val="both"/>
        <w:rPr>
          <w:rFonts w:ascii="Times New Roman" w:eastAsia="Times New Roman" w:hAnsi="Times New Roman" w:cs="Times New Roman"/>
          <w:sz w:val="28"/>
          <w:szCs w:val="24"/>
          <w:lang w:val="uk-UA" w:eastAsia="ru-RU"/>
        </w:rPr>
      </w:pPr>
    </w:p>
    <w:p w:rsidR="00FE0147" w:rsidRPr="00FE0147" w:rsidRDefault="00FE0147" w:rsidP="00FE0147">
      <w:pPr>
        <w:numPr>
          <w:ilvl w:val="0"/>
          <w:numId w:val="16"/>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Молярна концентрація (або “</w:t>
      </w:r>
      <w:proofErr w:type="spellStart"/>
      <w:r w:rsidRPr="00FE0147">
        <w:rPr>
          <w:rFonts w:ascii="Times New Roman" w:eastAsia="Times New Roman" w:hAnsi="Times New Roman" w:cs="Times New Roman"/>
          <w:b/>
          <w:bCs/>
          <w:sz w:val="28"/>
          <w:szCs w:val="24"/>
          <w:lang w:val="uk-UA" w:eastAsia="ru-RU"/>
        </w:rPr>
        <w:t>молярність</w:t>
      </w:r>
      <w:proofErr w:type="spellEnd"/>
      <w:r w:rsidRPr="00FE0147">
        <w:rPr>
          <w:rFonts w:ascii="Times New Roman" w:eastAsia="Times New Roman" w:hAnsi="Times New Roman" w:cs="Times New Roman"/>
          <w:b/>
          <w:bCs/>
          <w:sz w:val="28"/>
          <w:szCs w:val="24"/>
          <w:lang w:val="uk-UA" w:eastAsia="ru-RU"/>
        </w:rPr>
        <w:t>”) С</w:t>
      </w:r>
      <w:r w:rsidRPr="00FE0147">
        <w:rPr>
          <w:rFonts w:ascii="Times New Roman" w:eastAsia="Times New Roman" w:hAnsi="Times New Roman" w:cs="Times New Roman"/>
          <w:sz w:val="28"/>
          <w:szCs w:val="24"/>
          <w:lang w:val="uk-UA" w:eastAsia="ru-RU"/>
        </w:rPr>
        <w:t xml:space="preserve"> – кількість речовини, що міститься в </w:t>
      </w:r>
      <w:smartTag w:uri="urn:schemas-microsoft-com:office:smarttags" w:element="metricconverter">
        <w:smartTagPr>
          <w:attr w:name="ProductID" w:val="1 л"/>
        </w:smartTagPr>
        <w:r w:rsidRPr="00FE0147">
          <w:rPr>
            <w:rFonts w:ascii="Times New Roman" w:eastAsia="Times New Roman" w:hAnsi="Times New Roman" w:cs="Times New Roman"/>
            <w:sz w:val="28"/>
            <w:szCs w:val="24"/>
            <w:lang w:val="uk-UA" w:eastAsia="ru-RU"/>
          </w:rPr>
          <w:t>1 л</w:t>
        </w:r>
      </w:smartTag>
      <w:r w:rsidRPr="00FE0147">
        <w:rPr>
          <w:rFonts w:ascii="Times New Roman" w:eastAsia="Times New Roman" w:hAnsi="Times New Roman" w:cs="Times New Roman"/>
          <w:sz w:val="28"/>
          <w:szCs w:val="24"/>
          <w:lang w:val="uk-UA" w:eastAsia="ru-RU"/>
        </w:rPr>
        <w:t xml:space="preserve"> розчину, визначається числом молів розчиненої речовини в </w:t>
      </w:r>
      <w:smartTag w:uri="urn:schemas-microsoft-com:office:smarttags" w:element="metricconverter">
        <w:smartTagPr>
          <w:attr w:name="ProductID" w:val="1 л"/>
        </w:smartTagPr>
        <w:r w:rsidRPr="00FE0147">
          <w:rPr>
            <w:rFonts w:ascii="Times New Roman" w:eastAsia="Times New Roman" w:hAnsi="Times New Roman" w:cs="Times New Roman"/>
            <w:sz w:val="28"/>
            <w:szCs w:val="24"/>
            <w:lang w:val="uk-UA" w:eastAsia="ru-RU"/>
          </w:rPr>
          <w:t>1 л</w:t>
        </w:r>
      </w:smartTag>
      <w:r w:rsidRPr="00FE0147">
        <w:rPr>
          <w:rFonts w:ascii="Times New Roman" w:eastAsia="Times New Roman" w:hAnsi="Times New Roman" w:cs="Times New Roman"/>
          <w:sz w:val="28"/>
          <w:szCs w:val="24"/>
          <w:lang w:val="uk-UA" w:eastAsia="ru-RU"/>
        </w:rPr>
        <w:t xml:space="preserve"> розчину:</w:t>
      </w:r>
    </w:p>
    <w:p w:rsidR="00FE0147" w:rsidRPr="00FE0147" w:rsidRDefault="00FE0147" w:rsidP="00FE0147">
      <w:pPr>
        <w:spacing w:after="0" w:line="240" w:lineRule="auto"/>
        <w:ind w:left="708" w:firstLine="198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2"/>
          <w:sz w:val="28"/>
          <w:szCs w:val="24"/>
          <w:lang w:val="uk-UA" w:eastAsia="ru-RU"/>
        </w:rPr>
        <w:object w:dxaOrig="5280" w:dyaOrig="620">
          <v:shape id="_x0000_i1049" type="#_x0000_t75" style="width:264pt;height:30.75pt" o:ole="">
            <v:imagedata r:id="rId51" o:title=""/>
          </v:shape>
          <o:OLEObject Type="Embed" ProgID="Equation.3" ShapeID="_x0000_i1049" DrawAspect="Content" ObjectID="_1737532317" r:id="rId52"/>
        </w:object>
      </w:r>
    </w:p>
    <w:p w:rsidR="00FE0147" w:rsidRPr="00FE0147" w:rsidRDefault="00FE0147" w:rsidP="00FE0147">
      <w:pPr>
        <w:spacing w:after="0" w:line="240" w:lineRule="auto"/>
        <w:ind w:left="708" w:firstLine="12"/>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де  </w:t>
      </w: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кількість речовини в молях;</w:t>
      </w:r>
    </w:p>
    <w:p w:rsidR="00FE0147" w:rsidRPr="00FE0147" w:rsidRDefault="00FE0147" w:rsidP="00FE0147">
      <w:pPr>
        <w:spacing w:after="0" w:line="240" w:lineRule="auto"/>
        <w:ind w:left="708" w:firstLine="372"/>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V – об’єм розчину;</w:t>
      </w:r>
    </w:p>
    <w:p w:rsidR="00FE0147" w:rsidRPr="00FE0147" w:rsidRDefault="00FE0147" w:rsidP="00FE0147">
      <w:pPr>
        <w:spacing w:after="0" w:line="240" w:lineRule="auto"/>
        <w:ind w:left="708" w:firstLine="372"/>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m – маса розчиненої речовини;</w:t>
      </w:r>
    </w:p>
    <w:p w:rsidR="00FE0147" w:rsidRDefault="00FE0147" w:rsidP="00FE0147">
      <w:pPr>
        <w:spacing w:after="0" w:line="240" w:lineRule="auto"/>
        <w:ind w:left="708" w:firstLine="372"/>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М – молярна маса.</w:t>
      </w:r>
    </w:p>
    <w:p w:rsidR="007006AE" w:rsidRPr="00FE0147" w:rsidRDefault="007006AE" w:rsidP="00FE0147">
      <w:pPr>
        <w:spacing w:after="0" w:line="240" w:lineRule="auto"/>
        <w:ind w:left="708" w:firstLine="372"/>
        <w:jc w:val="both"/>
        <w:rPr>
          <w:rFonts w:ascii="Times New Roman" w:eastAsia="Times New Roman" w:hAnsi="Times New Roman" w:cs="Times New Roman"/>
          <w:sz w:val="28"/>
          <w:szCs w:val="24"/>
          <w:lang w:val="uk-UA" w:eastAsia="ru-RU"/>
        </w:rPr>
      </w:pPr>
    </w:p>
    <w:p w:rsidR="00FE0147" w:rsidRPr="00FE0147" w:rsidRDefault="00FE0147" w:rsidP="00FE0147">
      <w:pPr>
        <w:numPr>
          <w:ilvl w:val="0"/>
          <w:numId w:val="16"/>
        </w:numPr>
        <w:spacing w:after="0" w:line="240" w:lineRule="auto"/>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b/>
          <w:bCs/>
          <w:sz w:val="28"/>
          <w:szCs w:val="24"/>
          <w:lang w:val="uk-UA" w:eastAsia="ru-RU"/>
        </w:rPr>
        <w:t>Моляльна</w:t>
      </w:r>
      <w:proofErr w:type="spellEnd"/>
      <w:r w:rsidRPr="00FE0147">
        <w:rPr>
          <w:rFonts w:ascii="Times New Roman" w:eastAsia="Times New Roman" w:hAnsi="Times New Roman" w:cs="Times New Roman"/>
          <w:b/>
          <w:bCs/>
          <w:sz w:val="28"/>
          <w:szCs w:val="24"/>
          <w:lang w:val="uk-UA" w:eastAsia="ru-RU"/>
        </w:rPr>
        <w:t xml:space="preserve"> концентрація См – </w:t>
      </w:r>
      <w:r w:rsidRPr="00FE0147">
        <w:rPr>
          <w:rFonts w:ascii="Times New Roman" w:eastAsia="Times New Roman" w:hAnsi="Times New Roman" w:cs="Times New Roman"/>
          <w:sz w:val="28"/>
          <w:szCs w:val="24"/>
          <w:lang w:val="uk-UA" w:eastAsia="ru-RU"/>
        </w:rPr>
        <w:t xml:space="preserve">кількість речовини, що міститься в </w:t>
      </w:r>
      <w:smartTag w:uri="urn:schemas-microsoft-com:office:smarttags" w:element="metricconverter">
        <w:smartTagPr>
          <w:attr w:name="ProductID" w:val="1 кг"/>
        </w:smartTagPr>
        <w:r w:rsidRPr="00FE0147">
          <w:rPr>
            <w:rFonts w:ascii="Times New Roman" w:eastAsia="Times New Roman" w:hAnsi="Times New Roman" w:cs="Times New Roman"/>
            <w:sz w:val="28"/>
            <w:szCs w:val="24"/>
            <w:lang w:val="uk-UA" w:eastAsia="ru-RU"/>
          </w:rPr>
          <w:t>1 кг</w:t>
        </w:r>
      </w:smartTag>
      <w:r w:rsidRPr="00FE0147">
        <w:rPr>
          <w:rFonts w:ascii="Times New Roman" w:eastAsia="Times New Roman" w:hAnsi="Times New Roman" w:cs="Times New Roman"/>
          <w:sz w:val="28"/>
          <w:szCs w:val="24"/>
          <w:lang w:val="uk-UA" w:eastAsia="ru-RU"/>
        </w:rPr>
        <w:t xml:space="preserve"> розчинника, визначається числом </w:t>
      </w:r>
      <w:proofErr w:type="spellStart"/>
      <w:r w:rsidRPr="00FE0147">
        <w:rPr>
          <w:rFonts w:ascii="Times New Roman" w:eastAsia="Times New Roman" w:hAnsi="Times New Roman" w:cs="Times New Roman"/>
          <w:sz w:val="28"/>
          <w:szCs w:val="24"/>
          <w:lang w:val="uk-UA" w:eastAsia="ru-RU"/>
        </w:rPr>
        <w:t>милів</w:t>
      </w:r>
      <w:proofErr w:type="spellEnd"/>
      <w:r w:rsidRPr="00FE0147">
        <w:rPr>
          <w:rFonts w:ascii="Times New Roman" w:eastAsia="Times New Roman" w:hAnsi="Times New Roman" w:cs="Times New Roman"/>
          <w:sz w:val="28"/>
          <w:szCs w:val="24"/>
          <w:lang w:val="uk-UA" w:eastAsia="ru-RU"/>
        </w:rPr>
        <w:t xml:space="preserve"> речовини, розчиненої в </w:t>
      </w:r>
      <w:smartTag w:uri="urn:schemas-microsoft-com:office:smarttags" w:element="metricconverter">
        <w:smartTagPr>
          <w:attr w:name="ProductID" w:val="1000 г"/>
        </w:smartTagPr>
        <w:r w:rsidRPr="00FE0147">
          <w:rPr>
            <w:rFonts w:ascii="Times New Roman" w:eastAsia="Times New Roman" w:hAnsi="Times New Roman" w:cs="Times New Roman"/>
            <w:sz w:val="28"/>
            <w:szCs w:val="24"/>
            <w:lang w:val="uk-UA" w:eastAsia="ru-RU"/>
          </w:rPr>
          <w:t>1000 г</w:t>
        </w:r>
      </w:smartTag>
      <w:r w:rsidRPr="00FE0147">
        <w:rPr>
          <w:rFonts w:ascii="Times New Roman" w:eastAsia="Times New Roman" w:hAnsi="Times New Roman" w:cs="Times New Roman"/>
          <w:sz w:val="28"/>
          <w:szCs w:val="24"/>
          <w:lang w:val="uk-UA" w:eastAsia="ru-RU"/>
        </w:rPr>
        <w:t xml:space="preserve"> розчинника:</w:t>
      </w:r>
    </w:p>
    <w:p w:rsidR="00FE0147" w:rsidRDefault="00FE0147" w:rsidP="00FE0147">
      <w:pPr>
        <w:spacing w:after="0" w:line="240" w:lineRule="auto"/>
        <w:ind w:left="360" w:firstLine="23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32"/>
          <w:sz w:val="28"/>
          <w:szCs w:val="24"/>
          <w:lang w:val="uk-UA" w:eastAsia="ru-RU"/>
        </w:rPr>
        <w:object w:dxaOrig="5240" w:dyaOrig="760">
          <v:shape id="_x0000_i1050" type="#_x0000_t75" style="width:261.75pt;height:38.25pt" o:ole="">
            <v:imagedata r:id="rId53" o:title=""/>
          </v:shape>
          <o:OLEObject Type="Embed" ProgID="Equation.3" ShapeID="_x0000_i1050" DrawAspect="Content" ObjectID="_1737532318" r:id="rId54"/>
        </w:object>
      </w:r>
      <w:r w:rsidRPr="00FE0147">
        <w:rPr>
          <w:rFonts w:ascii="Times New Roman" w:eastAsia="Times New Roman" w:hAnsi="Times New Roman" w:cs="Times New Roman"/>
          <w:sz w:val="28"/>
          <w:szCs w:val="24"/>
          <w:lang w:val="uk-UA" w:eastAsia="ru-RU"/>
        </w:rPr>
        <w:t>.</w:t>
      </w:r>
    </w:p>
    <w:p w:rsidR="007006AE" w:rsidRPr="00FE0147" w:rsidRDefault="007006AE" w:rsidP="00FE0147">
      <w:pPr>
        <w:spacing w:after="0" w:line="240" w:lineRule="auto"/>
        <w:ind w:left="360" w:firstLine="2340"/>
        <w:jc w:val="both"/>
        <w:rPr>
          <w:rFonts w:ascii="Times New Roman" w:eastAsia="Times New Roman" w:hAnsi="Times New Roman" w:cs="Times New Roman"/>
          <w:sz w:val="28"/>
          <w:szCs w:val="24"/>
          <w:lang w:val="uk-UA" w:eastAsia="ru-RU"/>
        </w:rPr>
      </w:pPr>
    </w:p>
    <w:p w:rsidR="00FE0147" w:rsidRPr="00FE0147" w:rsidRDefault="00FE0147" w:rsidP="00FE0147">
      <w:pPr>
        <w:numPr>
          <w:ilvl w:val="0"/>
          <w:numId w:val="16"/>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Еквівалентна концентрація (або нормальність)  </w:t>
      </w:r>
      <w:proofErr w:type="spellStart"/>
      <w:r w:rsidRPr="00FE0147">
        <w:rPr>
          <w:rFonts w:ascii="Times New Roman" w:eastAsia="Times New Roman" w:hAnsi="Times New Roman" w:cs="Times New Roman"/>
          <w:b/>
          <w:bCs/>
          <w:sz w:val="28"/>
          <w:szCs w:val="24"/>
          <w:lang w:val="uk-UA" w:eastAsia="ru-RU"/>
        </w:rPr>
        <w:t>Сн</w:t>
      </w:r>
      <w:proofErr w:type="spellEnd"/>
      <w:r w:rsidRPr="00FE0147">
        <w:rPr>
          <w:rFonts w:ascii="Times New Roman" w:eastAsia="Times New Roman" w:hAnsi="Times New Roman" w:cs="Times New Roman"/>
          <w:b/>
          <w:bCs/>
          <w:sz w:val="28"/>
          <w:szCs w:val="24"/>
          <w:lang w:val="uk-UA" w:eastAsia="ru-RU"/>
        </w:rPr>
        <w:t xml:space="preserve"> – </w:t>
      </w:r>
      <w:r w:rsidRPr="00FE0147">
        <w:rPr>
          <w:rFonts w:ascii="Times New Roman" w:eastAsia="Times New Roman" w:hAnsi="Times New Roman" w:cs="Times New Roman"/>
          <w:sz w:val="28"/>
          <w:szCs w:val="24"/>
          <w:lang w:val="uk-UA" w:eastAsia="ru-RU"/>
        </w:rPr>
        <w:t xml:space="preserve">визначається числом молярних мас еквівалентів розчиненої речовини в </w:t>
      </w:r>
      <w:smartTag w:uri="urn:schemas-microsoft-com:office:smarttags" w:element="metricconverter">
        <w:smartTagPr>
          <w:attr w:name="ProductID" w:val="1 л"/>
        </w:smartTagPr>
        <w:r w:rsidRPr="00FE0147">
          <w:rPr>
            <w:rFonts w:ascii="Times New Roman" w:eastAsia="Times New Roman" w:hAnsi="Times New Roman" w:cs="Times New Roman"/>
            <w:sz w:val="28"/>
            <w:szCs w:val="24"/>
            <w:lang w:val="uk-UA" w:eastAsia="ru-RU"/>
          </w:rPr>
          <w:t>1 л</w:t>
        </w:r>
      </w:smartTag>
      <w:r w:rsidRPr="00FE0147">
        <w:rPr>
          <w:rFonts w:ascii="Times New Roman" w:eastAsia="Times New Roman" w:hAnsi="Times New Roman" w:cs="Times New Roman"/>
          <w:sz w:val="28"/>
          <w:szCs w:val="24"/>
          <w:lang w:val="uk-UA" w:eastAsia="ru-RU"/>
        </w:rPr>
        <w:t xml:space="preserve"> розчину.</w:t>
      </w:r>
    </w:p>
    <w:p w:rsidR="00FE0147" w:rsidRPr="00FE0147" w:rsidRDefault="00FE0147" w:rsidP="00FE0147">
      <w:pPr>
        <w:spacing w:after="0" w:line="240" w:lineRule="auto"/>
        <w:ind w:left="360" w:firstLine="23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8"/>
          <w:sz w:val="28"/>
          <w:szCs w:val="24"/>
          <w:lang w:val="uk-UA" w:eastAsia="ru-RU"/>
        </w:rPr>
        <w:object w:dxaOrig="2020" w:dyaOrig="680">
          <v:shape id="_x0000_i1051" type="#_x0000_t75" style="width:101.25pt;height:33.75pt" o:ole="">
            <v:imagedata r:id="rId55" o:title=""/>
          </v:shape>
          <o:OLEObject Type="Embed" ProgID="Equation.3" ShapeID="_x0000_i1051" DrawAspect="Content" ObjectID="_1737532319" r:id="rId56"/>
        </w:object>
      </w:r>
    </w:p>
    <w:p w:rsidR="00FE0147" w:rsidRPr="00FE0147" w:rsidRDefault="00FE0147" w:rsidP="00FE0147">
      <w:pPr>
        <w:spacing w:after="0" w:line="240" w:lineRule="auto"/>
        <w:ind w:left="360"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де </w:t>
      </w:r>
      <w:r w:rsidRPr="00FE0147">
        <w:rPr>
          <w:rFonts w:ascii="Times New Roman" w:eastAsia="Times New Roman" w:hAnsi="Times New Roman" w:cs="Times New Roman"/>
          <w:sz w:val="28"/>
          <w:szCs w:val="24"/>
          <w:lang w:val="en-US" w:eastAsia="ru-RU"/>
        </w:rPr>
        <w:t>m</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маса розчиненої речовини;</w:t>
      </w:r>
    </w:p>
    <w:p w:rsidR="00FE0147" w:rsidRPr="00FE0147" w:rsidRDefault="00FE0147" w:rsidP="00FE0147">
      <w:pPr>
        <w:spacing w:after="0" w:line="240" w:lineRule="auto"/>
        <w:ind w:left="360" w:firstLine="7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Е</w:t>
      </w:r>
      <w:r w:rsidRPr="00FE0147">
        <w:rPr>
          <w:rFonts w:ascii="Times New Roman" w:eastAsia="Times New Roman" w:hAnsi="Times New Roman" w:cs="Times New Roman"/>
          <w:sz w:val="28"/>
          <w:szCs w:val="24"/>
          <w:vertAlign w:val="subscript"/>
          <w:lang w:val="uk-UA" w:eastAsia="ru-RU"/>
        </w:rPr>
        <w:t>М</w:t>
      </w:r>
      <w:r w:rsidRPr="00FE0147">
        <w:rPr>
          <w:rFonts w:ascii="Times New Roman" w:eastAsia="Times New Roman" w:hAnsi="Times New Roman" w:cs="Times New Roman"/>
          <w:sz w:val="28"/>
          <w:szCs w:val="24"/>
          <w:lang w:val="uk-UA" w:eastAsia="ru-RU"/>
        </w:rPr>
        <w:t xml:space="preserve"> – еквівалентна маса;</w:t>
      </w:r>
    </w:p>
    <w:p w:rsidR="00FE0147" w:rsidRDefault="00FE0147" w:rsidP="00FE0147">
      <w:pPr>
        <w:spacing w:after="0" w:line="240" w:lineRule="auto"/>
        <w:ind w:left="360" w:firstLine="7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V</w:t>
      </w:r>
      <w:r w:rsidRPr="00FE0147">
        <w:rPr>
          <w:rFonts w:ascii="Times New Roman" w:eastAsia="Times New Roman" w:hAnsi="Times New Roman" w:cs="Times New Roman"/>
          <w:sz w:val="28"/>
          <w:szCs w:val="24"/>
          <w:lang w:eastAsia="ru-RU"/>
        </w:rPr>
        <w:t xml:space="preserve"> – </w:t>
      </w:r>
      <w:proofErr w:type="gramStart"/>
      <w:r w:rsidRPr="00FE0147">
        <w:rPr>
          <w:rFonts w:ascii="Times New Roman" w:eastAsia="Times New Roman" w:hAnsi="Times New Roman" w:cs="Times New Roman"/>
          <w:sz w:val="28"/>
          <w:szCs w:val="24"/>
          <w:lang w:val="uk-UA" w:eastAsia="ru-RU"/>
        </w:rPr>
        <w:t>об’єм</w:t>
      </w:r>
      <w:proofErr w:type="gramEnd"/>
      <w:r w:rsidRPr="00FE0147">
        <w:rPr>
          <w:rFonts w:ascii="Times New Roman" w:eastAsia="Times New Roman" w:hAnsi="Times New Roman" w:cs="Times New Roman"/>
          <w:sz w:val="28"/>
          <w:szCs w:val="24"/>
          <w:lang w:val="uk-UA" w:eastAsia="ru-RU"/>
        </w:rPr>
        <w:t xml:space="preserve"> розчину.</w:t>
      </w:r>
    </w:p>
    <w:p w:rsidR="007006AE" w:rsidRPr="00FE0147" w:rsidRDefault="007006AE" w:rsidP="00FE0147">
      <w:pPr>
        <w:spacing w:after="0" w:line="240" w:lineRule="auto"/>
        <w:ind w:left="360" w:firstLine="720"/>
        <w:jc w:val="both"/>
        <w:rPr>
          <w:rFonts w:ascii="Times New Roman" w:eastAsia="Times New Roman" w:hAnsi="Times New Roman" w:cs="Times New Roman"/>
          <w:sz w:val="28"/>
          <w:szCs w:val="24"/>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sz w:val="28"/>
          <w:szCs w:val="24"/>
          <w:lang w:val="uk-UA" w:eastAsia="ru-RU"/>
        </w:rPr>
        <w:t xml:space="preserve">Еквівалентну концентрацію за останніми рекомендаціями ще називають </w:t>
      </w:r>
      <w:r w:rsidRPr="00FE0147">
        <w:rPr>
          <w:rFonts w:ascii="Times New Roman" w:eastAsia="Times New Roman" w:hAnsi="Times New Roman" w:cs="Times New Roman"/>
          <w:b/>
          <w:bCs/>
          <w:sz w:val="28"/>
          <w:szCs w:val="24"/>
          <w:lang w:val="uk-UA" w:eastAsia="ru-RU"/>
        </w:rPr>
        <w:t>молярною концентрацією еквіваленту.</w:t>
      </w:r>
    </w:p>
    <w:p w:rsidR="007006AE" w:rsidRDefault="007006AE" w:rsidP="00FE0147">
      <w:pPr>
        <w:spacing w:after="0" w:line="240" w:lineRule="auto"/>
        <w:ind w:firstLine="540"/>
        <w:jc w:val="both"/>
        <w:rPr>
          <w:rFonts w:ascii="Times New Roman" w:eastAsia="Times New Roman" w:hAnsi="Times New Roman" w:cs="Times New Roman"/>
          <w:sz w:val="28"/>
          <w:szCs w:val="24"/>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Розчини можна класифікувати за різними ознаками.</w:t>
      </w:r>
    </w:p>
    <w:p w:rsid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
    <w:p w:rsidR="007006AE" w:rsidRDefault="007006AE" w:rsidP="00FE0147">
      <w:pPr>
        <w:spacing w:after="0" w:line="240" w:lineRule="auto"/>
        <w:ind w:firstLine="540"/>
        <w:jc w:val="both"/>
        <w:rPr>
          <w:rFonts w:ascii="Times New Roman" w:eastAsia="Times New Roman" w:hAnsi="Times New Roman" w:cs="Times New Roman"/>
          <w:sz w:val="28"/>
          <w:szCs w:val="24"/>
          <w:lang w:val="uk-UA" w:eastAsia="ru-RU"/>
        </w:rPr>
      </w:pPr>
    </w:p>
    <w:p w:rsidR="007006AE" w:rsidRDefault="007006AE" w:rsidP="00FE0147">
      <w:pPr>
        <w:spacing w:after="0" w:line="240" w:lineRule="auto"/>
        <w:ind w:firstLine="540"/>
        <w:jc w:val="both"/>
        <w:rPr>
          <w:rFonts w:ascii="Times New Roman" w:eastAsia="Times New Roman" w:hAnsi="Times New Roman" w:cs="Times New Roman"/>
          <w:sz w:val="28"/>
          <w:szCs w:val="24"/>
          <w:lang w:val="uk-UA" w:eastAsia="ru-RU"/>
        </w:rPr>
      </w:pPr>
    </w:p>
    <w:p w:rsidR="007006AE" w:rsidRDefault="007006AE" w:rsidP="00FE0147">
      <w:pPr>
        <w:spacing w:after="0" w:line="240" w:lineRule="auto"/>
        <w:ind w:firstLine="540"/>
        <w:jc w:val="both"/>
        <w:rPr>
          <w:rFonts w:ascii="Times New Roman" w:eastAsia="Times New Roman" w:hAnsi="Times New Roman" w:cs="Times New Roman"/>
          <w:sz w:val="28"/>
          <w:szCs w:val="24"/>
          <w:lang w:val="uk-UA" w:eastAsia="ru-RU"/>
        </w:rPr>
      </w:pPr>
    </w:p>
    <w:p w:rsidR="007006AE" w:rsidRPr="00FE0147" w:rsidRDefault="007006AE" w:rsidP="00FE0147">
      <w:pPr>
        <w:spacing w:after="0" w:line="240" w:lineRule="auto"/>
        <w:ind w:firstLine="540"/>
        <w:jc w:val="both"/>
        <w:rPr>
          <w:rFonts w:ascii="Times New Roman" w:eastAsia="Times New Roman" w:hAnsi="Times New Roman" w:cs="Times New Roman"/>
          <w:sz w:val="28"/>
          <w:szCs w:val="24"/>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 xml:space="preserve">                                    Класифікація розчинів</w:t>
      </w:r>
    </w:p>
    <w:p w:rsidR="00FE0147" w:rsidRPr="00FE0147" w:rsidRDefault="00AD5B84" w:rsidP="00FE014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89" o:spid="_x0000_s1188" style="position:absolute;left:0;text-align:left;z-index:251724800;visibility:visible" from="225pt,1.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">
            <v:stroke endarrow="block"/>
          </v:line>
        </w:pict>
      </w:r>
      <w:r>
        <w:rPr>
          <w:rFonts w:ascii="Times New Roman" w:eastAsia="Times New Roman" w:hAnsi="Times New Roman" w:cs="Times New Roman"/>
          <w:noProof/>
          <w:sz w:val="20"/>
          <w:szCs w:val="24"/>
          <w:lang w:eastAsia="ru-RU"/>
        </w:rPr>
        <w:pict>
          <v:line id="Прямая соединительная линия 88" o:spid="_x0000_s1187" style="position:absolute;left:0;text-align:left;flip:x;z-index:251723776;visibility:visible" from="207pt,1.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">
            <v:stroke endarrow="block"/>
          </v:line>
        </w:pict>
      </w:r>
      <w:r>
        <w:rPr>
          <w:rFonts w:ascii="Times New Roman" w:eastAsia="Times New Roman" w:hAnsi="Times New Roman" w:cs="Times New Roman"/>
          <w:noProof/>
          <w:sz w:val="20"/>
          <w:szCs w:val="24"/>
          <w:lang w:eastAsia="ru-RU"/>
        </w:rPr>
        <w:pict>
          <v:line id="Прямая соединительная линия 87" o:spid="_x0000_s1186" style="position:absolute;left:0;text-align:left;flip:x;z-index:251722752;visibility:visible" from="90pt,1.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">
            <v:stroke endarrow="block"/>
          </v:line>
        </w:pict>
      </w:r>
    </w:p>
    <w:p w:rsidR="00FE0147" w:rsidRPr="00FE0147" w:rsidRDefault="00FE0147" w:rsidP="00FE0147">
      <w:pPr>
        <w:spacing w:after="0" w:line="240" w:lineRule="auto"/>
        <w:ind w:firstLine="540"/>
        <w:jc w:val="center"/>
        <w:rPr>
          <w:rFonts w:ascii="Times New Roman" w:eastAsia="Times New Roman" w:hAnsi="Times New Roman" w:cs="Times New Roman"/>
          <w:sz w:val="28"/>
          <w:szCs w:val="24"/>
          <w:lang w:val="uk-UA" w:eastAsia="ru-RU"/>
        </w:rPr>
      </w:pPr>
    </w:p>
    <w:tbl>
      <w:tblPr>
        <w:tblW w:w="0" w:type="auto"/>
        <w:tblLook w:val="0000" w:firstRow="0" w:lastRow="0" w:firstColumn="0" w:lastColumn="0" w:noHBand="0" w:noVBand="0"/>
      </w:tblPr>
      <w:tblGrid>
        <w:gridCol w:w="2491"/>
        <w:gridCol w:w="2492"/>
        <w:gridCol w:w="2492"/>
        <w:gridCol w:w="2492"/>
      </w:tblGrid>
      <w:tr w:rsidR="00FE0147" w:rsidRPr="00FE0147" w:rsidTr="0061045F">
        <w:trPr>
          <w:cantSplit/>
        </w:trPr>
        <w:tc>
          <w:tcPr>
            <w:tcW w:w="2491" w:type="dxa"/>
          </w:tcPr>
          <w:p w:rsidR="00FE0147" w:rsidRPr="00FE0147" w:rsidRDefault="00FE0147" w:rsidP="00FE0147">
            <w:pPr>
              <w:spacing w:after="0" w:line="240" w:lineRule="auto"/>
              <w:jc w:val="center"/>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За агрегатним станом:</w:t>
            </w:r>
          </w:p>
        </w:tc>
        <w:tc>
          <w:tcPr>
            <w:tcW w:w="2492" w:type="dxa"/>
          </w:tcPr>
          <w:p w:rsidR="00FE0147" w:rsidRPr="00FE0147" w:rsidRDefault="00FE0147" w:rsidP="00FE0147">
            <w:pPr>
              <w:spacing w:after="0" w:line="240" w:lineRule="auto"/>
              <w:jc w:val="center"/>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За розміром частинок:</w:t>
            </w:r>
          </w:p>
          <w:p w:rsidR="00FE0147" w:rsidRPr="00FE0147" w:rsidRDefault="00FE0147" w:rsidP="00FE0147">
            <w:pPr>
              <w:spacing w:after="0" w:line="240" w:lineRule="auto"/>
              <w:jc w:val="center"/>
              <w:rPr>
                <w:rFonts w:ascii="Times New Roman" w:eastAsia="Times New Roman" w:hAnsi="Times New Roman" w:cs="Times New Roman"/>
                <w:b/>
                <w:bCs/>
                <w:sz w:val="28"/>
                <w:szCs w:val="24"/>
                <w:lang w:val="uk-UA" w:eastAsia="ru-RU"/>
              </w:rPr>
            </w:pPr>
          </w:p>
        </w:tc>
        <w:tc>
          <w:tcPr>
            <w:tcW w:w="4984" w:type="dxa"/>
            <w:gridSpan w:val="2"/>
          </w:tcPr>
          <w:p w:rsidR="00FE0147" w:rsidRPr="00FE0147" w:rsidRDefault="00AD5B84" w:rsidP="00FE0147">
            <w:pPr>
              <w:spacing w:after="0" w:line="24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noProof/>
                <w:sz w:val="20"/>
                <w:szCs w:val="24"/>
                <w:lang w:eastAsia="ru-RU"/>
              </w:rPr>
              <w:pict>
                <v:line id="Прямая соединительная линия 86" o:spid="_x0000_s1185" style="position:absolute;left:0;text-align:left;z-index:251721728;visibility:visible;mso-position-horizontal-relative:text;mso-position-vertical-relative:text" from="137.85pt,14.3pt" to="182.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">
                  <v:stroke endarrow="block"/>
                </v:line>
              </w:pict>
            </w:r>
            <w:r>
              <w:rPr>
                <w:rFonts w:ascii="Times New Roman" w:eastAsia="Times New Roman" w:hAnsi="Times New Roman" w:cs="Times New Roman"/>
                <w:b/>
                <w:bCs/>
                <w:noProof/>
                <w:sz w:val="20"/>
                <w:szCs w:val="24"/>
                <w:lang w:eastAsia="ru-RU"/>
              </w:rPr>
              <w:pict>
                <v:line id="Прямая соединительная линия 85" o:spid="_x0000_s1184" style="position:absolute;left:0;text-align:left;flip:x;z-index:251720704;visibility:visible;mso-position-horizontal-relative:text;mso-position-vertical-relative:text" from="38.85pt,14.3pt" to="92.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">
                  <v:stroke endarrow="block"/>
                </v:line>
              </w:pict>
            </w:r>
            <w:r w:rsidR="00FE0147" w:rsidRPr="00FE0147">
              <w:rPr>
                <w:rFonts w:ascii="Times New Roman" w:eastAsia="Times New Roman" w:hAnsi="Times New Roman" w:cs="Times New Roman"/>
                <w:b/>
                <w:bCs/>
                <w:sz w:val="28"/>
                <w:szCs w:val="24"/>
                <w:lang w:val="uk-UA" w:eastAsia="ru-RU"/>
              </w:rPr>
              <w:t>За кількістю розчиненої речовини:</w:t>
            </w:r>
          </w:p>
        </w:tc>
      </w:tr>
      <w:tr w:rsidR="00FE0147" w:rsidRPr="00FE0147" w:rsidTr="0061045F">
        <w:trPr>
          <w:cantSplit/>
          <w:trHeight w:val="960"/>
        </w:trPr>
        <w:tc>
          <w:tcPr>
            <w:tcW w:w="2491" w:type="dxa"/>
            <w:tcBorders>
              <w:bottom w:val="nil"/>
            </w:tcBorders>
          </w:tcPr>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тверді (сплави)</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рідкі (спирт у воді, цукор у воді);</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газоподібні (повітря).</w:t>
            </w:r>
          </w:p>
        </w:tc>
        <w:tc>
          <w:tcPr>
            <w:tcW w:w="2492" w:type="dxa"/>
            <w:tcBorders>
              <w:bottom w:val="nil"/>
            </w:tcBorders>
          </w:tcPr>
          <w:p w:rsidR="00FE0147" w:rsidRPr="00FE0147" w:rsidRDefault="00FE0147" w:rsidP="00FE0147">
            <w:p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 істинні розчини (розмір частинок   &lt;10</w:t>
            </w:r>
            <w:r w:rsidRPr="00FE0147">
              <w:rPr>
                <w:rFonts w:ascii="Times New Roman" w:eastAsia="Times New Roman" w:hAnsi="Times New Roman" w:cs="Times New Roman"/>
                <w:sz w:val="24"/>
                <w:szCs w:val="24"/>
                <w:vertAlign w:val="superscript"/>
                <w:lang w:val="uk-UA" w:eastAsia="ru-RU"/>
              </w:rPr>
              <w:t>-</w:t>
            </w:r>
            <w:smartTag w:uri="urn:schemas-microsoft-com:office:smarttags" w:element="metricconverter">
              <w:smartTagPr>
                <w:attr w:name="ProductID" w:val="9 м"/>
              </w:smartTagPr>
              <w:r w:rsidRPr="00FE0147">
                <w:rPr>
                  <w:rFonts w:ascii="Times New Roman" w:eastAsia="Times New Roman" w:hAnsi="Times New Roman" w:cs="Times New Roman"/>
                  <w:sz w:val="24"/>
                  <w:szCs w:val="24"/>
                  <w:vertAlign w:val="superscript"/>
                  <w:lang w:val="uk-UA" w:eastAsia="ru-RU"/>
                </w:rPr>
                <w:t>9</w:t>
              </w:r>
              <w:r w:rsidRPr="00FE0147">
                <w:rPr>
                  <w:rFonts w:ascii="Times New Roman" w:eastAsia="Times New Roman" w:hAnsi="Times New Roman" w:cs="Times New Roman"/>
                  <w:sz w:val="24"/>
                  <w:szCs w:val="24"/>
                  <w:lang w:val="uk-UA" w:eastAsia="ru-RU"/>
                </w:rPr>
                <w:t xml:space="preserve"> м</w:t>
              </w:r>
            </w:smartTag>
            <w:r w:rsidRPr="00FE0147">
              <w:rPr>
                <w:rFonts w:ascii="Times New Roman" w:eastAsia="Times New Roman" w:hAnsi="Times New Roman" w:cs="Times New Roman"/>
                <w:sz w:val="24"/>
                <w:szCs w:val="24"/>
                <w:lang w:val="uk-UA" w:eastAsia="ru-RU"/>
              </w:rPr>
              <w:t>);</w:t>
            </w:r>
          </w:p>
          <w:p w:rsidR="00FE0147" w:rsidRPr="00FE0147" w:rsidRDefault="00FE0147" w:rsidP="00FE0147">
            <w:p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 колоїдні (10</w:t>
            </w:r>
            <w:r w:rsidRPr="00FE0147">
              <w:rPr>
                <w:rFonts w:ascii="Times New Roman" w:eastAsia="Times New Roman" w:hAnsi="Times New Roman" w:cs="Times New Roman"/>
                <w:sz w:val="24"/>
                <w:szCs w:val="24"/>
                <w:vertAlign w:val="superscript"/>
                <w:lang w:val="uk-UA" w:eastAsia="ru-RU"/>
              </w:rPr>
              <w:t>-5</w:t>
            </w:r>
            <w:r w:rsidRPr="00FE0147">
              <w:rPr>
                <w:rFonts w:ascii="Times New Roman" w:eastAsia="Times New Roman" w:hAnsi="Times New Roman" w:cs="Times New Roman"/>
                <w:sz w:val="24"/>
                <w:szCs w:val="24"/>
                <w:lang w:val="uk-UA" w:eastAsia="ru-RU"/>
              </w:rPr>
              <w:t>-10</w:t>
            </w:r>
            <w:r w:rsidRPr="00FE0147">
              <w:rPr>
                <w:rFonts w:ascii="Times New Roman" w:eastAsia="Times New Roman" w:hAnsi="Times New Roman" w:cs="Times New Roman"/>
                <w:sz w:val="24"/>
                <w:szCs w:val="24"/>
                <w:vertAlign w:val="superscript"/>
                <w:lang w:val="uk-UA" w:eastAsia="ru-RU"/>
              </w:rPr>
              <w:t>-7</w:t>
            </w:r>
            <w:r w:rsidRPr="00FE0147">
              <w:rPr>
                <w:rFonts w:ascii="Times New Roman" w:eastAsia="Times New Roman" w:hAnsi="Times New Roman" w:cs="Times New Roman"/>
                <w:sz w:val="24"/>
                <w:szCs w:val="24"/>
                <w:lang w:val="uk-UA" w:eastAsia="ru-RU"/>
              </w:rPr>
              <w:t>м)</w:t>
            </w:r>
          </w:p>
          <w:p w:rsidR="00FE0147" w:rsidRPr="00FE0147" w:rsidRDefault="00FE0147" w:rsidP="00FE0147">
            <w:p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 xml:space="preserve">- </w:t>
            </w:r>
            <w:proofErr w:type="spellStart"/>
            <w:r w:rsidRPr="00FE0147">
              <w:rPr>
                <w:rFonts w:ascii="Times New Roman" w:eastAsia="Times New Roman" w:hAnsi="Times New Roman" w:cs="Times New Roman"/>
                <w:sz w:val="24"/>
                <w:szCs w:val="24"/>
                <w:lang w:val="uk-UA" w:eastAsia="ru-RU"/>
              </w:rPr>
              <w:t>грубодисперсні</w:t>
            </w:r>
            <w:proofErr w:type="spellEnd"/>
            <w:r w:rsidRPr="00FE0147">
              <w:rPr>
                <w:rFonts w:ascii="Times New Roman" w:eastAsia="Times New Roman" w:hAnsi="Times New Roman" w:cs="Times New Roman"/>
                <w:sz w:val="24"/>
                <w:szCs w:val="24"/>
                <w:lang w:val="uk-UA" w:eastAsia="ru-RU"/>
              </w:rPr>
              <w:t xml:space="preserve"> (&gt;10</w:t>
            </w:r>
            <w:r w:rsidRPr="00FE0147">
              <w:rPr>
                <w:rFonts w:ascii="Times New Roman" w:eastAsia="Times New Roman" w:hAnsi="Times New Roman" w:cs="Times New Roman"/>
                <w:sz w:val="24"/>
                <w:szCs w:val="24"/>
                <w:vertAlign w:val="superscript"/>
                <w:lang w:val="uk-UA" w:eastAsia="ru-RU"/>
              </w:rPr>
              <w:t>-</w:t>
            </w:r>
            <w:smartTag w:uri="urn:schemas-microsoft-com:office:smarttags" w:element="metricconverter">
              <w:smartTagPr>
                <w:attr w:name="ProductID" w:val="7 м"/>
              </w:smartTagPr>
              <w:r w:rsidRPr="00FE0147">
                <w:rPr>
                  <w:rFonts w:ascii="Times New Roman" w:eastAsia="Times New Roman" w:hAnsi="Times New Roman" w:cs="Times New Roman"/>
                  <w:sz w:val="24"/>
                  <w:szCs w:val="24"/>
                  <w:vertAlign w:val="superscript"/>
                  <w:lang w:val="uk-UA" w:eastAsia="ru-RU"/>
                </w:rPr>
                <w:t>7</w:t>
              </w:r>
              <w:r w:rsidRPr="00FE0147">
                <w:rPr>
                  <w:rFonts w:ascii="Times New Roman" w:eastAsia="Times New Roman" w:hAnsi="Times New Roman" w:cs="Times New Roman"/>
                  <w:sz w:val="24"/>
                  <w:szCs w:val="24"/>
                  <w:lang w:val="uk-UA" w:eastAsia="ru-RU"/>
                </w:rPr>
                <w:t xml:space="preserve"> м</w:t>
              </w:r>
            </w:smartTag>
            <w:r w:rsidRPr="00FE0147">
              <w:rPr>
                <w:rFonts w:ascii="Times New Roman" w:eastAsia="Times New Roman" w:hAnsi="Times New Roman" w:cs="Times New Roman"/>
                <w:sz w:val="24"/>
                <w:szCs w:val="24"/>
                <w:lang w:val="uk-UA" w:eastAsia="ru-RU"/>
              </w:rPr>
              <w:t>)</w:t>
            </w:r>
          </w:p>
        </w:tc>
        <w:tc>
          <w:tcPr>
            <w:tcW w:w="2492" w:type="dxa"/>
            <w:tcBorders>
              <w:bottom w:val="nil"/>
            </w:tcBorders>
          </w:tcPr>
          <w:p w:rsidR="00FE0147" w:rsidRPr="00FE0147" w:rsidRDefault="00FE0147" w:rsidP="00FE0147">
            <w:pPr>
              <w:spacing w:after="0" w:line="240" w:lineRule="auto"/>
              <w:jc w:val="center"/>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За концентрацією розчиненої </w:t>
            </w:r>
            <w:proofErr w:type="spellStart"/>
            <w:r w:rsidRPr="00FE0147">
              <w:rPr>
                <w:rFonts w:ascii="Times New Roman" w:eastAsia="Times New Roman" w:hAnsi="Times New Roman" w:cs="Times New Roman"/>
                <w:sz w:val="28"/>
                <w:szCs w:val="24"/>
                <w:lang w:val="uk-UA" w:eastAsia="ru-RU"/>
              </w:rPr>
              <w:t>реч</w:t>
            </w:r>
            <w:proofErr w:type="spellEnd"/>
            <w:r w:rsidRPr="00FE0147">
              <w:rPr>
                <w:rFonts w:ascii="Times New Roman" w:eastAsia="Times New Roman" w:hAnsi="Times New Roman" w:cs="Times New Roman"/>
                <w:sz w:val="28"/>
                <w:szCs w:val="24"/>
                <w:lang w:val="uk-UA" w:eastAsia="ru-RU"/>
              </w:rPr>
              <w:t>.:</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розведені (&lt;40% розчиненої речовини);</w:t>
            </w:r>
          </w:p>
          <w:p w:rsidR="00FE0147" w:rsidRPr="00FE0147" w:rsidRDefault="00FE0147" w:rsidP="00FE0147">
            <w:pPr>
              <w:spacing w:after="0" w:line="240" w:lineRule="auto"/>
              <w:ind w:left="75"/>
              <w:rPr>
                <w:rFonts w:ascii="Times New Roman" w:eastAsia="Times New Roman" w:hAnsi="Times New Roman" w:cs="Times New Roman"/>
                <w:sz w:val="24"/>
                <w:szCs w:val="24"/>
                <w:lang w:val="uk-UA" w:eastAsia="ru-RU"/>
              </w:rPr>
            </w:pP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 xml:space="preserve">концентровані (&gt;40% розчиненої речовини) </w:t>
            </w:r>
          </w:p>
          <w:p w:rsidR="00FE0147" w:rsidRPr="00FE0147" w:rsidRDefault="00FE0147" w:rsidP="00FE0147">
            <w:pPr>
              <w:spacing w:after="0" w:line="240" w:lineRule="auto"/>
              <w:ind w:left="75"/>
              <w:rPr>
                <w:rFonts w:ascii="Times New Roman" w:eastAsia="Times New Roman" w:hAnsi="Times New Roman" w:cs="Times New Roman"/>
                <w:sz w:val="24"/>
                <w:szCs w:val="24"/>
                <w:lang w:val="uk-UA" w:eastAsia="ru-RU"/>
              </w:rPr>
            </w:pPr>
          </w:p>
          <w:p w:rsidR="00FE0147" w:rsidRPr="00FE0147" w:rsidRDefault="00FE0147" w:rsidP="00FE0147">
            <w:pPr>
              <w:spacing w:after="0" w:line="240" w:lineRule="auto"/>
              <w:jc w:val="center"/>
              <w:rPr>
                <w:rFonts w:ascii="Times New Roman" w:eastAsia="Times New Roman" w:hAnsi="Times New Roman" w:cs="Times New Roman"/>
                <w:sz w:val="28"/>
                <w:szCs w:val="24"/>
                <w:lang w:val="uk-UA" w:eastAsia="ru-RU"/>
              </w:rPr>
            </w:pPr>
          </w:p>
        </w:tc>
        <w:tc>
          <w:tcPr>
            <w:tcW w:w="2492" w:type="dxa"/>
            <w:tcBorders>
              <w:bottom w:val="nil"/>
            </w:tcBorders>
          </w:tcPr>
          <w:p w:rsidR="00FE0147" w:rsidRPr="00FE0147" w:rsidRDefault="00FE0147" w:rsidP="00FE0147">
            <w:pPr>
              <w:spacing w:after="0" w:line="240" w:lineRule="auto"/>
              <w:jc w:val="center"/>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За досягненням розчинності:</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 xml:space="preserve">насичені; </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ненасичені;</w:t>
            </w:r>
          </w:p>
          <w:p w:rsidR="00FE0147" w:rsidRPr="00FE0147" w:rsidRDefault="00FE0147" w:rsidP="00FE0147">
            <w:pPr>
              <w:numPr>
                <w:ilvl w:val="0"/>
                <w:numId w:val="15"/>
              </w:numPr>
              <w:spacing w:after="0" w:line="240" w:lineRule="auto"/>
              <w:rPr>
                <w:rFonts w:ascii="Times New Roman" w:eastAsia="Times New Roman" w:hAnsi="Times New Roman" w:cs="Times New Roman"/>
                <w:sz w:val="24"/>
                <w:szCs w:val="24"/>
                <w:lang w:val="uk-UA" w:eastAsia="ru-RU"/>
              </w:rPr>
            </w:pPr>
            <w:r w:rsidRPr="00FE0147">
              <w:rPr>
                <w:rFonts w:ascii="Times New Roman" w:eastAsia="Times New Roman" w:hAnsi="Times New Roman" w:cs="Times New Roman"/>
                <w:sz w:val="24"/>
                <w:szCs w:val="24"/>
                <w:lang w:val="uk-UA" w:eastAsia="ru-RU"/>
              </w:rPr>
              <w:t>пересичені ( в яких за певної температури речовини більше ніж у насиченому розчині)</w:t>
            </w:r>
          </w:p>
        </w:tc>
      </w:tr>
    </w:tbl>
    <w:p w:rsidR="00FE0147" w:rsidRPr="00FE0147" w:rsidRDefault="00FE0147" w:rsidP="00FE0147">
      <w:pPr>
        <w:spacing w:after="0" w:line="240" w:lineRule="auto"/>
        <w:ind w:firstLine="540"/>
        <w:jc w:val="center"/>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b/>
          <w:sz w:val="28"/>
          <w:szCs w:val="24"/>
          <w:lang w:val="uk-UA" w:eastAsia="ru-RU"/>
        </w:rPr>
        <w:t>Механізм процесу розчинення.</w:t>
      </w:r>
    </w:p>
    <w:p w:rsidR="00FE0147" w:rsidRPr="00FE0147" w:rsidRDefault="00FE0147" w:rsidP="00FE0147">
      <w:pPr>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sz w:val="28"/>
          <w:szCs w:val="24"/>
          <w:lang w:val="uk-UA" w:eastAsia="ru-RU"/>
        </w:rPr>
        <w:t xml:space="preserve">Розчинення – складний фізико – хімічний процес. Установлено, що при розчиненні багатьох речовин їхні молекули (або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xml:space="preserve">) зв’язуються з молекулами розчинника, утворюючи сполуки які називаються </w:t>
      </w:r>
      <w:r w:rsidRPr="00FE0147">
        <w:rPr>
          <w:rFonts w:ascii="Times New Roman" w:eastAsia="Times New Roman" w:hAnsi="Times New Roman" w:cs="Times New Roman"/>
          <w:b/>
          <w:sz w:val="28"/>
          <w:szCs w:val="24"/>
          <w:lang w:val="uk-UA" w:eastAsia="ru-RU"/>
        </w:rPr>
        <w:t>сольватами;</w:t>
      </w:r>
      <w:r w:rsidRPr="00FE0147">
        <w:rPr>
          <w:rFonts w:ascii="Times New Roman" w:eastAsia="Times New Roman" w:hAnsi="Times New Roman" w:cs="Times New Roman"/>
          <w:sz w:val="28"/>
          <w:szCs w:val="24"/>
          <w:lang w:val="uk-UA" w:eastAsia="ru-RU"/>
        </w:rPr>
        <w:t xml:space="preserve"> цей процес називається </w:t>
      </w:r>
      <w:r w:rsidRPr="00FE0147">
        <w:rPr>
          <w:rFonts w:ascii="Times New Roman" w:eastAsia="Times New Roman" w:hAnsi="Times New Roman" w:cs="Times New Roman"/>
          <w:b/>
          <w:sz w:val="28"/>
          <w:szCs w:val="24"/>
          <w:lang w:val="uk-UA" w:eastAsia="ru-RU"/>
        </w:rPr>
        <w:t xml:space="preserve">сольватацією. </w:t>
      </w:r>
      <w:r w:rsidRPr="00FE0147">
        <w:rPr>
          <w:rFonts w:ascii="Times New Roman" w:eastAsia="Times New Roman" w:hAnsi="Times New Roman" w:cs="Times New Roman"/>
          <w:sz w:val="28"/>
          <w:szCs w:val="24"/>
          <w:lang w:val="uk-UA" w:eastAsia="ru-RU"/>
        </w:rPr>
        <w:t xml:space="preserve">В окремому випадку, коли розчинником є вода, ці сполуки називають </w:t>
      </w:r>
      <w:r w:rsidRPr="00FE0147">
        <w:rPr>
          <w:rFonts w:ascii="Times New Roman" w:eastAsia="Times New Roman" w:hAnsi="Times New Roman" w:cs="Times New Roman"/>
          <w:b/>
          <w:sz w:val="28"/>
          <w:szCs w:val="24"/>
          <w:lang w:val="uk-UA" w:eastAsia="ru-RU"/>
        </w:rPr>
        <w:t>гідратами,</w:t>
      </w:r>
      <w:r w:rsidRPr="00FE0147">
        <w:rPr>
          <w:rFonts w:ascii="Times New Roman" w:eastAsia="Times New Roman" w:hAnsi="Times New Roman" w:cs="Times New Roman"/>
          <w:sz w:val="28"/>
          <w:szCs w:val="24"/>
          <w:lang w:val="uk-UA" w:eastAsia="ru-RU"/>
        </w:rPr>
        <w:t xml:space="preserve"> а процес їх утворення – </w:t>
      </w:r>
      <w:r w:rsidRPr="00FE0147">
        <w:rPr>
          <w:rFonts w:ascii="Times New Roman" w:eastAsia="Times New Roman" w:hAnsi="Times New Roman" w:cs="Times New Roman"/>
          <w:b/>
          <w:sz w:val="28"/>
          <w:szCs w:val="24"/>
          <w:lang w:val="uk-UA" w:eastAsia="ru-RU"/>
        </w:rPr>
        <w:t>гідратацією.</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Припущення про існування у водних розчинах гідратів висловив і обґрунтував у 80-х роках 19 ст. Д.І.Менделєєв. </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Вплив природи розчинника і розчиненої речовини описується законами Генрі, В.</w:t>
      </w:r>
      <w:proofErr w:type="spellStart"/>
      <w:r w:rsidRPr="00FE0147">
        <w:rPr>
          <w:rFonts w:ascii="Times New Roman" w:eastAsia="Times New Roman" w:hAnsi="Times New Roman" w:cs="Times New Roman"/>
          <w:sz w:val="28"/>
          <w:szCs w:val="24"/>
          <w:lang w:val="uk-UA" w:eastAsia="ru-RU"/>
        </w:rPr>
        <w:t>Нернста</w:t>
      </w:r>
      <w:proofErr w:type="spellEnd"/>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Закон Генрі:</w:t>
      </w:r>
      <w:r w:rsidRPr="00FE0147">
        <w:rPr>
          <w:rFonts w:ascii="Times New Roman" w:eastAsia="Times New Roman" w:hAnsi="Times New Roman" w:cs="Times New Roman"/>
          <w:sz w:val="28"/>
          <w:szCs w:val="24"/>
          <w:lang w:val="uk-UA" w:eastAsia="ru-RU"/>
        </w:rPr>
        <w:t xml:space="preserve"> розчинність газів при сталій температурі прямо пропорційна тиску газу над розчином:</w:t>
      </w:r>
    </w:p>
    <w:p w:rsidR="00FE0147" w:rsidRPr="00FE0147" w:rsidRDefault="00FE0147" w:rsidP="00FE0147">
      <w:pPr>
        <w:spacing w:after="0" w:line="240" w:lineRule="auto"/>
        <w:ind w:firstLine="16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С = К·Р, </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С – концентрація газу у розчині;</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К – коефіцієнт пропорційності, що залежить від природи газу і рідини;</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 – тиск газу над розчином.</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Проявом закону Генрі, наприклад, є поява піни при відкриванні пляшки з газовою водою або газовими напоями.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Закон розподілення </w:t>
      </w:r>
      <w:r w:rsidRPr="00FE0147">
        <w:rPr>
          <w:rFonts w:ascii="Times New Roman" w:eastAsia="Times New Roman" w:hAnsi="Times New Roman" w:cs="Times New Roman"/>
          <w:sz w:val="28"/>
          <w:szCs w:val="24"/>
          <w:lang w:val="uk-UA" w:eastAsia="ru-RU"/>
        </w:rPr>
        <w:t>(закон В.</w:t>
      </w:r>
      <w:proofErr w:type="spellStart"/>
      <w:r w:rsidRPr="00FE0147">
        <w:rPr>
          <w:rFonts w:ascii="Times New Roman" w:eastAsia="Times New Roman" w:hAnsi="Times New Roman" w:cs="Times New Roman"/>
          <w:sz w:val="28"/>
          <w:szCs w:val="24"/>
          <w:lang w:val="uk-UA" w:eastAsia="ru-RU"/>
        </w:rPr>
        <w:t>Нернста</w:t>
      </w:r>
      <w:proofErr w:type="spellEnd"/>
      <w:r w:rsidRPr="00FE0147">
        <w:rPr>
          <w:rFonts w:ascii="Times New Roman" w:eastAsia="Times New Roman" w:hAnsi="Times New Roman" w:cs="Times New Roman"/>
          <w:sz w:val="28"/>
          <w:szCs w:val="24"/>
          <w:lang w:val="uk-UA" w:eastAsia="ru-RU"/>
        </w:rPr>
        <w:t>,  1891р.) – відношення концентрації третього компонента у кожній з двох рідин, які не змішуються при даній температурі, є величина постійна.</w:t>
      </w:r>
    </w:p>
    <w:p w:rsidR="00FE0147" w:rsidRPr="00FE0147" w:rsidRDefault="00FE0147" w:rsidP="00FE0147">
      <w:pPr>
        <w:spacing w:after="0" w:line="240" w:lineRule="auto"/>
        <w:ind w:firstLine="16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8"/>
          <w:sz w:val="28"/>
          <w:szCs w:val="24"/>
          <w:lang w:val="uk-UA" w:eastAsia="ru-RU"/>
        </w:rPr>
        <w:object w:dxaOrig="780" w:dyaOrig="680">
          <v:shape id="_x0000_i1052" type="#_x0000_t75" style="width:39pt;height:33.75pt" o:ole="">
            <v:imagedata r:id="rId57" o:title=""/>
          </v:shape>
          <o:OLEObject Type="Embed" ProgID="Equation.3" ShapeID="_x0000_i1052" DrawAspect="Content" ObjectID="_1737532320" r:id="rId58"/>
        </w:object>
      </w:r>
      <w:r w:rsidRPr="00FE0147">
        <w:rPr>
          <w:rFonts w:ascii="Times New Roman" w:eastAsia="Times New Roman" w:hAnsi="Times New Roman" w:cs="Times New Roman"/>
          <w:sz w:val="28"/>
          <w:szCs w:val="24"/>
          <w:lang w:val="uk-UA" w:eastAsia="ru-RU"/>
        </w:rPr>
        <w:t xml:space="preserve"> ,</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С</w:t>
      </w:r>
      <w:r w:rsidRPr="00FE0147">
        <w:rPr>
          <w:rFonts w:ascii="Times New Roman" w:eastAsia="Times New Roman" w:hAnsi="Times New Roman" w:cs="Times New Roman"/>
          <w:sz w:val="28"/>
          <w:szCs w:val="24"/>
          <w:vertAlign w:val="subscript"/>
          <w:lang w:val="uk-UA" w:eastAsia="ru-RU"/>
        </w:rPr>
        <w:t>1</w:t>
      </w:r>
      <w:r w:rsidRPr="00FE0147">
        <w:rPr>
          <w:rFonts w:ascii="Times New Roman" w:eastAsia="Times New Roman" w:hAnsi="Times New Roman" w:cs="Times New Roman"/>
          <w:sz w:val="28"/>
          <w:szCs w:val="24"/>
          <w:lang w:val="uk-UA" w:eastAsia="ru-RU"/>
        </w:rPr>
        <w:t xml:space="preserve"> і С</w:t>
      </w:r>
      <w:r w:rsidRPr="00FE0147">
        <w:rPr>
          <w:rFonts w:ascii="Times New Roman" w:eastAsia="Times New Roman" w:hAnsi="Times New Roman" w:cs="Times New Roman"/>
          <w:sz w:val="28"/>
          <w:szCs w:val="24"/>
          <w:vertAlign w:val="subscript"/>
          <w:lang w:val="uk-UA" w:eastAsia="ru-RU"/>
        </w:rPr>
        <w:t>2</w:t>
      </w:r>
      <w:r w:rsidRPr="00FE0147">
        <w:rPr>
          <w:rFonts w:ascii="Times New Roman" w:eastAsia="Times New Roman" w:hAnsi="Times New Roman" w:cs="Times New Roman"/>
          <w:sz w:val="28"/>
          <w:szCs w:val="24"/>
          <w:lang w:val="uk-UA" w:eastAsia="ru-RU"/>
        </w:rPr>
        <w:t xml:space="preserve"> – концентрація розчиненої речовини у 1-му і 2-му розчинниках;</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    k – коефіцієнт розподілення.</w:t>
      </w:r>
    </w:p>
    <w:p w:rsidR="00FE0147" w:rsidRPr="00FE0147" w:rsidRDefault="00FE0147" w:rsidP="00FE0147">
      <w:pPr>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sz w:val="28"/>
          <w:szCs w:val="24"/>
          <w:lang w:val="uk-UA" w:eastAsia="ru-RU"/>
        </w:rPr>
        <w:t xml:space="preserve">Речовини за здатністю проводити електричний струм у розплавленому і розчиненому стані поділяються на </w:t>
      </w:r>
      <w:r w:rsidRPr="00FE0147">
        <w:rPr>
          <w:rFonts w:ascii="Times New Roman" w:eastAsia="Times New Roman" w:hAnsi="Times New Roman" w:cs="Times New Roman"/>
          <w:b/>
          <w:sz w:val="28"/>
          <w:szCs w:val="24"/>
          <w:lang w:val="uk-UA" w:eastAsia="ru-RU"/>
        </w:rPr>
        <w:t>електроліти і неелектроліти.</w:t>
      </w:r>
    </w:p>
    <w:p w:rsidR="00FE0147" w:rsidRPr="00FE0147" w:rsidRDefault="00FE0147" w:rsidP="007006AE">
      <w:pPr>
        <w:spacing w:after="0" w:line="240" w:lineRule="auto"/>
        <w:ind w:left="851" w:hanging="311"/>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b/>
          <w:sz w:val="28"/>
          <w:szCs w:val="24"/>
          <w:lang w:val="uk-UA" w:eastAsia="ru-RU"/>
        </w:rPr>
        <w:lastRenderedPageBreak/>
        <w:t xml:space="preserve">3. Властивості розчинів неелектролітів. Закони </w:t>
      </w:r>
      <w:proofErr w:type="spellStart"/>
      <w:r w:rsidRPr="00FE0147">
        <w:rPr>
          <w:rFonts w:ascii="Times New Roman" w:eastAsia="Times New Roman" w:hAnsi="Times New Roman" w:cs="Times New Roman"/>
          <w:b/>
          <w:sz w:val="28"/>
          <w:szCs w:val="24"/>
          <w:lang w:val="uk-UA" w:eastAsia="ru-RU"/>
        </w:rPr>
        <w:t>Рауля</w:t>
      </w:r>
      <w:proofErr w:type="spellEnd"/>
      <w:r w:rsidRPr="00FE0147">
        <w:rPr>
          <w:rFonts w:ascii="Times New Roman" w:eastAsia="Times New Roman" w:hAnsi="Times New Roman" w:cs="Times New Roman"/>
          <w:b/>
          <w:sz w:val="28"/>
          <w:szCs w:val="24"/>
          <w:lang w:val="uk-UA" w:eastAsia="ru-RU"/>
        </w:rPr>
        <w:t>.</w:t>
      </w:r>
      <w:r w:rsidR="00577C7B">
        <w:rPr>
          <w:rFonts w:ascii="Times New Roman" w:eastAsia="Times New Roman" w:hAnsi="Times New Roman" w:cs="Times New Roman"/>
          <w:b/>
          <w:sz w:val="28"/>
          <w:szCs w:val="24"/>
          <w:lang w:val="uk-UA" w:eastAsia="ru-RU"/>
        </w:rPr>
        <w:t xml:space="preserve"> </w:t>
      </w:r>
      <w:proofErr w:type="spellStart"/>
      <w:r w:rsidR="00577C7B">
        <w:rPr>
          <w:rFonts w:ascii="Times New Roman" w:eastAsia="Times New Roman" w:hAnsi="Times New Roman" w:cs="Times New Roman"/>
          <w:b/>
          <w:sz w:val="28"/>
          <w:szCs w:val="24"/>
          <w:lang w:val="uk-UA" w:eastAsia="ru-RU"/>
        </w:rPr>
        <w:t>Кріогідратні</w:t>
      </w:r>
      <w:proofErr w:type="spellEnd"/>
      <w:r w:rsidR="00577C7B">
        <w:rPr>
          <w:rFonts w:ascii="Times New Roman" w:eastAsia="Times New Roman" w:hAnsi="Times New Roman" w:cs="Times New Roman"/>
          <w:b/>
          <w:sz w:val="28"/>
          <w:szCs w:val="24"/>
          <w:lang w:val="uk-UA" w:eastAsia="ru-RU"/>
        </w:rPr>
        <w:t xml:space="preserve"> системи, антифризи, їх застосування.</w:t>
      </w:r>
    </w:p>
    <w:p w:rsidR="00FE0147" w:rsidRPr="00FE0147" w:rsidRDefault="00FE0147" w:rsidP="00FE0147">
      <w:pPr>
        <w:spacing w:after="0" w:line="240" w:lineRule="auto"/>
        <w:ind w:firstLine="540"/>
        <w:jc w:val="center"/>
        <w:rPr>
          <w:rFonts w:ascii="Times New Roman" w:eastAsia="Times New Roman" w:hAnsi="Times New Roman" w:cs="Times New Roman"/>
          <w:b/>
          <w:sz w:val="28"/>
          <w:szCs w:val="24"/>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Молекули неелектролітів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xml:space="preserve"> не розкладаються, а тому їхні розчини не проводять електричного струму. У дуже розбавлених розчинах молекули розчиненої речовини практично не взаємодіють одна з одною, бо сил притягання між молекулами у розчині майже немає через те, що середня відстань між ними надто велика порівняно з їхніми власними розмірами.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Я</w:t>
      </w:r>
      <w:r w:rsidRPr="00FE0147">
        <w:rPr>
          <w:rFonts w:ascii="Times New Roman" w:eastAsia="Times New Roman" w:hAnsi="Times New Roman" w:cs="Times New Roman"/>
          <w:b/>
          <w:bCs/>
          <w:sz w:val="28"/>
          <w:szCs w:val="24"/>
          <w:lang w:val="uk-UA" w:eastAsia="ru-RU"/>
        </w:rPr>
        <w:t>вища дифузії та осмосу</w:t>
      </w:r>
      <w:r w:rsidRPr="00FE0147">
        <w:rPr>
          <w:rFonts w:ascii="Times New Roman" w:eastAsia="Times New Roman" w:hAnsi="Times New Roman" w:cs="Times New Roman"/>
          <w:sz w:val="28"/>
          <w:szCs w:val="24"/>
          <w:lang w:val="uk-UA" w:eastAsia="ru-RU"/>
        </w:rPr>
        <w:t xml:space="preserve"> дають можливість помітити подібність розбавлених розчинів до ідеальних газів.</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Дифузія – </w:t>
      </w:r>
      <w:r w:rsidRPr="00FE0147">
        <w:rPr>
          <w:rFonts w:ascii="Times New Roman" w:eastAsia="Times New Roman" w:hAnsi="Times New Roman" w:cs="Times New Roman"/>
          <w:sz w:val="28"/>
          <w:szCs w:val="24"/>
          <w:lang w:val="uk-UA" w:eastAsia="ru-RU"/>
        </w:rPr>
        <w:t xml:space="preserve">це самовільний процес вирівнювання концентрації розчиненої речовини в розчині. </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Дифузія відіграє значну роль в життєдіяльності організмів і технологічних процесах. Так, процес переміщення різних поживних речовин і продуктів обміну в живих організмах пов’язаний з дифузією. У технології харчування на явищі дифузії базується вимочування риби, </w:t>
      </w:r>
      <w:proofErr w:type="spellStart"/>
      <w:r w:rsidRPr="00FE0147">
        <w:rPr>
          <w:rFonts w:ascii="Times New Roman" w:eastAsia="Times New Roman" w:hAnsi="Times New Roman" w:cs="Times New Roman"/>
          <w:sz w:val="28"/>
          <w:szCs w:val="24"/>
          <w:lang w:val="uk-UA" w:eastAsia="ru-RU"/>
        </w:rPr>
        <w:t>хлібовипікання</w:t>
      </w:r>
      <w:proofErr w:type="spellEnd"/>
      <w:r w:rsidRPr="00FE0147">
        <w:rPr>
          <w:rFonts w:ascii="Times New Roman" w:eastAsia="Times New Roman" w:hAnsi="Times New Roman" w:cs="Times New Roman"/>
          <w:sz w:val="28"/>
          <w:szCs w:val="24"/>
          <w:lang w:val="uk-UA" w:eastAsia="ru-RU"/>
        </w:rPr>
        <w:t>, заварювання чаю, кави. Такі процеси, як варка, пасерування, припускання також є практичним застосуванням дифузії.</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Осмос – </w:t>
      </w:r>
      <w:r w:rsidRPr="00FE0147">
        <w:rPr>
          <w:rFonts w:ascii="Times New Roman" w:eastAsia="Times New Roman" w:hAnsi="Times New Roman" w:cs="Times New Roman"/>
          <w:sz w:val="28"/>
          <w:szCs w:val="24"/>
          <w:lang w:val="uk-UA" w:eastAsia="ru-RU"/>
        </w:rPr>
        <w:t xml:space="preserve">явище самочинного переходу розчинника з розчину з нижньою концентрацією у розчин із вищою концентрацією крізь напівпроникну мембрану. </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Напівпроникні мембрани – </w:t>
      </w:r>
      <w:r w:rsidRPr="00FE0147">
        <w:rPr>
          <w:rFonts w:ascii="Times New Roman" w:eastAsia="Times New Roman" w:hAnsi="Times New Roman" w:cs="Times New Roman"/>
          <w:sz w:val="28"/>
          <w:szCs w:val="24"/>
          <w:lang w:val="uk-UA" w:eastAsia="ru-RU"/>
        </w:rPr>
        <w:t>це такі плівки, які мають властивість пропускати молекули розчинника, розмір яких, як правило, менше молекул розчиненої речовини (тваринні плівки, клітини рослинного та тваринного походження, целофан, пергамент...).</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Сила, що обумовлює осмос, віднесена до одиниці поверхні напівпроникної мембрани, називається </w:t>
      </w:r>
      <w:r w:rsidRPr="00FE0147">
        <w:rPr>
          <w:rFonts w:ascii="Times New Roman" w:eastAsia="Times New Roman" w:hAnsi="Times New Roman" w:cs="Times New Roman"/>
          <w:b/>
          <w:bCs/>
          <w:sz w:val="28"/>
          <w:szCs w:val="24"/>
          <w:lang w:val="uk-UA" w:eastAsia="ru-RU"/>
        </w:rPr>
        <w:t>осмотичним тиском.</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sz w:val="28"/>
          <w:szCs w:val="24"/>
          <w:lang w:val="uk-UA" w:eastAsia="ru-RU"/>
        </w:rPr>
        <w:t>Вант-Гофф</w:t>
      </w:r>
      <w:proofErr w:type="spellEnd"/>
      <w:r w:rsidRPr="00FE0147">
        <w:rPr>
          <w:rFonts w:ascii="Times New Roman" w:eastAsia="Times New Roman" w:hAnsi="Times New Roman" w:cs="Times New Roman"/>
          <w:sz w:val="28"/>
          <w:szCs w:val="24"/>
          <w:lang w:val="uk-UA" w:eastAsia="ru-RU"/>
        </w:rPr>
        <w:t xml:space="preserve"> на основі експериментів і теоретичних розрахунків дійшов висновку, що осмотичний тиск розбавлених розчинів підпорядковується газовим законам і дав йому визначення: </w:t>
      </w:r>
      <w:r w:rsidRPr="00FE0147">
        <w:rPr>
          <w:rFonts w:ascii="Times New Roman" w:eastAsia="Times New Roman" w:hAnsi="Times New Roman" w:cs="Times New Roman"/>
          <w:b/>
          <w:bCs/>
          <w:sz w:val="28"/>
          <w:szCs w:val="24"/>
          <w:lang w:val="uk-UA" w:eastAsia="ru-RU"/>
        </w:rPr>
        <w:t xml:space="preserve">осмотичний тиск розбавленого розчину неелектроліту дорівнює тиску, що його створював би неелектроліт, перебуваючи в газоподібному стані, якби його об’єм і температура були такі, як і розчину (закон </w:t>
      </w:r>
      <w:proofErr w:type="spellStart"/>
      <w:r w:rsidRPr="00FE0147">
        <w:rPr>
          <w:rFonts w:ascii="Times New Roman" w:eastAsia="Times New Roman" w:hAnsi="Times New Roman" w:cs="Times New Roman"/>
          <w:b/>
          <w:bCs/>
          <w:sz w:val="28"/>
          <w:szCs w:val="24"/>
          <w:lang w:val="uk-UA" w:eastAsia="ru-RU"/>
        </w:rPr>
        <w:t>Вант-Гоффа</w:t>
      </w:r>
      <w:proofErr w:type="spellEnd"/>
      <w:r w:rsidRPr="00FE0147">
        <w:rPr>
          <w:rFonts w:ascii="Times New Roman" w:eastAsia="Times New Roman" w:hAnsi="Times New Roman" w:cs="Times New Roman"/>
          <w:b/>
          <w:bCs/>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Отже, рівняння стану ідеального газу </w:t>
      </w:r>
      <w:r w:rsidRPr="00FE0147">
        <w:rPr>
          <w:rFonts w:ascii="Times New Roman" w:eastAsia="Times New Roman" w:hAnsi="Times New Roman" w:cs="Times New Roman"/>
          <w:b/>
          <w:bCs/>
          <w:sz w:val="28"/>
          <w:szCs w:val="24"/>
          <w:lang w:val="en-US" w:eastAsia="ru-RU"/>
        </w:rPr>
        <w:t>PV</w:t>
      </w:r>
      <w:r w:rsidRPr="00FE0147">
        <w:rPr>
          <w:rFonts w:ascii="Times New Roman" w:eastAsia="Times New Roman" w:hAnsi="Times New Roman" w:cs="Times New Roman"/>
          <w:b/>
          <w:bCs/>
          <w:sz w:val="28"/>
          <w:szCs w:val="24"/>
          <w:lang w:eastAsia="ru-RU"/>
        </w:rPr>
        <w:t xml:space="preserve"> = </w:t>
      </w:r>
      <w:proofErr w:type="spellStart"/>
      <w:r w:rsidRPr="00FE0147">
        <w:rPr>
          <w:rFonts w:ascii="Times New Roman" w:eastAsia="Times New Roman" w:hAnsi="Times New Roman" w:cs="Times New Roman"/>
          <w:b/>
          <w:bCs/>
          <w:sz w:val="28"/>
          <w:szCs w:val="24"/>
          <w:lang w:val="en-US" w:eastAsia="ru-RU"/>
        </w:rPr>
        <w:t>nRT</w:t>
      </w:r>
      <w:proofErr w:type="spellEnd"/>
      <w:r w:rsidRPr="00FE0147">
        <w:rPr>
          <w:rFonts w:ascii="Times New Roman" w:eastAsia="Times New Roman" w:hAnsi="Times New Roman" w:cs="Times New Roman"/>
          <w:sz w:val="28"/>
          <w:szCs w:val="24"/>
          <w:lang w:val="uk-UA" w:eastAsia="ru-RU"/>
        </w:rPr>
        <w:t>можна застосувати до ідеальних розчинів для визначення осмотичного тиску:</w:t>
      </w:r>
    </w:p>
    <w:p w:rsidR="00FE0147" w:rsidRPr="00FE0147" w:rsidRDefault="00FE0147" w:rsidP="00FE0147">
      <w:pPr>
        <w:spacing w:after="0" w:line="240" w:lineRule="auto"/>
        <w:ind w:firstLine="16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2"/>
          <w:sz w:val="28"/>
          <w:szCs w:val="24"/>
          <w:lang w:val="uk-UA" w:eastAsia="ru-RU"/>
        </w:rPr>
        <w:object w:dxaOrig="5840" w:dyaOrig="620">
          <v:shape id="_x0000_i1053" type="#_x0000_t75" style="width:291.75pt;height:30.75pt" o:ole="">
            <v:imagedata r:id="rId59" o:title=""/>
          </v:shape>
          <o:OLEObject Type="Embed" ProgID="Equation.3" ShapeID="_x0000_i1053" DrawAspect="Content" ObjectID="_1737532321" r:id="rId60"/>
        </w:objec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С – молярна концентрація;</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кількість речовини, моль;</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V</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об’єм розчину, м</w:t>
      </w:r>
      <w:r w:rsidRPr="00FE0147">
        <w:rPr>
          <w:rFonts w:ascii="Times New Roman" w:eastAsia="Times New Roman" w:hAnsi="Times New Roman" w:cs="Times New Roman"/>
          <w:sz w:val="28"/>
          <w:szCs w:val="24"/>
          <w:vertAlign w:val="superscript"/>
          <w:lang w:val="uk-UA" w:eastAsia="ru-RU"/>
        </w:rPr>
        <w:t>3</w:t>
      </w:r>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R</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універсальна газова стала;</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T</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температура, К</w:t>
      </w:r>
      <w:r w:rsidRPr="00FE0147">
        <w:rPr>
          <w:rFonts w:ascii="Times New Roman" w:eastAsia="Times New Roman" w:hAnsi="Times New Roman" w:cs="Times New Roman"/>
          <w:sz w:val="28"/>
          <w:szCs w:val="24"/>
          <w:vertAlign w:val="superscript"/>
          <w:lang w:val="uk-UA" w:eastAsia="ru-RU"/>
        </w:rPr>
        <w:t>0</w:t>
      </w:r>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Осмос має велике значення для процесів життєдіяльності тварин і рослин. Процеси консервування харчових продуктів, засвоєння їжі, обміну речовин тісно пов’язані з явищем осмосу. Осмос зумовлює підняття води в рослинах, зростання клітин і багато різних інших явищ (наприклад </w:t>
      </w:r>
      <w:r w:rsidRPr="00FE0147">
        <w:rPr>
          <w:rFonts w:ascii="Times New Roman" w:eastAsia="Times New Roman" w:hAnsi="Times New Roman" w:cs="Times New Roman"/>
          <w:b/>
          <w:sz w:val="28"/>
          <w:szCs w:val="24"/>
          <w:lang w:val="uk-UA" w:eastAsia="ru-RU"/>
        </w:rPr>
        <w:t>плазмоліз, тургор</w:t>
      </w:r>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lastRenderedPageBreak/>
        <w:t xml:space="preserve">Плазмоліз – </w:t>
      </w:r>
      <w:r w:rsidRPr="00FE0147">
        <w:rPr>
          <w:rFonts w:ascii="Times New Roman" w:eastAsia="Times New Roman" w:hAnsi="Times New Roman" w:cs="Times New Roman"/>
          <w:sz w:val="28"/>
          <w:szCs w:val="24"/>
          <w:lang w:val="uk-UA" w:eastAsia="ru-RU"/>
        </w:rPr>
        <w:t>це явище зморщування клітин у насичених сольових розчинах, зумовлене втратою води.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Тургор – </w:t>
      </w:r>
      <w:r w:rsidRPr="00FE0147">
        <w:rPr>
          <w:rFonts w:ascii="Times New Roman" w:eastAsia="Times New Roman" w:hAnsi="Times New Roman" w:cs="Times New Roman"/>
          <w:sz w:val="28"/>
          <w:szCs w:val="24"/>
          <w:lang w:val="uk-UA" w:eastAsia="ru-RU"/>
        </w:rPr>
        <w:t>це збільшення об’єму клітини у процесі всмоктування і перехід клітини у стан напруги.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У процесах життєдіяльності важливе значення відіграють ізотонічні, гіпертонічні та гіпотонічні розчини.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Ізотонічні – </w:t>
      </w:r>
      <w:r w:rsidRPr="00FE0147">
        <w:rPr>
          <w:rFonts w:ascii="Times New Roman" w:eastAsia="Times New Roman" w:hAnsi="Times New Roman" w:cs="Times New Roman"/>
          <w:sz w:val="28"/>
          <w:szCs w:val="24"/>
          <w:lang w:val="uk-UA" w:eastAsia="ru-RU"/>
        </w:rPr>
        <w:t>розчини, що мають однаковий осмотичний тиск.</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Гіпертонічні – </w:t>
      </w:r>
      <w:r w:rsidRPr="00FE0147">
        <w:rPr>
          <w:rFonts w:ascii="Times New Roman" w:eastAsia="Times New Roman" w:hAnsi="Times New Roman" w:cs="Times New Roman"/>
          <w:sz w:val="28"/>
          <w:szCs w:val="24"/>
          <w:lang w:val="uk-UA" w:eastAsia="ru-RU"/>
        </w:rPr>
        <w:t>це такі розчини, осмотичний тиск зовнішнього розчину в яких вищий, ніж усередині клітини.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Гіпотонічні – </w:t>
      </w:r>
      <w:r w:rsidRPr="00FE0147">
        <w:rPr>
          <w:rFonts w:ascii="Times New Roman" w:eastAsia="Times New Roman" w:hAnsi="Times New Roman" w:cs="Times New Roman"/>
          <w:sz w:val="28"/>
          <w:szCs w:val="24"/>
          <w:lang w:val="uk-UA" w:eastAsia="ru-RU"/>
        </w:rPr>
        <w:t>розчини, для яких характерний нижчий осмотичний тиск зовнішнього розчину.</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Розглядаючи властивості розчинів, необхідно враховувати, що властивості розчину відрізняються від властивостей розчинників. Наприклад, тиск насиченої пари розчинника над розчином завжди нижчий, ніж над чистим розчинником:</w:t>
      </w:r>
    </w:p>
    <w:p w:rsidR="00FE0147" w:rsidRPr="00FE0147" w:rsidRDefault="00FE0147" w:rsidP="00FE0147">
      <w:pPr>
        <w:spacing w:after="0" w:line="240" w:lineRule="auto"/>
        <w:ind w:firstLine="162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ΔР = Р</w:t>
      </w:r>
      <w:r w:rsidRPr="00FE0147">
        <w:rPr>
          <w:rFonts w:ascii="Times New Roman" w:eastAsia="Times New Roman" w:hAnsi="Times New Roman" w:cs="Times New Roman"/>
          <w:b/>
          <w:bCs/>
          <w:sz w:val="28"/>
          <w:szCs w:val="24"/>
          <w:vertAlign w:val="subscript"/>
          <w:lang w:val="uk-UA" w:eastAsia="ru-RU"/>
        </w:rPr>
        <w:t>0</w:t>
      </w:r>
      <w:r w:rsidRPr="00FE0147">
        <w:rPr>
          <w:rFonts w:ascii="Times New Roman" w:eastAsia="Times New Roman" w:hAnsi="Times New Roman" w:cs="Times New Roman"/>
          <w:b/>
          <w:bCs/>
          <w:sz w:val="28"/>
          <w:szCs w:val="24"/>
          <w:lang w:val="uk-UA" w:eastAsia="ru-RU"/>
        </w:rPr>
        <w:t>-Р,</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ΔР – зниження тиску насиченого пару;</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w:t>
      </w:r>
      <w:r w:rsidRPr="00FE0147">
        <w:rPr>
          <w:rFonts w:ascii="Times New Roman" w:eastAsia="Times New Roman" w:hAnsi="Times New Roman" w:cs="Times New Roman"/>
          <w:sz w:val="28"/>
          <w:szCs w:val="24"/>
          <w:vertAlign w:val="subscript"/>
          <w:lang w:val="uk-UA" w:eastAsia="ru-RU"/>
        </w:rPr>
        <w:t>0</w:t>
      </w:r>
      <w:r w:rsidRPr="00FE0147">
        <w:rPr>
          <w:rFonts w:ascii="Times New Roman" w:eastAsia="Times New Roman" w:hAnsi="Times New Roman" w:cs="Times New Roman"/>
          <w:sz w:val="28"/>
          <w:szCs w:val="24"/>
          <w:lang w:val="uk-UA" w:eastAsia="ru-RU"/>
        </w:rPr>
        <w:t xml:space="preserve"> – тиск пару розчинника над розчинником;</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 – тиск пару розчинника над розчином.</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Це тому, що тиск насиченої пари розчинника над розчинником прямо пропорційний мольній частці розчинника. Цю закономірність (закон) встановив у 1887 р. французький фізик </w:t>
      </w:r>
      <w:proofErr w:type="spellStart"/>
      <w:r w:rsidRPr="00FE0147">
        <w:rPr>
          <w:rFonts w:ascii="Times New Roman" w:eastAsia="Times New Roman" w:hAnsi="Times New Roman" w:cs="Times New Roman"/>
          <w:sz w:val="28"/>
          <w:szCs w:val="24"/>
          <w:lang w:val="uk-UA" w:eastAsia="ru-RU"/>
        </w:rPr>
        <w:t>Рауль</w:t>
      </w:r>
      <w:proofErr w:type="spellEnd"/>
      <w:r w:rsidRPr="00FE0147">
        <w:rPr>
          <w:rFonts w:ascii="Times New Roman" w:eastAsia="Times New Roman" w:hAnsi="Times New Roman" w:cs="Times New Roman"/>
          <w:sz w:val="28"/>
          <w:szCs w:val="24"/>
          <w:lang w:val="uk-UA" w:eastAsia="ru-RU"/>
        </w:rPr>
        <w:t>, вивчаючи розчини різних нелетких рідин і твердих тіл.</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Закон </w:t>
      </w:r>
      <w:proofErr w:type="spellStart"/>
      <w:r w:rsidRPr="00FE0147">
        <w:rPr>
          <w:rFonts w:ascii="Times New Roman" w:eastAsia="Times New Roman" w:hAnsi="Times New Roman" w:cs="Times New Roman"/>
          <w:b/>
          <w:bCs/>
          <w:sz w:val="28"/>
          <w:szCs w:val="24"/>
          <w:lang w:val="uk-UA" w:eastAsia="ru-RU"/>
        </w:rPr>
        <w:t>Рауля</w:t>
      </w:r>
      <w:proofErr w:type="spellEnd"/>
      <w:r w:rsidRPr="00FE0147">
        <w:rPr>
          <w:rFonts w:ascii="Times New Roman" w:eastAsia="Times New Roman" w:hAnsi="Times New Roman" w:cs="Times New Roman"/>
          <w:b/>
          <w:bCs/>
          <w:sz w:val="28"/>
          <w:szCs w:val="24"/>
          <w:lang w:val="uk-UA" w:eastAsia="ru-RU"/>
        </w:rPr>
        <w:t>:</w:t>
      </w:r>
      <w:r w:rsidRPr="00FE0147">
        <w:rPr>
          <w:rFonts w:ascii="Times New Roman" w:eastAsia="Times New Roman" w:hAnsi="Times New Roman" w:cs="Times New Roman"/>
          <w:sz w:val="28"/>
          <w:szCs w:val="24"/>
          <w:lang w:val="uk-UA" w:eastAsia="ru-RU"/>
        </w:rPr>
        <w:t xml:space="preserve"> зниження тиску пари розчинника над розчином при сталій температурі пропорційне мольній частці розчиненої речовини:</w:t>
      </w:r>
    </w:p>
    <w:p w:rsidR="00FE0147" w:rsidRPr="00FE0147" w:rsidRDefault="00FE0147" w:rsidP="00FE0147">
      <w:pPr>
        <w:spacing w:after="0" w:line="240" w:lineRule="auto"/>
        <w:ind w:firstLine="162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2"/>
          <w:sz w:val="28"/>
          <w:szCs w:val="24"/>
          <w:lang w:val="uk-UA" w:eastAsia="ru-RU"/>
        </w:rPr>
        <w:object w:dxaOrig="1480" w:dyaOrig="620">
          <v:shape id="_x0000_i1054" type="#_x0000_t75" style="width:74.25pt;height:30.75pt" o:ole="">
            <v:imagedata r:id="rId61" o:title=""/>
          </v:shape>
          <o:OLEObject Type="Embed" ProgID="Equation.3" ShapeID="_x0000_i1054" DrawAspect="Content" ObjectID="_1737532322" r:id="rId62"/>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де ΔР – зниження тиску насиченого пару;</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w:t>
      </w:r>
      <w:r w:rsidRPr="00FE0147">
        <w:rPr>
          <w:rFonts w:ascii="Times New Roman" w:eastAsia="Times New Roman" w:hAnsi="Times New Roman" w:cs="Times New Roman"/>
          <w:sz w:val="28"/>
          <w:szCs w:val="24"/>
          <w:vertAlign w:val="subscript"/>
          <w:lang w:val="uk-UA" w:eastAsia="ru-RU"/>
        </w:rPr>
        <w:t>0</w:t>
      </w:r>
      <w:r w:rsidRPr="00FE0147">
        <w:rPr>
          <w:rFonts w:ascii="Times New Roman" w:eastAsia="Times New Roman" w:hAnsi="Times New Roman" w:cs="Times New Roman"/>
          <w:sz w:val="28"/>
          <w:szCs w:val="24"/>
          <w:lang w:val="uk-UA" w:eastAsia="ru-RU"/>
        </w:rPr>
        <w:t xml:space="preserve"> – тиск насиченого пару розчинника над розчинником;</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uk-UA" w:eastAsia="ru-RU"/>
        </w:rPr>
        <w:t>кількість розчиненої речовини, моль;</w:t>
      </w:r>
    </w:p>
    <w:p w:rsidR="00FE0147" w:rsidRPr="00FE0147" w:rsidRDefault="00FE0147" w:rsidP="007006AE">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 xml:space="preserve"> – </w:t>
      </w:r>
      <w:proofErr w:type="gramStart"/>
      <w:r w:rsidRPr="00FE0147">
        <w:rPr>
          <w:rFonts w:ascii="Times New Roman" w:eastAsia="Times New Roman" w:hAnsi="Times New Roman" w:cs="Times New Roman"/>
          <w:sz w:val="28"/>
          <w:szCs w:val="24"/>
          <w:lang w:val="uk-UA" w:eastAsia="ru-RU"/>
        </w:rPr>
        <w:t>кільк</w:t>
      </w:r>
      <w:r w:rsidR="007006AE">
        <w:rPr>
          <w:rFonts w:ascii="Times New Roman" w:eastAsia="Times New Roman" w:hAnsi="Times New Roman" w:cs="Times New Roman"/>
          <w:sz w:val="28"/>
          <w:szCs w:val="24"/>
          <w:lang w:val="uk-UA" w:eastAsia="ru-RU"/>
        </w:rPr>
        <w:t>ість</w:t>
      </w:r>
      <w:proofErr w:type="gramEnd"/>
      <w:r w:rsidR="007006AE">
        <w:rPr>
          <w:rFonts w:ascii="Times New Roman" w:eastAsia="Times New Roman" w:hAnsi="Times New Roman" w:cs="Times New Roman"/>
          <w:sz w:val="28"/>
          <w:szCs w:val="24"/>
          <w:lang w:val="uk-UA" w:eastAsia="ru-RU"/>
        </w:rPr>
        <w:t xml:space="preserve"> речовини розчинника, моль.</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Особливо важливим є другий закон </w:t>
      </w:r>
      <w:proofErr w:type="spellStart"/>
      <w:r w:rsidRPr="00FE0147">
        <w:rPr>
          <w:rFonts w:ascii="Times New Roman" w:eastAsia="Times New Roman" w:hAnsi="Times New Roman" w:cs="Times New Roman"/>
          <w:sz w:val="28"/>
          <w:szCs w:val="24"/>
          <w:lang w:val="uk-UA" w:eastAsia="ru-RU"/>
        </w:rPr>
        <w:t>Рауля</w:t>
      </w:r>
      <w:proofErr w:type="spellEnd"/>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Другий закон </w:t>
      </w:r>
      <w:proofErr w:type="spellStart"/>
      <w:r w:rsidRPr="00FE0147">
        <w:rPr>
          <w:rFonts w:ascii="Times New Roman" w:eastAsia="Times New Roman" w:hAnsi="Times New Roman" w:cs="Times New Roman"/>
          <w:b/>
          <w:bCs/>
          <w:sz w:val="28"/>
          <w:szCs w:val="24"/>
          <w:lang w:val="uk-UA" w:eastAsia="ru-RU"/>
        </w:rPr>
        <w:t>Рауля</w:t>
      </w:r>
      <w:proofErr w:type="spellEnd"/>
      <w:r w:rsidRPr="00FE0147">
        <w:rPr>
          <w:rFonts w:ascii="Times New Roman" w:eastAsia="Times New Roman" w:hAnsi="Times New Roman" w:cs="Times New Roman"/>
          <w:b/>
          <w:bCs/>
          <w:sz w:val="28"/>
          <w:szCs w:val="24"/>
          <w:lang w:val="uk-UA" w:eastAsia="ru-RU"/>
        </w:rPr>
        <w:t xml:space="preserve">: </w:t>
      </w:r>
      <w:r w:rsidRPr="00FE0147">
        <w:rPr>
          <w:rFonts w:ascii="Times New Roman" w:eastAsia="Times New Roman" w:hAnsi="Times New Roman" w:cs="Times New Roman"/>
          <w:sz w:val="28"/>
          <w:szCs w:val="24"/>
          <w:lang w:val="uk-UA" w:eastAsia="ru-RU"/>
        </w:rPr>
        <w:t xml:space="preserve">підвищення температури кипіння та зниження температури замерзання розчинів неелектролітів пропорційне </w:t>
      </w:r>
      <w:proofErr w:type="spellStart"/>
      <w:r w:rsidRPr="00FE0147">
        <w:rPr>
          <w:rFonts w:ascii="Times New Roman" w:eastAsia="Times New Roman" w:hAnsi="Times New Roman" w:cs="Times New Roman"/>
          <w:sz w:val="28"/>
          <w:szCs w:val="24"/>
          <w:lang w:val="uk-UA" w:eastAsia="ru-RU"/>
        </w:rPr>
        <w:t>моляльній</w:t>
      </w:r>
      <w:proofErr w:type="spellEnd"/>
      <w:r w:rsidRPr="00FE0147">
        <w:rPr>
          <w:rFonts w:ascii="Times New Roman" w:eastAsia="Times New Roman" w:hAnsi="Times New Roman" w:cs="Times New Roman"/>
          <w:sz w:val="28"/>
          <w:szCs w:val="24"/>
          <w:lang w:val="uk-UA" w:eastAsia="ru-RU"/>
        </w:rPr>
        <w:t xml:space="preserve"> концентрації розчину:</w:t>
      </w:r>
    </w:p>
    <w:p w:rsidR="00FE0147" w:rsidRPr="00FE0147" w:rsidRDefault="00FE0147" w:rsidP="00FE0147">
      <w:pPr>
        <w:spacing w:after="0" w:line="240" w:lineRule="auto"/>
        <w:ind w:firstLine="1620"/>
        <w:jc w:val="both"/>
        <w:rPr>
          <w:rFonts w:ascii="Times New Roman" w:eastAsia="Times New Roman" w:hAnsi="Times New Roman" w:cs="Times New Roman"/>
          <w:b/>
          <w:bCs/>
          <w:sz w:val="28"/>
          <w:szCs w:val="24"/>
          <w:lang w:val="uk-UA" w:eastAsia="ru-RU"/>
        </w:rPr>
      </w:pP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кип</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К</w:t>
      </w:r>
      <w:r w:rsidRPr="00FE0147">
        <w:rPr>
          <w:rFonts w:ascii="Times New Roman" w:eastAsia="Times New Roman" w:hAnsi="Times New Roman" w:cs="Times New Roman"/>
          <w:b/>
          <w:bCs/>
          <w:sz w:val="28"/>
          <w:szCs w:val="24"/>
          <w:vertAlign w:val="subscript"/>
          <w:lang w:val="uk-UA" w:eastAsia="ru-RU"/>
        </w:rPr>
        <w:t>еб.</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p>
    <w:p w:rsidR="00FE0147" w:rsidRPr="00FE0147" w:rsidRDefault="00FE0147" w:rsidP="00FE0147">
      <w:pPr>
        <w:spacing w:after="0" w:line="240" w:lineRule="auto"/>
        <w:ind w:firstLine="1620"/>
        <w:jc w:val="both"/>
        <w:rPr>
          <w:rFonts w:ascii="Times New Roman" w:eastAsia="Times New Roman" w:hAnsi="Times New Roman" w:cs="Times New Roman"/>
          <w:b/>
          <w:bCs/>
          <w:sz w:val="28"/>
          <w:szCs w:val="24"/>
          <w:lang w:val="uk-UA" w:eastAsia="ru-RU"/>
        </w:rPr>
      </w:pP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зам</w:t>
      </w:r>
      <w:proofErr w:type="spellEnd"/>
      <w:r w:rsidRPr="00FE0147">
        <w:rPr>
          <w:rFonts w:ascii="Times New Roman" w:eastAsia="Times New Roman" w:hAnsi="Times New Roman" w:cs="Times New Roman"/>
          <w:b/>
          <w:bCs/>
          <w:sz w:val="28"/>
          <w:szCs w:val="24"/>
          <w:vertAlign w:val="subscript"/>
          <w:lang w:val="uk-UA" w:eastAsia="ru-RU"/>
        </w:rPr>
        <w:t xml:space="preserve">. </w:t>
      </w:r>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К</w:t>
      </w:r>
      <w:r w:rsidRPr="00FE0147">
        <w:rPr>
          <w:rFonts w:ascii="Times New Roman" w:eastAsia="Times New Roman" w:hAnsi="Times New Roman" w:cs="Times New Roman"/>
          <w:b/>
          <w:bCs/>
          <w:sz w:val="28"/>
          <w:szCs w:val="24"/>
          <w:vertAlign w:val="subscript"/>
          <w:lang w:val="uk-UA" w:eastAsia="ru-RU"/>
        </w:rPr>
        <w:t>кр.</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r w:rsidRPr="00FE0147">
        <w:rPr>
          <w:rFonts w:ascii="Times New Roman" w:eastAsia="Times New Roman" w:hAnsi="Times New Roman" w:cs="Times New Roman"/>
          <w:b/>
          <w:bCs/>
          <w:sz w:val="28"/>
          <w:szCs w:val="24"/>
          <w:lang w:val="uk-UA" w:eastAsia="ru-RU"/>
        </w:rPr>
        <w:t>,</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де </w:t>
      </w:r>
      <w:proofErr w:type="spellStart"/>
      <w:r w:rsidRPr="00FE0147">
        <w:rPr>
          <w:rFonts w:ascii="Times New Roman" w:eastAsia="Times New Roman" w:hAnsi="Times New Roman" w:cs="Times New Roman"/>
          <w:sz w:val="28"/>
          <w:szCs w:val="24"/>
          <w:lang w:val="uk-UA" w:eastAsia="ru-RU"/>
        </w:rPr>
        <w:t>Δt</w:t>
      </w:r>
      <w:r w:rsidRPr="00FE0147">
        <w:rPr>
          <w:rFonts w:ascii="Times New Roman" w:eastAsia="Times New Roman" w:hAnsi="Times New Roman" w:cs="Times New Roman"/>
          <w:sz w:val="28"/>
          <w:szCs w:val="24"/>
          <w:vertAlign w:val="subscript"/>
          <w:lang w:val="uk-UA" w:eastAsia="ru-RU"/>
        </w:rPr>
        <w:t>кип</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підвищення температури кипіння розчину;</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sz w:val="28"/>
          <w:szCs w:val="24"/>
          <w:lang w:val="uk-UA" w:eastAsia="ru-RU"/>
        </w:rPr>
        <w:t>Δt</w:t>
      </w:r>
      <w:r w:rsidRPr="00FE0147">
        <w:rPr>
          <w:rFonts w:ascii="Times New Roman" w:eastAsia="Times New Roman" w:hAnsi="Times New Roman" w:cs="Times New Roman"/>
          <w:sz w:val="28"/>
          <w:szCs w:val="24"/>
          <w:vertAlign w:val="subscript"/>
          <w:lang w:val="uk-UA" w:eastAsia="ru-RU"/>
        </w:rPr>
        <w:t>зам</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зниження температури замерзання розчину;</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С</w:t>
      </w:r>
      <w:r w:rsidRPr="00FE0147">
        <w:rPr>
          <w:rFonts w:ascii="Times New Roman" w:eastAsia="Times New Roman" w:hAnsi="Times New Roman" w:cs="Times New Roman"/>
          <w:sz w:val="28"/>
          <w:szCs w:val="24"/>
          <w:vertAlign w:val="subscript"/>
          <w:lang w:val="uk-UA" w:eastAsia="ru-RU"/>
        </w:rPr>
        <w:t>м</w:t>
      </w:r>
      <w:r w:rsidRPr="00FE0147">
        <w:rPr>
          <w:rFonts w:ascii="Times New Roman" w:eastAsia="Times New Roman" w:hAnsi="Times New Roman" w:cs="Times New Roman"/>
          <w:sz w:val="28"/>
          <w:szCs w:val="24"/>
          <w:lang w:val="uk-UA" w:eastAsia="ru-RU"/>
        </w:rPr>
        <w:t xml:space="preserve"> – концентрація розчину;</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еб</w:t>
      </w:r>
      <w:r w:rsidRPr="00FE0147">
        <w:rPr>
          <w:rFonts w:ascii="Times New Roman" w:eastAsia="Times New Roman" w:hAnsi="Times New Roman" w:cs="Times New Roman"/>
          <w:sz w:val="28"/>
          <w:szCs w:val="24"/>
          <w:lang w:val="uk-UA" w:eastAsia="ru-RU"/>
        </w:rPr>
        <w:t>. – ебуліоскопічна стала;</w:t>
      </w:r>
    </w:p>
    <w:p w:rsidR="00FE0147" w:rsidRPr="00FE0147" w:rsidRDefault="00FE0147" w:rsidP="00FE0147">
      <w:pPr>
        <w:spacing w:after="0" w:line="240" w:lineRule="auto"/>
        <w:ind w:firstLine="36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кр</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кріоскопічна стала.</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еб.</w:t>
      </w:r>
      <w:r w:rsidRPr="00FE0147">
        <w:rPr>
          <w:rFonts w:ascii="Times New Roman" w:eastAsia="Times New Roman" w:hAnsi="Times New Roman" w:cs="Times New Roman"/>
          <w:sz w:val="28"/>
          <w:szCs w:val="24"/>
          <w:lang w:val="uk-UA" w:eastAsia="ru-RU"/>
        </w:rPr>
        <w:t xml:space="preserve"> і </w:t>
      </w: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кр</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залежать тільки від природи розчинника, наприклад для води вони становлять К</w:t>
      </w:r>
      <w:r w:rsidRPr="00FE0147">
        <w:rPr>
          <w:rFonts w:ascii="Times New Roman" w:eastAsia="Times New Roman" w:hAnsi="Times New Roman" w:cs="Times New Roman"/>
          <w:sz w:val="28"/>
          <w:szCs w:val="24"/>
          <w:vertAlign w:val="subscript"/>
          <w:lang w:val="uk-UA" w:eastAsia="ru-RU"/>
        </w:rPr>
        <w:t>еб.</w:t>
      </w:r>
      <w:r w:rsidRPr="00FE0147">
        <w:rPr>
          <w:rFonts w:ascii="Times New Roman" w:eastAsia="Times New Roman" w:hAnsi="Times New Roman" w:cs="Times New Roman"/>
          <w:sz w:val="28"/>
          <w:szCs w:val="24"/>
          <w:lang w:val="uk-UA" w:eastAsia="ru-RU"/>
        </w:rPr>
        <w:t xml:space="preserve"> = 0,516, </w:t>
      </w: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кр</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1,86. кріоскопічні та ебуліоскопічні сталі деяких розчинників подані у таблиці 5. (див. додаток ст.??????)</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Враховуючи, що С</w:t>
      </w:r>
      <w:r w:rsidRPr="00FE0147">
        <w:rPr>
          <w:rFonts w:ascii="Times New Roman" w:eastAsia="Times New Roman" w:hAnsi="Times New Roman" w:cs="Times New Roman"/>
          <w:sz w:val="28"/>
          <w:szCs w:val="24"/>
          <w:vertAlign w:val="subscript"/>
          <w:lang w:val="uk-UA" w:eastAsia="ru-RU"/>
        </w:rPr>
        <w:t>м</w:t>
      </w:r>
      <w:r w:rsidRPr="00FE0147">
        <w:rPr>
          <w:rFonts w:ascii="Times New Roman" w:eastAsia="Times New Roman" w:hAnsi="Times New Roman" w:cs="Times New Roman"/>
          <w:sz w:val="28"/>
          <w:szCs w:val="24"/>
          <w:lang w:val="uk-UA" w:eastAsia="ru-RU"/>
        </w:rPr>
        <w:t xml:space="preserve"> = </w:t>
      </w: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/1000</w:t>
      </w:r>
      <w:r w:rsidRPr="00FE0147">
        <w:rPr>
          <w:rFonts w:ascii="Times New Roman" w:eastAsia="Times New Roman" w:hAnsi="Times New Roman" w:cs="Times New Roman"/>
          <w:sz w:val="28"/>
          <w:szCs w:val="24"/>
          <w:lang w:val="uk-UA" w:eastAsia="ru-RU"/>
        </w:rPr>
        <w:t xml:space="preserve">, де </w:t>
      </w:r>
      <w:r w:rsidRPr="00FE0147">
        <w:rPr>
          <w:rFonts w:ascii="Times New Roman" w:eastAsia="Times New Roman" w:hAnsi="Times New Roman" w:cs="Times New Roman"/>
          <w:sz w:val="28"/>
          <w:szCs w:val="24"/>
          <w:lang w:val="en-US" w:eastAsia="ru-RU"/>
        </w:rPr>
        <w:t>n</w:t>
      </w:r>
      <w:r w:rsidRPr="00FE0147">
        <w:rPr>
          <w:rFonts w:ascii="Times New Roman" w:eastAsia="Times New Roman" w:hAnsi="Times New Roman" w:cs="Times New Roman"/>
          <w:sz w:val="28"/>
          <w:szCs w:val="24"/>
          <w:lang w:eastAsia="ru-RU"/>
        </w:rPr>
        <w:t xml:space="preserve"> = </w:t>
      </w:r>
      <w:r w:rsidRPr="00FE0147">
        <w:rPr>
          <w:rFonts w:ascii="Times New Roman" w:eastAsia="Times New Roman" w:hAnsi="Times New Roman" w:cs="Times New Roman"/>
          <w:sz w:val="28"/>
          <w:szCs w:val="24"/>
          <w:lang w:val="en-US" w:eastAsia="ru-RU"/>
        </w:rPr>
        <w:t>m</w:t>
      </w:r>
      <w:r w:rsidRPr="00FE0147">
        <w:rPr>
          <w:rFonts w:ascii="Times New Roman" w:eastAsia="Times New Roman" w:hAnsi="Times New Roman" w:cs="Times New Roman"/>
          <w:sz w:val="28"/>
          <w:szCs w:val="24"/>
          <w:lang w:eastAsia="ru-RU"/>
        </w:rPr>
        <w:t>/</w:t>
      </w:r>
      <w:r w:rsidRPr="00FE0147">
        <w:rPr>
          <w:rFonts w:ascii="Times New Roman" w:eastAsia="Times New Roman" w:hAnsi="Times New Roman" w:cs="Times New Roman"/>
          <w:sz w:val="28"/>
          <w:szCs w:val="24"/>
          <w:lang w:val="en-US" w:eastAsia="ru-RU"/>
        </w:rPr>
        <w:t>M</w:t>
      </w:r>
      <w:r w:rsidRPr="00FE0147">
        <w:rPr>
          <w:rFonts w:ascii="Times New Roman" w:eastAsia="Times New Roman" w:hAnsi="Times New Roman" w:cs="Times New Roman"/>
          <w:sz w:val="28"/>
          <w:szCs w:val="24"/>
          <w:lang w:val="uk-UA" w:eastAsia="ru-RU"/>
        </w:rPr>
        <w:t>.</w:t>
      </w:r>
    </w:p>
    <w:p w:rsidR="00FE0147" w:rsidRPr="00FE0147" w:rsidRDefault="00FE0147" w:rsidP="00FE0147">
      <w:pPr>
        <w:spacing w:after="0" w:line="240" w:lineRule="auto"/>
        <w:ind w:firstLine="1620"/>
        <w:jc w:val="both"/>
        <w:rPr>
          <w:rFonts w:ascii="Times New Roman" w:eastAsia="Times New Roman" w:hAnsi="Times New Roman" w:cs="Times New Roman"/>
          <w:b/>
          <w:bCs/>
          <w:sz w:val="28"/>
          <w:szCs w:val="24"/>
          <w:lang w:val="uk-UA" w:eastAsia="ru-RU"/>
        </w:rPr>
      </w:pPr>
      <w:proofErr w:type="spellStart"/>
      <w:r w:rsidRPr="00FE0147">
        <w:rPr>
          <w:rFonts w:ascii="Times New Roman" w:eastAsia="Times New Roman" w:hAnsi="Times New Roman" w:cs="Times New Roman"/>
          <w:sz w:val="28"/>
          <w:szCs w:val="24"/>
          <w:lang w:val="uk-UA" w:eastAsia="ru-RU"/>
        </w:rPr>
        <w:lastRenderedPageBreak/>
        <w:t>Δt</w:t>
      </w:r>
      <w:r w:rsidRPr="00FE0147">
        <w:rPr>
          <w:rFonts w:ascii="Times New Roman" w:eastAsia="Times New Roman" w:hAnsi="Times New Roman" w:cs="Times New Roman"/>
          <w:sz w:val="28"/>
          <w:szCs w:val="24"/>
          <w:vertAlign w:val="subscript"/>
          <w:lang w:val="uk-UA" w:eastAsia="ru-RU"/>
        </w:rPr>
        <w:t>кип</w:t>
      </w:r>
      <w:proofErr w:type="spellEnd"/>
      <w:r w:rsidRPr="00FE0147">
        <w:rPr>
          <w:rFonts w:ascii="Times New Roman" w:eastAsia="Times New Roman" w:hAnsi="Times New Roman" w:cs="Times New Roman"/>
          <w:sz w:val="28"/>
          <w:szCs w:val="24"/>
          <w:vertAlign w:val="subscript"/>
          <w:lang w:val="uk-UA" w:eastAsia="ru-RU"/>
        </w:rPr>
        <w:t>.</w:t>
      </w:r>
      <w:r w:rsidRPr="00FE0147">
        <w:rPr>
          <w:rFonts w:ascii="Times New Roman" w:eastAsia="Times New Roman" w:hAnsi="Times New Roman" w:cs="Times New Roman"/>
          <w:sz w:val="28"/>
          <w:szCs w:val="24"/>
          <w:lang w:val="uk-UA" w:eastAsia="ru-RU"/>
        </w:rPr>
        <w:t xml:space="preserve"> = К</w:t>
      </w:r>
      <w:r w:rsidRPr="00FE0147">
        <w:rPr>
          <w:rFonts w:ascii="Times New Roman" w:eastAsia="Times New Roman" w:hAnsi="Times New Roman" w:cs="Times New Roman"/>
          <w:sz w:val="28"/>
          <w:szCs w:val="24"/>
          <w:vertAlign w:val="subscript"/>
          <w:lang w:val="uk-UA" w:eastAsia="ru-RU"/>
        </w:rPr>
        <w:t>еб</w:t>
      </w:r>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position w:val="-30"/>
          <w:sz w:val="28"/>
          <w:szCs w:val="24"/>
          <w:lang w:val="uk-UA" w:eastAsia="ru-RU"/>
        </w:rPr>
        <w:object w:dxaOrig="1420" w:dyaOrig="700">
          <v:shape id="_x0000_i1055" type="#_x0000_t75" style="width:71.25pt;height:35.25pt" o:ole="">
            <v:imagedata r:id="rId63" o:title=""/>
          </v:shape>
          <o:OLEObject Type="Embed" ProgID="Equation.3" ShapeID="_x0000_i1055" DrawAspect="Content" ObjectID="_1737532323" r:id="rId64"/>
        </w:object>
      </w:r>
    </w:p>
    <w:p w:rsidR="00FE0147" w:rsidRPr="00FE0147" w:rsidRDefault="00FE0147" w:rsidP="00FE0147">
      <w:pPr>
        <w:spacing w:after="0" w:line="240" w:lineRule="auto"/>
        <w:ind w:firstLine="1620"/>
        <w:jc w:val="both"/>
        <w:rPr>
          <w:rFonts w:ascii="Times New Roman" w:eastAsia="Times New Roman" w:hAnsi="Times New Roman" w:cs="Times New Roman"/>
          <w:b/>
          <w:bCs/>
          <w:sz w:val="28"/>
          <w:szCs w:val="24"/>
          <w:lang w:val="uk-UA" w:eastAsia="ru-RU"/>
        </w:rPr>
      </w:pPr>
      <w:proofErr w:type="spellStart"/>
      <w:r w:rsidRPr="00FE0147">
        <w:rPr>
          <w:rFonts w:ascii="Times New Roman" w:eastAsia="Times New Roman" w:hAnsi="Times New Roman" w:cs="Times New Roman"/>
          <w:sz w:val="28"/>
          <w:szCs w:val="24"/>
          <w:lang w:val="uk-UA" w:eastAsia="ru-RU"/>
        </w:rPr>
        <w:t>Δt</w:t>
      </w:r>
      <w:r w:rsidRPr="00FE0147">
        <w:rPr>
          <w:rFonts w:ascii="Times New Roman" w:eastAsia="Times New Roman" w:hAnsi="Times New Roman" w:cs="Times New Roman"/>
          <w:sz w:val="28"/>
          <w:szCs w:val="24"/>
          <w:vertAlign w:val="subscript"/>
          <w:lang w:val="uk-UA" w:eastAsia="ru-RU"/>
        </w:rPr>
        <w:t>зам</w:t>
      </w:r>
      <w:proofErr w:type="spellEnd"/>
      <w:r w:rsidRPr="00FE0147">
        <w:rPr>
          <w:rFonts w:ascii="Times New Roman" w:eastAsia="Times New Roman" w:hAnsi="Times New Roman" w:cs="Times New Roman"/>
          <w:sz w:val="28"/>
          <w:szCs w:val="24"/>
          <w:vertAlign w:val="subscript"/>
          <w:lang w:val="uk-UA" w:eastAsia="ru-RU"/>
        </w:rPr>
        <w:t xml:space="preserve">. </w:t>
      </w:r>
      <w:r w:rsidRPr="00FE0147">
        <w:rPr>
          <w:rFonts w:ascii="Times New Roman" w:eastAsia="Times New Roman" w:hAnsi="Times New Roman" w:cs="Times New Roman"/>
          <w:sz w:val="28"/>
          <w:szCs w:val="24"/>
          <w:lang w:val="uk-UA" w:eastAsia="ru-RU"/>
        </w:rPr>
        <w:t xml:space="preserve">= </w:t>
      </w: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кр</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position w:val="-30"/>
          <w:sz w:val="28"/>
          <w:szCs w:val="24"/>
          <w:lang w:val="uk-UA" w:eastAsia="ru-RU"/>
        </w:rPr>
        <w:object w:dxaOrig="1420" w:dyaOrig="700">
          <v:shape id="_x0000_i1056" type="#_x0000_t75" style="width:71.25pt;height:35.25pt" o:ole="">
            <v:imagedata r:id="rId65" o:title=""/>
          </v:shape>
          <o:OLEObject Type="Embed" ProgID="Equation.3" ShapeID="_x0000_i1056" DrawAspect="Content" ObjectID="_1737532324" r:id="rId66"/>
        </w:object>
      </w:r>
      <w:r w:rsidRPr="00FE0147">
        <w:rPr>
          <w:rFonts w:ascii="Times New Roman" w:eastAsia="Times New Roman" w:hAnsi="Times New Roman" w:cs="Times New Roman"/>
          <w:b/>
          <w:bCs/>
          <w:sz w:val="28"/>
          <w:szCs w:val="24"/>
          <w:lang w:val="uk-UA" w:eastAsia="ru-RU"/>
        </w:rPr>
        <w:t>,</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де </w:t>
      </w:r>
      <w:r w:rsidRPr="00FE0147">
        <w:rPr>
          <w:rFonts w:ascii="Times New Roman" w:eastAsia="Times New Roman" w:hAnsi="Times New Roman" w:cs="Times New Roman"/>
          <w:sz w:val="28"/>
          <w:szCs w:val="24"/>
          <w:lang w:val="en-US" w:eastAsia="ru-RU"/>
        </w:rPr>
        <w:t>m</w:t>
      </w:r>
      <w:r w:rsidRPr="00FE0147">
        <w:rPr>
          <w:rFonts w:ascii="Times New Roman" w:eastAsia="Times New Roman" w:hAnsi="Times New Roman" w:cs="Times New Roman"/>
          <w:sz w:val="28"/>
          <w:szCs w:val="24"/>
          <w:lang w:val="uk-UA" w:eastAsia="ru-RU"/>
        </w:rPr>
        <w:t xml:space="preserve"> – маса розчиненої речовини;</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М – молярна маса розчиненої речовини </w:t>
      </w:r>
    </w:p>
    <w:p w:rsidR="00FE0147" w:rsidRPr="00FE0147" w:rsidRDefault="00FE0147" w:rsidP="00FE0147">
      <w:p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en-US" w:eastAsia="ru-RU"/>
        </w:rPr>
        <w:t>m</w:t>
      </w:r>
      <w:r w:rsidRPr="00FE0147">
        <w:rPr>
          <w:rFonts w:ascii="Times New Roman" w:eastAsia="Times New Roman" w:hAnsi="Times New Roman" w:cs="Times New Roman"/>
          <w:sz w:val="28"/>
          <w:szCs w:val="24"/>
          <w:vertAlign w:val="subscript"/>
          <w:lang w:val="uk-UA" w:eastAsia="ru-RU"/>
        </w:rPr>
        <w:t>розчинника</w:t>
      </w:r>
      <w:r w:rsidRPr="00FE0147">
        <w:rPr>
          <w:rFonts w:ascii="Times New Roman" w:eastAsia="Times New Roman" w:hAnsi="Times New Roman" w:cs="Times New Roman"/>
          <w:sz w:val="28"/>
          <w:szCs w:val="24"/>
          <w:lang w:val="uk-UA" w:eastAsia="ru-RU"/>
        </w:rPr>
        <w:t xml:space="preserve"> – маса розчинника.</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Відповідно, температура кипіння розчину і температура його замерзання будуть дорівнювати:</w:t>
      </w:r>
    </w:p>
    <w:p w:rsidR="00FE0147" w:rsidRPr="00FE0147" w:rsidRDefault="00FE0147" w:rsidP="00FE0147">
      <w:pPr>
        <w:spacing w:after="0" w:line="240" w:lineRule="auto"/>
        <w:ind w:firstLine="180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en-US" w:eastAsia="ru-RU"/>
        </w:rPr>
        <w:t>t</w:t>
      </w:r>
      <w:r w:rsidRPr="00FE0147">
        <w:rPr>
          <w:rFonts w:ascii="Times New Roman" w:eastAsia="Times New Roman" w:hAnsi="Times New Roman" w:cs="Times New Roman"/>
          <w:b/>
          <w:bCs/>
          <w:sz w:val="28"/>
          <w:szCs w:val="24"/>
          <w:vertAlign w:val="subscript"/>
          <w:lang w:val="uk-UA" w:eastAsia="ru-RU"/>
        </w:rPr>
        <w:t xml:space="preserve">(кип. р-ну) </w:t>
      </w:r>
      <w:r w:rsidRPr="00FE0147">
        <w:rPr>
          <w:rFonts w:ascii="Times New Roman" w:eastAsia="Times New Roman" w:hAnsi="Times New Roman" w:cs="Times New Roman"/>
          <w:b/>
          <w:bCs/>
          <w:sz w:val="28"/>
          <w:szCs w:val="24"/>
          <w:lang w:val="uk-UA" w:eastAsia="ru-RU"/>
        </w:rPr>
        <w:t xml:space="preserve"> = </w:t>
      </w:r>
      <w:r w:rsidRPr="00FE0147">
        <w:rPr>
          <w:rFonts w:ascii="Times New Roman" w:eastAsia="Times New Roman" w:hAnsi="Times New Roman" w:cs="Times New Roman"/>
          <w:b/>
          <w:bCs/>
          <w:sz w:val="28"/>
          <w:szCs w:val="24"/>
          <w:lang w:val="en-US" w:eastAsia="ru-RU"/>
        </w:rPr>
        <w:t>t</w:t>
      </w:r>
      <w:proofErr w:type="spellStart"/>
      <w:r w:rsidRPr="00FE0147">
        <w:rPr>
          <w:rFonts w:ascii="Times New Roman" w:eastAsia="Times New Roman" w:hAnsi="Times New Roman" w:cs="Times New Roman"/>
          <w:b/>
          <w:bCs/>
          <w:sz w:val="28"/>
          <w:szCs w:val="24"/>
          <w:vertAlign w:val="subscript"/>
          <w:lang w:val="uk-UA" w:eastAsia="ru-RU"/>
        </w:rPr>
        <w:t>роз-ка</w:t>
      </w:r>
      <w:r w:rsidRPr="00FE0147">
        <w:rPr>
          <w:rFonts w:ascii="Times New Roman" w:eastAsia="Times New Roman" w:hAnsi="Times New Roman" w:cs="Times New Roman"/>
          <w:b/>
          <w:bCs/>
          <w:sz w:val="28"/>
          <w:szCs w:val="24"/>
          <w:lang w:val="uk-UA" w:eastAsia="ru-RU"/>
        </w:rPr>
        <w:t>+</w:t>
      </w:r>
      <w:proofErr w:type="spellEnd"/>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кип</w:t>
      </w:r>
      <w:proofErr w:type="spellEnd"/>
      <w:r w:rsidRPr="00FE0147">
        <w:rPr>
          <w:rFonts w:ascii="Times New Roman" w:eastAsia="Times New Roman" w:hAnsi="Times New Roman" w:cs="Times New Roman"/>
          <w:b/>
          <w:bCs/>
          <w:sz w:val="28"/>
          <w:szCs w:val="24"/>
          <w:vertAlign w:val="subscript"/>
          <w:lang w:val="uk-UA" w:eastAsia="ru-RU"/>
        </w:rPr>
        <w:t>.</w:t>
      </w:r>
    </w:p>
    <w:p w:rsidR="00FE0147" w:rsidRPr="00FE0147" w:rsidRDefault="00FE0147" w:rsidP="00FE0147">
      <w:pPr>
        <w:spacing w:after="0" w:line="240" w:lineRule="auto"/>
        <w:ind w:firstLine="1800"/>
        <w:jc w:val="both"/>
        <w:rPr>
          <w:rFonts w:ascii="Times New Roman" w:eastAsia="Times New Roman" w:hAnsi="Times New Roman" w:cs="Times New Roman"/>
          <w:b/>
          <w:bCs/>
          <w:sz w:val="28"/>
          <w:szCs w:val="24"/>
          <w:lang w:val="uk-UA" w:eastAsia="ru-RU"/>
        </w:rPr>
      </w:pPr>
      <w:r w:rsidRPr="00FE0147">
        <w:rPr>
          <w:rFonts w:ascii="Times New Roman" w:eastAsia="Times New Roman" w:hAnsi="Times New Roman" w:cs="Times New Roman"/>
          <w:b/>
          <w:bCs/>
          <w:sz w:val="28"/>
          <w:szCs w:val="24"/>
          <w:lang w:val="uk-UA" w:eastAsia="ru-RU"/>
        </w:rPr>
        <w:t>t</w:t>
      </w:r>
      <w:r w:rsidRPr="00FE0147">
        <w:rPr>
          <w:rFonts w:ascii="Times New Roman" w:eastAsia="Times New Roman" w:hAnsi="Times New Roman" w:cs="Times New Roman"/>
          <w:b/>
          <w:bCs/>
          <w:sz w:val="28"/>
          <w:szCs w:val="24"/>
          <w:vertAlign w:val="subscript"/>
          <w:lang w:val="uk-UA" w:eastAsia="ru-RU"/>
        </w:rPr>
        <w:t xml:space="preserve">(зам. р-ну) </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t</w:t>
      </w:r>
      <w:r w:rsidRPr="00FE0147">
        <w:rPr>
          <w:rFonts w:ascii="Times New Roman" w:eastAsia="Times New Roman" w:hAnsi="Times New Roman" w:cs="Times New Roman"/>
          <w:b/>
          <w:bCs/>
          <w:sz w:val="28"/>
          <w:szCs w:val="24"/>
          <w:vertAlign w:val="subscript"/>
          <w:lang w:val="uk-UA" w:eastAsia="ru-RU"/>
        </w:rPr>
        <w:t>роз-ка</w:t>
      </w:r>
      <w:proofErr w:type="spellEnd"/>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зам</w:t>
      </w:r>
      <w:proofErr w:type="spellEnd"/>
      <w:r w:rsidRPr="00FE0147">
        <w:rPr>
          <w:rFonts w:ascii="Times New Roman" w:eastAsia="Times New Roman" w:hAnsi="Times New Roman" w:cs="Times New Roman"/>
          <w:b/>
          <w:bCs/>
          <w:sz w:val="28"/>
          <w:szCs w:val="24"/>
          <w:vertAlign w:val="subscript"/>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Зниження температури замерзання розчинів дає можливість зберігати овочі і фрукти при t = -1 </w:t>
      </w:r>
      <w:r w:rsidRPr="00FE0147">
        <w:rPr>
          <w:rFonts w:ascii="Times New Roman" w:eastAsia="Times New Roman" w:hAnsi="Times New Roman" w:cs="Times New Roman"/>
          <w:sz w:val="28"/>
          <w:szCs w:val="24"/>
          <w:vertAlign w:val="superscript"/>
          <w:lang w:val="uk-UA" w:eastAsia="ru-RU"/>
        </w:rPr>
        <w:t>0</w:t>
      </w:r>
      <w:r w:rsidRPr="00FE0147">
        <w:rPr>
          <w:rFonts w:ascii="Times New Roman" w:eastAsia="Times New Roman" w:hAnsi="Times New Roman" w:cs="Times New Roman"/>
          <w:sz w:val="28"/>
          <w:szCs w:val="24"/>
          <w:lang w:val="uk-UA" w:eastAsia="ru-RU"/>
        </w:rPr>
        <w:t>С, оскільки температура замерзання їхнього клітинного соку нижча від цієї температури через вміст у ньому значних концентрацій органічних речовин.</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Знання законів </w:t>
      </w:r>
      <w:proofErr w:type="spellStart"/>
      <w:r w:rsidRPr="00FE0147">
        <w:rPr>
          <w:rFonts w:ascii="Times New Roman" w:eastAsia="Times New Roman" w:hAnsi="Times New Roman" w:cs="Times New Roman"/>
          <w:sz w:val="28"/>
          <w:szCs w:val="24"/>
          <w:lang w:val="uk-UA" w:eastAsia="ru-RU"/>
        </w:rPr>
        <w:t>Рауля</w:t>
      </w:r>
      <w:proofErr w:type="spellEnd"/>
      <w:r w:rsidRPr="00FE0147">
        <w:rPr>
          <w:rFonts w:ascii="Times New Roman" w:eastAsia="Times New Roman" w:hAnsi="Times New Roman" w:cs="Times New Roman"/>
          <w:sz w:val="28"/>
          <w:szCs w:val="24"/>
          <w:lang w:val="uk-UA" w:eastAsia="ru-RU"/>
        </w:rPr>
        <w:t xml:space="preserve"> дає змогу </w:t>
      </w:r>
      <w:proofErr w:type="spellStart"/>
      <w:r w:rsidRPr="00FE0147">
        <w:rPr>
          <w:rFonts w:ascii="Times New Roman" w:eastAsia="Times New Roman" w:hAnsi="Times New Roman" w:cs="Times New Roman"/>
          <w:sz w:val="28"/>
          <w:szCs w:val="24"/>
          <w:lang w:val="uk-UA" w:eastAsia="ru-RU"/>
        </w:rPr>
        <w:t>дослідно</w:t>
      </w:r>
      <w:proofErr w:type="spellEnd"/>
      <w:r w:rsidRPr="00FE0147">
        <w:rPr>
          <w:rFonts w:ascii="Times New Roman" w:eastAsia="Times New Roman" w:hAnsi="Times New Roman" w:cs="Times New Roman"/>
          <w:sz w:val="28"/>
          <w:szCs w:val="24"/>
          <w:lang w:val="uk-UA" w:eastAsia="ru-RU"/>
        </w:rPr>
        <w:t xml:space="preserve"> визначати різні величини(зниження температури замерзання і підвищення температури кипіння, молярної маси розчинів), використовувати у практиці в якості холодоносіїв</w:t>
      </w:r>
      <w:r w:rsidRPr="00FE0147">
        <w:rPr>
          <w:rFonts w:ascii="Times New Roman" w:eastAsia="Times New Roman" w:hAnsi="Times New Roman" w:cs="Times New Roman"/>
          <w:b/>
          <w:sz w:val="28"/>
          <w:szCs w:val="24"/>
          <w:lang w:val="uk-UA" w:eastAsia="ru-RU"/>
        </w:rPr>
        <w:t xml:space="preserve"> антифризи</w:t>
      </w:r>
      <w:r w:rsidRPr="00FE0147">
        <w:rPr>
          <w:rFonts w:ascii="Times New Roman" w:eastAsia="Times New Roman" w:hAnsi="Times New Roman" w:cs="Times New Roman"/>
          <w:sz w:val="28"/>
          <w:szCs w:val="24"/>
          <w:lang w:val="uk-UA" w:eastAsia="ru-RU"/>
        </w:rPr>
        <w:t xml:space="preserve"> – речовини, додавання яких знижує температуру замерзання розчину (розчини етиленгліколю, гліцерину, хлориду натрію).</w:t>
      </w:r>
    </w:p>
    <w:p w:rsidR="00404C53" w:rsidRDefault="00404C53" w:rsidP="007006AE">
      <w:pPr>
        <w:spacing w:after="0" w:line="240" w:lineRule="auto"/>
        <w:rPr>
          <w:rFonts w:ascii="Times New Roman" w:eastAsia="Times New Roman" w:hAnsi="Times New Roman" w:cs="Times New Roman"/>
          <w:b/>
          <w:sz w:val="28"/>
          <w:szCs w:val="24"/>
          <w:lang w:val="uk-UA" w:eastAsia="ru-RU"/>
        </w:rPr>
      </w:pPr>
    </w:p>
    <w:p w:rsidR="00120FBA" w:rsidRDefault="00404C53" w:rsidP="00404C5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4. </w:t>
      </w:r>
      <w:r w:rsidRPr="00404C53">
        <w:rPr>
          <w:rFonts w:ascii="Times New Roman" w:eastAsia="Times New Roman" w:hAnsi="Times New Roman" w:cs="Times New Roman"/>
          <w:b/>
          <w:sz w:val="28"/>
          <w:szCs w:val="28"/>
          <w:lang w:val="uk-UA" w:eastAsia="ru-RU"/>
        </w:rPr>
        <w:t xml:space="preserve">Властивості розчинів електролітів. Електролітична дисоціація води та її </w:t>
      </w:r>
      <w:r w:rsidR="00120FBA">
        <w:rPr>
          <w:rFonts w:ascii="Times New Roman" w:eastAsia="Times New Roman" w:hAnsi="Times New Roman" w:cs="Times New Roman"/>
          <w:b/>
          <w:sz w:val="28"/>
          <w:szCs w:val="28"/>
          <w:lang w:val="uk-UA" w:eastAsia="ru-RU"/>
        </w:rPr>
        <w:t xml:space="preserve">  </w:t>
      </w:r>
    </w:p>
    <w:p w:rsidR="00120FBA" w:rsidRDefault="00120FBA" w:rsidP="00404C5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roofErr w:type="spellStart"/>
      <w:r w:rsidR="00404C53" w:rsidRPr="00404C53">
        <w:rPr>
          <w:rFonts w:ascii="Times New Roman" w:eastAsia="Times New Roman" w:hAnsi="Times New Roman" w:cs="Times New Roman"/>
          <w:b/>
          <w:sz w:val="28"/>
          <w:szCs w:val="28"/>
          <w:lang w:val="uk-UA" w:eastAsia="ru-RU"/>
        </w:rPr>
        <w:t>йонний</w:t>
      </w:r>
      <w:proofErr w:type="spellEnd"/>
      <w:r w:rsidR="00404C53" w:rsidRPr="00404C53">
        <w:rPr>
          <w:rFonts w:ascii="Times New Roman" w:eastAsia="Times New Roman" w:hAnsi="Times New Roman" w:cs="Times New Roman"/>
          <w:b/>
          <w:sz w:val="28"/>
          <w:szCs w:val="28"/>
          <w:lang w:val="uk-UA" w:eastAsia="ru-RU"/>
        </w:rPr>
        <w:t xml:space="preserve"> добуток. Вплив </w:t>
      </w:r>
      <w:proofErr w:type="spellStart"/>
      <w:r w:rsidR="00404C53" w:rsidRPr="00404C53">
        <w:rPr>
          <w:rFonts w:ascii="Times New Roman" w:eastAsia="Times New Roman" w:hAnsi="Times New Roman" w:cs="Times New Roman"/>
          <w:b/>
          <w:sz w:val="28"/>
          <w:szCs w:val="28"/>
          <w:lang w:val="uk-UA" w:eastAsia="ru-RU"/>
        </w:rPr>
        <w:t>рН</w:t>
      </w:r>
      <w:proofErr w:type="spellEnd"/>
      <w:r w:rsidR="00404C53" w:rsidRPr="00404C53">
        <w:rPr>
          <w:rFonts w:ascii="Times New Roman" w:eastAsia="Times New Roman" w:hAnsi="Times New Roman" w:cs="Times New Roman"/>
          <w:b/>
          <w:sz w:val="28"/>
          <w:szCs w:val="28"/>
          <w:lang w:val="uk-UA" w:eastAsia="ru-RU"/>
        </w:rPr>
        <w:t xml:space="preserve"> – середовища на протікання біохімічних і </w:t>
      </w:r>
    </w:p>
    <w:p w:rsidR="00404C53" w:rsidRPr="00FE0147" w:rsidRDefault="00120FBA" w:rsidP="00404C53">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04C53" w:rsidRPr="00404C53">
        <w:rPr>
          <w:rFonts w:ascii="Times New Roman" w:eastAsia="Times New Roman" w:hAnsi="Times New Roman" w:cs="Times New Roman"/>
          <w:b/>
          <w:sz w:val="28"/>
          <w:szCs w:val="28"/>
          <w:lang w:val="uk-UA" w:eastAsia="ru-RU"/>
        </w:rPr>
        <w:t>технологічних процесів</w:t>
      </w:r>
      <w:r w:rsidR="00404C53" w:rsidRPr="00FE0147">
        <w:rPr>
          <w:rFonts w:ascii="Times New Roman" w:eastAsia="Times New Roman" w:hAnsi="Times New Roman" w:cs="Times New Roman"/>
          <w:sz w:val="28"/>
          <w:szCs w:val="28"/>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Електроліти – </w:t>
      </w:r>
      <w:r w:rsidRPr="00FE0147">
        <w:rPr>
          <w:rFonts w:ascii="Times New Roman" w:eastAsia="Times New Roman" w:hAnsi="Times New Roman" w:cs="Times New Roman"/>
          <w:sz w:val="28"/>
          <w:szCs w:val="24"/>
          <w:lang w:val="uk-UA" w:eastAsia="ru-RU"/>
        </w:rPr>
        <w:t>це речовини, розчини або розплави яких проводять електричний струм.</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Водні розчини електролітів (солей, кислот, основ) не підлягають законам </w:t>
      </w:r>
      <w:proofErr w:type="spellStart"/>
      <w:r w:rsidRPr="00FE0147">
        <w:rPr>
          <w:rFonts w:ascii="Times New Roman" w:eastAsia="Times New Roman" w:hAnsi="Times New Roman" w:cs="Times New Roman"/>
          <w:sz w:val="28"/>
          <w:szCs w:val="24"/>
          <w:lang w:val="uk-UA" w:eastAsia="ru-RU"/>
        </w:rPr>
        <w:t>Вант-Гоффа</w:t>
      </w:r>
      <w:proofErr w:type="spellEnd"/>
      <w:r w:rsidRPr="00FE0147">
        <w:rPr>
          <w:rFonts w:ascii="Times New Roman" w:eastAsia="Times New Roman" w:hAnsi="Times New Roman" w:cs="Times New Roman"/>
          <w:sz w:val="28"/>
          <w:szCs w:val="24"/>
          <w:lang w:val="uk-UA" w:eastAsia="ru-RU"/>
        </w:rPr>
        <w:t xml:space="preserve"> і </w:t>
      </w:r>
      <w:proofErr w:type="spellStart"/>
      <w:r w:rsidRPr="00FE0147">
        <w:rPr>
          <w:rFonts w:ascii="Times New Roman" w:eastAsia="Times New Roman" w:hAnsi="Times New Roman" w:cs="Times New Roman"/>
          <w:sz w:val="28"/>
          <w:szCs w:val="24"/>
          <w:lang w:val="uk-UA" w:eastAsia="ru-RU"/>
        </w:rPr>
        <w:t>Рауля</w:t>
      </w:r>
      <w:proofErr w:type="spellEnd"/>
      <w:r w:rsidRPr="00FE0147">
        <w:rPr>
          <w:rFonts w:ascii="Times New Roman" w:eastAsia="Times New Roman" w:hAnsi="Times New Roman" w:cs="Times New Roman"/>
          <w:sz w:val="28"/>
          <w:szCs w:val="24"/>
          <w:lang w:val="uk-UA" w:eastAsia="ru-RU"/>
        </w:rPr>
        <w:t xml:space="preserve">. Для електролітів обчислені за ебуліоскопічними та кріоскопічними формулами зміни температури кипіння та замерзання відрізнялися від аналогічних дослідних величин. Експериментальні дослідження показали, що властивості розчинів електролітів мають завищений осмотичний тиск, вищі точки кипіння і нижчі точки замерзання, ніж це випливає з розрахунків за відповідними формулами </w:t>
      </w:r>
      <w:proofErr w:type="spellStart"/>
      <w:r w:rsidRPr="00FE0147">
        <w:rPr>
          <w:rFonts w:ascii="Times New Roman" w:eastAsia="Times New Roman" w:hAnsi="Times New Roman" w:cs="Times New Roman"/>
          <w:sz w:val="28"/>
          <w:szCs w:val="24"/>
          <w:lang w:val="uk-UA" w:eastAsia="ru-RU"/>
        </w:rPr>
        <w:t>Вант-Гоффа</w:t>
      </w:r>
      <w:proofErr w:type="spellEnd"/>
      <w:r w:rsidRPr="00FE0147">
        <w:rPr>
          <w:rFonts w:ascii="Times New Roman" w:eastAsia="Times New Roman" w:hAnsi="Times New Roman" w:cs="Times New Roman"/>
          <w:sz w:val="28"/>
          <w:szCs w:val="24"/>
          <w:lang w:val="uk-UA" w:eastAsia="ru-RU"/>
        </w:rPr>
        <w:t xml:space="preserve"> і </w:t>
      </w:r>
      <w:proofErr w:type="spellStart"/>
      <w:r w:rsidRPr="00FE0147">
        <w:rPr>
          <w:rFonts w:ascii="Times New Roman" w:eastAsia="Times New Roman" w:hAnsi="Times New Roman" w:cs="Times New Roman"/>
          <w:sz w:val="28"/>
          <w:szCs w:val="24"/>
          <w:lang w:val="uk-UA" w:eastAsia="ru-RU"/>
        </w:rPr>
        <w:t>Рауля</w:t>
      </w:r>
      <w:proofErr w:type="spellEnd"/>
      <w:r w:rsidRPr="00FE0147">
        <w:rPr>
          <w:rFonts w:ascii="Times New Roman" w:eastAsia="Times New Roman" w:hAnsi="Times New Roman" w:cs="Times New Roman"/>
          <w:sz w:val="28"/>
          <w:szCs w:val="24"/>
          <w:lang w:val="uk-UA" w:eastAsia="ru-RU"/>
        </w:rPr>
        <w:t xml:space="preserve">. Так, розрахункове зниження температури замерзання </w:t>
      </w:r>
      <w:smartTag w:uri="urn:schemas-microsoft-com:office:smarttags" w:element="metricconverter">
        <w:smartTagPr>
          <w:attr w:name="ProductID" w:val="0,1 М"/>
        </w:smartTagPr>
        <w:r w:rsidRPr="00FE0147">
          <w:rPr>
            <w:rFonts w:ascii="Times New Roman" w:eastAsia="Times New Roman" w:hAnsi="Times New Roman" w:cs="Times New Roman"/>
            <w:sz w:val="28"/>
            <w:szCs w:val="24"/>
            <w:lang w:val="uk-UA" w:eastAsia="ru-RU"/>
          </w:rPr>
          <w:t>0,1 М</w:t>
        </w:r>
      </w:smartTag>
      <w:r w:rsidRPr="00FE0147">
        <w:rPr>
          <w:rFonts w:ascii="Times New Roman" w:eastAsia="Times New Roman" w:hAnsi="Times New Roman" w:cs="Times New Roman"/>
          <w:sz w:val="28"/>
          <w:szCs w:val="24"/>
          <w:lang w:val="uk-UA" w:eastAsia="ru-RU"/>
        </w:rPr>
        <w:t xml:space="preserve"> розчину натрій хлориду становить 0,186 </w:t>
      </w:r>
      <w:r w:rsidRPr="00FE0147">
        <w:rPr>
          <w:rFonts w:ascii="Times New Roman" w:eastAsia="Times New Roman" w:hAnsi="Times New Roman" w:cs="Times New Roman"/>
          <w:sz w:val="28"/>
          <w:szCs w:val="24"/>
          <w:vertAlign w:val="superscript"/>
          <w:lang w:val="uk-UA" w:eastAsia="ru-RU"/>
        </w:rPr>
        <w:t>0</w:t>
      </w:r>
      <w:r w:rsidRPr="00FE0147">
        <w:rPr>
          <w:rFonts w:ascii="Times New Roman" w:eastAsia="Times New Roman" w:hAnsi="Times New Roman" w:cs="Times New Roman"/>
          <w:sz w:val="28"/>
          <w:szCs w:val="24"/>
          <w:lang w:val="uk-UA" w:eastAsia="ru-RU"/>
        </w:rPr>
        <w:t xml:space="preserve">С, у результаті дослідного визначення 0,340 </w:t>
      </w:r>
      <w:r w:rsidRPr="00FE0147">
        <w:rPr>
          <w:rFonts w:ascii="Times New Roman" w:eastAsia="Times New Roman" w:hAnsi="Times New Roman" w:cs="Times New Roman"/>
          <w:sz w:val="28"/>
          <w:szCs w:val="24"/>
          <w:vertAlign w:val="superscript"/>
          <w:lang w:val="uk-UA" w:eastAsia="ru-RU"/>
        </w:rPr>
        <w:t>0</w:t>
      </w:r>
      <w:r w:rsidRPr="00FE0147">
        <w:rPr>
          <w:rFonts w:ascii="Times New Roman" w:eastAsia="Times New Roman" w:hAnsi="Times New Roman" w:cs="Times New Roman"/>
          <w:sz w:val="28"/>
          <w:szCs w:val="24"/>
          <w:lang w:val="uk-UA" w:eastAsia="ru-RU"/>
        </w:rPr>
        <w:t>С, тобто експериментальна величина перевищує розрахункову близько у два рази.</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Щоб властивості розчинів електролітів задовільно описувалися законами </w:t>
      </w:r>
      <w:proofErr w:type="spellStart"/>
      <w:r w:rsidRPr="00FE0147">
        <w:rPr>
          <w:rFonts w:ascii="Times New Roman" w:eastAsia="Times New Roman" w:hAnsi="Times New Roman" w:cs="Times New Roman"/>
          <w:sz w:val="28"/>
          <w:szCs w:val="24"/>
          <w:lang w:val="uk-UA" w:eastAsia="ru-RU"/>
        </w:rPr>
        <w:t>Вант-Гоффа</w:t>
      </w:r>
      <w:proofErr w:type="spellEnd"/>
      <w:r w:rsidRPr="00FE0147">
        <w:rPr>
          <w:rFonts w:ascii="Times New Roman" w:eastAsia="Times New Roman" w:hAnsi="Times New Roman" w:cs="Times New Roman"/>
          <w:sz w:val="28"/>
          <w:szCs w:val="24"/>
          <w:lang w:val="uk-UA" w:eastAsia="ru-RU"/>
        </w:rPr>
        <w:t xml:space="preserve"> і </w:t>
      </w:r>
      <w:proofErr w:type="spellStart"/>
      <w:r w:rsidRPr="00FE0147">
        <w:rPr>
          <w:rFonts w:ascii="Times New Roman" w:eastAsia="Times New Roman" w:hAnsi="Times New Roman" w:cs="Times New Roman"/>
          <w:sz w:val="28"/>
          <w:szCs w:val="24"/>
          <w:lang w:val="uk-UA" w:eastAsia="ru-RU"/>
        </w:rPr>
        <w:t>Рауля</w:t>
      </w:r>
      <w:proofErr w:type="spellEnd"/>
      <w:r w:rsidRPr="00FE0147">
        <w:rPr>
          <w:rFonts w:ascii="Times New Roman" w:eastAsia="Times New Roman" w:hAnsi="Times New Roman" w:cs="Times New Roman"/>
          <w:sz w:val="28"/>
          <w:szCs w:val="24"/>
          <w:lang w:val="uk-UA" w:eastAsia="ru-RU"/>
        </w:rPr>
        <w:t xml:space="preserve">, у відповідні рівняння було введено поправний коефіцієнт, так званий </w:t>
      </w:r>
      <w:r w:rsidRPr="00FE0147">
        <w:rPr>
          <w:rFonts w:ascii="Times New Roman" w:eastAsia="Times New Roman" w:hAnsi="Times New Roman" w:cs="Times New Roman"/>
          <w:b/>
          <w:sz w:val="28"/>
          <w:szCs w:val="24"/>
          <w:lang w:val="uk-UA" w:eastAsia="ru-RU"/>
        </w:rPr>
        <w:t xml:space="preserve">ізотонічний коефіцієнт, або коефіцієнт </w:t>
      </w:r>
      <w:proofErr w:type="spellStart"/>
      <w:r w:rsidRPr="00FE0147">
        <w:rPr>
          <w:rFonts w:ascii="Times New Roman" w:eastAsia="Times New Roman" w:hAnsi="Times New Roman" w:cs="Times New Roman"/>
          <w:b/>
          <w:sz w:val="28"/>
          <w:szCs w:val="24"/>
          <w:lang w:val="uk-UA" w:eastAsia="ru-RU"/>
        </w:rPr>
        <w:t>Вант-Гоффа</w:t>
      </w:r>
      <w:proofErr w:type="spellEnd"/>
      <w:r w:rsidRPr="00FE0147">
        <w:rPr>
          <w:rFonts w:ascii="Times New Roman" w:eastAsia="Times New Roman" w:hAnsi="Times New Roman" w:cs="Times New Roman"/>
          <w:b/>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Якщо </w:t>
      </w:r>
      <w:r w:rsidRPr="00FE0147">
        <w:rPr>
          <w:rFonts w:ascii="Times New Roman" w:eastAsia="Times New Roman" w:hAnsi="Times New Roman" w:cs="Times New Roman"/>
          <w:b/>
          <w:bCs/>
          <w:sz w:val="28"/>
          <w:szCs w:val="24"/>
          <w:lang w:val="uk-UA" w:eastAsia="ru-RU"/>
        </w:rPr>
        <w:t xml:space="preserve">для </w:t>
      </w:r>
      <w:proofErr w:type="spellStart"/>
      <w:r w:rsidRPr="00FE0147">
        <w:rPr>
          <w:rFonts w:ascii="Times New Roman" w:eastAsia="Times New Roman" w:hAnsi="Times New Roman" w:cs="Times New Roman"/>
          <w:b/>
          <w:bCs/>
          <w:sz w:val="28"/>
          <w:szCs w:val="24"/>
          <w:lang w:val="uk-UA" w:eastAsia="ru-RU"/>
        </w:rPr>
        <w:t>неелектролітівР</w:t>
      </w:r>
      <w:r w:rsidRPr="00FE0147">
        <w:rPr>
          <w:rFonts w:ascii="Times New Roman" w:eastAsia="Times New Roman" w:hAnsi="Times New Roman" w:cs="Times New Roman"/>
          <w:b/>
          <w:bCs/>
          <w:sz w:val="28"/>
          <w:szCs w:val="24"/>
          <w:vertAlign w:val="subscript"/>
          <w:lang w:val="uk-UA" w:eastAsia="ru-RU"/>
        </w:rPr>
        <w:t>осм</w:t>
      </w:r>
      <w:proofErr w:type="spellEnd"/>
      <w:r w:rsidRPr="00FE0147">
        <w:rPr>
          <w:rFonts w:ascii="Times New Roman" w:eastAsia="Times New Roman" w:hAnsi="Times New Roman" w:cs="Times New Roman"/>
          <w:b/>
          <w:bCs/>
          <w:sz w:val="28"/>
          <w:szCs w:val="24"/>
          <w:vertAlign w:val="subscript"/>
          <w:lang w:val="uk-UA" w:eastAsia="ru-RU"/>
        </w:rPr>
        <w:t xml:space="preserve">. </w:t>
      </w:r>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r w:rsidRPr="00FE0147">
        <w:rPr>
          <w:rFonts w:ascii="Times New Roman" w:eastAsia="Times New Roman" w:hAnsi="Times New Roman" w:cs="Times New Roman"/>
          <w:b/>
          <w:bCs/>
          <w:sz w:val="28"/>
          <w:szCs w:val="24"/>
          <w:lang w:val="uk-UA" w:eastAsia="ru-RU"/>
        </w:rPr>
        <w:t>·R·T</w:t>
      </w:r>
      <w:proofErr w:type="spellEnd"/>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зам</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К</w:t>
      </w:r>
      <w:r w:rsidRPr="00FE0147">
        <w:rPr>
          <w:rFonts w:ascii="Times New Roman" w:eastAsia="Times New Roman" w:hAnsi="Times New Roman" w:cs="Times New Roman"/>
          <w:b/>
          <w:bCs/>
          <w:sz w:val="28"/>
          <w:szCs w:val="24"/>
          <w:vertAlign w:val="subscript"/>
          <w:lang w:val="uk-UA" w:eastAsia="ru-RU"/>
        </w:rPr>
        <w:t>кр.</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кип</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К</w:t>
      </w:r>
      <w:r w:rsidRPr="00FE0147">
        <w:rPr>
          <w:rFonts w:ascii="Times New Roman" w:eastAsia="Times New Roman" w:hAnsi="Times New Roman" w:cs="Times New Roman"/>
          <w:b/>
          <w:bCs/>
          <w:sz w:val="28"/>
          <w:szCs w:val="24"/>
          <w:vertAlign w:val="subscript"/>
          <w:lang w:val="uk-UA" w:eastAsia="ru-RU"/>
        </w:rPr>
        <w:t>еб..</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r w:rsidRPr="00FE0147">
        <w:rPr>
          <w:rFonts w:ascii="Times New Roman" w:eastAsia="Times New Roman" w:hAnsi="Times New Roman" w:cs="Times New Roman"/>
          <w:sz w:val="28"/>
          <w:szCs w:val="24"/>
          <w:lang w:val="uk-UA" w:eastAsia="ru-RU"/>
        </w:rPr>
        <w:t xml:space="preserve">, то </w:t>
      </w:r>
      <w:r w:rsidRPr="00FE0147">
        <w:rPr>
          <w:rFonts w:ascii="Times New Roman" w:eastAsia="Times New Roman" w:hAnsi="Times New Roman" w:cs="Times New Roman"/>
          <w:b/>
          <w:bCs/>
          <w:sz w:val="28"/>
          <w:szCs w:val="24"/>
          <w:lang w:val="uk-UA" w:eastAsia="ru-RU"/>
        </w:rPr>
        <w:t xml:space="preserve">для розчинів електролітів </w:t>
      </w:r>
      <w:proofErr w:type="spellStart"/>
      <w:r w:rsidRPr="00FE0147">
        <w:rPr>
          <w:rFonts w:ascii="Times New Roman" w:eastAsia="Times New Roman" w:hAnsi="Times New Roman" w:cs="Times New Roman"/>
          <w:b/>
          <w:bCs/>
          <w:sz w:val="28"/>
          <w:szCs w:val="24"/>
          <w:lang w:val="uk-UA" w:eastAsia="ru-RU"/>
        </w:rPr>
        <w:t>Р</w:t>
      </w:r>
      <w:r w:rsidRPr="00FE0147">
        <w:rPr>
          <w:rFonts w:ascii="Times New Roman" w:eastAsia="Times New Roman" w:hAnsi="Times New Roman" w:cs="Times New Roman"/>
          <w:b/>
          <w:bCs/>
          <w:sz w:val="28"/>
          <w:szCs w:val="24"/>
          <w:vertAlign w:val="subscript"/>
          <w:lang w:val="uk-UA" w:eastAsia="ru-RU"/>
        </w:rPr>
        <w:t>осм</w:t>
      </w:r>
      <w:proofErr w:type="spellEnd"/>
      <w:r w:rsidRPr="00FE0147">
        <w:rPr>
          <w:rFonts w:ascii="Times New Roman" w:eastAsia="Times New Roman" w:hAnsi="Times New Roman" w:cs="Times New Roman"/>
          <w:b/>
          <w:bCs/>
          <w:sz w:val="28"/>
          <w:szCs w:val="24"/>
          <w:vertAlign w:val="subscript"/>
          <w:lang w:val="uk-UA" w:eastAsia="ru-RU"/>
        </w:rPr>
        <w:t xml:space="preserve">. </w:t>
      </w:r>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ί·С</w:t>
      </w:r>
      <w:r w:rsidRPr="00FE0147">
        <w:rPr>
          <w:rFonts w:ascii="Times New Roman" w:eastAsia="Times New Roman" w:hAnsi="Times New Roman" w:cs="Times New Roman"/>
          <w:b/>
          <w:bCs/>
          <w:sz w:val="28"/>
          <w:szCs w:val="24"/>
          <w:vertAlign w:val="subscript"/>
          <w:lang w:val="uk-UA" w:eastAsia="ru-RU"/>
        </w:rPr>
        <w:t>м</w:t>
      </w:r>
      <w:r w:rsidRPr="00FE0147">
        <w:rPr>
          <w:rFonts w:ascii="Times New Roman" w:eastAsia="Times New Roman" w:hAnsi="Times New Roman" w:cs="Times New Roman"/>
          <w:b/>
          <w:bCs/>
          <w:sz w:val="28"/>
          <w:szCs w:val="24"/>
          <w:lang w:val="uk-UA" w:eastAsia="ru-RU"/>
        </w:rPr>
        <w:t>·R·T</w:t>
      </w:r>
      <w:proofErr w:type="spellEnd"/>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зам</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ί·К</w:t>
      </w:r>
      <w:r w:rsidRPr="00FE0147">
        <w:rPr>
          <w:rFonts w:ascii="Times New Roman" w:eastAsia="Times New Roman" w:hAnsi="Times New Roman" w:cs="Times New Roman"/>
          <w:b/>
          <w:bCs/>
          <w:sz w:val="28"/>
          <w:szCs w:val="24"/>
          <w:vertAlign w:val="subscript"/>
          <w:lang w:val="uk-UA" w:eastAsia="ru-RU"/>
        </w:rPr>
        <w:t>кр.</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r w:rsidRPr="00FE0147">
        <w:rPr>
          <w:rFonts w:ascii="Times New Roman" w:eastAsia="Times New Roman" w:hAnsi="Times New Roman" w:cs="Times New Roman"/>
          <w:b/>
          <w:bCs/>
          <w:sz w:val="28"/>
          <w:szCs w:val="24"/>
          <w:lang w:val="uk-UA" w:eastAsia="ru-RU"/>
        </w:rPr>
        <w:t xml:space="preserve">; </w:t>
      </w:r>
      <w:proofErr w:type="spellStart"/>
      <w:r w:rsidRPr="00FE0147">
        <w:rPr>
          <w:rFonts w:ascii="Times New Roman" w:eastAsia="Times New Roman" w:hAnsi="Times New Roman" w:cs="Times New Roman"/>
          <w:b/>
          <w:bCs/>
          <w:sz w:val="28"/>
          <w:szCs w:val="24"/>
          <w:lang w:val="uk-UA" w:eastAsia="ru-RU"/>
        </w:rPr>
        <w:t>Δt</w:t>
      </w:r>
      <w:r w:rsidRPr="00FE0147">
        <w:rPr>
          <w:rFonts w:ascii="Times New Roman" w:eastAsia="Times New Roman" w:hAnsi="Times New Roman" w:cs="Times New Roman"/>
          <w:b/>
          <w:bCs/>
          <w:sz w:val="28"/>
          <w:szCs w:val="24"/>
          <w:vertAlign w:val="subscript"/>
          <w:lang w:val="uk-UA" w:eastAsia="ru-RU"/>
        </w:rPr>
        <w:t>кип</w:t>
      </w:r>
      <w:proofErr w:type="spellEnd"/>
      <w:r w:rsidRPr="00FE0147">
        <w:rPr>
          <w:rFonts w:ascii="Times New Roman" w:eastAsia="Times New Roman" w:hAnsi="Times New Roman" w:cs="Times New Roman"/>
          <w:b/>
          <w:bCs/>
          <w:sz w:val="28"/>
          <w:szCs w:val="24"/>
          <w:vertAlign w:val="subscript"/>
          <w:lang w:val="uk-UA" w:eastAsia="ru-RU"/>
        </w:rPr>
        <w:t>.</w:t>
      </w:r>
      <w:r w:rsidRPr="00FE0147">
        <w:rPr>
          <w:rFonts w:ascii="Times New Roman" w:eastAsia="Times New Roman" w:hAnsi="Times New Roman" w:cs="Times New Roman"/>
          <w:b/>
          <w:bCs/>
          <w:sz w:val="28"/>
          <w:szCs w:val="24"/>
          <w:lang w:val="uk-UA" w:eastAsia="ru-RU"/>
        </w:rPr>
        <w:t xml:space="preserve"> = </w:t>
      </w:r>
      <w:proofErr w:type="spellStart"/>
      <w:r w:rsidRPr="00FE0147">
        <w:rPr>
          <w:rFonts w:ascii="Times New Roman" w:eastAsia="Times New Roman" w:hAnsi="Times New Roman" w:cs="Times New Roman"/>
          <w:b/>
          <w:bCs/>
          <w:sz w:val="28"/>
          <w:szCs w:val="24"/>
          <w:lang w:val="uk-UA" w:eastAsia="ru-RU"/>
        </w:rPr>
        <w:t>ί·К</w:t>
      </w:r>
      <w:r w:rsidRPr="00FE0147">
        <w:rPr>
          <w:rFonts w:ascii="Times New Roman" w:eastAsia="Times New Roman" w:hAnsi="Times New Roman" w:cs="Times New Roman"/>
          <w:b/>
          <w:bCs/>
          <w:sz w:val="28"/>
          <w:szCs w:val="24"/>
          <w:vertAlign w:val="subscript"/>
          <w:lang w:val="uk-UA" w:eastAsia="ru-RU"/>
        </w:rPr>
        <w:t>еб..</w:t>
      </w:r>
      <w:r w:rsidRPr="00FE0147">
        <w:rPr>
          <w:rFonts w:ascii="Times New Roman" w:eastAsia="Times New Roman" w:hAnsi="Times New Roman" w:cs="Times New Roman"/>
          <w:b/>
          <w:bCs/>
          <w:sz w:val="28"/>
          <w:szCs w:val="24"/>
          <w:lang w:val="uk-UA" w:eastAsia="ru-RU"/>
        </w:rPr>
        <w:t>·С</w:t>
      </w:r>
      <w:r w:rsidRPr="00FE0147">
        <w:rPr>
          <w:rFonts w:ascii="Times New Roman" w:eastAsia="Times New Roman" w:hAnsi="Times New Roman" w:cs="Times New Roman"/>
          <w:b/>
          <w:bCs/>
          <w:sz w:val="28"/>
          <w:szCs w:val="24"/>
          <w:vertAlign w:val="subscript"/>
          <w:lang w:val="uk-UA" w:eastAsia="ru-RU"/>
        </w:rPr>
        <w:t>м</w:t>
      </w:r>
      <w:proofErr w:type="spellEnd"/>
      <w:r w:rsidRPr="00FE0147">
        <w:rPr>
          <w:rFonts w:ascii="Times New Roman" w:eastAsia="Times New Roman" w:hAnsi="Times New Roman" w:cs="Times New Roman"/>
          <w:b/>
          <w:bCs/>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Отже, ізотонічний коефіцієнт показує, у скільки разів осмотичний тиск, підвищення температури кипіння, зниження температури замерзання, визначені експериментально для розчинів електролітів, більші ніж, які обчислені за формулами для розчинів неелектролітів.</w:t>
      </w:r>
    </w:p>
    <w:p w:rsidR="00FE0147" w:rsidRPr="00FE0147" w:rsidRDefault="00FE0147" w:rsidP="00FE0147">
      <w:pPr>
        <w:tabs>
          <w:tab w:val="num" w:pos="720"/>
        </w:tabs>
        <w:spacing w:after="0" w:line="240" w:lineRule="auto"/>
        <w:ind w:left="360"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10"/>
          <w:sz w:val="28"/>
          <w:szCs w:val="24"/>
          <w:lang w:val="uk-UA" w:eastAsia="ru-RU"/>
        </w:rPr>
        <w:object w:dxaOrig="180" w:dyaOrig="340">
          <v:shape id="_x0000_i1057" type="#_x0000_t75" style="width:9pt;height:17.25pt" o:ole="" o:bullet="t">
            <v:imagedata r:id="rId67" o:title=""/>
          </v:shape>
          <o:OLEObject Type="Embed" ProgID="Equation.3" ShapeID="_x0000_i1057" DrawAspect="Content" ObjectID="_1737532325" r:id="rId68"/>
        </w:object>
      </w:r>
      <w:r w:rsidRPr="00FE0147">
        <w:rPr>
          <w:rFonts w:ascii="Times New Roman" w:eastAsia="Times New Roman" w:hAnsi="Times New Roman" w:cs="Times New Roman"/>
          <w:sz w:val="28"/>
          <w:szCs w:val="24"/>
          <w:lang w:val="uk-UA" w:eastAsia="ru-RU"/>
        </w:rPr>
        <w:tab/>
        <w:t xml:space="preserve">ί = </w:t>
      </w:r>
      <w:r w:rsidRPr="00FE0147">
        <w:rPr>
          <w:rFonts w:ascii="Times New Roman" w:eastAsia="Times New Roman" w:hAnsi="Times New Roman" w:cs="Times New Roman"/>
          <w:position w:val="-30"/>
          <w:sz w:val="28"/>
          <w:szCs w:val="24"/>
          <w:lang w:val="uk-UA" w:eastAsia="ru-RU"/>
        </w:rPr>
        <w:object w:dxaOrig="859" w:dyaOrig="720">
          <v:shape id="_x0000_i1058" type="#_x0000_t75" style="width:42.75pt;height:36pt" o:ole="">
            <v:imagedata r:id="rId69" o:title=""/>
          </v:shape>
          <o:OLEObject Type="Embed" ProgID="Equation.3" ShapeID="_x0000_i1058" DrawAspect="Content" ObjectID="_1737532326" r:id="rId70"/>
        </w:object>
      </w:r>
      <w:r w:rsidRPr="00FE0147">
        <w:rPr>
          <w:rFonts w:ascii="Times New Roman" w:eastAsia="Times New Roman" w:hAnsi="Times New Roman" w:cs="Times New Roman"/>
          <w:sz w:val="28"/>
          <w:szCs w:val="24"/>
          <w:lang w:val="uk-UA" w:eastAsia="ru-RU"/>
        </w:rPr>
        <w:t xml:space="preserve">; ί = </w:t>
      </w:r>
      <w:r w:rsidRPr="00FE0147">
        <w:rPr>
          <w:rFonts w:ascii="Times New Roman" w:eastAsia="Times New Roman" w:hAnsi="Times New Roman" w:cs="Times New Roman"/>
          <w:position w:val="-30"/>
          <w:sz w:val="28"/>
          <w:szCs w:val="24"/>
          <w:lang w:val="uk-UA" w:eastAsia="ru-RU"/>
        </w:rPr>
        <w:object w:dxaOrig="920" w:dyaOrig="720">
          <v:shape id="_x0000_i1059" type="#_x0000_t75" style="width:45.75pt;height:36pt" o:ole="">
            <v:imagedata r:id="rId71" o:title=""/>
          </v:shape>
          <o:OLEObject Type="Embed" ProgID="Equation.3" ShapeID="_x0000_i1059" DrawAspect="Content" ObjectID="_1737532327" r:id="rId72"/>
        </w:object>
      </w:r>
      <w:r w:rsidRPr="00FE0147">
        <w:rPr>
          <w:rFonts w:ascii="Times New Roman" w:eastAsia="Times New Roman" w:hAnsi="Times New Roman" w:cs="Times New Roman"/>
          <w:sz w:val="28"/>
          <w:szCs w:val="24"/>
          <w:lang w:val="uk-UA" w:eastAsia="ru-RU"/>
        </w:rPr>
        <w:t xml:space="preserve">; ί = </w:t>
      </w:r>
      <w:r w:rsidRPr="00FE0147">
        <w:rPr>
          <w:rFonts w:ascii="Times New Roman" w:eastAsia="Times New Roman" w:hAnsi="Times New Roman" w:cs="Times New Roman"/>
          <w:position w:val="-30"/>
          <w:sz w:val="28"/>
          <w:szCs w:val="24"/>
          <w:lang w:val="uk-UA" w:eastAsia="ru-RU"/>
        </w:rPr>
        <w:object w:dxaOrig="940" w:dyaOrig="720">
          <v:shape id="_x0000_i1060" type="#_x0000_t75" style="width:47.25pt;height:36pt" o:ole="">
            <v:imagedata r:id="rId73" o:title=""/>
          </v:shape>
          <o:OLEObject Type="Embed" ProgID="Equation.3" ShapeID="_x0000_i1060" DrawAspect="Content" ObjectID="_1737532328" r:id="rId74"/>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Згідно із теорією електролітичної дисоціації у водному розчині молекули електролітів розпадаються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xml:space="preserve"> – протилежно </w:t>
      </w:r>
      <w:proofErr w:type="spellStart"/>
      <w:r w:rsidRPr="00FE0147">
        <w:rPr>
          <w:rFonts w:ascii="Times New Roman" w:eastAsia="Times New Roman" w:hAnsi="Times New Roman" w:cs="Times New Roman"/>
          <w:sz w:val="28"/>
          <w:szCs w:val="24"/>
          <w:lang w:val="uk-UA" w:eastAsia="ru-RU"/>
        </w:rPr>
        <w:t>зараджені</w:t>
      </w:r>
      <w:proofErr w:type="spellEnd"/>
      <w:r w:rsidRPr="00FE0147">
        <w:rPr>
          <w:rFonts w:ascii="Times New Roman" w:eastAsia="Times New Roman" w:hAnsi="Times New Roman" w:cs="Times New Roman"/>
          <w:sz w:val="28"/>
          <w:szCs w:val="24"/>
          <w:lang w:val="uk-UA" w:eastAsia="ru-RU"/>
        </w:rPr>
        <w:t xml:space="preserve"> частинки катіони (+) та аніони (-). Цей процес називається </w:t>
      </w:r>
      <w:r w:rsidRPr="00FE0147">
        <w:rPr>
          <w:rFonts w:ascii="Times New Roman" w:eastAsia="Times New Roman" w:hAnsi="Times New Roman" w:cs="Times New Roman"/>
          <w:b/>
          <w:bCs/>
          <w:sz w:val="28"/>
          <w:szCs w:val="24"/>
          <w:lang w:val="uk-UA" w:eastAsia="ru-RU"/>
        </w:rPr>
        <w:t>електролітичною дисоціацією</w:t>
      </w:r>
      <w:r w:rsidRPr="00FE0147">
        <w:rPr>
          <w:rFonts w:ascii="Times New Roman" w:eastAsia="Times New Roman" w:hAnsi="Times New Roman" w:cs="Times New Roman"/>
          <w:sz w:val="28"/>
          <w:szCs w:val="24"/>
          <w:lang w:val="uk-UA" w:eastAsia="ru-RU"/>
        </w:rPr>
        <w:t xml:space="preserve"> і записується у вигляді рівнянь електролітичної дисоціації:</w:t>
      </w:r>
    </w:p>
    <w:p w:rsidR="00FE0147" w:rsidRPr="00FE0147" w:rsidRDefault="00AD5B84" w:rsidP="00FE0147">
      <w:pPr>
        <w:tabs>
          <w:tab w:val="num" w:pos="720"/>
        </w:tabs>
        <w:spacing w:after="0" w:line="240" w:lineRule="auto"/>
        <w:ind w:firstLine="540"/>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0"/>
          <w:szCs w:val="24"/>
          <w:lang w:eastAsia="ru-RU"/>
        </w:rPr>
        <w:pict>
          <v:line id="Прямая соединительная линия 84" o:spid="_x0000_s1174" style="position:absolute;left:0;text-align:left;flip:x;z-index:251725824;visibility:visible" from="58pt,11.9pt" to="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Epag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">
            <v:stroke endarrow="block"/>
          </v:line>
        </w:pict>
      </w:r>
      <w:proofErr w:type="spellStart"/>
      <w:r w:rsidR="00FE0147" w:rsidRPr="00FE0147">
        <w:rPr>
          <w:rFonts w:ascii="Times New Roman" w:eastAsia="Times New Roman" w:hAnsi="Times New Roman" w:cs="Times New Roman"/>
          <w:sz w:val="28"/>
          <w:szCs w:val="24"/>
          <w:lang w:val="en-US" w:eastAsia="ru-RU"/>
        </w:rPr>
        <w:t>NaCl</w:t>
      </w:r>
      <w:proofErr w:type="spellEnd"/>
      <w:r w:rsidR="00FE0147" w:rsidRPr="00FE0147">
        <w:rPr>
          <w:rFonts w:ascii="Times New Roman" w:eastAsia="Times New Roman" w:hAnsi="Times New Roman" w:cs="Times New Roman"/>
          <w:sz w:val="28"/>
          <w:szCs w:val="24"/>
          <w:lang w:val="en-US" w:eastAsia="ru-RU"/>
        </w:rPr>
        <w:t>→ Na</w:t>
      </w:r>
      <w:r w:rsidR="00FE0147" w:rsidRPr="00FE0147">
        <w:rPr>
          <w:rFonts w:ascii="Times New Roman" w:eastAsia="Times New Roman" w:hAnsi="Times New Roman" w:cs="Times New Roman"/>
          <w:sz w:val="28"/>
          <w:szCs w:val="24"/>
          <w:vertAlign w:val="superscript"/>
          <w:lang w:val="en-US" w:eastAsia="ru-RU"/>
        </w:rPr>
        <w:t>+</w:t>
      </w:r>
      <w:r w:rsidR="00FE0147" w:rsidRPr="00FE0147">
        <w:rPr>
          <w:rFonts w:ascii="Times New Roman" w:eastAsia="Times New Roman" w:hAnsi="Times New Roman" w:cs="Times New Roman"/>
          <w:sz w:val="28"/>
          <w:szCs w:val="24"/>
          <w:lang w:val="en-US" w:eastAsia="ru-RU"/>
        </w:rPr>
        <w:t xml:space="preserve"> + </w:t>
      </w:r>
      <w:proofErr w:type="spellStart"/>
      <w:r w:rsidR="00FE0147" w:rsidRPr="00FE0147">
        <w:rPr>
          <w:rFonts w:ascii="Times New Roman" w:eastAsia="Times New Roman" w:hAnsi="Times New Roman" w:cs="Times New Roman"/>
          <w:sz w:val="28"/>
          <w:szCs w:val="24"/>
          <w:lang w:val="en-US" w:eastAsia="ru-RU"/>
        </w:rPr>
        <w:t>Cl</w:t>
      </w:r>
      <w:proofErr w:type="spellEnd"/>
      <w:r w:rsidR="00FE0147" w:rsidRPr="00FE0147">
        <w:rPr>
          <w:rFonts w:ascii="Times New Roman" w:eastAsia="Times New Roman" w:hAnsi="Times New Roman" w:cs="Times New Roman"/>
          <w:sz w:val="28"/>
          <w:szCs w:val="24"/>
          <w:vertAlign w:val="superscript"/>
          <w:lang w:val="en-US" w:eastAsia="ru-RU"/>
        </w:rPr>
        <w:t>-</w:t>
      </w:r>
    </w:p>
    <w:p w:rsidR="00FE0147" w:rsidRPr="00FE0147" w:rsidRDefault="00AD5B84" w:rsidP="00FE0147">
      <w:pPr>
        <w:tabs>
          <w:tab w:val="num" w:pos="720"/>
        </w:tabs>
        <w:spacing w:after="0" w:line="240" w:lineRule="auto"/>
        <w:ind w:firstLine="540"/>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0"/>
          <w:szCs w:val="24"/>
          <w:lang w:eastAsia="ru-RU"/>
        </w:rPr>
        <w:pict>
          <v:line id="Прямая соединительная линия 83" o:spid="_x0000_s1173" style="position:absolute;left:0;text-align:left;flip:x;z-index:251726848;visibility:visible" from="63.25pt,11.8pt" to="83.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1xagIAAIU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">
            <v:stroke endarrow="block"/>
          </v:line>
        </w:pict>
      </w:r>
      <w:r w:rsidR="00FE0147" w:rsidRPr="00FE0147">
        <w:rPr>
          <w:rFonts w:ascii="Times New Roman" w:eastAsia="Times New Roman" w:hAnsi="Times New Roman" w:cs="Times New Roman"/>
          <w:sz w:val="28"/>
          <w:szCs w:val="24"/>
          <w:lang w:val="en-US" w:eastAsia="ru-RU"/>
        </w:rPr>
        <w:t>HNO</w:t>
      </w:r>
      <w:r w:rsidR="00FE0147" w:rsidRPr="00FE0147">
        <w:rPr>
          <w:rFonts w:ascii="Times New Roman" w:eastAsia="Times New Roman" w:hAnsi="Times New Roman" w:cs="Times New Roman"/>
          <w:sz w:val="28"/>
          <w:szCs w:val="24"/>
          <w:vertAlign w:val="subscript"/>
          <w:lang w:val="en-US" w:eastAsia="ru-RU"/>
        </w:rPr>
        <w:t>3</w:t>
      </w:r>
      <w:r w:rsidR="00FE0147" w:rsidRPr="00FE0147">
        <w:rPr>
          <w:rFonts w:ascii="Times New Roman" w:eastAsia="Times New Roman" w:hAnsi="Times New Roman" w:cs="Times New Roman"/>
          <w:sz w:val="28"/>
          <w:szCs w:val="24"/>
          <w:lang w:val="en-US" w:eastAsia="ru-RU"/>
        </w:rPr>
        <w:t>→  H</w:t>
      </w:r>
      <w:r w:rsidR="00FE0147" w:rsidRPr="00FE0147">
        <w:rPr>
          <w:rFonts w:ascii="Times New Roman" w:eastAsia="Times New Roman" w:hAnsi="Times New Roman" w:cs="Times New Roman"/>
          <w:sz w:val="28"/>
          <w:szCs w:val="24"/>
          <w:vertAlign w:val="superscript"/>
          <w:lang w:val="en-US" w:eastAsia="ru-RU"/>
        </w:rPr>
        <w:t>+</w:t>
      </w:r>
      <w:r w:rsidR="00FE0147" w:rsidRPr="00FE0147">
        <w:rPr>
          <w:rFonts w:ascii="Times New Roman" w:eastAsia="Times New Roman" w:hAnsi="Times New Roman" w:cs="Times New Roman"/>
          <w:sz w:val="28"/>
          <w:szCs w:val="24"/>
          <w:lang w:val="en-US" w:eastAsia="ru-RU"/>
        </w:rPr>
        <w:t xml:space="preserve"> + NO</w:t>
      </w:r>
      <w:r w:rsidR="00FE0147" w:rsidRPr="00FE0147">
        <w:rPr>
          <w:rFonts w:ascii="Times New Roman" w:eastAsia="Times New Roman" w:hAnsi="Times New Roman" w:cs="Times New Roman"/>
          <w:sz w:val="28"/>
          <w:szCs w:val="24"/>
          <w:vertAlign w:val="subscript"/>
          <w:lang w:val="en-US" w:eastAsia="ru-RU"/>
        </w:rPr>
        <w:t>3</w:t>
      </w:r>
      <w:r w:rsidR="00FE0147" w:rsidRPr="00FE0147">
        <w:rPr>
          <w:rFonts w:ascii="Times New Roman" w:eastAsia="Times New Roman" w:hAnsi="Times New Roman" w:cs="Times New Roman"/>
          <w:sz w:val="28"/>
          <w:szCs w:val="24"/>
          <w:vertAlign w:val="superscript"/>
          <w:lang w:val="en-US" w:eastAsia="ru-RU"/>
        </w:rPr>
        <w:t>-</w:t>
      </w:r>
    </w:p>
    <w:p w:rsidR="00FE0147" w:rsidRPr="00FE0147" w:rsidRDefault="00AD5B84"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82" o:spid="_x0000_s1172" style="position:absolute;left:0;text-align:left;flip:x;z-index:251727872;visibility:visible" from="65.5pt,11.7pt" to="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AcaQIAAIU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">
            <v:stroke endarrow="block"/>
          </v:line>
        </w:pict>
      </w:r>
      <w:r w:rsidR="00FE0147" w:rsidRPr="00FE0147">
        <w:rPr>
          <w:rFonts w:ascii="Times New Roman" w:eastAsia="Times New Roman" w:hAnsi="Times New Roman" w:cs="Times New Roman"/>
          <w:sz w:val="28"/>
          <w:szCs w:val="24"/>
          <w:lang w:val="en-US" w:eastAsia="ru-RU"/>
        </w:rPr>
        <w:t>K</w:t>
      </w:r>
      <w:r w:rsidR="00FE0147" w:rsidRPr="00FE0147">
        <w:rPr>
          <w:rFonts w:ascii="Times New Roman" w:eastAsia="Times New Roman" w:hAnsi="Times New Roman" w:cs="Times New Roman"/>
          <w:sz w:val="28"/>
          <w:szCs w:val="24"/>
          <w:vertAlign w:val="subscript"/>
          <w:lang w:val="en-US" w:eastAsia="ru-RU"/>
        </w:rPr>
        <w:t>2</w:t>
      </w:r>
      <w:r w:rsidR="00FE0147" w:rsidRPr="00FE0147">
        <w:rPr>
          <w:rFonts w:ascii="Times New Roman" w:eastAsia="Times New Roman" w:hAnsi="Times New Roman" w:cs="Times New Roman"/>
          <w:sz w:val="28"/>
          <w:szCs w:val="24"/>
          <w:lang w:val="en-US" w:eastAsia="ru-RU"/>
        </w:rPr>
        <w:t>SO</w:t>
      </w:r>
      <w:r w:rsidR="00FE0147" w:rsidRPr="00FE0147">
        <w:rPr>
          <w:rFonts w:ascii="Times New Roman" w:eastAsia="Times New Roman" w:hAnsi="Times New Roman" w:cs="Times New Roman"/>
          <w:sz w:val="28"/>
          <w:szCs w:val="24"/>
          <w:vertAlign w:val="subscript"/>
          <w:lang w:val="en-US" w:eastAsia="ru-RU"/>
        </w:rPr>
        <w:t>4</w:t>
      </w:r>
      <w:r w:rsidR="00FE0147" w:rsidRPr="00FE0147">
        <w:rPr>
          <w:rFonts w:ascii="Times New Roman" w:eastAsia="Times New Roman" w:hAnsi="Times New Roman" w:cs="Times New Roman"/>
          <w:sz w:val="28"/>
          <w:szCs w:val="24"/>
          <w:lang w:val="en-US" w:eastAsia="ru-RU"/>
        </w:rPr>
        <w:t xml:space="preserve"> → 2K</w:t>
      </w:r>
      <w:r w:rsidR="00FE0147" w:rsidRPr="00FE0147">
        <w:rPr>
          <w:rFonts w:ascii="Times New Roman" w:eastAsia="Times New Roman" w:hAnsi="Times New Roman" w:cs="Times New Roman"/>
          <w:sz w:val="28"/>
          <w:szCs w:val="24"/>
          <w:vertAlign w:val="superscript"/>
          <w:lang w:val="en-US" w:eastAsia="ru-RU"/>
        </w:rPr>
        <w:t>+</w:t>
      </w:r>
      <w:r w:rsidR="00FE0147" w:rsidRPr="00FE0147">
        <w:rPr>
          <w:rFonts w:ascii="Times New Roman" w:eastAsia="Times New Roman" w:hAnsi="Times New Roman" w:cs="Times New Roman"/>
          <w:sz w:val="28"/>
          <w:szCs w:val="24"/>
          <w:lang w:val="en-US" w:eastAsia="ru-RU"/>
        </w:rPr>
        <w:t xml:space="preserve"> + SO</w:t>
      </w:r>
      <w:r w:rsidR="00FE0147" w:rsidRPr="00FE0147">
        <w:rPr>
          <w:rFonts w:ascii="Times New Roman" w:eastAsia="Times New Roman" w:hAnsi="Times New Roman" w:cs="Times New Roman"/>
          <w:sz w:val="28"/>
          <w:szCs w:val="24"/>
          <w:vertAlign w:val="subscript"/>
          <w:lang w:val="en-US" w:eastAsia="ru-RU"/>
        </w:rPr>
        <w:t>4</w:t>
      </w:r>
      <w:r w:rsidR="00FE0147" w:rsidRPr="00FE0147">
        <w:rPr>
          <w:rFonts w:ascii="Times New Roman" w:eastAsia="Times New Roman" w:hAnsi="Times New Roman" w:cs="Times New Roman"/>
          <w:sz w:val="28"/>
          <w:szCs w:val="24"/>
          <w:vertAlign w:val="superscript"/>
          <w:lang w:val="en-US" w:eastAsia="ru-RU"/>
        </w:rPr>
        <w:t>2-</w:t>
      </w:r>
      <w:r w:rsidR="00FE0147"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Процес електролітичної дисоціації оборотний. Разом з дисоціацією відбувається протилежний процес – </w:t>
      </w:r>
      <w:proofErr w:type="spellStart"/>
      <w:r w:rsidRPr="00FE0147">
        <w:rPr>
          <w:rFonts w:ascii="Times New Roman" w:eastAsia="Times New Roman" w:hAnsi="Times New Roman" w:cs="Times New Roman"/>
          <w:sz w:val="28"/>
          <w:szCs w:val="24"/>
          <w:lang w:val="uk-UA" w:eastAsia="ru-RU"/>
        </w:rPr>
        <w:t>моляризація</w:t>
      </w:r>
      <w:proofErr w:type="spellEnd"/>
      <w:r w:rsidRPr="00FE0147">
        <w:rPr>
          <w:rFonts w:ascii="Times New Roman" w:eastAsia="Times New Roman" w:hAnsi="Times New Roman" w:cs="Times New Roman"/>
          <w:sz w:val="28"/>
          <w:szCs w:val="24"/>
          <w:lang w:val="uk-UA" w:eastAsia="ru-RU"/>
        </w:rPr>
        <w:t xml:space="preserve"> (асоціація – процес сполучення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Тому тільки певна частина молекул розпадається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після чого настає рівновага.</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Рівновага в розчинах електролітів відповідає певному ступеню дисоціації α..</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Ступінь дисоціації (α)</w:t>
      </w:r>
      <w:r w:rsidRPr="00FE0147">
        <w:rPr>
          <w:rFonts w:ascii="Times New Roman" w:eastAsia="Times New Roman" w:hAnsi="Times New Roman" w:cs="Times New Roman"/>
          <w:sz w:val="28"/>
          <w:szCs w:val="24"/>
          <w:lang w:val="uk-UA" w:eastAsia="ru-RU"/>
        </w:rPr>
        <w:t xml:space="preserve"> – це відношення числа молекул, що розпалися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xml:space="preserve"> (n), до загальної кількості молекул (N):</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2"/>
          <w:sz w:val="28"/>
          <w:szCs w:val="24"/>
          <w:lang w:val="en-US" w:eastAsia="ru-RU"/>
        </w:rPr>
        <w:object w:dxaOrig="700" w:dyaOrig="620">
          <v:shape id="_x0000_i1061" type="#_x0000_t75" style="width:35.25pt;height:30.75pt" o:ole="">
            <v:imagedata r:id="rId75" o:title=""/>
          </v:shape>
          <o:OLEObject Type="Embed" ProgID="Equation.3" ShapeID="_x0000_i1061" DrawAspect="Content" ObjectID="_1737532329" r:id="rId76"/>
        </w:object>
      </w:r>
      <w:r w:rsidRPr="00FE0147">
        <w:rPr>
          <w:rFonts w:ascii="Times New Roman" w:eastAsia="Times New Roman" w:hAnsi="Times New Roman" w:cs="Times New Roman"/>
          <w:sz w:val="28"/>
          <w:szCs w:val="24"/>
          <w:lang w:val="uk-UA" w:eastAsia="ru-RU"/>
        </w:rPr>
        <w:t xml:space="preserve">або </w:t>
      </w:r>
      <w:r w:rsidRPr="00FE0147">
        <w:rPr>
          <w:rFonts w:ascii="Times New Roman" w:eastAsia="Times New Roman" w:hAnsi="Times New Roman" w:cs="Times New Roman"/>
          <w:position w:val="-22"/>
          <w:sz w:val="28"/>
          <w:szCs w:val="24"/>
          <w:lang w:val="uk-UA" w:eastAsia="ru-RU"/>
        </w:rPr>
        <w:object w:dxaOrig="1400" w:dyaOrig="620">
          <v:shape id="_x0000_i1062" type="#_x0000_t75" style="width:69.75pt;height:30.75pt" o:ole="">
            <v:imagedata r:id="rId77" o:title=""/>
          </v:shape>
          <o:OLEObject Type="Embed" ProgID="Equation.3" ShapeID="_x0000_i1062" DrawAspect="Content" ObjectID="_1737532330" r:id="rId78"/>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Ступінь дисоціації вимірюють у частках одиниці або у відсотках: наприклад 0,3 або 30%. Якщо α = 0, то дисоціація відсутня, а якщо     α = 1 або 100%, то електроліт </w:t>
      </w:r>
      <w:proofErr w:type="spellStart"/>
      <w:r w:rsidRPr="00FE0147">
        <w:rPr>
          <w:rFonts w:ascii="Times New Roman" w:eastAsia="Times New Roman" w:hAnsi="Times New Roman" w:cs="Times New Roman"/>
          <w:sz w:val="28"/>
          <w:szCs w:val="24"/>
          <w:lang w:val="uk-UA" w:eastAsia="ru-RU"/>
        </w:rPr>
        <w:t>дисоційований</w:t>
      </w:r>
      <w:proofErr w:type="spellEnd"/>
      <w:r w:rsidRPr="00FE0147">
        <w:rPr>
          <w:rFonts w:ascii="Times New Roman" w:eastAsia="Times New Roman" w:hAnsi="Times New Roman" w:cs="Times New Roman"/>
          <w:sz w:val="28"/>
          <w:szCs w:val="24"/>
          <w:lang w:val="uk-UA" w:eastAsia="ru-RU"/>
        </w:rPr>
        <w:t xml:space="preserve"> повністю. Коли ж, наприклад, α = 20% - це означає, що з кожних 100 розчинених молекул 20 </w:t>
      </w:r>
      <w:proofErr w:type="spellStart"/>
      <w:r w:rsidRPr="00FE0147">
        <w:rPr>
          <w:rFonts w:ascii="Times New Roman" w:eastAsia="Times New Roman" w:hAnsi="Times New Roman" w:cs="Times New Roman"/>
          <w:sz w:val="28"/>
          <w:szCs w:val="24"/>
          <w:lang w:val="uk-UA" w:eastAsia="ru-RU"/>
        </w:rPr>
        <w:t>дисоційовані</w:t>
      </w:r>
      <w:proofErr w:type="spellEnd"/>
      <w:r w:rsidRPr="00FE0147">
        <w:rPr>
          <w:rFonts w:ascii="Times New Roman" w:eastAsia="Times New Roman" w:hAnsi="Times New Roman" w:cs="Times New Roman"/>
          <w:sz w:val="28"/>
          <w:szCs w:val="24"/>
          <w:lang w:val="uk-UA" w:eastAsia="ru-RU"/>
        </w:rPr>
        <w:t xml:space="preserve">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Між ступенем дисоціації α й ізотонічним коефіцієнтом ί існує зв’язок:</w:t>
      </w:r>
    </w:p>
    <w:p w:rsidR="00FE0147" w:rsidRPr="00FE0147" w:rsidRDefault="00FE0147" w:rsidP="00FE0147">
      <w:pPr>
        <w:tabs>
          <w:tab w:val="num" w:pos="72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ί = 1 + (n – 1)·α  або </w:t>
      </w:r>
      <w:r w:rsidRPr="00FE0147">
        <w:rPr>
          <w:rFonts w:ascii="Times New Roman" w:eastAsia="Times New Roman" w:hAnsi="Times New Roman" w:cs="Times New Roman"/>
          <w:position w:val="-24"/>
          <w:sz w:val="28"/>
          <w:szCs w:val="24"/>
          <w:lang w:val="uk-UA" w:eastAsia="ru-RU"/>
        </w:rPr>
        <w:object w:dxaOrig="960" w:dyaOrig="620">
          <v:shape id="_x0000_i1063" type="#_x0000_t75" style="width:48pt;height:30.75pt" o:ole="">
            <v:imagedata r:id="rId79" o:title=""/>
          </v:shape>
          <o:OLEObject Type="Embed" ProgID="Equation.3" ShapeID="_x0000_i1063" DrawAspect="Content" ObjectID="_1737532331" r:id="rId80"/>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720"/>
        </w:tabs>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де n – число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на які розпадається електроліт.</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Ступінь дисоціації залежить від природи розчиненого електроліту і розчинника, концентрації розчину і температури. </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Сильні електроліти у водних розчинах повністю </w:t>
      </w:r>
      <w:proofErr w:type="spellStart"/>
      <w:r w:rsidRPr="00FE0147">
        <w:rPr>
          <w:rFonts w:ascii="Times New Roman" w:eastAsia="Times New Roman" w:hAnsi="Times New Roman" w:cs="Times New Roman"/>
          <w:sz w:val="28"/>
          <w:szCs w:val="24"/>
          <w:lang w:val="uk-UA" w:eastAsia="ru-RU"/>
        </w:rPr>
        <w:t>дисоційовані</w:t>
      </w:r>
      <w:proofErr w:type="spellEnd"/>
      <w:r w:rsidRPr="00FE0147">
        <w:rPr>
          <w:rFonts w:ascii="Times New Roman" w:eastAsia="Times New Roman" w:hAnsi="Times New Roman" w:cs="Times New Roman"/>
          <w:sz w:val="28"/>
          <w:szCs w:val="24"/>
          <w:lang w:val="uk-UA" w:eastAsia="ru-RU"/>
        </w:rPr>
        <w:t xml:space="preserve">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Експериментально визначені ступені дисоціації сильних електролітів завжди менше 100%, що пояснюється електростатичною взаємодією між </w:t>
      </w:r>
      <w:proofErr w:type="spellStart"/>
      <w:r w:rsidRPr="00FE0147">
        <w:rPr>
          <w:rFonts w:ascii="Times New Roman" w:eastAsia="Times New Roman" w:hAnsi="Times New Roman" w:cs="Times New Roman"/>
          <w:sz w:val="28"/>
          <w:szCs w:val="24"/>
          <w:lang w:val="uk-UA" w:eastAsia="ru-RU"/>
        </w:rPr>
        <w:t>йонами</w:t>
      </w:r>
      <w:proofErr w:type="spellEnd"/>
      <w:r w:rsidRPr="00FE0147">
        <w:rPr>
          <w:rFonts w:ascii="Times New Roman" w:eastAsia="Times New Roman" w:hAnsi="Times New Roman" w:cs="Times New Roman"/>
          <w:sz w:val="28"/>
          <w:szCs w:val="24"/>
          <w:lang w:val="uk-UA" w:eastAsia="ru-RU"/>
        </w:rPr>
        <w:t xml:space="preserve">. Така ступінь електролітичної дисоціації має назву </w:t>
      </w:r>
      <w:r w:rsidRPr="00FE0147">
        <w:rPr>
          <w:rFonts w:ascii="Times New Roman" w:eastAsia="Times New Roman" w:hAnsi="Times New Roman" w:cs="Times New Roman"/>
          <w:b/>
          <w:bCs/>
          <w:sz w:val="28"/>
          <w:szCs w:val="24"/>
          <w:lang w:val="uk-UA" w:eastAsia="ru-RU"/>
        </w:rPr>
        <w:t>уявної ступені дисоціації.</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sz w:val="28"/>
          <w:szCs w:val="24"/>
          <w:lang w:val="uk-UA" w:eastAsia="ru-RU"/>
        </w:rPr>
        <w:t xml:space="preserve">Важливі характеристики електролітів: </w:t>
      </w:r>
      <w:r w:rsidRPr="00FE0147">
        <w:rPr>
          <w:rFonts w:ascii="Times New Roman" w:eastAsia="Times New Roman" w:hAnsi="Times New Roman" w:cs="Times New Roman"/>
          <w:b/>
          <w:sz w:val="28"/>
          <w:szCs w:val="24"/>
          <w:lang w:val="uk-UA" w:eastAsia="ru-RU"/>
        </w:rPr>
        <w:t xml:space="preserve">константа дисоціації, </w:t>
      </w:r>
      <w:proofErr w:type="spellStart"/>
      <w:r w:rsidRPr="00FE0147">
        <w:rPr>
          <w:rFonts w:ascii="Times New Roman" w:eastAsia="Times New Roman" w:hAnsi="Times New Roman" w:cs="Times New Roman"/>
          <w:b/>
          <w:sz w:val="28"/>
          <w:szCs w:val="24"/>
          <w:lang w:val="uk-UA" w:eastAsia="ru-RU"/>
        </w:rPr>
        <w:t>йонний</w:t>
      </w:r>
      <w:proofErr w:type="spellEnd"/>
      <w:r w:rsidRPr="00FE0147">
        <w:rPr>
          <w:rFonts w:ascii="Times New Roman" w:eastAsia="Times New Roman" w:hAnsi="Times New Roman" w:cs="Times New Roman"/>
          <w:b/>
          <w:sz w:val="28"/>
          <w:szCs w:val="24"/>
          <w:lang w:val="uk-UA" w:eastAsia="ru-RU"/>
        </w:rPr>
        <w:t xml:space="preserve"> добуток води та водневий показник.</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bCs/>
          <w:sz w:val="28"/>
          <w:szCs w:val="24"/>
          <w:lang w:val="uk-UA" w:eastAsia="ru-RU"/>
        </w:rPr>
        <w:t xml:space="preserve">Константа дисоціації (або константа рівноваги) </w:t>
      </w:r>
      <w:proofErr w:type="spellStart"/>
      <w:r w:rsidRPr="00FE0147">
        <w:rPr>
          <w:rFonts w:ascii="Times New Roman" w:eastAsia="Times New Roman" w:hAnsi="Times New Roman" w:cs="Times New Roman"/>
          <w:b/>
          <w:bCs/>
          <w:sz w:val="28"/>
          <w:szCs w:val="24"/>
          <w:lang w:val="uk-UA" w:eastAsia="ru-RU"/>
        </w:rPr>
        <w:t>К</w:t>
      </w:r>
      <w:r w:rsidRPr="00FE0147">
        <w:rPr>
          <w:rFonts w:ascii="Times New Roman" w:eastAsia="Times New Roman" w:hAnsi="Times New Roman" w:cs="Times New Roman"/>
          <w:b/>
          <w:bCs/>
          <w:sz w:val="28"/>
          <w:szCs w:val="24"/>
          <w:vertAlign w:val="subscript"/>
          <w:lang w:val="uk-UA" w:eastAsia="ru-RU"/>
        </w:rPr>
        <w:t>д</w:t>
      </w:r>
      <w:proofErr w:type="spellEnd"/>
      <w:r w:rsidRPr="00FE0147">
        <w:rPr>
          <w:rFonts w:ascii="Times New Roman" w:eastAsia="Times New Roman" w:hAnsi="Times New Roman" w:cs="Times New Roman"/>
          <w:b/>
          <w:bCs/>
          <w:sz w:val="28"/>
          <w:szCs w:val="24"/>
          <w:lang w:val="uk-UA" w:eastAsia="ru-RU"/>
        </w:rPr>
        <w:t xml:space="preserve"> – </w:t>
      </w:r>
      <w:r w:rsidRPr="00FE0147">
        <w:rPr>
          <w:rFonts w:ascii="Times New Roman" w:eastAsia="Times New Roman" w:hAnsi="Times New Roman" w:cs="Times New Roman"/>
          <w:sz w:val="28"/>
          <w:szCs w:val="24"/>
          <w:lang w:val="uk-UA" w:eastAsia="ru-RU"/>
        </w:rPr>
        <w:t xml:space="preserve">це величина, яка характеризує </w:t>
      </w:r>
      <w:proofErr w:type="spellStart"/>
      <w:r w:rsidRPr="00FE0147">
        <w:rPr>
          <w:rFonts w:ascii="Times New Roman" w:eastAsia="Times New Roman" w:hAnsi="Times New Roman" w:cs="Times New Roman"/>
          <w:sz w:val="28"/>
          <w:szCs w:val="24"/>
          <w:lang w:val="uk-UA" w:eastAsia="ru-RU"/>
        </w:rPr>
        <w:t>йонну</w:t>
      </w:r>
      <w:proofErr w:type="spellEnd"/>
      <w:r w:rsidRPr="00FE0147">
        <w:rPr>
          <w:rFonts w:ascii="Times New Roman" w:eastAsia="Times New Roman" w:hAnsi="Times New Roman" w:cs="Times New Roman"/>
          <w:sz w:val="28"/>
          <w:szCs w:val="24"/>
          <w:lang w:val="uk-UA" w:eastAsia="ru-RU"/>
        </w:rPr>
        <w:t xml:space="preserve"> рівновагу дисоціації слабких електролітів.</w:t>
      </w:r>
    </w:p>
    <w:p w:rsidR="00FE0147" w:rsidRPr="00FE0147" w:rsidRDefault="00AD5B84"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81" o:spid="_x0000_s1168" style="position:absolute;left:0;text-align:left;z-index:251729920;visibility:visible" from="6in,10.25pt" to="4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">
            <v:stroke startarrow="open"/>
          </v:line>
        </w:pict>
      </w:r>
      <w:r>
        <w:rPr>
          <w:rFonts w:ascii="Times New Roman" w:eastAsia="Times New Roman" w:hAnsi="Times New Roman" w:cs="Times New Roman"/>
          <w:noProof/>
          <w:sz w:val="20"/>
          <w:szCs w:val="24"/>
          <w:lang w:eastAsia="ru-RU"/>
        </w:rPr>
        <w:pict>
          <v:line id="Прямая соединительная линия 80" o:spid="_x0000_s1167" style="position:absolute;left:0;text-align:left;z-index:251728896;visibility:visible" from="6in,5.25pt" to="45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7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">
            <v:stroke endarrow="block"/>
          </v:line>
        </w:pict>
      </w:r>
      <w:r w:rsidR="00FE0147" w:rsidRPr="00FE0147">
        <w:rPr>
          <w:rFonts w:ascii="Times New Roman" w:eastAsia="Times New Roman" w:hAnsi="Times New Roman" w:cs="Times New Roman"/>
          <w:sz w:val="28"/>
          <w:szCs w:val="24"/>
          <w:lang w:val="uk-UA" w:eastAsia="ru-RU"/>
        </w:rPr>
        <w:t>Дисоціацію слабкого електроліту можна виразити рівнянням: КА       К</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+А</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 За законом діючих мас константа рівноваги визначається співвідношенням:</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4"/>
          <w:sz w:val="28"/>
          <w:szCs w:val="24"/>
          <w:lang w:val="uk-UA" w:eastAsia="ru-RU"/>
        </w:rPr>
        <w:object w:dxaOrig="1600" w:dyaOrig="680">
          <v:shape id="_x0000_i1064" type="#_x0000_t75" style="width:80.25pt;height:33.75pt" o:ole="">
            <v:imagedata r:id="rId81" o:title=""/>
          </v:shape>
          <o:OLEObject Type="Embed" ProgID="Equation.3" ShapeID="_x0000_i1064" DrawAspect="Content" ObjectID="_1737532332" r:id="rId82"/>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Величина константи дисоціації залишається сталою при будь – якій зміні концентрації електроліту, тому вона більш точніше, ніж ступінь дисоціації, характеризує здатність електроліту дисоціювати на </w:t>
      </w:r>
      <w:proofErr w:type="spellStart"/>
      <w:r w:rsidRPr="00FE0147">
        <w:rPr>
          <w:rFonts w:ascii="Times New Roman" w:eastAsia="Times New Roman" w:hAnsi="Times New Roman" w:cs="Times New Roman"/>
          <w:sz w:val="28"/>
          <w:szCs w:val="24"/>
          <w:lang w:val="uk-UA" w:eastAsia="ru-RU"/>
        </w:rPr>
        <w:t>йони</w:t>
      </w:r>
      <w:proofErr w:type="spellEnd"/>
      <w:r w:rsidRPr="00FE0147">
        <w:rPr>
          <w:rFonts w:ascii="Times New Roman" w:eastAsia="Times New Roman" w:hAnsi="Times New Roman" w:cs="Times New Roman"/>
          <w:sz w:val="28"/>
          <w:szCs w:val="24"/>
          <w:lang w:val="uk-UA" w:eastAsia="ru-RU"/>
        </w:rPr>
        <w:t>. Наприклад, для ацетатної кислоти, що дисоціює:</w:t>
      </w:r>
    </w:p>
    <w:p w:rsidR="00FE0147" w:rsidRPr="00FE0147" w:rsidRDefault="00AD5B84"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79" o:spid="_x0000_s1165" style="position:absolute;left:0;text-align:left;z-index:251731968;visibility:visible" from="95pt,11.6pt" to="11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RIYwIAAHgEAAAOAAAAZHJzL2Uyb0RvYy54bWysVM2O0zAQviPxDpbv3SSl222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">
            <v:stroke startarrow="open"/>
          </v:line>
        </w:pict>
      </w:r>
      <w:r>
        <w:rPr>
          <w:rFonts w:ascii="Times New Roman" w:eastAsia="Times New Roman" w:hAnsi="Times New Roman" w:cs="Times New Roman"/>
          <w:noProof/>
          <w:sz w:val="20"/>
          <w:szCs w:val="24"/>
          <w:lang w:eastAsia="ru-RU"/>
        </w:rPr>
        <w:pict>
          <v:line id="Прямая соединительная линия 78" o:spid="_x0000_s1164" style="position:absolute;left:0;text-align:left;z-index:251730944;visibility:visible" from="95pt,5.6pt" to="11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HS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">
            <v:stroke endarrow="block"/>
          </v:line>
        </w:pict>
      </w:r>
      <w:r w:rsidR="00FE0147" w:rsidRPr="00FE0147">
        <w:rPr>
          <w:rFonts w:ascii="Times New Roman" w:eastAsia="Times New Roman" w:hAnsi="Times New Roman" w:cs="Times New Roman"/>
          <w:sz w:val="28"/>
          <w:szCs w:val="24"/>
          <w:lang w:val="uk-UA" w:eastAsia="ru-RU"/>
        </w:rPr>
        <w:t>СН</w:t>
      </w:r>
      <w:r w:rsidR="00FE0147" w:rsidRPr="00FE0147">
        <w:rPr>
          <w:rFonts w:ascii="Times New Roman" w:eastAsia="Times New Roman" w:hAnsi="Times New Roman" w:cs="Times New Roman"/>
          <w:sz w:val="28"/>
          <w:szCs w:val="24"/>
          <w:vertAlign w:val="subscript"/>
          <w:lang w:val="uk-UA" w:eastAsia="ru-RU"/>
        </w:rPr>
        <w:t>3</w:t>
      </w:r>
      <w:r w:rsidR="00FE0147" w:rsidRPr="00FE0147">
        <w:rPr>
          <w:rFonts w:ascii="Times New Roman" w:eastAsia="Times New Roman" w:hAnsi="Times New Roman" w:cs="Times New Roman"/>
          <w:sz w:val="28"/>
          <w:szCs w:val="24"/>
          <w:lang w:val="uk-UA" w:eastAsia="ru-RU"/>
        </w:rPr>
        <w:t>СООН        СН</w:t>
      </w:r>
      <w:r w:rsidR="00FE0147" w:rsidRPr="00FE0147">
        <w:rPr>
          <w:rFonts w:ascii="Times New Roman" w:eastAsia="Times New Roman" w:hAnsi="Times New Roman" w:cs="Times New Roman"/>
          <w:sz w:val="28"/>
          <w:szCs w:val="24"/>
          <w:vertAlign w:val="subscript"/>
          <w:lang w:val="uk-UA" w:eastAsia="ru-RU"/>
        </w:rPr>
        <w:t>3</w:t>
      </w:r>
      <w:r w:rsidR="00FE0147" w:rsidRPr="00FE0147">
        <w:rPr>
          <w:rFonts w:ascii="Times New Roman" w:eastAsia="Times New Roman" w:hAnsi="Times New Roman" w:cs="Times New Roman"/>
          <w:sz w:val="28"/>
          <w:szCs w:val="24"/>
          <w:lang w:val="uk-UA" w:eastAsia="ru-RU"/>
        </w:rPr>
        <w:t>СОО</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 xml:space="preserve"> + Н</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lastRenderedPageBreak/>
        <w:t>Вираз для константи дисоціації має вигляд:</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8"/>
          <w:sz w:val="28"/>
          <w:szCs w:val="24"/>
          <w:lang w:val="uk-UA" w:eastAsia="ru-RU"/>
        </w:rPr>
        <w:object w:dxaOrig="2200" w:dyaOrig="720">
          <v:shape id="_x0000_i1065" type="#_x0000_t75" style="width:110.25pt;height:36pt" o:ole="">
            <v:imagedata r:id="rId83" o:title=""/>
          </v:shape>
          <o:OLEObject Type="Embed" ProgID="Equation.3" ShapeID="_x0000_i1065" DrawAspect="Content" ObjectID="_1737532333" r:id="rId84"/>
        </w:object>
      </w:r>
      <w:r w:rsidRPr="00FE0147">
        <w:rPr>
          <w:rFonts w:ascii="Times New Roman" w:eastAsia="Times New Roman" w:hAnsi="Times New Roman" w:cs="Times New Roman"/>
          <w:sz w:val="28"/>
          <w:szCs w:val="24"/>
          <w:lang w:val="uk-UA" w:eastAsia="ru-RU"/>
        </w:rPr>
        <w:t xml:space="preserve"> .</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Зазначимо, що між константою дисоціації </w:t>
      </w: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д</w:t>
      </w:r>
      <w:proofErr w:type="spellEnd"/>
      <w:r w:rsidRPr="00FE0147">
        <w:rPr>
          <w:rFonts w:ascii="Times New Roman" w:eastAsia="Times New Roman" w:hAnsi="Times New Roman" w:cs="Times New Roman"/>
          <w:sz w:val="28"/>
          <w:szCs w:val="24"/>
          <w:lang w:val="uk-UA" w:eastAsia="ru-RU"/>
        </w:rPr>
        <w:t xml:space="preserve"> і ступенем, слабкого електроліту α існує залежність</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2"/>
          <w:sz w:val="28"/>
          <w:szCs w:val="24"/>
          <w:lang w:val="uk-UA" w:eastAsia="ru-RU"/>
        </w:rPr>
        <w:object w:dxaOrig="1219" w:dyaOrig="660">
          <v:shape id="_x0000_i1066" type="#_x0000_t75" style="width:60.75pt;height:33pt" o:ole="">
            <v:imagedata r:id="rId85" o:title=""/>
          </v:shape>
          <o:OLEObject Type="Embed" ProgID="Equation.3" ShapeID="_x0000_i1066" DrawAspect="Content" ObjectID="_1737532334" r:id="rId86"/>
        </w:object>
      </w:r>
      <w:r w:rsidRPr="00FE0147">
        <w:rPr>
          <w:rFonts w:ascii="Times New Roman" w:eastAsia="Times New Roman" w:hAnsi="Times New Roman" w:cs="Times New Roman"/>
          <w:sz w:val="28"/>
          <w:szCs w:val="24"/>
          <w:lang w:val="uk-UA" w:eastAsia="ru-RU"/>
        </w:rPr>
        <w:t xml:space="preserve">  , де С – вихідна молярна концентрація.</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Наведений вираз називається </w:t>
      </w:r>
      <w:r w:rsidRPr="00FE0147">
        <w:rPr>
          <w:rFonts w:ascii="Times New Roman" w:eastAsia="Times New Roman" w:hAnsi="Times New Roman" w:cs="Times New Roman"/>
          <w:b/>
          <w:bCs/>
          <w:sz w:val="28"/>
          <w:szCs w:val="24"/>
          <w:lang w:val="uk-UA" w:eastAsia="ru-RU"/>
        </w:rPr>
        <w:t>законом розведення Освальда.</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Якщо α для слабкого електроліту дуже мале, то (1- α) = 1, і в цьому випадку </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sz w:val="28"/>
          <w:szCs w:val="24"/>
          <w:lang w:val="uk-UA" w:eastAsia="ru-RU"/>
        </w:rPr>
        <w:t>К</w:t>
      </w:r>
      <w:r w:rsidRPr="00FE0147">
        <w:rPr>
          <w:rFonts w:ascii="Times New Roman" w:eastAsia="Times New Roman" w:hAnsi="Times New Roman" w:cs="Times New Roman"/>
          <w:sz w:val="28"/>
          <w:szCs w:val="24"/>
          <w:vertAlign w:val="subscript"/>
          <w:lang w:val="uk-UA" w:eastAsia="ru-RU"/>
        </w:rPr>
        <w:t>д</w:t>
      </w:r>
      <w:proofErr w:type="spellEnd"/>
      <w:r w:rsidRPr="00FE0147">
        <w:rPr>
          <w:rFonts w:ascii="Times New Roman" w:eastAsia="Times New Roman" w:hAnsi="Times New Roman" w:cs="Times New Roman"/>
          <w:sz w:val="28"/>
          <w:szCs w:val="24"/>
          <w:lang w:val="uk-UA" w:eastAsia="ru-RU"/>
        </w:rPr>
        <w:t xml:space="preserve"> = Сα</w:t>
      </w:r>
      <w:r w:rsidRPr="00FE0147">
        <w:rPr>
          <w:rFonts w:ascii="Times New Roman" w:eastAsia="Times New Roman" w:hAnsi="Times New Roman" w:cs="Times New Roman"/>
          <w:sz w:val="28"/>
          <w:szCs w:val="24"/>
          <w:vertAlign w:val="superscript"/>
          <w:lang w:val="uk-UA" w:eastAsia="ru-RU"/>
        </w:rPr>
        <w:t>2</w:t>
      </w:r>
      <w:r w:rsidRPr="00FE0147">
        <w:rPr>
          <w:rFonts w:ascii="Times New Roman" w:eastAsia="Times New Roman" w:hAnsi="Times New Roman" w:cs="Times New Roman"/>
          <w:sz w:val="28"/>
          <w:szCs w:val="24"/>
          <w:lang w:val="uk-UA" w:eastAsia="ru-RU"/>
        </w:rPr>
        <w:t xml:space="preserve">, звідки </w:t>
      </w:r>
      <w:r w:rsidRPr="00FE0147">
        <w:rPr>
          <w:rFonts w:ascii="Times New Roman" w:eastAsia="Times New Roman" w:hAnsi="Times New Roman" w:cs="Times New Roman"/>
          <w:position w:val="-24"/>
          <w:sz w:val="28"/>
          <w:szCs w:val="24"/>
          <w:lang w:val="uk-UA" w:eastAsia="ru-RU"/>
        </w:rPr>
        <w:object w:dxaOrig="980" w:dyaOrig="720">
          <v:shape id="_x0000_i1067" type="#_x0000_t75" style="width:48.75pt;height:36pt" o:ole="">
            <v:imagedata r:id="rId87" o:title=""/>
          </v:shape>
          <o:OLEObject Type="Embed" ProgID="Equation.3" ShapeID="_x0000_i1067" DrawAspect="Content" ObjectID="_1737532335" r:id="rId88"/>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За допомогою цієї формули можна обчислити ступінь електролітичної дисоціації, якщо відома константа. З даної формули видно, що чим менша концентрація електроліту С, тим більшою повинна бути ступінь дисоціації α.</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Вода відноситься до дуже слабких електролітів.</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Дисоціація води – процес оборотний, який можна схематично показати так:</w:t>
      </w:r>
    </w:p>
    <w:p w:rsidR="00FE0147" w:rsidRPr="00FE0147" w:rsidRDefault="00AD5B84" w:rsidP="00FE0147">
      <w:pPr>
        <w:tabs>
          <w:tab w:val="num" w:pos="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77" o:spid="_x0000_s1160" style="position:absolute;left:0;text-align:left;z-index:251734016;visibility:visible" from="60pt,11.5pt" to="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">
            <v:stroke startarrow="open"/>
          </v:line>
        </w:pict>
      </w:r>
      <w:r>
        <w:rPr>
          <w:rFonts w:ascii="Times New Roman" w:eastAsia="Times New Roman" w:hAnsi="Times New Roman" w:cs="Times New Roman"/>
          <w:noProof/>
          <w:sz w:val="20"/>
          <w:szCs w:val="24"/>
          <w:lang w:eastAsia="ru-RU"/>
        </w:rPr>
        <w:pict>
          <v:line id="Прямая соединительная линия 76" o:spid="_x0000_s1159" style="position:absolute;left:0;text-align:left;z-index:251732992;visibility:visible" from="60pt,5.5pt" to="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3k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">
            <v:stroke endarrow="block"/>
          </v:line>
        </w:pict>
      </w:r>
      <w:r w:rsidR="00FE0147" w:rsidRPr="00FE0147">
        <w:rPr>
          <w:rFonts w:ascii="Times New Roman" w:eastAsia="Times New Roman" w:hAnsi="Times New Roman" w:cs="Times New Roman"/>
          <w:sz w:val="28"/>
          <w:szCs w:val="24"/>
          <w:lang w:val="uk-UA" w:eastAsia="ru-RU"/>
        </w:rPr>
        <w:t xml:space="preserve">         Н</w:t>
      </w:r>
      <w:r w:rsidR="00FE0147" w:rsidRPr="00FE0147">
        <w:rPr>
          <w:rFonts w:ascii="Times New Roman" w:eastAsia="Times New Roman" w:hAnsi="Times New Roman" w:cs="Times New Roman"/>
          <w:sz w:val="28"/>
          <w:szCs w:val="24"/>
          <w:vertAlign w:val="subscript"/>
          <w:lang w:val="uk-UA" w:eastAsia="ru-RU"/>
        </w:rPr>
        <w:t>2</w:t>
      </w:r>
      <w:r w:rsidR="00FE0147" w:rsidRPr="00FE0147">
        <w:rPr>
          <w:rFonts w:ascii="Times New Roman" w:eastAsia="Times New Roman" w:hAnsi="Times New Roman" w:cs="Times New Roman"/>
          <w:sz w:val="28"/>
          <w:szCs w:val="24"/>
          <w:lang w:val="uk-UA" w:eastAsia="ru-RU"/>
        </w:rPr>
        <w:t>О        Н</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 xml:space="preserve"> + ОН</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b/>
          <w:sz w:val="28"/>
          <w:szCs w:val="24"/>
          <w:lang w:val="uk-UA" w:eastAsia="ru-RU"/>
        </w:rPr>
        <w:t>Йонний</w:t>
      </w:r>
      <w:proofErr w:type="spellEnd"/>
      <w:r w:rsidRPr="00FE0147">
        <w:rPr>
          <w:rFonts w:ascii="Times New Roman" w:eastAsia="Times New Roman" w:hAnsi="Times New Roman" w:cs="Times New Roman"/>
          <w:b/>
          <w:sz w:val="28"/>
          <w:szCs w:val="24"/>
          <w:lang w:val="uk-UA" w:eastAsia="ru-RU"/>
        </w:rPr>
        <w:t xml:space="preserve"> добуток води</w:t>
      </w:r>
      <w:r w:rsidRPr="00FE0147">
        <w:rPr>
          <w:rFonts w:ascii="Times New Roman" w:eastAsia="Times New Roman" w:hAnsi="Times New Roman" w:cs="Times New Roman"/>
          <w:sz w:val="28"/>
          <w:szCs w:val="24"/>
          <w:lang w:val="uk-UA" w:eastAsia="ru-RU"/>
        </w:rPr>
        <w:t xml:space="preserve"> – добуток концентрації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Гідрогену і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гідроксилу при сталій температурі.           </w:t>
      </w:r>
    </w:p>
    <w:p w:rsidR="00FE0147" w:rsidRPr="00FE0147" w:rsidRDefault="00AD5B84" w:rsidP="00FE0147">
      <w:pPr>
        <w:tabs>
          <w:tab w:val="num" w:pos="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75" o:spid="_x0000_s1158" style="position:absolute;left:0;text-align:left;z-index:251736064;visibility:visible" from="59.25pt,10.2pt" to="7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BuYwIAAHg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">
            <v:stroke startarrow="open"/>
          </v:line>
        </w:pict>
      </w:r>
      <w:r>
        <w:rPr>
          <w:rFonts w:ascii="Times New Roman" w:eastAsia="Times New Roman" w:hAnsi="Times New Roman" w:cs="Times New Roman"/>
          <w:noProof/>
          <w:sz w:val="20"/>
          <w:szCs w:val="24"/>
          <w:lang w:eastAsia="ru-RU"/>
        </w:rPr>
        <w:pict>
          <v:line id="Прямая соединительная линия 74" o:spid="_x0000_s1157" style="position:absolute;left:0;text-align:left;z-index:251735040;visibility:visible" from="61.5pt,5.7pt" to="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hYwIAAHs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">
            <v:stroke endarrow="block"/>
          </v:line>
        </w:pict>
      </w:r>
      <w:r w:rsidR="00FE0147" w:rsidRPr="00FE0147">
        <w:rPr>
          <w:rFonts w:ascii="Times New Roman" w:eastAsia="Times New Roman" w:hAnsi="Times New Roman" w:cs="Times New Roman"/>
          <w:sz w:val="28"/>
          <w:szCs w:val="24"/>
          <w:lang w:val="uk-UA" w:eastAsia="ru-RU"/>
        </w:rPr>
        <w:t xml:space="preserve">         Н</w:t>
      </w:r>
      <w:r w:rsidR="00FE0147" w:rsidRPr="00FE0147">
        <w:rPr>
          <w:rFonts w:ascii="Times New Roman" w:eastAsia="Times New Roman" w:hAnsi="Times New Roman" w:cs="Times New Roman"/>
          <w:sz w:val="28"/>
          <w:szCs w:val="24"/>
          <w:vertAlign w:val="subscript"/>
          <w:lang w:val="uk-UA" w:eastAsia="ru-RU"/>
        </w:rPr>
        <w:t>2</w:t>
      </w:r>
      <w:r w:rsidR="00FE0147" w:rsidRPr="00FE0147">
        <w:rPr>
          <w:rFonts w:ascii="Times New Roman" w:eastAsia="Times New Roman" w:hAnsi="Times New Roman" w:cs="Times New Roman"/>
          <w:sz w:val="28"/>
          <w:szCs w:val="24"/>
          <w:lang w:val="uk-UA" w:eastAsia="ru-RU"/>
        </w:rPr>
        <w:t>О        Н</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 xml:space="preserve"> + ОН</w:t>
      </w:r>
      <w:r w:rsidR="00FE0147" w:rsidRPr="00FE0147">
        <w:rPr>
          <w:rFonts w:ascii="Times New Roman" w:eastAsia="Times New Roman" w:hAnsi="Times New Roman" w:cs="Times New Roman"/>
          <w:sz w:val="28"/>
          <w:szCs w:val="24"/>
          <w:vertAlign w:val="superscript"/>
          <w:lang w:val="uk-UA" w:eastAsia="ru-RU"/>
        </w:rPr>
        <w:t>-</w:t>
      </w:r>
      <w:r w:rsidR="00FE0147"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36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24"/>
          <w:sz w:val="28"/>
          <w:szCs w:val="24"/>
          <w:lang w:val="uk-UA" w:eastAsia="ru-RU"/>
        </w:rPr>
        <w:object w:dxaOrig="2180" w:dyaOrig="620">
          <v:shape id="_x0000_i1068" type="#_x0000_t75" style="width:108.75pt;height:30.75pt" o:ole="">
            <v:imagedata r:id="rId89" o:title=""/>
          </v:shape>
          <o:OLEObject Type="Embed" ProgID="Equation.3" ShapeID="_x0000_i1068" DrawAspect="Content" ObjectID="_1737532336" r:id="rId90"/>
        </w:object>
      </w:r>
      <w:r w:rsidRPr="00FE0147">
        <w:rPr>
          <w:rFonts w:ascii="Times New Roman" w:eastAsia="Times New Roman" w:hAnsi="Times New Roman" w:cs="Times New Roman"/>
          <w:sz w:val="28"/>
          <w:szCs w:val="24"/>
          <w:lang w:val="uk-UA" w:eastAsia="ru-RU"/>
        </w:rPr>
        <w:t xml:space="preserve"> моль/л;</w:t>
      </w:r>
    </w:p>
    <w:p w:rsidR="00FE0147" w:rsidRPr="00FE0147" w:rsidRDefault="00FE0147" w:rsidP="00FE0147">
      <w:pPr>
        <w:tabs>
          <w:tab w:val="num" w:pos="0"/>
        </w:tabs>
        <w:spacing w:after="0" w:line="36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30"/>
          <w:sz w:val="28"/>
          <w:szCs w:val="24"/>
          <w:lang w:val="uk-UA" w:eastAsia="ru-RU"/>
        </w:rPr>
        <w:object w:dxaOrig="2820" w:dyaOrig="720">
          <v:shape id="_x0000_i1069" type="#_x0000_t75" style="width:141pt;height:36pt" o:ole="">
            <v:imagedata r:id="rId91" o:title=""/>
          </v:shape>
          <o:OLEObject Type="Embed" ProgID="Equation.3" ShapeID="_x0000_i1069" DrawAspect="Content" ObjectID="_1737532337" r:id="rId92"/>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36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10"/>
          <w:sz w:val="28"/>
          <w:szCs w:val="24"/>
          <w:lang w:val="uk-UA" w:eastAsia="ru-RU"/>
        </w:rPr>
        <w:object w:dxaOrig="5100" w:dyaOrig="360">
          <v:shape id="_x0000_i1070" type="#_x0000_t75" style="width:255pt;height:18pt" o:ole="">
            <v:imagedata r:id="rId93" o:title=""/>
          </v:shape>
          <o:OLEObject Type="Embed" ProgID="Equation.3" ShapeID="_x0000_i1070" DrawAspect="Content" ObjectID="_1737532338" r:id="rId94"/>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36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10"/>
          <w:sz w:val="28"/>
          <w:szCs w:val="24"/>
          <w:lang w:val="uk-UA" w:eastAsia="ru-RU"/>
        </w:rPr>
        <w:object w:dxaOrig="2160" w:dyaOrig="360">
          <v:shape id="_x0000_i1071" type="#_x0000_t75" style="width:108pt;height:18pt" o:ole="">
            <v:imagedata r:id="rId95" o:title=""/>
          </v:shape>
          <o:OLEObject Type="Embed" ProgID="Equation.3" ShapeID="_x0000_i1071" DrawAspect="Content" ObjectID="_1737532339" r:id="rId96"/>
        </w:object>
      </w:r>
      <w:r w:rsidRPr="00FE0147">
        <w:rPr>
          <w:rFonts w:ascii="Times New Roman" w:eastAsia="Times New Roman" w:hAnsi="Times New Roman" w:cs="Times New Roman"/>
          <w:sz w:val="28"/>
          <w:szCs w:val="24"/>
          <w:lang w:val="uk-UA" w:eastAsia="ru-RU"/>
        </w:rPr>
        <w:t>;</w:t>
      </w:r>
    </w:p>
    <w:p w:rsidR="00FE0147" w:rsidRPr="00FE0147" w:rsidRDefault="00FE0147" w:rsidP="00FE0147">
      <w:pPr>
        <w:tabs>
          <w:tab w:val="num" w:pos="0"/>
        </w:tabs>
        <w:spacing w:after="0" w:line="36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position w:val="-10"/>
          <w:sz w:val="28"/>
          <w:szCs w:val="24"/>
          <w:lang w:val="uk-UA" w:eastAsia="ru-RU"/>
        </w:rPr>
        <w:object w:dxaOrig="2020" w:dyaOrig="360">
          <v:shape id="_x0000_i1072" type="#_x0000_t75" style="width:101.25pt;height:18pt" o:ole="">
            <v:imagedata r:id="rId97" o:title=""/>
          </v:shape>
          <o:OLEObject Type="Embed" ProgID="Equation.3" ShapeID="_x0000_i1072" DrawAspect="Content" ObjectID="_1737532340" r:id="rId98"/>
        </w:object>
      </w:r>
      <w:r w:rsidRPr="00FE0147">
        <w:rPr>
          <w:rFonts w:ascii="Times New Roman" w:eastAsia="Times New Roman" w:hAnsi="Times New Roman" w:cs="Times New Roman"/>
          <w:sz w:val="28"/>
          <w:szCs w:val="24"/>
          <w:lang w:val="uk-UA" w:eastAsia="ru-RU"/>
        </w:rPr>
        <w:t xml:space="preserve"> моль/л.</w:t>
      </w:r>
    </w:p>
    <w:p w:rsidR="00FE0147" w:rsidRPr="00FE0147" w:rsidRDefault="00FE0147" w:rsidP="00FE0147">
      <w:pPr>
        <w:tabs>
          <w:tab w:val="num" w:pos="0"/>
        </w:tabs>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Таким чином:</w:t>
      </w:r>
    </w:p>
    <w:p w:rsidR="00FE0147" w:rsidRPr="00FE0147" w:rsidRDefault="00FE0147" w:rsidP="00FE0147">
      <w:pPr>
        <w:numPr>
          <w:ilvl w:val="0"/>
          <w:numId w:val="15"/>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у нейтральному середовищі </w:t>
      </w:r>
      <w:r w:rsidRPr="00FE0147">
        <w:rPr>
          <w:rFonts w:ascii="Times New Roman" w:eastAsia="Times New Roman" w:hAnsi="Times New Roman" w:cs="Times New Roman"/>
          <w:position w:val="-10"/>
          <w:sz w:val="28"/>
          <w:szCs w:val="24"/>
          <w:lang w:val="uk-UA" w:eastAsia="ru-RU"/>
        </w:rPr>
        <w:object w:dxaOrig="2020" w:dyaOrig="360">
          <v:shape id="_x0000_i1073" type="#_x0000_t75" style="width:101.25pt;height:18pt" o:ole="">
            <v:imagedata r:id="rId99" o:title=""/>
          </v:shape>
          <o:OLEObject Type="Embed" ProgID="Equation.3" ShapeID="_x0000_i1073" DrawAspect="Content" ObjectID="_1737532341" r:id="rId100"/>
        </w:object>
      </w:r>
      <w:r w:rsidRPr="00FE0147">
        <w:rPr>
          <w:rFonts w:ascii="Times New Roman" w:eastAsia="Times New Roman" w:hAnsi="Times New Roman" w:cs="Times New Roman"/>
          <w:sz w:val="28"/>
          <w:szCs w:val="24"/>
          <w:lang w:val="uk-UA" w:eastAsia="ru-RU"/>
        </w:rPr>
        <w:t xml:space="preserve"> моль/л;</w:t>
      </w:r>
    </w:p>
    <w:p w:rsidR="00FE0147" w:rsidRPr="00FE0147" w:rsidRDefault="00FE0147" w:rsidP="00FE0147">
      <w:pPr>
        <w:numPr>
          <w:ilvl w:val="0"/>
          <w:numId w:val="15"/>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у кислому середовищі [H</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]&gt;[ОН</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тобто [H</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 10</w:t>
      </w:r>
      <w:r w:rsidRPr="00FE0147">
        <w:rPr>
          <w:rFonts w:ascii="Times New Roman" w:eastAsia="Times New Roman" w:hAnsi="Times New Roman" w:cs="Times New Roman"/>
          <w:sz w:val="28"/>
          <w:szCs w:val="24"/>
          <w:vertAlign w:val="superscript"/>
          <w:lang w:val="uk-UA" w:eastAsia="ru-RU"/>
        </w:rPr>
        <w:t>-6</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-5</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-3</w:t>
      </w:r>
      <w:r w:rsidRPr="00FE0147">
        <w:rPr>
          <w:rFonts w:ascii="Times New Roman" w:eastAsia="Times New Roman" w:hAnsi="Times New Roman" w:cs="Times New Roman"/>
          <w:sz w:val="28"/>
          <w:szCs w:val="24"/>
          <w:lang w:val="uk-UA" w:eastAsia="ru-RU"/>
        </w:rPr>
        <w:t xml:space="preserve"> …моль/л;</w:t>
      </w:r>
    </w:p>
    <w:p w:rsidR="00FE0147" w:rsidRPr="00FE0147" w:rsidRDefault="00FE0147" w:rsidP="00FE0147">
      <w:pPr>
        <w:numPr>
          <w:ilvl w:val="0"/>
          <w:numId w:val="15"/>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у лужних розчинах  концентрація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Гідрогену менша за 10</w:t>
      </w:r>
      <w:r w:rsidRPr="00FE0147">
        <w:rPr>
          <w:rFonts w:ascii="Times New Roman" w:eastAsia="Times New Roman" w:hAnsi="Times New Roman" w:cs="Times New Roman"/>
          <w:sz w:val="28"/>
          <w:szCs w:val="24"/>
          <w:vertAlign w:val="superscript"/>
          <w:lang w:val="uk-UA" w:eastAsia="ru-RU"/>
        </w:rPr>
        <w:t>-7</w:t>
      </w:r>
      <w:r w:rsidRPr="00FE0147">
        <w:rPr>
          <w:rFonts w:ascii="Times New Roman" w:eastAsia="Times New Roman" w:hAnsi="Times New Roman" w:cs="Times New Roman"/>
          <w:sz w:val="28"/>
          <w:szCs w:val="24"/>
          <w:lang w:val="uk-UA" w:eastAsia="ru-RU"/>
        </w:rPr>
        <w:t xml:space="preserve"> моль/л, тобто  [H</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 10</w:t>
      </w:r>
      <w:r w:rsidRPr="00FE0147">
        <w:rPr>
          <w:rFonts w:ascii="Times New Roman" w:eastAsia="Times New Roman" w:hAnsi="Times New Roman" w:cs="Times New Roman"/>
          <w:sz w:val="28"/>
          <w:szCs w:val="24"/>
          <w:vertAlign w:val="superscript"/>
          <w:lang w:val="uk-UA" w:eastAsia="ru-RU"/>
        </w:rPr>
        <w:t>-8</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-9</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-10</w:t>
      </w:r>
      <w:r w:rsidRPr="00FE0147">
        <w:rPr>
          <w:rFonts w:ascii="Times New Roman" w:eastAsia="Times New Roman" w:hAnsi="Times New Roman" w:cs="Times New Roman"/>
          <w:sz w:val="28"/>
          <w:szCs w:val="24"/>
          <w:lang w:val="uk-UA" w:eastAsia="ru-RU"/>
        </w:rPr>
        <w:t xml:space="preserve"> , 10</w:t>
      </w:r>
      <w:r w:rsidRPr="00FE0147">
        <w:rPr>
          <w:rFonts w:ascii="Times New Roman" w:eastAsia="Times New Roman" w:hAnsi="Times New Roman" w:cs="Times New Roman"/>
          <w:sz w:val="28"/>
          <w:szCs w:val="24"/>
          <w:vertAlign w:val="superscript"/>
          <w:lang w:val="uk-UA" w:eastAsia="ru-RU"/>
        </w:rPr>
        <w:t>-11</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-12</w:t>
      </w:r>
      <w:r w:rsidRPr="00FE0147">
        <w:rPr>
          <w:rFonts w:ascii="Times New Roman" w:eastAsia="Times New Roman" w:hAnsi="Times New Roman" w:cs="Times New Roman"/>
          <w:sz w:val="28"/>
          <w:szCs w:val="24"/>
          <w:lang w:val="uk-UA" w:eastAsia="ru-RU"/>
        </w:rPr>
        <w:t>, 10</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xml:space="preserve"> …моль/л.</w:t>
      </w:r>
    </w:p>
    <w:p w:rsidR="00FE0147" w:rsidRPr="00FE0147" w:rsidRDefault="00FE0147" w:rsidP="00FE0147">
      <w:pPr>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sz w:val="28"/>
          <w:szCs w:val="24"/>
          <w:lang w:val="uk-UA" w:eastAsia="ru-RU"/>
        </w:rPr>
        <w:t xml:space="preserve">Ступінь кислотності або лужності розчинів виражають не концентрацією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Н</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xml:space="preserve">, а її десятковим логарифмом, узятим з оберненим знаком. Цю величину називають </w:t>
      </w:r>
      <w:r w:rsidRPr="00FE0147">
        <w:rPr>
          <w:rFonts w:ascii="Times New Roman" w:eastAsia="Times New Roman" w:hAnsi="Times New Roman" w:cs="Times New Roman"/>
          <w:b/>
          <w:sz w:val="28"/>
          <w:szCs w:val="24"/>
          <w:lang w:val="uk-UA" w:eastAsia="ru-RU"/>
        </w:rPr>
        <w:t xml:space="preserve">водневим показником і позначають через </w:t>
      </w:r>
      <w:proofErr w:type="spellStart"/>
      <w:r w:rsidRPr="00FE0147">
        <w:rPr>
          <w:rFonts w:ascii="Times New Roman" w:eastAsia="Times New Roman" w:hAnsi="Times New Roman" w:cs="Times New Roman"/>
          <w:b/>
          <w:sz w:val="28"/>
          <w:szCs w:val="24"/>
          <w:lang w:val="uk-UA" w:eastAsia="ru-RU"/>
        </w:rPr>
        <w:t>рН</w:t>
      </w:r>
      <w:proofErr w:type="spellEnd"/>
      <w:r w:rsidRPr="00FE0147">
        <w:rPr>
          <w:rFonts w:ascii="Times New Roman" w:eastAsia="Times New Roman" w:hAnsi="Times New Roman" w:cs="Times New Roman"/>
          <w:b/>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roofErr w:type="spellStart"/>
      <w:r w:rsidRPr="00FE0147">
        <w:rPr>
          <w:rFonts w:ascii="Times New Roman" w:eastAsia="Times New Roman" w:hAnsi="Times New Roman" w:cs="Times New Roman"/>
          <w:b/>
          <w:sz w:val="28"/>
          <w:szCs w:val="24"/>
          <w:lang w:val="uk-UA" w:eastAsia="ru-RU"/>
        </w:rPr>
        <w:t>рН</w:t>
      </w:r>
      <w:proofErr w:type="spellEnd"/>
      <w:r w:rsidRPr="00FE0147">
        <w:rPr>
          <w:rFonts w:ascii="Times New Roman" w:eastAsia="Times New Roman" w:hAnsi="Times New Roman" w:cs="Times New Roman"/>
          <w:b/>
          <w:sz w:val="28"/>
          <w:szCs w:val="24"/>
          <w:lang w:val="uk-UA" w:eastAsia="ru-RU"/>
        </w:rPr>
        <w:t xml:space="preserve"> = - </w:t>
      </w:r>
      <w:proofErr w:type="spellStart"/>
      <w:r w:rsidRPr="00FE0147">
        <w:rPr>
          <w:rFonts w:ascii="Times New Roman" w:eastAsia="Times New Roman" w:hAnsi="Times New Roman" w:cs="Times New Roman"/>
          <w:b/>
          <w:sz w:val="28"/>
          <w:szCs w:val="24"/>
          <w:lang w:val="en-US" w:eastAsia="ru-RU"/>
        </w:rPr>
        <w:t>lg</w:t>
      </w:r>
      <w:proofErr w:type="spellEnd"/>
      <w:r w:rsidRPr="00FE0147">
        <w:rPr>
          <w:rFonts w:ascii="Times New Roman" w:eastAsia="Times New Roman" w:hAnsi="Times New Roman" w:cs="Times New Roman"/>
          <w:b/>
          <w:sz w:val="28"/>
          <w:szCs w:val="24"/>
          <w:lang w:val="uk-UA" w:eastAsia="ru-RU"/>
        </w:rPr>
        <w:t>[H</w:t>
      </w:r>
      <w:r w:rsidRPr="00FE0147">
        <w:rPr>
          <w:rFonts w:ascii="Times New Roman" w:eastAsia="Times New Roman" w:hAnsi="Times New Roman" w:cs="Times New Roman"/>
          <w:b/>
          <w:sz w:val="28"/>
          <w:szCs w:val="24"/>
          <w:vertAlign w:val="superscript"/>
          <w:lang w:val="uk-UA" w:eastAsia="ru-RU"/>
        </w:rPr>
        <w:t>+</w:t>
      </w:r>
      <w:r w:rsidRPr="00FE0147">
        <w:rPr>
          <w:rFonts w:ascii="Times New Roman" w:eastAsia="Times New Roman" w:hAnsi="Times New Roman" w:cs="Times New Roman"/>
          <w:b/>
          <w:sz w:val="28"/>
          <w:szCs w:val="24"/>
          <w:lang w:val="uk-UA" w:eastAsia="ru-RU"/>
        </w:rPr>
        <w:t>];</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[H</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 10</w:t>
      </w:r>
      <w:r w:rsidRPr="00FE0147">
        <w:rPr>
          <w:rFonts w:ascii="Times New Roman" w:eastAsia="Times New Roman" w:hAnsi="Times New Roman" w:cs="Times New Roman"/>
          <w:sz w:val="28"/>
          <w:szCs w:val="24"/>
          <w:vertAlign w:val="superscript"/>
          <w:lang w:val="uk-UA" w:eastAsia="ru-RU"/>
        </w:rPr>
        <w:t>-7</w:t>
      </w:r>
      <w:r w:rsidRPr="00FE0147">
        <w:rPr>
          <w:rFonts w:ascii="Times New Roman" w:eastAsia="Times New Roman" w:hAnsi="Times New Roman" w:cs="Times New Roman"/>
          <w:sz w:val="28"/>
          <w:szCs w:val="24"/>
          <w:lang w:val="uk-UA" w:eastAsia="ru-RU"/>
        </w:rPr>
        <w:t xml:space="preserve"> моль/л, </w:t>
      </w:r>
      <w:proofErr w:type="spellStart"/>
      <w:r w:rsidRPr="00FE0147">
        <w:rPr>
          <w:rFonts w:ascii="Times New Roman" w:eastAsia="Times New Roman" w:hAnsi="Times New Roman" w:cs="Times New Roman"/>
          <w:sz w:val="28"/>
          <w:szCs w:val="24"/>
          <w:lang w:val="uk-UA" w:eastAsia="ru-RU"/>
        </w:rPr>
        <w:t>рН</w:t>
      </w:r>
      <w:proofErr w:type="spellEnd"/>
      <w:r w:rsidRPr="00FE0147">
        <w:rPr>
          <w:rFonts w:ascii="Times New Roman" w:eastAsia="Times New Roman" w:hAnsi="Times New Roman" w:cs="Times New Roman"/>
          <w:sz w:val="28"/>
          <w:szCs w:val="24"/>
          <w:lang w:val="uk-UA" w:eastAsia="ru-RU"/>
        </w:rPr>
        <w:t xml:space="preserve"> = - </w:t>
      </w:r>
      <w:proofErr w:type="spellStart"/>
      <w:r w:rsidRPr="00FE0147">
        <w:rPr>
          <w:rFonts w:ascii="Times New Roman" w:eastAsia="Times New Roman" w:hAnsi="Times New Roman" w:cs="Times New Roman"/>
          <w:sz w:val="28"/>
          <w:szCs w:val="24"/>
          <w:lang w:val="en-US" w:eastAsia="ru-RU"/>
        </w:rPr>
        <w:t>lg</w:t>
      </w:r>
      <w:proofErr w:type="spellEnd"/>
      <w:r w:rsidRPr="00FE0147">
        <w:rPr>
          <w:rFonts w:ascii="Times New Roman" w:eastAsia="Times New Roman" w:hAnsi="Times New Roman" w:cs="Times New Roman"/>
          <w:sz w:val="28"/>
          <w:szCs w:val="24"/>
          <w:lang w:val="uk-UA" w:eastAsia="ru-RU"/>
        </w:rPr>
        <w:t>[H</w:t>
      </w:r>
      <w:r w:rsidRPr="00FE0147">
        <w:rPr>
          <w:rFonts w:ascii="Times New Roman" w:eastAsia="Times New Roman" w:hAnsi="Times New Roman" w:cs="Times New Roman"/>
          <w:sz w:val="28"/>
          <w:szCs w:val="24"/>
          <w:vertAlign w:val="superscript"/>
          <w:lang w:val="uk-UA" w:eastAsia="ru-RU"/>
        </w:rPr>
        <w:t>+</w:t>
      </w:r>
      <w:r w:rsidRPr="00FE0147">
        <w:rPr>
          <w:rFonts w:ascii="Times New Roman" w:eastAsia="Times New Roman" w:hAnsi="Times New Roman" w:cs="Times New Roman"/>
          <w:sz w:val="28"/>
          <w:szCs w:val="24"/>
          <w:lang w:val="uk-UA" w:eastAsia="ru-RU"/>
        </w:rPr>
        <w:t xml:space="preserve">] = </w:t>
      </w:r>
      <w:r w:rsidRPr="00FE0147">
        <w:rPr>
          <w:rFonts w:ascii="Times New Roman" w:eastAsia="Times New Roman" w:hAnsi="Times New Roman" w:cs="Times New Roman"/>
          <w:b/>
          <w:sz w:val="28"/>
          <w:szCs w:val="24"/>
          <w:lang w:val="uk-UA" w:eastAsia="ru-RU"/>
        </w:rPr>
        <w:t xml:space="preserve">- </w:t>
      </w:r>
      <w:proofErr w:type="spellStart"/>
      <w:r w:rsidRPr="00FE0147">
        <w:rPr>
          <w:rFonts w:ascii="Times New Roman" w:eastAsia="Times New Roman" w:hAnsi="Times New Roman" w:cs="Times New Roman"/>
          <w:sz w:val="28"/>
          <w:szCs w:val="24"/>
          <w:lang w:val="en-US" w:eastAsia="ru-RU"/>
        </w:rPr>
        <w:t>lg</w:t>
      </w:r>
      <w:proofErr w:type="spellEnd"/>
      <w:r w:rsidRPr="00FE0147">
        <w:rPr>
          <w:rFonts w:ascii="Times New Roman" w:eastAsia="Times New Roman" w:hAnsi="Times New Roman" w:cs="Times New Roman"/>
          <w:sz w:val="28"/>
          <w:szCs w:val="24"/>
          <w:lang w:val="uk-UA" w:eastAsia="ru-RU"/>
        </w:rPr>
        <w:t>10</w:t>
      </w:r>
      <w:r w:rsidRPr="00FE0147">
        <w:rPr>
          <w:rFonts w:ascii="Times New Roman" w:eastAsia="Times New Roman" w:hAnsi="Times New Roman" w:cs="Times New Roman"/>
          <w:sz w:val="28"/>
          <w:szCs w:val="24"/>
          <w:vertAlign w:val="superscript"/>
          <w:lang w:val="uk-UA" w:eastAsia="ru-RU"/>
        </w:rPr>
        <w:t xml:space="preserve">-7 </w:t>
      </w:r>
      <w:r w:rsidRPr="00FE0147">
        <w:rPr>
          <w:rFonts w:ascii="Times New Roman" w:eastAsia="Times New Roman" w:hAnsi="Times New Roman" w:cs="Times New Roman"/>
          <w:sz w:val="28"/>
          <w:szCs w:val="24"/>
          <w:lang w:val="uk-UA" w:eastAsia="ru-RU"/>
        </w:rPr>
        <w:t>= 7.</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Слід розрізняти </w:t>
      </w:r>
      <w:r w:rsidRPr="00FE0147">
        <w:rPr>
          <w:rFonts w:ascii="Times New Roman" w:eastAsia="Times New Roman" w:hAnsi="Times New Roman" w:cs="Times New Roman"/>
          <w:b/>
          <w:sz w:val="28"/>
          <w:szCs w:val="24"/>
          <w:lang w:val="uk-UA" w:eastAsia="ru-RU"/>
        </w:rPr>
        <w:t xml:space="preserve">загальну й активну кислотність. Індикатори </w:t>
      </w:r>
      <w:r w:rsidRPr="00FE0147">
        <w:rPr>
          <w:rFonts w:ascii="Times New Roman" w:eastAsia="Times New Roman" w:hAnsi="Times New Roman" w:cs="Times New Roman"/>
          <w:sz w:val="28"/>
          <w:szCs w:val="24"/>
          <w:lang w:val="uk-UA" w:eastAsia="ru-RU"/>
        </w:rPr>
        <w:t>змінюють своє забарвлення залежно від ступеня активної кислотності або лужності.</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p>
    <w:p w:rsidR="008777B3" w:rsidRDefault="008777B3" w:rsidP="008777B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5. </w:t>
      </w:r>
      <w:r w:rsidR="00070889" w:rsidRPr="00070889">
        <w:rPr>
          <w:rFonts w:ascii="Times New Roman" w:eastAsia="Times New Roman" w:hAnsi="Times New Roman" w:cs="Times New Roman"/>
          <w:b/>
          <w:sz w:val="28"/>
          <w:szCs w:val="28"/>
          <w:lang w:val="uk-UA" w:eastAsia="ru-RU"/>
        </w:rPr>
        <w:t xml:space="preserve">Буферні розчини, їх значення і використання у харчовій промисловості, </w:t>
      </w:r>
      <w:r>
        <w:rPr>
          <w:rFonts w:ascii="Times New Roman" w:eastAsia="Times New Roman" w:hAnsi="Times New Roman" w:cs="Times New Roman"/>
          <w:b/>
          <w:sz w:val="28"/>
          <w:szCs w:val="28"/>
          <w:lang w:val="uk-UA" w:eastAsia="ru-RU"/>
        </w:rPr>
        <w:t xml:space="preserve">  </w:t>
      </w:r>
    </w:p>
    <w:p w:rsidR="00070889" w:rsidRPr="00070889" w:rsidRDefault="008777B3" w:rsidP="008777B3">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070889" w:rsidRPr="00070889">
        <w:rPr>
          <w:rFonts w:ascii="Times New Roman" w:eastAsia="Times New Roman" w:hAnsi="Times New Roman" w:cs="Times New Roman"/>
          <w:b/>
          <w:sz w:val="28"/>
          <w:szCs w:val="28"/>
          <w:lang w:val="uk-UA" w:eastAsia="ru-RU"/>
        </w:rPr>
        <w:t xml:space="preserve">для аналізу харчових продуктів. </w:t>
      </w:r>
    </w:p>
    <w:p w:rsidR="00070889" w:rsidRPr="00070889" w:rsidRDefault="00070889" w:rsidP="00070889">
      <w:pPr>
        <w:spacing w:after="0" w:line="240" w:lineRule="auto"/>
        <w:ind w:firstLine="540"/>
        <w:jc w:val="both"/>
        <w:rPr>
          <w:rFonts w:ascii="Times New Roman" w:eastAsia="Times New Roman" w:hAnsi="Times New Roman" w:cs="Times New Roman"/>
          <w:b/>
          <w:sz w:val="28"/>
          <w:szCs w:val="24"/>
          <w:lang w:val="uk-UA" w:eastAsia="ru-RU"/>
        </w:rPr>
      </w:pP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b/>
          <w:sz w:val="28"/>
          <w:szCs w:val="24"/>
          <w:lang w:val="uk-UA" w:eastAsia="ru-RU"/>
        </w:rPr>
        <w:t xml:space="preserve">Буферні – </w:t>
      </w:r>
      <w:r w:rsidRPr="00FE0147">
        <w:rPr>
          <w:rFonts w:ascii="Times New Roman" w:eastAsia="Times New Roman" w:hAnsi="Times New Roman" w:cs="Times New Roman"/>
          <w:sz w:val="28"/>
          <w:szCs w:val="24"/>
          <w:lang w:val="uk-UA" w:eastAsia="ru-RU"/>
        </w:rPr>
        <w:t xml:space="preserve">такі розчини, які здатні стійко зберігати значення </w:t>
      </w:r>
      <w:proofErr w:type="spellStart"/>
      <w:r w:rsidRPr="00FE0147">
        <w:rPr>
          <w:rFonts w:ascii="Times New Roman" w:eastAsia="Times New Roman" w:hAnsi="Times New Roman" w:cs="Times New Roman"/>
          <w:sz w:val="28"/>
          <w:szCs w:val="24"/>
          <w:lang w:val="uk-UA" w:eastAsia="ru-RU"/>
        </w:rPr>
        <w:t>рН</w:t>
      </w:r>
      <w:proofErr w:type="spellEnd"/>
      <w:r w:rsidRPr="00FE0147">
        <w:rPr>
          <w:rFonts w:ascii="Times New Roman" w:eastAsia="Times New Roman" w:hAnsi="Times New Roman" w:cs="Times New Roman"/>
          <w:sz w:val="28"/>
          <w:szCs w:val="24"/>
          <w:lang w:val="uk-UA" w:eastAsia="ru-RU"/>
        </w:rPr>
        <w:t xml:space="preserve"> при доливанні до них кислот або лугів. Буферні розчини складаються з 2-х компонентів: слабкої кислоти і її солі або слабкої основи і її солі. Буферна суміш підтримує </w:t>
      </w:r>
      <w:proofErr w:type="spellStart"/>
      <w:r w:rsidRPr="00FE0147">
        <w:rPr>
          <w:rFonts w:ascii="Times New Roman" w:eastAsia="Times New Roman" w:hAnsi="Times New Roman" w:cs="Times New Roman"/>
          <w:sz w:val="28"/>
          <w:szCs w:val="24"/>
          <w:lang w:val="uk-UA" w:eastAsia="ru-RU"/>
        </w:rPr>
        <w:t>рН</w:t>
      </w:r>
      <w:proofErr w:type="spellEnd"/>
      <w:r w:rsidRPr="00FE0147">
        <w:rPr>
          <w:rFonts w:ascii="Times New Roman" w:eastAsia="Times New Roman" w:hAnsi="Times New Roman" w:cs="Times New Roman"/>
          <w:sz w:val="28"/>
          <w:szCs w:val="24"/>
          <w:lang w:val="uk-UA" w:eastAsia="ru-RU"/>
        </w:rPr>
        <w:t xml:space="preserve"> сталим лише за умови, що кількість долитих до розчину кислот або основи не перевищує граничної величини, яку називають  </w:t>
      </w:r>
      <w:r w:rsidRPr="00FE0147">
        <w:rPr>
          <w:rFonts w:ascii="Times New Roman" w:eastAsia="Times New Roman" w:hAnsi="Times New Roman" w:cs="Times New Roman"/>
          <w:b/>
          <w:sz w:val="28"/>
          <w:szCs w:val="24"/>
          <w:lang w:val="uk-UA" w:eastAsia="ru-RU"/>
        </w:rPr>
        <w:t xml:space="preserve">буферною ємністю. </w:t>
      </w:r>
      <w:r w:rsidRPr="00FE0147">
        <w:rPr>
          <w:rFonts w:ascii="Times New Roman" w:eastAsia="Times New Roman" w:hAnsi="Times New Roman" w:cs="Times New Roman"/>
          <w:sz w:val="28"/>
          <w:szCs w:val="24"/>
          <w:lang w:val="uk-UA" w:eastAsia="ru-RU"/>
        </w:rPr>
        <w:t>Буферна ємність залежить від концентрації буферного розчину  і його складу.</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Буферна дія властива суміші </w:t>
      </w:r>
      <w:r w:rsidRPr="00FE0147">
        <w:rPr>
          <w:rFonts w:ascii="Times New Roman" w:eastAsia="Times New Roman" w:hAnsi="Times New Roman" w:cs="Times New Roman"/>
          <w:sz w:val="28"/>
          <w:szCs w:val="24"/>
          <w:lang w:val="en-US" w:eastAsia="ru-RU"/>
        </w:rPr>
        <w:t>NH</w:t>
      </w:r>
      <w:r w:rsidRPr="00415DDF">
        <w:rPr>
          <w:rFonts w:ascii="Times New Roman" w:eastAsia="Times New Roman" w:hAnsi="Times New Roman" w:cs="Times New Roman"/>
          <w:sz w:val="28"/>
          <w:szCs w:val="24"/>
          <w:vertAlign w:val="subscript"/>
          <w:lang w:val="uk-UA" w:eastAsia="ru-RU"/>
        </w:rPr>
        <w:t>4</w:t>
      </w:r>
      <w:proofErr w:type="spellStart"/>
      <w:r w:rsidRPr="00FE0147">
        <w:rPr>
          <w:rFonts w:ascii="Times New Roman" w:eastAsia="Times New Roman" w:hAnsi="Times New Roman" w:cs="Times New Roman"/>
          <w:sz w:val="28"/>
          <w:szCs w:val="24"/>
          <w:lang w:val="en-US" w:eastAsia="ru-RU"/>
        </w:rPr>
        <w:t>Cl</w:t>
      </w:r>
      <w:proofErr w:type="spellEnd"/>
      <w:r w:rsidRPr="00415DDF">
        <w:rPr>
          <w:rFonts w:ascii="Times New Roman" w:eastAsia="Times New Roman" w:hAnsi="Times New Roman" w:cs="Times New Roman"/>
          <w:sz w:val="28"/>
          <w:szCs w:val="24"/>
          <w:lang w:val="uk-UA" w:eastAsia="ru-RU"/>
        </w:rPr>
        <w:t xml:space="preserve">і </w:t>
      </w:r>
      <w:r w:rsidRPr="00FE0147">
        <w:rPr>
          <w:rFonts w:ascii="Times New Roman" w:eastAsia="Times New Roman" w:hAnsi="Times New Roman" w:cs="Times New Roman"/>
          <w:sz w:val="28"/>
          <w:szCs w:val="24"/>
          <w:lang w:val="en-US" w:eastAsia="ru-RU"/>
        </w:rPr>
        <w:t>NH</w:t>
      </w:r>
      <w:r w:rsidRPr="00415DDF">
        <w:rPr>
          <w:rFonts w:ascii="Times New Roman" w:eastAsia="Times New Roman" w:hAnsi="Times New Roman" w:cs="Times New Roman"/>
          <w:sz w:val="28"/>
          <w:szCs w:val="24"/>
          <w:vertAlign w:val="subscript"/>
          <w:lang w:val="uk-UA" w:eastAsia="ru-RU"/>
        </w:rPr>
        <w:t>4</w:t>
      </w:r>
      <w:r w:rsidRPr="00FE0147">
        <w:rPr>
          <w:rFonts w:ascii="Times New Roman" w:eastAsia="Times New Roman" w:hAnsi="Times New Roman" w:cs="Times New Roman"/>
          <w:sz w:val="28"/>
          <w:szCs w:val="24"/>
          <w:lang w:val="en-US" w:eastAsia="ru-RU"/>
        </w:rPr>
        <w:t>OH</w:t>
      </w:r>
      <w:r w:rsidRPr="00FE0147">
        <w:rPr>
          <w:rFonts w:ascii="Times New Roman" w:eastAsia="Times New Roman" w:hAnsi="Times New Roman" w:cs="Times New Roman"/>
          <w:sz w:val="28"/>
          <w:szCs w:val="24"/>
          <w:lang w:val="uk-UA" w:eastAsia="ru-RU"/>
        </w:rPr>
        <w:t xml:space="preserve">, деяким </w:t>
      </w:r>
      <w:proofErr w:type="spellStart"/>
      <w:r w:rsidRPr="00FE0147">
        <w:rPr>
          <w:rFonts w:ascii="Times New Roman" w:eastAsia="Times New Roman" w:hAnsi="Times New Roman" w:cs="Times New Roman"/>
          <w:sz w:val="28"/>
          <w:szCs w:val="24"/>
          <w:lang w:val="uk-UA" w:eastAsia="ru-RU"/>
        </w:rPr>
        <w:t>грунтовим</w:t>
      </w:r>
      <w:proofErr w:type="spellEnd"/>
      <w:r w:rsidRPr="00FE0147">
        <w:rPr>
          <w:rFonts w:ascii="Times New Roman" w:eastAsia="Times New Roman" w:hAnsi="Times New Roman" w:cs="Times New Roman"/>
          <w:sz w:val="28"/>
          <w:szCs w:val="24"/>
          <w:lang w:val="uk-UA" w:eastAsia="ru-RU"/>
        </w:rPr>
        <w:t xml:space="preserve"> розчинам, тканинним рідинам, крові. Буферними речовинами крові є білок, гемоглобін і мінеральні сполуки: карбонатний буфер </w:t>
      </w:r>
      <w:proofErr w:type="spellStart"/>
      <w:r w:rsidRPr="00FE0147">
        <w:rPr>
          <w:rFonts w:ascii="Times New Roman" w:eastAsia="Times New Roman" w:hAnsi="Times New Roman" w:cs="Times New Roman"/>
          <w:sz w:val="28"/>
          <w:szCs w:val="24"/>
          <w:lang w:val="en-US" w:eastAsia="ru-RU"/>
        </w:rPr>
        <w:t>NaHCO</w:t>
      </w:r>
      <w:proofErr w:type="spellEnd"/>
      <w:r w:rsidRPr="00FE0147">
        <w:rPr>
          <w:rFonts w:ascii="Times New Roman" w:eastAsia="Times New Roman" w:hAnsi="Times New Roman" w:cs="Times New Roman"/>
          <w:sz w:val="28"/>
          <w:szCs w:val="24"/>
          <w:vertAlign w:val="subscript"/>
          <w:lang w:val="uk-UA" w:eastAsia="ru-RU"/>
        </w:rPr>
        <w:t>3</w:t>
      </w:r>
      <w:r w:rsidRPr="00FE0147">
        <w:rPr>
          <w:rFonts w:ascii="Times New Roman" w:eastAsia="Times New Roman" w:hAnsi="Times New Roman" w:cs="Times New Roman"/>
          <w:sz w:val="28"/>
          <w:szCs w:val="24"/>
          <w:lang w:val="uk-UA" w:eastAsia="ru-RU"/>
        </w:rPr>
        <w:t xml:space="preserve"> – </w:t>
      </w:r>
      <w:r w:rsidRPr="00FE0147">
        <w:rPr>
          <w:rFonts w:ascii="Times New Roman" w:eastAsia="Times New Roman" w:hAnsi="Times New Roman" w:cs="Times New Roman"/>
          <w:sz w:val="28"/>
          <w:szCs w:val="24"/>
          <w:lang w:val="en-US" w:eastAsia="ru-RU"/>
        </w:rPr>
        <w:t>H</w:t>
      </w:r>
      <w:r w:rsidRPr="00FE0147">
        <w:rPr>
          <w:rFonts w:ascii="Times New Roman" w:eastAsia="Times New Roman" w:hAnsi="Times New Roman" w:cs="Times New Roman"/>
          <w:sz w:val="28"/>
          <w:szCs w:val="24"/>
          <w:vertAlign w:val="subscript"/>
          <w:lang w:val="uk-UA" w:eastAsia="ru-RU"/>
        </w:rPr>
        <w:t>2</w:t>
      </w:r>
      <w:r w:rsidRPr="00FE0147">
        <w:rPr>
          <w:rFonts w:ascii="Times New Roman" w:eastAsia="Times New Roman" w:hAnsi="Times New Roman" w:cs="Times New Roman"/>
          <w:sz w:val="28"/>
          <w:szCs w:val="24"/>
          <w:lang w:val="en-US" w:eastAsia="ru-RU"/>
        </w:rPr>
        <w:t>CO</w:t>
      </w:r>
      <w:r w:rsidRPr="00FE0147">
        <w:rPr>
          <w:rFonts w:ascii="Times New Roman" w:eastAsia="Times New Roman" w:hAnsi="Times New Roman" w:cs="Times New Roman"/>
          <w:sz w:val="28"/>
          <w:szCs w:val="24"/>
          <w:vertAlign w:val="subscript"/>
          <w:lang w:val="uk-UA" w:eastAsia="ru-RU"/>
        </w:rPr>
        <w:t>3</w:t>
      </w:r>
      <w:r w:rsidRPr="00FE0147">
        <w:rPr>
          <w:rFonts w:ascii="Times New Roman" w:eastAsia="Times New Roman" w:hAnsi="Times New Roman" w:cs="Times New Roman"/>
          <w:sz w:val="28"/>
          <w:szCs w:val="24"/>
          <w:lang w:val="uk-UA" w:eastAsia="ru-RU"/>
        </w:rPr>
        <w:t xml:space="preserve">, фосфатний: </w:t>
      </w:r>
      <w:proofErr w:type="spellStart"/>
      <w:r w:rsidRPr="00FE0147">
        <w:rPr>
          <w:rFonts w:ascii="Times New Roman" w:eastAsia="Times New Roman" w:hAnsi="Times New Roman" w:cs="Times New Roman"/>
          <w:sz w:val="28"/>
          <w:szCs w:val="24"/>
          <w:lang w:val="en-US" w:eastAsia="ru-RU"/>
        </w:rPr>
        <w:t>NaH</w:t>
      </w:r>
      <w:proofErr w:type="spellEnd"/>
      <w:r w:rsidRPr="00FE0147">
        <w:rPr>
          <w:rFonts w:ascii="Times New Roman" w:eastAsia="Times New Roman" w:hAnsi="Times New Roman" w:cs="Times New Roman"/>
          <w:sz w:val="28"/>
          <w:szCs w:val="24"/>
          <w:vertAlign w:val="subscript"/>
          <w:lang w:val="uk-UA" w:eastAsia="ru-RU"/>
        </w:rPr>
        <w:t>2</w:t>
      </w:r>
      <w:r w:rsidRPr="00FE0147">
        <w:rPr>
          <w:rFonts w:ascii="Times New Roman" w:eastAsia="Times New Roman" w:hAnsi="Times New Roman" w:cs="Times New Roman"/>
          <w:sz w:val="28"/>
          <w:szCs w:val="24"/>
          <w:lang w:val="en-US" w:eastAsia="ru-RU"/>
        </w:rPr>
        <w:t>PO</w:t>
      </w:r>
      <w:r w:rsidRPr="00FE0147">
        <w:rPr>
          <w:rFonts w:ascii="Times New Roman" w:eastAsia="Times New Roman" w:hAnsi="Times New Roman" w:cs="Times New Roman"/>
          <w:sz w:val="28"/>
          <w:szCs w:val="24"/>
          <w:vertAlign w:val="subscript"/>
          <w:lang w:val="uk-UA" w:eastAsia="ru-RU"/>
        </w:rPr>
        <w:t>4</w:t>
      </w:r>
      <w:r w:rsidRPr="00FE0147">
        <w:rPr>
          <w:rFonts w:ascii="Times New Roman" w:eastAsia="Times New Roman" w:hAnsi="Times New Roman" w:cs="Times New Roman"/>
          <w:sz w:val="28"/>
          <w:szCs w:val="24"/>
          <w:lang w:val="uk-UA" w:eastAsia="ru-RU"/>
        </w:rPr>
        <w:t xml:space="preserve"> – </w:t>
      </w:r>
      <w:r w:rsidRPr="00FE0147">
        <w:rPr>
          <w:rFonts w:ascii="Times New Roman" w:eastAsia="Times New Roman" w:hAnsi="Times New Roman" w:cs="Times New Roman"/>
          <w:sz w:val="28"/>
          <w:szCs w:val="24"/>
          <w:lang w:val="en-US" w:eastAsia="ru-RU"/>
        </w:rPr>
        <w:t>Na</w:t>
      </w:r>
      <w:r w:rsidRPr="00FE0147">
        <w:rPr>
          <w:rFonts w:ascii="Times New Roman" w:eastAsia="Times New Roman" w:hAnsi="Times New Roman" w:cs="Times New Roman"/>
          <w:sz w:val="28"/>
          <w:szCs w:val="24"/>
          <w:vertAlign w:val="subscript"/>
          <w:lang w:val="uk-UA" w:eastAsia="ru-RU"/>
        </w:rPr>
        <w:t>2</w:t>
      </w:r>
      <w:r w:rsidRPr="00FE0147">
        <w:rPr>
          <w:rFonts w:ascii="Times New Roman" w:eastAsia="Times New Roman" w:hAnsi="Times New Roman" w:cs="Times New Roman"/>
          <w:sz w:val="28"/>
          <w:szCs w:val="24"/>
          <w:lang w:val="en-US" w:eastAsia="ru-RU"/>
        </w:rPr>
        <w:t>HPO</w:t>
      </w:r>
      <w:r w:rsidRPr="00FE0147">
        <w:rPr>
          <w:rFonts w:ascii="Times New Roman" w:eastAsia="Times New Roman" w:hAnsi="Times New Roman" w:cs="Times New Roman"/>
          <w:sz w:val="28"/>
          <w:szCs w:val="24"/>
          <w:vertAlign w:val="subscript"/>
          <w:lang w:val="uk-UA" w:eastAsia="ru-RU"/>
        </w:rPr>
        <w:t>4</w:t>
      </w:r>
      <w:r w:rsidRPr="00FE0147">
        <w:rPr>
          <w:rFonts w:ascii="Times New Roman" w:eastAsia="Times New Roman" w:hAnsi="Times New Roman" w:cs="Times New Roman"/>
          <w:sz w:val="28"/>
          <w:szCs w:val="24"/>
          <w:lang w:val="uk-UA" w:eastAsia="ru-RU"/>
        </w:rPr>
        <w:t xml:space="preserve">. </w:t>
      </w:r>
    </w:p>
    <w:p w:rsidR="00FE0147" w:rsidRPr="00FE0147" w:rsidRDefault="00FE0147" w:rsidP="00FE0147">
      <w:pPr>
        <w:spacing w:after="0" w:line="240" w:lineRule="auto"/>
        <w:ind w:firstLine="540"/>
        <w:jc w:val="both"/>
        <w:rPr>
          <w:rFonts w:ascii="Times New Roman" w:eastAsia="Times New Roman" w:hAnsi="Times New Roman" w:cs="Times New Roman"/>
          <w:b/>
          <w:sz w:val="28"/>
          <w:szCs w:val="24"/>
          <w:lang w:val="uk-UA" w:eastAsia="ru-RU"/>
        </w:rPr>
      </w:pPr>
      <w:r w:rsidRPr="00FE0147">
        <w:rPr>
          <w:rFonts w:ascii="Times New Roman" w:eastAsia="Times New Roman" w:hAnsi="Times New Roman" w:cs="Times New Roman"/>
          <w:b/>
          <w:sz w:val="28"/>
          <w:szCs w:val="24"/>
          <w:lang w:val="uk-UA" w:eastAsia="ru-RU"/>
        </w:rPr>
        <w:t>Буферні суміші мають такі властивості:</w:t>
      </w:r>
    </w:p>
    <w:p w:rsidR="00FE0147" w:rsidRPr="00FE0147" w:rsidRDefault="00FE0147" w:rsidP="00FE0147">
      <w:pPr>
        <w:numPr>
          <w:ilvl w:val="0"/>
          <w:numId w:val="17"/>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Концентрація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Гідрогену буферних сумішей мало залежить від розведення.</w:t>
      </w:r>
    </w:p>
    <w:p w:rsidR="00FE0147" w:rsidRPr="00FE0147" w:rsidRDefault="00FE0147" w:rsidP="00FE0147">
      <w:pPr>
        <w:numPr>
          <w:ilvl w:val="0"/>
          <w:numId w:val="17"/>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Додавання до буферних сумішей невеликих кількостей сильної кислоти або сильної основи дуже мало змінює концентрації в них </w:t>
      </w:r>
      <w:proofErr w:type="spellStart"/>
      <w:r w:rsidRPr="00FE0147">
        <w:rPr>
          <w:rFonts w:ascii="Times New Roman" w:eastAsia="Times New Roman" w:hAnsi="Times New Roman" w:cs="Times New Roman"/>
          <w:sz w:val="28"/>
          <w:szCs w:val="24"/>
          <w:lang w:val="uk-UA" w:eastAsia="ru-RU"/>
        </w:rPr>
        <w:t>йонів</w:t>
      </w:r>
      <w:proofErr w:type="spellEnd"/>
      <w:r w:rsidRPr="00FE0147">
        <w:rPr>
          <w:rFonts w:ascii="Times New Roman" w:eastAsia="Times New Roman" w:hAnsi="Times New Roman" w:cs="Times New Roman"/>
          <w:sz w:val="28"/>
          <w:szCs w:val="24"/>
          <w:lang w:val="uk-UA" w:eastAsia="ru-RU"/>
        </w:rPr>
        <w:t xml:space="preserve"> Гідрогену (у межах буферної ємності розчину).</w:t>
      </w:r>
    </w:p>
    <w:p w:rsidR="00FE0147" w:rsidRPr="00FE0147" w:rsidRDefault="00FE0147" w:rsidP="00FE0147">
      <w:pPr>
        <w:numPr>
          <w:ilvl w:val="0"/>
          <w:numId w:val="17"/>
        </w:numPr>
        <w:spacing w:after="0" w:line="240" w:lineRule="auto"/>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Величина буферної ємності залежить від концентрації компонентів буферної суміші і від співвідношення між цими концентраціями. Зі збільшенням концентрації компонентів буферної суміші збільшується її буферна ємність.</w:t>
      </w:r>
    </w:p>
    <w:p w:rsidR="00FE0147" w:rsidRPr="00FE0147" w:rsidRDefault="00FE0147" w:rsidP="00FE0147">
      <w:pPr>
        <w:spacing w:after="0" w:line="240" w:lineRule="auto"/>
        <w:ind w:firstLine="540"/>
        <w:jc w:val="both"/>
        <w:rPr>
          <w:rFonts w:ascii="Times New Roman" w:eastAsia="Times New Roman" w:hAnsi="Times New Roman" w:cs="Times New Roman"/>
          <w:sz w:val="28"/>
          <w:szCs w:val="24"/>
          <w:lang w:val="uk-UA" w:eastAsia="ru-RU"/>
        </w:rPr>
      </w:pPr>
      <w:r w:rsidRPr="00FE0147">
        <w:rPr>
          <w:rFonts w:ascii="Times New Roman" w:eastAsia="Times New Roman" w:hAnsi="Times New Roman" w:cs="Times New Roman"/>
          <w:sz w:val="28"/>
          <w:szCs w:val="24"/>
          <w:lang w:val="uk-UA" w:eastAsia="ru-RU"/>
        </w:rPr>
        <w:t xml:space="preserve">Буферні речовини використовують у технологічних процесах і лабораторних дослідженнях тоді, коли потрібно підтримувати певне значення </w:t>
      </w:r>
      <w:proofErr w:type="spellStart"/>
      <w:r w:rsidRPr="00FE0147">
        <w:rPr>
          <w:rFonts w:ascii="Times New Roman" w:eastAsia="Times New Roman" w:hAnsi="Times New Roman" w:cs="Times New Roman"/>
          <w:sz w:val="28"/>
          <w:szCs w:val="24"/>
          <w:lang w:val="uk-UA" w:eastAsia="ru-RU"/>
        </w:rPr>
        <w:t>рН</w:t>
      </w:r>
      <w:proofErr w:type="spellEnd"/>
      <w:r w:rsidRPr="00FE0147">
        <w:rPr>
          <w:rFonts w:ascii="Times New Roman" w:eastAsia="Times New Roman" w:hAnsi="Times New Roman" w:cs="Times New Roman"/>
          <w:sz w:val="28"/>
          <w:szCs w:val="24"/>
          <w:lang w:val="uk-UA" w:eastAsia="ru-RU"/>
        </w:rPr>
        <w:t xml:space="preserve"> середовища.</w:t>
      </w:r>
    </w:p>
    <w:p w:rsidR="0023088C" w:rsidRDefault="0023088C" w:rsidP="00A925AA">
      <w:pPr>
        <w:spacing w:after="0" w:line="240" w:lineRule="auto"/>
        <w:jc w:val="both"/>
        <w:rPr>
          <w:rFonts w:ascii="Times New Roman" w:eastAsia="Times New Roman" w:hAnsi="Times New Roman" w:cs="Times New Roman"/>
          <w:b/>
          <w:sz w:val="28"/>
          <w:szCs w:val="24"/>
          <w:lang w:val="uk-UA" w:eastAsia="ru-RU"/>
        </w:rPr>
      </w:pPr>
    </w:p>
    <w:p w:rsidR="0023088C" w:rsidRDefault="0053531E" w:rsidP="00A925AA">
      <w:pPr>
        <w:pStyle w:val="a9"/>
        <w:tabs>
          <w:tab w:val="num" w:pos="0"/>
        </w:tabs>
        <w:ind w:firstLine="0"/>
        <w:rPr>
          <w:b/>
          <w:lang w:val="ru-RU"/>
        </w:rPr>
      </w:pPr>
      <w:r>
        <w:rPr>
          <w:b/>
          <w:lang w:val="ru-RU"/>
        </w:rPr>
        <w:t xml:space="preserve">                                   </w:t>
      </w:r>
      <w:r w:rsidR="0023088C">
        <w:rPr>
          <w:b/>
        </w:rPr>
        <w:t>П</w:t>
      </w:r>
      <w:r w:rsidR="006F290A">
        <w:rPr>
          <w:b/>
        </w:rPr>
        <w:t>итання і вправи для самоперевірки</w:t>
      </w:r>
      <w:r w:rsidR="00D0202A">
        <w:rPr>
          <w:b/>
        </w:rPr>
        <w:t>:</w:t>
      </w:r>
    </w:p>
    <w:p w:rsidR="0023088C" w:rsidRDefault="0023088C" w:rsidP="0023088C">
      <w:pPr>
        <w:pStyle w:val="a9"/>
        <w:numPr>
          <w:ilvl w:val="0"/>
          <w:numId w:val="49"/>
        </w:numPr>
        <w:tabs>
          <w:tab w:val="num" w:pos="900"/>
        </w:tabs>
        <w:ind w:left="900" w:hanging="360"/>
      </w:pPr>
      <w:r w:rsidRPr="003A5D88">
        <w:t>Що називається</w:t>
      </w:r>
      <w:r>
        <w:t xml:space="preserve"> фазою, фазовими переходами, фазовою рівновагою? Наведіть відповідні приклади.</w:t>
      </w:r>
    </w:p>
    <w:p w:rsidR="0023088C" w:rsidRDefault="0023088C" w:rsidP="0023088C">
      <w:pPr>
        <w:pStyle w:val="a9"/>
        <w:numPr>
          <w:ilvl w:val="0"/>
          <w:numId w:val="49"/>
        </w:numPr>
        <w:tabs>
          <w:tab w:val="num" w:pos="900"/>
        </w:tabs>
        <w:ind w:left="900" w:hanging="360"/>
      </w:pPr>
      <w:r w:rsidRPr="003A5D88">
        <w:t>Як ви розумієте поняття:</w:t>
      </w:r>
      <w:r>
        <w:t xml:space="preserve"> розчин, розчинність? Доведіть, що процес розчинення є фізико-хімічним процесом.</w:t>
      </w:r>
    </w:p>
    <w:p w:rsidR="0023088C" w:rsidRDefault="0023088C" w:rsidP="0023088C">
      <w:pPr>
        <w:pStyle w:val="a9"/>
        <w:numPr>
          <w:ilvl w:val="0"/>
          <w:numId w:val="49"/>
        </w:numPr>
        <w:tabs>
          <w:tab w:val="num" w:pos="900"/>
        </w:tabs>
        <w:ind w:left="900" w:hanging="360"/>
      </w:pPr>
      <w:r w:rsidRPr="003A5D88">
        <w:t>Які чинники впливають</w:t>
      </w:r>
      <w:r>
        <w:t xml:space="preserve"> на розчинність у технологічних процесах? Чи може технолог ними управляти?</w:t>
      </w:r>
    </w:p>
    <w:p w:rsidR="0023088C" w:rsidRDefault="0023088C" w:rsidP="0023088C">
      <w:pPr>
        <w:pStyle w:val="a9"/>
        <w:numPr>
          <w:ilvl w:val="0"/>
          <w:numId w:val="49"/>
        </w:numPr>
        <w:tabs>
          <w:tab w:val="num" w:pos="900"/>
        </w:tabs>
        <w:ind w:left="900" w:hanging="360"/>
      </w:pPr>
      <w:r w:rsidRPr="003A5D88">
        <w:t>Що таке концентрація</w:t>
      </w:r>
      <w:r>
        <w:t xml:space="preserve"> розчину? Назвіть основні способи вираження концентрації розчинів.</w:t>
      </w:r>
    </w:p>
    <w:p w:rsidR="0023088C" w:rsidRDefault="0023088C" w:rsidP="0023088C">
      <w:pPr>
        <w:pStyle w:val="a9"/>
        <w:numPr>
          <w:ilvl w:val="0"/>
          <w:numId w:val="49"/>
        </w:numPr>
        <w:tabs>
          <w:tab w:val="num" w:pos="900"/>
        </w:tabs>
        <w:ind w:left="900" w:hanging="360"/>
      </w:pPr>
      <w:r w:rsidRPr="00AC695C">
        <w:t xml:space="preserve">Знайдіть </w:t>
      </w:r>
      <w:proofErr w:type="spellStart"/>
      <w:r w:rsidRPr="00AC695C">
        <w:t>молярність</w:t>
      </w:r>
      <w:proofErr w:type="spellEnd"/>
      <w:r>
        <w:t xml:space="preserve"> розчину, який містить у 250 </w:t>
      </w:r>
      <w:proofErr w:type="spellStart"/>
      <w:r>
        <w:t>мл</w:t>
      </w:r>
      <w:proofErr w:type="spellEnd"/>
      <w:r>
        <w:t xml:space="preserve"> </w:t>
      </w:r>
      <w:smartTag w:uri="urn:schemas-microsoft-com:office:smarttags" w:element="metricconverter">
        <w:smartTagPr>
          <w:attr w:name="ProductID" w:val="5,8 г"/>
        </w:smartTagPr>
        <w:r>
          <w:t>5,8 г</w:t>
        </w:r>
      </w:smartTag>
      <w:r>
        <w:t xml:space="preserve"> кухонної солі.</w:t>
      </w:r>
    </w:p>
    <w:p w:rsidR="0023088C" w:rsidRDefault="0023088C" w:rsidP="0023088C">
      <w:pPr>
        <w:pStyle w:val="a9"/>
        <w:numPr>
          <w:ilvl w:val="0"/>
          <w:numId w:val="49"/>
        </w:numPr>
        <w:tabs>
          <w:tab w:val="num" w:pos="900"/>
        </w:tabs>
        <w:ind w:left="900" w:hanging="360"/>
      </w:pPr>
      <w:r w:rsidRPr="00AC695C">
        <w:t>Як формулюються</w:t>
      </w:r>
      <w:r>
        <w:t xml:space="preserve"> закон Генрі, закон розподілення та закони </w:t>
      </w:r>
      <w:proofErr w:type="spellStart"/>
      <w:r>
        <w:t>Рауля</w:t>
      </w:r>
      <w:proofErr w:type="spellEnd"/>
      <w:r>
        <w:t>?</w:t>
      </w:r>
    </w:p>
    <w:p w:rsidR="0023088C" w:rsidRDefault="0023088C" w:rsidP="0023088C">
      <w:pPr>
        <w:pStyle w:val="a9"/>
        <w:numPr>
          <w:ilvl w:val="0"/>
          <w:numId w:val="49"/>
        </w:numPr>
        <w:tabs>
          <w:tab w:val="num" w:pos="900"/>
        </w:tabs>
        <w:ind w:left="900" w:hanging="360"/>
      </w:pPr>
      <w:r w:rsidRPr="00AC695C">
        <w:t>Що таке</w:t>
      </w:r>
      <w:r>
        <w:t xml:space="preserve"> кріоскопія та ебуліоскопія?</w:t>
      </w:r>
    </w:p>
    <w:p w:rsidR="0023088C" w:rsidRDefault="0023088C" w:rsidP="0023088C">
      <w:pPr>
        <w:pStyle w:val="a9"/>
        <w:numPr>
          <w:ilvl w:val="0"/>
          <w:numId w:val="49"/>
        </w:numPr>
        <w:tabs>
          <w:tab w:val="num" w:pos="900"/>
        </w:tabs>
        <w:ind w:left="900" w:hanging="360"/>
      </w:pPr>
      <w:r w:rsidRPr="00AC695C">
        <w:t>Визначте</w:t>
      </w:r>
      <w:r>
        <w:t xml:space="preserve"> осмотичний тиск розчину, в 4л якого міститься </w:t>
      </w:r>
      <w:smartTag w:uri="urn:schemas-microsoft-com:office:smarttags" w:element="metricconverter">
        <w:smartTagPr>
          <w:attr w:name="ProductID" w:val="90,08 г"/>
        </w:smartTagPr>
        <w:r>
          <w:t>90,08 г</w:t>
        </w:r>
      </w:smartTag>
      <w:r>
        <w:t xml:space="preserve"> глюкози при 27</w:t>
      </w:r>
      <w:r>
        <w:rPr>
          <w:vertAlign w:val="superscript"/>
        </w:rPr>
        <w:t>0</w:t>
      </w:r>
      <w:r>
        <w:t>С.</w:t>
      </w:r>
    </w:p>
    <w:p w:rsidR="0023088C" w:rsidRDefault="0023088C" w:rsidP="0023088C">
      <w:pPr>
        <w:pStyle w:val="a9"/>
        <w:numPr>
          <w:ilvl w:val="0"/>
          <w:numId w:val="49"/>
        </w:numPr>
        <w:tabs>
          <w:tab w:val="num" w:pos="900"/>
        </w:tabs>
        <w:ind w:left="900" w:hanging="360"/>
      </w:pPr>
      <w:r w:rsidRPr="00815C7B">
        <w:t>Назвіть основні положення</w:t>
      </w:r>
      <w:r>
        <w:t xml:space="preserve"> теорії електролітичної дисоціації. Які речовини називають електролітами?</w:t>
      </w:r>
    </w:p>
    <w:p w:rsidR="0023088C" w:rsidRDefault="0023088C" w:rsidP="0023088C">
      <w:pPr>
        <w:pStyle w:val="a9"/>
        <w:numPr>
          <w:ilvl w:val="0"/>
          <w:numId w:val="49"/>
        </w:numPr>
        <w:tabs>
          <w:tab w:val="num" w:pos="900"/>
        </w:tabs>
        <w:ind w:left="900" w:hanging="360"/>
      </w:pPr>
      <w:r w:rsidRPr="00815C7B">
        <w:t>Що показує</w:t>
      </w:r>
      <w:r>
        <w:t xml:space="preserve"> ступінь дисоціації, водневий показник? Яким співвідношенням пов’язані між собою ступінь дисоціації та ізотонічний коефіцієнт?</w:t>
      </w:r>
    </w:p>
    <w:p w:rsidR="0023088C" w:rsidRDefault="0023088C" w:rsidP="0023088C">
      <w:pPr>
        <w:pStyle w:val="a9"/>
        <w:numPr>
          <w:ilvl w:val="0"/>
          <w:numId w:val="49"/>
        </w:numPr>
        <w:tabs>
          <w:tab w:val="num" w:pos="900"/>
        </w:tabs>
        <w:ind w:left="900" w:hanging="360"/>
      </w:pPr>
      <w:r w:rsidRPr="00737E3D">
        <w:t>Де використовують</w:t>
      </w:r>
      <w:r>
        <w:t xml:space="preserve"> буферні розчини?</w:t>
      </w:r>
    </w:p>
    <w:p w:rsidR="0061045F" w:rsidRDefault="0061045F" w:rsidP="00A925AA">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61045F" w:rsidRPr="00AA46A8" w:rsidRDefault="00AD0037" w:rsidP="0061045F">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Лекція №</w:t>
      </w:r>
      <w:r w:rsidR="001A5832" w:rsidRPr="00AA46A8">
        <w:rPr>
          <w:rFonts w:ascii="Times New Roman" w:eastAsia="Times New Roman" w:hAnsi="Times New Roman" w:cs="Times New Roman"/>
          <w:b/>
          <w:sz w:val="32"/>
          <w:szCs w:val="32"/>
          <w:lang w:val="uk-UA" w:eastAsia="ru-RU"/>
        </w:rPr>
        <w:t>4</w:t>
      </w:r>
    </w:p>
    <w:p w:rsidR="0061045F" w:rsidRPr="0061045F" w:rsidRDefault="00AD0037"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w:t>
      </w:r>
      <w:r w:rsidR="0061045F" w:rsidRPr="0061045F">
        <w:rPr>
          <w:rFonts w:ascii="Times New Roman" w:eastAsia="Times New Roman" w:hAnsi="Times New Roman" w:cs="Times New Roman"/>
          <w:b/>
          <w:sz w:val="28"/>
          <w:szCs w:val="28"/>
          <w:lang w:val="uk-UA" w:eastAsia="ru-RU"/>
        </w:rPr>
        <w:t xml:space="preserve"> Предмет колоїдної хімії. Поверхневі явища. </w: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1045F">
        <w:rPr>
          <w:rFonts w:ascii="Times New Roman" w:eastAsia="Times New Roman" w:hAnsi="Times New Roman" w:cs="Times New Roman"/>
          <w:b/>
          <w:sz w:val="28"/>
          <w:szCs w:val="28"/>
          <w:lang w:val="uk-UA" w:eastAsia="ru-RU"/>
        </w:rPr>
        <w:t>Дисперсні системи. Колоїдні розчини.</w: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1045F">
        <w:rPr>
          <w:rFonts w:ascii="Times New Roman" w:eastAsia="Times New Roman" w:hAnsi="Times New Roman" w:cs="Times New Roman"/>
          <w:b/>
          <w:sz w:val="28"/>
          <w:szCs w:val="28"/>
          <w:lang w:val="uk-UA" w:eastAsia="ru-RU"/>
        </w:rPr>
        <w:t>План.</w:t>
      </w:r>
    </w:p>
    <w:p w:rsidR="0061045F" w:rsidRPr="0061045F" w:rsidRDefault="0061045F" w:rsidP="0061045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Предмет колоїдної хімії. Поверхневі явища. Адсорбція, її властивості. Роль ПАР у технологічних процесах.</w:t>
      </w:r>
    </w:p>
    <w:p w:rsidR="00856F84" w:rsidRDefault="009D4B0E" w:rsidP="00856F8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w:t>
      </w:r>
      <w:r w:rsidR="00066EC6">
        <w:rPr>
          <w:rFonts w:ascii="Times New Roman" w:eastAsia="Times New Roman" w:hAnsi="Times New Roman" w:cs="Times New Roman"/>
          <w:sz w:val="28"/>
          <w:szCs w:val="28"/>
          <w:lang w:val="uk-UA" w:eastAsia="ru-RU"/>
        </w:rPr>
        <w:t>яття про дисперсні системи, їх</w:t>
      </w:r>
      <w:r w:rsidR="00856F84">
        <w:rPr>
          <w:rFonts w:ascii="Times New Roman" w:eastAsia="Times New Roman" w:hAnsi="Times New Roman" w:cs="Times New Roman"/>
          <w:sz w:val="28"/>
          <w:szCs w:val="28"/>
          <w:lang w:val="uk-UA" w:eastAsia="ru-RU"/>
        </w:rPr>
        <w:t xml:space="preserve"> </w:t>
      </w:r>
      <w:r w:rsidR="00066EC6">
        <w:rPr>
          <w:rFonts w:ascii="Times New Roman" w:eastAsia="Times New Roman" w:hAnsi="Times New Roman" w:cs="Times New Roman"/>
          <w:sz w:val="28"/>
          <w:szCs w:val="28"/>
          <w:lang w:val="uk-UA" w:eastAsia="ru-RU"/>
        </w:rPr>
        <w:t xml:space="preserve">ознаки, </w:t>
      </w:r>
      <w:r w:rsidR="00856F84">
        <w:rPr>
          <w:rFonts w:ascii="Times New Roman" w:eastAsia="Times New Roman" w:hAnsi="Times New Roman" w:cs="Times New Roman"/>
          <w:sz w:val="28"/>
          <w:szCs w:val="28"/>
          <w:lang w:val="uk-UA" w:eastAsia="ru-RU"/>
        </w:rPr>
        <w:t xml:space="preserve"> класифікацію</w:t>
      </w:r>
      <w:r>
        <w:rPr>
          <w:rFonts w:ascii="Times New Roman" w:eastAsia="Times New Roman" w:hAnsi="Times New Roman" w:cs="Times New Roman"/>
          <w:sz w:val="28"/>
          <w:szCs w:val="28"/>
          <w:lang w:val="uk-UA" w:eastAsia="ru-RU"/>
        </w:rPr>
        <w:t>.</w:t>
      </w:r>
      <w:r w:rsidR="00F03950">
        <w:rPr>
          <w:rFonts w:ascii="Times New Roman" w:eastAsia="Times New Roman" w:hAnsi="Times New Roman" w:cs="Times New Roman"/>
          <w:sz w:val="28"/>
          <w:szCs w:val="28"/>
          <w:lang w:val="uk-UA" w:eastAsia="ru-RU"/>
        </w:rPr>
        <w:t xml:space="preserve"> </w:t>
      </w:r>
      <w:r w:rsidR="0061045F" w:rsidRPr="00856F84">
        <w:rPr>
          <w:rFonts w:ascii="Times New Roman" w:eastAsia="Times New Roman" w:hAnsi="Times New Roman" w:cs="Times New Roman"/>
          <w:sz w:val="28"/>
          <w:szCs w:val="28"/>
          <w:lang w:val="uk-UA" w:eastAsia="ru-RU"/>
        </w:rPr>
        <w:t>Характеристика деяких харчових мас як дисперсних</w:t>
      </w:r>
      <w:r w:rsidR="00856F84">
        <w:rPr>
          <w:rFonts w:ascii="Times New Roman" w:eastAsia="Times New Roman" w:hAnsi="Times New Roman" w:cs="Times New Roman"/>
          <w:sz w:val="28"/>
          <w:szCs w:val="28"/>
          <w:lang w:val="uk-UA" w:eastAsia="ru-RU"/>
        </w:rPr>
        <w:t xml:space="preserve"> систем.</w:t>
      </w:r>
    </w:p>
    <w:p w:rsidR="0061045F" w:rsidRPr="00856F84" w:rsidRDefault="0061045F" w:rsidP="00856F8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6F84">
        <w:rPr>
          <w:rFonts w:ascii="Times New Roman" w:eastAsia="Times New Roman" w:hAnsi="Times New Roman" w:cs="Times New Roman"/>
          <w:sz w:val="28"/>
          <w:szCs w:val="28"/>
          <w:lang w:val="uk-UA" w:eastAsia="ru-RU"/>
        </w:rPr>
        <w:t xml:space="preserve"> Колоїдні розчини, їх властивості. Особливості колоїдного стану.</w:t>
      </w:r>
    </w:p>
    <w:p w:rsidR="005529CD" w:rsidRDefault="0061045F" w:rsidP="0061045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Міцели, їх утворення та будова.</w:t>
      </w:r>
    </w:p>
    <w:p w:rsidR="007C4922" w:rsidRDefault="007C4922" w:rsidP="00A624C1">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p>
    <w:p w:rsidR="0061045F" w:rsidRPr="005529CD" w:rsidRDefault="00EA1FEB" w:rsidP="00EA1FEB">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529CD" w:rsidRPr="005529CD">
        <w:rPr>
          <w:rFonts w:ascii="Times New Roman" w:eastAsia="Times New Roman" w:hAnsi="Times New Roman" w:cs="Times New Roman"/>
          <w:b/>
          <w:sz w:val="28"/>
          <w:szCs w:val="28"/>
          <w:lang w:val="uk-UA" w:eastAsia="ru-RU"/>
        </w:rPr>
        <w:t>Література:</w:t>
      </w:r>
    </w:p>
    <w:p w:rsidR="007A324A" w:rsidRDefault="007A324A" w:rsidP="00A925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925AA">
        <w:rPr>
          <w:rFonts w:ascii="Times New Roman" w:eastAsia="Times New Roman" w:hAnsi="Times New Roman" w:cs="Times New Roman"/>
          <w:sz w:val="28"/>
          <w:szCs w:val="28"/>
          <w:lang w:val="uk-UA" w:eastAsia="ru-RU"/>
        </w:rPr>
        <w:t xml:space="preserve"> </w:t>
      </w:r>
      <w:proofErr w:type="spellStart"/>
      <w:r w:rsidR="00CF5F15">
        <w:rPr>
          <w:rFonts w:ascii="Times New Roman" w:eastAsia="Times New Roman" w:hAnsi="Times New Roman" w:cs="Times New Roman"/>
          <w:sz w:val="28"/>
          <w:szCs w:val="28"/>
          <w:lang w:val="uk-UA" w:eastAsia="ru-RU"/>
        </w:rPr>
        <w:t>Ліпатников</w:t>
      </w:r>
      <w:proofErr w:type="spellEnd"/>
      <w:r w:rsidR="00CF5F15">
        <w:rPr>
          <w:rFonts w:ascii="Times New Roman" w:eastAsia="Times New Roman" w:hAnsi="Times New Roman" w:cs="Times New Roman"/>
          <w:sz w:val="28"/>
          <w:szCs w:val="28"/>
          <w:lang w:val="uk-UA" w:eastAsia="ru-RU"/>
        </w:rPr>
        <w:t xml:space="preserve"> В.Є., </w:t>
      </w:r>
      <w:proofErr w:type="spellStart"/>
      <w:r w:rsidR="00CF5F15">
        <w:rPr>
          <w:rFonts w:ascii="Times New Roman" w:eastAsia="Times New Roman" w:hAnsi="Times New Roman" w:cs="Times New Roman"/>
          <w:sz w:val="28"/>
          <w:szCs w:val="28"/>
          <w:lang w:val="uk-UA" w:eastAsia="ru-RU"/>
        </w:rPr>
        <w:t>Казаков</w:t>
      </w:r>
      <w:proofErr w:type="spellEnd"/>
      <w:r w:rsidR="00CF5F15">
        <w:rPr>
          <w:rFonts w:ascii="Times New Roman" w:eastAsia="Times New Roman" w:hAnsi="Times New Roman" w:cs="Times New Roman"/>
          <w:sz w:val="28"/>
          <w:szCs w:val="28"/>
          <w:lang w:val="uk-UA" w:eastAsia="ru-RU"/>
        </w:rPr>
        <w:t xml:space="preserve"> К.М. Фізична і колоїдна хімія. Київ. «Вища школа», </w:t>
      </w:r>
      <w:r>
        <w:rPr>
          <w:rFonts w:ascii="Times New Roman" w:eastAsia="Times New Roman" w:hAnsi="Times New Roman" w:cs="Times New Roman"/>
          <w:sz w:val="28"/>
          <w:szCs w:val="28"/>
          <w:lang w:val="uk-UA" w:eastAsia="ru-RU"/>
        </w:rPr>
        <w:t xml:space="preserve">  </w:t>
      </w:r>
    </w:p>
    <w:p w:rsidR="00CF5F15" w:rsidRDefault="00A925AA" w:rsidP="00A925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5F15">
        <w:rPr>
          <w:rFonts w:ascii="Times New Roman" w:eastAsia="Times New Roman" w:hAnsi="Times New Roman" w:cs="Times New Roman"/>
          <w:sz w:val="28"/>
          <w:szCs w:val="28"/>
          <w:lang w:val="uk-UA" w:eastAsia="ru-RU"/>
        </w:rPr>
        <w:t>1983. – 197 с.</w:t>
      </w:r>
    </w:p>
    <w:p w:rsidR="007A324A" w:rsidRDefault="007A324A" w:rsidP="00A925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A925AA">
        <w:rPr>
          <w:rFonts w:ascii="Times New Roman" w:eastAsia="Times New Roman" w:hAnsi="Times New Roman" w:cs="Times New Roman"/>
          <w:sz w:val="28"/>
          <w:szCs w:val="28"/>
          <w:lang w:val="uk-UA" w:eastAsia="ru-RU"/>
        </w:rPr>
        <w:t xml:space="preserve"> </w:t>
      </w:r>
      <w:proofErr w:type="spellStart"/>
      <w:r w:rsidR="00CF5F15">
        <w:rPr>
          <w:rFonts w:ascii="Times New Roman" w:eastAsia="Times New Roman" w:hAnsi="Times New Roman" w:cs="Times New Roman"/>
          <w:sz w:val="28"/>
          <w:szCs w:val="28"/>
          <w:lang w:val="uk-UA" w:eastAsia="ru-RU"/>
        </w:rPr>
        <w:t>Слободнюк</w:t>
      </w:r>
      <w:proofErr w:type="spellEnd"/>
      <w:r w:rsidR="00CF5F15">
        <w:rPr>
          <w:rFonts w:ascii="Times New Roman" w:eastAsia="Times New Roman" w:hAnsi="Times New Roman" w:cs="Times New Roman"/>
          <w:sz w:val="28"/>
          <w:szCs w:val="28"/>
          <w:lang w:val="uk-UA" w:eastAsia="ru-RU"/>
        </w:rPr>
        <w:t xml:space="preserve"> Р.Є. Фізична і колоїдна хімія. Навчальний </w:t>
      </w:r>
      <w:proofErr w:type="spellStart"/>
      <w:r w:rsidR="00CF5F15">
        <w:rPr>
          <w:rFonts w:ascii="Times New Roman" w:eastAsia="Times New Roman" w:hAnsi="Times New Roman" w:cs="Times New Roman"/>
          <w:sz w:val="28"/>
          <w:szCs w:val="28"/>
          <w:lang w:val="uk-UA" w:eastAsia="ru-RU"/>
        </w:rPr>
        <w:t>посібник.-</w:t>
      </w:r>
      <w:proofErr w:type="spellEnd"/>
      <w:r w:rsidR="00CF5F15">
        <w:rPr>
          <w:rFonts w:ascii="Times New Roman" w:eastAsia="Times New Roman" w:hAnsi="Times New Roman" w:cs="Times New Roman"/>
          <w:sz w:val="28"/>
          <w:szCs w:val="28"/>
          <w:lang w:val="uk-UA" w:eastAsia="ru-RU"/>
        </w:rPr>
        <w:t xml:space="preserve"> Львів: </w:t>
      </w:r>
    </w:p>
    <w:p w:rsidR="00F757E2" w:rsidRDefault="00A925AA" w:rsidP="00F757E2">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324A">
        <w:rPr>
          <w:rFonts w:ascii="Times New Roman" w:eastAsia="Times New Roman" w:hAnsi="Times New Roman" w:cs="Times New Roman"/>
          <w:sz w:val="28"/>
          <w:szCs w:val="28"/>
          <w:lang w:val="uk-UA" w:eastAsia="ru-RU"/>
        </w:rPr>
        <w:t xml:space="preserve"> </w:t>
      </w:r>
      <w:proofErr w:type="spellStart"/>
      <w:r w:rsidR="00CF5F15">
        <w:rPr>
          <w:rFonts w:ascii="Times New Roman" w:eastAsia="Times New Roman" w:hAnsi="Times New Roman" w:cs="Times New Roman"/>
          <w:sz w:val="28"/>
          <w:szCs w:val="28"/>
          <w:lang w:val="uk-UA" w:eastAsia="ru-RU"/>
        </w:rPr>
        <w:t>Компакт</w:t>
      </w:r>
      <w:proofErr w:type="spellEnd"/>
      <w:r w:rsidR="00CF5F15">
        <w:rPr>
          <w:rFonts w:ascii="Times New Roman" w:eastAsia="Times New Roman" w:hAnsi="Times New Roman" w:cs="Times New Roman"/>
          <w:sz w:val="28"/>
          <w:szCs w:val="28"/>
          <w:lang w:val="uk-UA" w:eastAsia="ru-RU"/>
        </w:rPr>
        <w:t xml:space="preserve"> – ЛВ, 2007. – 336 с. </w:t>
      </w:r>
    </w:p>
    <w:p w:rsidR="00153461" w:rsidRDefault="00153461" w:rsidP="00F757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F757E2">
        <w:rPr>
          <w:rFonts w:ascii="Times New Roman" w:eastAsia="Times New Roman" w:hAnsi="Times New Roman" w:cs="Times New Roman"/>
          <w:sz w:val="28"/>
          <w:szCs w:val="28"/>
          <w:lang w:val="uk-UA" w:eastAsia="ru-RU"/>
        </w:rPr>
        <w:t xml:space="preserve"> </w:t>
      </w:r>
      <w:proofErr w:type="spellStart"/>
      <w:r w:rsidR="00CF5F15">
        <w:rPr>
          <w:rFonts w:ascii="Times New Roman" w:eastAsia="Times New Roman" w:hAnsi="Times New Roman" w:cs="Times New Roman"/>
          <w:sz w:val="28"/>
          <w:szCs w:val="28"/>
          <w:lang w:val="uk-UA" w:eastAsia="ru-RU"/>
        </w:rPr>
        <w:t>Скоробогатий</w:t>
      </w:r>
      <w:proofErr w:type="spellEnd"/>
      <w:r w:rsidR="00CF5F15">
        <w:rPr>
          <w:rFonts w:ascii="Times New Roman" w:eastAsia="Times New Roman" w:hAnsi="Times New Roman" w:cs="Times New Roman"/>
          <w:sz w:val="28"/>
          <w:szCs w:val="28"/>
          <w:lang w:val="uk-UA" w:eastAsia="ru-RU"/>
        </w:rPr>
        <w:t xml:space="preserve"> Я.П., </w:t>
      </w:r>
      <w:proofErr w:type="spellStart"/>
      <w:r w:rsidR="00CF5F15">
        <w:rPr>
          <w:rFonts w:ascii="Times New Roman" w:eastAsia="Times New Roman" w:hAnsi="Times New Roman" w:cs="Times New Roman"/>
          <w:sz w:val="28"/>
          <w:szCs w:val="28"/>
          <w:lang w:val="uk-UA" w:eastAsia="ru-RU"/>
        </w:rPr>
        <w:t>Федороко</w:t>
      </w:r>
      <w:proofErr w:type="spellEnd"/>
      <w:r w:rsidR="00CF5F15">
        <w:rPr>
          <w:rFonts w:ascii="Times New Roman" w:eastAsia="Times New Roman" w:hAnsi="Times New Roman" w:cs="Times New Roman"/>
          <w:sz w:val="28"/>
          <w:szCs w:val="28"/>
          <w:lang w:val="uk-UA" w:eastAsia="ru-RU"/>
        </w:rPr>
        <w:t xml:space="preserve"> В.Ф. Фізична і колоїдна хімія та фізико-хімічні </w:t>
      </w:r>
      <w:r>
        <w:rPr>
          <w:rFonts w:ascii="Times New Roman" w:eastAsia="Times New Roman" w:hAnsi="Times New Roman" w:cs="Times New Roman"/>
          <w:sz w:val="28"/>
          <w:szCs w:val="28"/>
          <w:lang w:val="uk-UA" w:eastAsia="ru-RU"/>
        </w:rPr>
        <w:t xml:space="preserve">  </w:t>
      </w:r>
    </w:p>
    <w:p w:rsidR="001D63E8" w:rsidRPr="00AC7DFC" w:rsidRDefault="00153461" w:rsidP="00AC7DFC">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5F15">
        <w:rPr>
          <w:rFonts w:ascii="Times New Roman" w:eastAsia="Times New Roman" w:hAnsi="Times New Roman" w:cs="Times New Roman"/>
          <w:sz w:val="28"/>
          <w:szCs w:val="28"/>
          <w:lang w:val="uk-UA" w:eastAsia="ru-RU"/>
        </w:rPr>
        <w:t xml:space="preserve">методи дослідження: </w:t>
      </w:r>
      <w:proofErr w:type="spellStart"/>
      <w:r w:rsidR="00CF5F15">
        <w:rPr>
          <w:rFonts w:ascii="Times New Roman" w:eastAsia="Times New Roman" w:hAnsi="Times New Roman" w:cs="Times New Roman"/>
          <w:sz w:val="28"/>
          <w:szCs w:val="28"/>
          <w:lang w:val="uk-UA" w:eastAsia="ru-RU"/>
        </w:rPr>
        <w:t>Навч.посібник.-</w:t>
      </w:r>
      <w:proofErr w:type="spellEnd"/>
      <w:r w:rsidR="00CF5F15">
        <w:rPr>
          <w:rFonts w:ascii="Times New Roman" w:eastAsia="Times New Roman" w:hAnsi="Times New Roman" w:cs="Times New Roman"/>
          <w:sz w:val="28"/>
          <w:szCs w:val="28"/>
          <w:lang w:val="uk-UA" w:eastAsia="ru-RU"/>
        </w:rPr>
        <w:t xml:space="preserve"> Л.</w:t>
      </w:r>
      <w:r w:rsidR="00764554">
        <w:rPr>
          <w:rFonts w:ascii="Times New Roman" w:eastAsia="Times New Roman" w:hAnsi="Times New Roman" w:cs="Times New Roman"/>
          <w:sz w:val="28"/>
          <w:szCs w:val="28"/>
          <w:lang w:val="uk-UA" w:eastAsia="ru-RU"/>
        </w:rPr>
        <w:t>: «</w:t>
      </w:r>
      <w:proofErr w:type="spellStart"/>
      <w:r w:rsidR="00764554">
        <w:rPr>
          <w:rFonts w:ascii="Times New Roman" w:eastAsia="Times New Roman" w:hAnsi="Times New Roman" w:cs="Times New Roman"/>
          <w:sz w:val="28"/>
          <w:szCs w:val="28"/>
          <w:lang w:val="uk-UA" w:eastAsia="ru-RU"/>
        </w:rPr>
        <w:t>Компакт</w:t>
      </w:r>
      <w:proofErr w:type="spellEnd"/>
      <w:r w:rsidR="00764554">
        <w:rPr>
          <w:rFonts w:ascii="Times New Roman" w:eastAsia="Times New Roman" w:hAnsi="Times New Roman" w:cs="Times New Roman"/>
          <w:sz w:val="28"/>
          <w:szCs w:val="28"/>
          <w:lang w:val="uk-UA" w:eastAsia="ru-RU"/>
        </w:rPr>
        <w:t xml:space="preserve"> – ЛВ», 2005. – 244 с.</w:t>
      </w:r>
    </w:p>
    <w:p w:rsidR="00CF5F15" w:rsidRDefault="00AC7DFC" w:rsidP="00CF5F15">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CF5F15" w:rsidRPr="00443894">
        <w:rPr>
          <w:rFonts w:ascii="Times New Roman" w:hAnsi="Times New Roman" w:cs="Times New Roman"/>
          <w:sz w:val="28"/>
          <w:szCs w:val="28"/>
          <w:lang w:val="uk-UA"/>
        </w:rPr>
        <w:t xml:space="preserve">. </w:t>
      </w:r>
      <w:proofErr w:type="spellStart"/>
      <w:r w:rsidR="00CF5F15" w:rsidRPr="00BF4A69">
        <w:rPr>
          <w:rFonts w:ascii="Times New Roman" w:hAnsi="Times New Roman" w:cs="Times New Roman"/>
          <w:sz w:val="28"/>
          <w:szCs w:val="28"/>
          <w:lang w:val="en-US"/>
        </w:rPr>
        <w:t>Elibrary</w:t>
      </w:r>
      <w:proofErr w:type="spellEnd"/>
      <w:r w:rsidR="00CF5F15" w:rsidRPr="00443894">
        <w:rPr>
          <w:rFonts w:ascii="Times New Roman" w:hAnsi="Times New Roman" w:cs="Times New Roman"/>
          <w:sz w:val="28"/>
          <w:szCs w:val="28"/>
          <w:lang w:val="uk-UA"/>
        </w:rPr>
        <w:t>.</w:t>
      </w:r>
      <w:proofErr w:type="spellStart"/>
      <w:r w:rsidR="00CF5F15" w:rsidRPr="00BF4A69">
        <w:rPr>
          <w:rFonts w:ascii="Times New Roman" w:hAnsi="Times New Roman" w:cs="Times New Roman"/>
          <w:sz w:val="28"/>
          <w:szCs w:val="28"/>
          <w:lang w:val="en-US"/>
        </w:rPr>
        <w:t>nubip</w:t>
      </w:r>
      <w:proofErr w:type="spellEnd"/>
      <w:r w:rsidR="00CF5F15" w:rsidRPr="00443894">
        <w:rPr>
          <w:rFonts w:ascii="Times New Roman" w:hAnsi="Times New Roman" w:cs="Times New Roman"/>
          <w:sz w:val="28"/>
          <w:szCs w:val="28"/>
          <w:lang w:val="uk-UA"/>
        </w:rPr>
        <w:t>.</w:t>
      </w:r>
      <w:proofErr w:type="spellStart"/>
      <w:r w:rsidR="00CF5F15" w:rsidRPr="00BF4A69">
        <w:rPr>
          <w:rFonts w:ascii="Times New Roman" w:hAnsi="Times New Roman" w:cs="Times New Roman"/>
          <w:sz w:val="28"/>
          <w:szCs w:val="28"/>
          <w:lang w:val="en-US"/>
        </w:rPr>
        <w:t>edu</w:t>
      </w:r>
      <w:proofErr w:type="spellEnd"/>
      <w:r w:rsidR="00CF5F15" w:rsidRPr="00443894">
        <w:rPr>
          <w:rFonts w:ascii="Times New Roman" w:hAnsi="Times New Roman" w:cs="Times New Roman"/>
          <w:sz w:val="28"/>
          <w:szCs w:val="28"/>
          <w:lang w:val="uk-UA"/>
        </w:rPr>
        <w:t>.</w:t>
      </w:r>
      <w:proofErr w:type="spellStart"/>
      <w:r w:rsidR="00CF5F15" w:rsidRPr="00BF4A69">
        <w:rPr>
          <w:rFonts w:ascii="Times New Roman" w:hAnsi="Times New Roman" w:cs="Times New Roman"/>
          <w:sz w:val="28"/>
          <w:szCs w:val="28"/>
          <w:lang w:val="en-US"/>
        </w:rPr>
        <w:t>ua</w:t>
      </w:r>
      <w:proofErr w:type="spellEnd"/>
      <w:r w:rsidR="00CF5F15" w:rsidRPr="00443894">
        <w:rPr>
          <w:rFonts w:ascii="Times New Roman" w:hAnsi="Times New Roman" w:cs="Times New Roman"/>
          <w:sz w:val="28"/>
          <w:szCs w:val="28"/>
          <w:lang w:val="uk-UA"/>
        </w:rPr>
        <w:t>/4654/</w:t>
      </w:r>
      <w:proofErr w:type="spellStart"/>
      <w:r w:rsidR="00CF5F15" w:rsidRPr="00BF4A69">
        <w:rPr>
          <w:rFonts w:ascii="Times New Roman" w:hAnsi="Times New Roman" w:cs="Times New Roman"/>
          <w:sz w:val="28"/>
          <w:szCs w:val="28"/>
          <w:lang w:val="en-US"/>
        </w:rPr>
        <w:t>Vovcotrub</w:t>
      </w:r>
      <w:proofErr w:type="spellEnd"/>
      <w:r w:rsidR="00CF5F15" w:rsidRPr="00443894">
        <w:rPr>
          <w:rFonts w:ascii="Times New Roman" w:hAnsi="Times New Roman" w:cs="Times New Roman"/>
          <w:sz w:val="28"/>
          <w:szCs w:val="28"/>
          <w:lang w:val="uk-UA"/>
        </w:rPr>
        <w:t>_</w:t>
      </w:r>
      <w:proofErr w:type="spellStart"/>
      <w:r w:rsidR="00CF5F15" w:rsidRPr="00BF4A69">
        <w:rPr>
          <w:rFonts w:ascii="Times New Roman" w:hAnsi="Times New Roman" w:cs="Times New Roman"/>
          <w:sz w:val="28"/>
          <w:szCs w:val="28"/>
          <w:lang w:val="en-US"/>
        </w:rPr>
        <w:t>Phys</w:t>
      </w:r>
      <w:proofErr w:type="spellEnd"/>
      <w:r w:rsidR="00CF5F15" w:rsidRPr="00443894">
        <w:rPr>
          <w:rFonts w:ascii="Times New Roman" w:hAnsi="Times New Roman" w:cs="Times New Roman"/>
          <w:sz w:val="28"/>
          <w:szCs w:val="28"/>
          <w:lang w:val="uk-UA"/>
        </w:rPr>
        <w:t>_</w:t>
      </w:r>
      <w:r w:rsidR="00CF5F15" w:rsidRPr="00BF4A69">
        <w:rPr>
          <w:rFonts w:ascii="Times New Roman" w:hAnsi="Times New Roman" w:cs="Times New Roman"/>
          <w:sz w:val="28"/>
          <w:szCs w:val="28"/>
          <w:lang w:val="en-US"/>
        </w:rPr>
        <w:t>Col</w:t>
      </w:r>
      <w:r w:rsidR="00CF5F15" w:rsidRPr="00443894">
        <w:rPr>
          <w:rFonts w:ascii="Times New Roman" w:hAnsi="Times New Roman" w:cs="Times New Roman"/>
          <w:sz w:val="28"/>
          <w:szCs w:val="28"/>
          <w:lang w:val="uk-UA"/>
        </w:rPr>
        <w:t xml:space="preserve">_ </w:t>
      </w:r>
      <w:proofErr w:type="spellStart"/>
      <w:r w:rsidR="00CF5F15" w:rsidRPr="00BF4A69">
        <w:rPr>
          <w:rFonts w:ascii="Times New Roman" w:hAnsi="Times New Roman" w:cs="Times New Roman"/>
          <w:sz w:val="28"/>
          <w:szCs w:val="28"/>
          <w:lang w:val="en-US"/>
        </w:rPr>
        <w:t>Chem</w:t>
      </w:r>
      <w:proofErr w:type="spellEnd"/>
      <w:r w:rsidR="00CF5F15" w:rsidRPr="00443894">
        <w:rPr>
          <w:rFonts w:ascii="Times New Roman" w:hAnsi="Times New Roman" w:cs="Times New Roman"/>
          <w:sz w:val="28"/>
          <w:szCs w:val="28"/>
          <w:lang w:val="uk-UA"/>
        </w:rPr>
        <w:t>_</w:t>
      </w:r>
      <w:proofErr w:type="spellStart"/>
      <w:r w:rsidR="00CF5F15" w:rsidRPr="00BF4A69">
        <w:rPr>
          <w:rFonts w:ascii="Times New Roman" w:hAnsi="Times New Roman" w:cs="Times New Roman"/>
          <w:sz w:val="28"/>
          <w:szCs w:val="28"/>
          <w:lang w:val="en-US"/>
        </w:rPr>
        <w:t>Pidr_NUBIP</w:t>
      </w:r>
      <w:proofErr w:type="spellEnd"/>
    </w:p>
    <w:p w:rsidR="00CF5F15" w:rsidRDefault="00CF5F15" w:rsidP="00CF5F1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A69">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підручник з фізичної та колоїдної хімії). </w:t>
      </w:r>
    </w:p>
    <w:p w:rsidR="00420B3E" w:rsidRPr="00892315" w:rsidRDefault="00CF5F15" w:rsidP="0089231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20B3E" w:rsidRPr="00892315" w:rsidRDefault="00DF52DE" w:rsidP="007D16C5">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92315">
        <w:rPr>
          <w:rFonts w:ascii="Times New Roman" w:eastAsia="Times New Roman" w:hAnsi="Times New Roman" w:cs="Times New Roman"/>
          <w:b/>
          <w:sz w:val="28"/>
          <w:szCs w:val="28"/>
          <w:lang w:val="uk-UA" w:eastAsia="ru-RU"/>
        </w:rPr>
        <w:t xml:space="preserve">Предмет колоїдної хімії. Поверхневі явища. Адсорбція, її властивості. </w:t>
      </w:r>
    </w:p>
    <w:p w:rsidR="0061045F" w:rsidRDefault="00420B3E" w:rsidP="00397FD4">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89231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DF52DE" w:rsidRPr="00DF52DE">
        <w:rPr>
          <w:rFonts w:ascii="Times New Roman" w:eastAsia="Times New Roman" w:hAnsi="Times New Roman" w:cs="Times New Roman"/>
          <w:b/>
          <w:sz w:val="28"/>
          <w:szCs w:val="28"/>
          <w:lang w:val="uk-UA" w:eastAsia="ru-RU"/>
        </w:rPr>
        <w:t>Роль ПАР у технологічних процесах</w:t>
      </w:r>
      <w:r w:rsidR="00892315">
        <w:rPr>
          <w:rFonts w:ascii="Times New Roman" w:eastAsia="Times New Roman" w:hAnsi="Times New Roman" w:cs="Times New Roman"/>
          <w:b/>
          <w:sz w:val="28"/>
          <w:szCs w:val="28"/>
          <w:lang w:val="uk-UA" w:eastAsia="ru-RU"/>
        </w:rPr>
        <w:t>.</w:t>
      </w:r>
    </w:p>
    <w:p w:rsidR="00892315" w:rsidRPr="0061045F" w:rsidRDefault="00892315" w:rsidP="00397FD4">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sz w:val="28"/>
          <w:szCs w:val="28"/>
          <w:lang w:val="uk-UA" w:eastAsia="ru-RU"/>
        </w:rPr>
        <w:t xml:space="preserve">Колоїдна хімія – </w:t>
      </w:r>
      <w:r w:rsidRPr="0061045F">
        <w:rPr>
          <w:rFonts w:ascii="Times New Roman" w:eastAsia="Times New Roman" w:hAnsi="Times New Roman" w:cs="Times New Roman"/>
          <w:sz w:val="28"/>
          <w:szCs w:val="28"/>
          <w:lang w:val="uk-UA" w:eastAsia="ru-RU"/>
        </w:rPr>
        <w:t>це самостійний розділ фізичної хімії, що вивчає дисперсні системи, поверхневі явища та методи їх дослідження.</w: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 xml:space="preserve">Поверхневі явища </w:t>
      </w:r>
      <w:r w:rsidRPr="0061045F">
        <w:rPr>
          <w:rFonts w:ascii="Times New Roman" w:eastAsia="Times New Roman" w:hAnsi="Times New Roman" w:cs="Times New Roman"/>
          <w:color w:val="000000"/>
          <w:spacing w:val="-1"/>
          <w:sz w:val="28"/>
          <w:szCs w:val="28"/>
          <w:lang w:val="uk-UA" w:eastAsia="ru-RU"/>
        </w:rPr>
        <w:t xml:space="preserve">— сукупність   явищ,   зв'язаних </w:t>
      </w:r>
      <w:r w:rsidRPr="0061045F">
        <w:rPr>
          <w:rFonts w:ascii="Times New Roman" w:eastAsia="Times New Roman" w:hAnsi="Times New Roman" w:cs="Times New Roman"/>
          <w:color w:val="000000"/>
          <w:spacing w:val="-2"/>
          <w:sz w:val="28"/>
          <w:szCs w:val="28"/>
          <w:lang w:val="uk-UA" w:eastAsia="ru-RU"/>
        </w:rPr>
        <w:t xml:space="preserve">фізичними особливостями      поверхонь поділу </w:t>
      </w:r>
      <w:r w:rsidRPr="0061045F">
        <w:rPr>
          <w:rFonts w:ascii="Times New Roman" w:eastAsia="Times New Roman" w:hAnsi="Times New Roman" w:cs="Times New Roman"/>
          <w:color w:val="000000"/>
          <w:spacing w:val="-1"/>
          <w:sz w:val="28"/>
          <w:szCs w:val="28"/>
          <w:lang w:val="uk-UA" w:eastAsia="ru-RU"/>
        </w:rPr>
        <w:t>(поверхневих шарів фаз, що межують).</w: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b/>
          <w:color w:val="000000"/>
          <w:spacing w:val="-2"/>
          <w:sz w:val="28"/>
          <w:szCs w:val="28"/>
          <w:lang w:val="uk-UA" w:eastAsia="ru-RU"/>
        </w:rPr>
      </w:pPr>
      <w:r w:rsidRPr="0061045F">
        <w:rPr>
          <w:rFonts w:ascii="Times New Roman" w:eastAsia="Times New Roman" w:hAnsi="Times New Roman" w:cs="Times New Roman"/>
          <w:b/>
          <w:color w:val="000000"/>
          <w:spacing w:val="-1"/>
          <w:sz w:val="28"/>
          <w:szCs w:val="28"/>
          <w:lang w:val="uk-UA" w:eastAsia="ru-RU"/>
        </w:rPr>
        <w:t>До поверхневих явищ відносять поверхневий натяг та різні види сорбції.</w: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val="uk-UA" w:eastAsia="ru-RU"/>
        </w:rPr>
      </w:pPr>
      <w:r w:rsidRPr="0061045F">
        <w:rPr>
          <w:rFonts w:ascii="Times New Roman" w:eastAsia="Times New Roman" w:hAnsi="Times New Roman" w:cs="Times New Roman"/>
          <w:color w:val="000000"/>
          <w:spacing w:val="9"/>
          <w:sz w:val="28"/>
          <w:szCs w:val="28"/>
          <w:lang w:val="uk-UA" w:eastAsia="ru-RU"/>
        </w:rPr>
        <w:t xml:space="preserve">Кожна гетерогенна система на поверхні поділу фаз </w:t>
      </w:r>
      <w:r w:rsidRPr="0061045F">
        <w:rPr>
          <w:rFonts w:ascii="Times New Roman" w:eastAsia="Times New Roman" w:hAnsi="Times New Roman" w:cs="Times New Roman"/>
          <w:color w:val="000000"/>
          <w:spacing w:val="2"/>
          <w:sz w:val="28"/>
          <w:szCs w:val="28"/>
          <w:lang w:val="uk-UA" w:eastAsia="ru-RU"/>
        </w:rPr>
        <w:t xml:space="preserve">характеризується  певним  надлишком  вільної енергії, </w:t>
      </w:r>
      <w:proofErr w:type="spellStart"/>
      <w:r w:rsidRPr="0061045F">
        <w:rPr>
          <w:rFonts w:ascii="Times New Roman" w:eastAsia="Times New Roman" w:hAnsi="Times New Roman" w:cs="Times New Roman"/>
          <w:color w:val="000000"/>
          <w:spacing w:val="2"/>
          <w:sz w:val="28"/>
          <w:szCs w:val="28"/>
          <w:lang w:val="uk-UA" w:eastAsia="ru-RU"/>
        </w:rPr>
        <w:t>який</w:t>
      </w:r>
      <w:r w:rsidRPr="0061045F">
        <w:rPr>
          <w:rFonts w:ascii="Times New Roman" w:eastAsia="Times New Roman" w:hAnsi="Times New Roman" w:cs="Times New Roman"/>
          <w:color w:val="000000"/>
          <w:spacing w:val="-1"/>
          <w:sz w:val="28"/>
          <w:szCs w:val="28"/>
          <w:lang w:val="uk-UA" w:eastAsia="ru-RU"/>
        </w:rPr>
        <w:t>прямо</w:t>
      </w:r>
      <w:proofErr w:type="spellEnd"/>
      <w:r w:rsidRPr="0061045F">
        <w:rPr>
          <w:rFonts w:ascii="Times New Roman" w:eastAsia="Times New Roman" w:hAnsi="Times New Roman" w:cs="Times New Roman"/>
          <w:color w:val="000000"/>
          <w:spacing w:val="-1"/>
          <w:sz w:val="28"/>
          <w:szCs w:val="28"/>
          <w:lang w:val="uk-UA" w:eastAsia="ru-RU"/>
        </w:rPr>
        <w:t xml:space="preserve"> пропорційний величині цієї поверхні:          </w:t>
      </w:r>
      <w:r w:rsidRPr="0061045F">
        <w:rPr>
          <w:rFonts w:ascii="Times New Roman" w:eastAsia="Times New Roman" w:hAnsi="Times New Roman" w:cs="Times New Roman"/>
          <w:color w:val="000000"/>
          <w:spacing w:val="-1"/>
          <w:position w:val="-10"/>
          <w:sz w:val="28"/>
          <w:szCs w:val="28"/>
          <w:lang w:val="uk-UA" w:eastAsia="ru-RU"/>
        </w:rPr>
        <w:object w:dxaOrig="999" w:dyaOrig="320">
          <v:shape id="_x0000_i1074" type="#_x0000_t75" style="width:50.25pt;height:15.75pt" o:ole="">
            <v:imagedata r:id="rId101" o:title=""/>
          </v:shape>
          <o:OLEObject Type="Embed" ProgID="Equation.3" ShapeID="_x0000_i1074" DrawAspect="Content" ObjectID="_1737532342" r:id="rId102"/>
        </w:objec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val="uk-UA" w:eastAsia="ru-RU"/>
        </w:rPr>
      </w:pPr>
      <w:r w:rsidRPr="0061045F">
        <w:rPr>
          <w:rFonts w:ascii="Times New Roman" w:eastAsia="Times New Roman" w:hAnsi="Times New Roman" w:cs="Times New Roman"/>
          <w:color w:val="000000"/>
          <w:spacing w:val="6"/>
          <w:sz w:val="28"/>
          <w:szCs w:val="28"/>
          <w:lang w:val="uk-UA" w:eastAsia="ru-RU"/>
        </w:rPr>
        <w:t xml:space="preserve">де </w:t>
      </w:r>
      <w:r w:rsidRPr="0061045F">
        <w:rPr>
          <w:rFonts w:ascii="Times New Roman" w:eastAsia="Times New Roman" w:hAnsi="Times New Roman" w:cs="Times New Roman"/>
          <w:color w:val="000000"/>
          <w:spacing w:val="6"/>
          <w:sz w:val="28"/>
          <w:szCs w:val="28"/>
          <w:lang w:val="en-US" w:eastAsia="ru-RU"/>
        </w:rPr>
        <w:t>S</w:t>
      </w:r>
      <w:r w:rsidRPr="0061045F">
        <w:rPr>
          <w:rFonts w:ascii="Times New Roman" w:eastAsia="Times New Roman" w:hAnsi="Times New Roman" w:cs="Times New Roman"/>
          <w:color w:val="000000"/>
          <w:spacing w:val="6"/>
          <w:sz w:val="28"/>
          <w:szCs w:val="28"/>
          <w:lang w:val="uk-UA" w:eastAsia="ru-RU"/>
        </w:rPr>
        <w:t xml:space="preserve"> - площа поверхні; σ</w:t>
      </w:r>
      <w:r w:rsidRPr="0061045F">
        <w:rPr>
          <w:rFonts w:ascii="Times New Roman" w:eastAsia="Times New Roman" w:hAnsi="Times New Roman" w:cs="Times New Roman"/>
          <w:i/>
          <w:iCs/>
          <w:color w:val="000000"/>
          <w:spacing w:val="6"/>
          <w:sz w:val="28"/>
          <w:szCs w:val="28"/>
          <w:lang w:val="uk-UA" w:eastAsia="ru-RU"/>
        </w:rPr>
        <w:t xml:space="preserve"> - </w:t>
      </w:r>
      <w:r w:rsidRPr="0061045F">
        <w:rPr>
          <w:rFonts w:ascii="Times New Roman" w:eastAsia="Times New Roman" w:hAnsi="Times New Roman" w:cs="Times New Roman"/>
          <w:color w:val="000000"/>
          <w:spacing w:val="6"/>
          <w:sz w:val="28"/>
          <w:szCs w:val="28"/>
          <w:lang w:val="uk-UA" w:eastAsia="ru-RU"/>
        </w:rPr>
        <w:t xml:space="preserve">питома  поверхнева  енергія  </w:t>
      </w:r>
      <w:r w:rsidRPr="0061045F">
        <w:rPr>
          <w:rFonts w:ascii="Times New Roman" w:eastAsia="Times New Roman" w:hAnsi="Times New Roman" w:cs="Times New Roman"/>
          <w:color w:val="000000"/>
          <w:spacing w:val="-1"/>
          <w:sz w:val="28"/>
          <w:szCs w:val="28"/>
          <w:lang w:val="uk-UA" w:eastAsia="ru-RU"/>
        </w:rPr>
        <w:t>(поверхневий натяг).</w: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val="uk-UA" w:eastAsia="ru-RU"/>
        </w:rPr>
      </w:pPr>
      <w:r w:rsidRPr="0061045F">
        <w:rPr>
          <w:rFonts w:ascii="Times New Roman" w:eastAsia="Times New Roman" w:hAnsi="Times New Roman" w:cs="Times New Roman"/>
          <w:b/>
          <w:bCs/>
          <w:color w:val="000000"/>
          <w:spacing w:val="4"/>
          <w:sz w:val="28"/>
          <w:szCs w:val="28"/>
          <w:lang w:val="uk-UA" w:eastAsia="ru-RU"/>
        </w:rPr>
        <w:t xml:space="preserve">Поверхневий натяг </w:t>
      </w:r>
      <w:r w:rsidRPr="0061045F">
        <w:rPr>
          <w:rFonts w:ascii="Times New Roman" w:eastAsia="Times New Roman" w:hAnsi="Times New Roman" w:cs="Times New Roman"/>
          <w:bCs/>
          <w:color w:val="000000"/>
          <w:spacing w:val="4"/>
          <w:sz w:val="28"/>
          <w:szCs w:val="28"/>
          <w:lang w:val="uk-UA" w:eastAsia="ru-RU"/>
        </w:rPr>
        <w:t xml:space="preserve">- це робота, яку треба виконати </w:t>
      </w:r>
      <w:r w:rsidRPr="0061045F">
        <w:rPr>
          <w:rFonts w:ascii="Times New Roman" w:eastAsia="Times New Roman" w:hAnsi="Times New Roman" w:cs="Times New Roman"/>
          <w:bCs/>
          <w:color w:val="000000"/>
          <w:spacing w:val="-3"/>
          <w:sz w:val="28"/>
          <w:szCs w:val="28"/>
          <w:lang w:val="uk-UA" w:eastAsia="ru-RU"/>
        </w:rPr>
        <w:t>щоб   збільшити   на   одиницю   поверхню   поділу   фаз.</w:t>
      </w:r>
      <w:r w:rsidRPr="0061045F">
        <w:rPr>
          <w:rFonts w:ascii="Times New Roman" w:eastAsia="Times New Roman" w:hAnsi="Times New Roman" w:cs="Times New Roman"/>
          <w:color w:val="000000"/>
          <w:spacing w:val="3"/>
          <w:sz w:val="28"/>
          <w:szCs w:val="28"/>
          <w:lang w:val="uk-UA" w:eastAsia="ru-RU"/>
        </w:rPr>
        <w:t xml:space="preserve">(Водночас, поверхневий натяг - це сила, що з'являється в </w:t>
      </w:r>
      <w:r w:rsidRPr="0061045F">
        <w:rPr>
          <w:rFonts w:ascii="Times New Roman" w:eastAsia="Times New Roman" w:hAnsi="Times New Roman" w:cs="Times New Roman"/>
          <w:color w:val="000000"/>
          <w:spacing w:val="7"/>
          <w:sz w:val="28"/>
          <w:szCs w:val="28"/>
          <w:lang w:val="uk-UA" w:eastAsia="ru-RU"/>
        </w:rPr>
        <w:t xml:space="preserve">результаті дії всіх сил зчеплення молекул поверхневого </w:t>
      </w:r>
      <w:r w:rsidRPr="0061045F">
        <w:rPr>
          <w:rFonts w:ascii="Times New Roman" w:eastAsia="Times New Roman" w:hAnsi="Times New Roman" w:cs="Times New Roman"/>
          <w:color w:val="000000"/>
          <w:spacing w:val="-3"/>
          <w:sz w:val="28"/>
          <w:szCs w:val="28"/>
          <w:lang w:val="uk-UA" w:eastAsia="ru-RU"/>
        </w:rPr>
        <w:t xml:space="preserve">шару,     спрямована     по     дотичній     до     межі     поділу </w:t>
      </w:r>
      <w:r w:rsidRPr="0061045F">
        <w:rPr>
          <w:rFonts w:ascii="Times New Roman" w:eastAsia="Times New Roman" w:hAnsi="Times New Roman" w:cs="Times New Roman"/>
          <w:color w:val="000000"/>
          <w:spacing w:val="6"/>
          <w:sz w:val="28"/>
          <w:szCs w:val="28"/>
          <w:lang w:val="uk-UA" w:eastAsia="ru-RU"/>
        </w:rPr>
        <w:t xml:space="preserve">(у розрахунку на одиницю довжини) і прагне скоротити </w:t>
      </w:r>
      <w:r w:rsidRPr="0061045F">
        <w:rPr>
          <w:rFonts w:ascii="Times New Roman" w:eastAsia="Times New Roman" w:hAnsi="Times New Roman" w:cs="Times New Roman"/>
          <w:color w:val="000000"/>
          <w:spacing w:val="1"/>
          <w:sz w:val="28"/>
          <w:szCs w:val="28"/>
          <w:lang w:val="uk-UA" w:eastAsia="ru-RU"/>
        </w:rPr>
        <w:t xml:space="preserve">зовнішню   поверхню   рідини   до   найменших   меж заданому об'ємі). Вимірюється поверхневий натяг в </w:t>
      </w:r>
      <w:r w:rsidRPr="0061045F">
        <w:rPr>
          <w:rFonts w:ascii="Times New Roman" w:eastAsia="Times New Roman" w:hAnsi="Times New Roman" w:cs="Times New Roman"/>
          <w:i/>
          <w:iCs/>
          <w:color w:val="000000"/>
          <w:spacing w:val="1"/>
          <w:sz w:val="28"/>
          <w:szCs w:val="28"/>
          <w:lang w:val="uk-UA" w:eastAsia="ru-RU"/>
        </w:rPr>
        <w:t>дж/м</w:t>
      </w:r>
      <w:r w:rsidRPr="0061045F">
        <w:rPr>
          <w:rFonts w:ascii="Times New Roman" w:eastAsia="Times New Roman" w:hAnsi="Times New Roman" w:cs="Times New Roman"/>
          <w:i/>
          <w:iCs/>
          <w:color w:val="000000"/>
          <w:spacing w:val="1"/>
          <w:sz w:val="28"/>
          <w:szCs w:val="28"/>
          <w:vertAlign w:val="superscript"/>
          <w:lang w:val="uk-UA" w:eastAsia="ru-RU"/>
        </w:rPr>
        <w:t>2</w:t>
      </w:r>
      <w:r w:rsidRPr="0061045F">
        <w:rPr>
          <w:rFonts w:ascii="Times New Roman" w:eastAsia="Times New Roman" w:hAnsi="Times New Roman" w:cs="Times New Roman"/>
          <w:color w:val="000000"/>
          <w:spacing w:val="2"/>
          <w:sz w:val="28"/>
          <w:szCs w:val="28"/>
          <w:lang w:val="uk-UA" w:eastAsia="ru-RU"/>
        </w:rPr>
        <w:t xml:space="preserve">або </w:t>
      </w:r>
      <w:r w:rsidRPr="0061045F">
        <w:rPr>
          <w:rFonts w:ascii="Times New Roman" w:eastAsia="Times New Roman" w:hAnsi="Times New Roman" w:cs="Times New Roman"/>
          <w:bCs/>
          <w:i/>
          <w:iCs/>
          <w:color w:val="000000"/>
          <w:spacing w:val="2"/>
          <w:sz w:val="28"/>
          <w:szCs w:val="28"/>
          <w:lang w:val="uk-UA" w:eastAsia="ru-RU"/>
        </w:rPr>
        <w:t>н/м.</w:t>
      </w:r>
    </w:p>
    <w:p w:rsidR="0061045F" w:rsidRPr="0061045F" w:rsidRDefault="0061045F" w:rsidP="0061045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val="uk-UA" w:eastAsia="ru-RU"/>
        </w:rPr>
      </w:pPr>
      <w:r w:rsidRPr="0061045F">
        <w:rPr>
          <w:rFonts w:ascii="Times New Roman" w:eastAsia="Times New Roman" w:hAnsi="Times New Roman" w:cs="Times New Roman"/>
          <w:color w:val="000000"/>
          <w:spacing w:val="2"/>
          <w:sz w:val="28"/>
          <w:szCs w:val="28"/>
          <w:lang w:val="uk-UA" w:eastAsia="ru-RU"/>
        </w:rPr>
        <w:t>Наявність  вільної поверхневої енергії  (або  поверхневого</w:t>
      </w:r>
      <w:r w:rsidRPr="0061045F">
        <w:rPr>
          <w:rFonts w:ascii="Times New Roman" w:eastAsia="Times New Roman" w:hAnsi="Times New Roman" w:cs="Times New Roman"/>
          <w:color w:val="000000"/>
          <w:spacing w:val="5"/>
          <w:sz w:val="28"/>
          <w:szCs w:val="28"/>
          <w:lang w:val="uk-UA" w:eastAsia="ru-RU"/>
        </w:rPr>
        <w:t xml:space="preserve"> натягу) обумовлена тим, що молекули поверхневого  </w:t>
      </w:r>
      <w:r w:rsidRPr="0061045F">
        <w:rPr>
          <w:rFonts w:ascii="Times New Roman" w:eastAsia="Times New Roman" w:hAnsi="Times New Roman" w:cs="Times New Roman"/>
          <w:color w:val="000000"/>
          <w:spacing w:val="6"/>
          <w:sz w:val="28"/>
          <w:szCs w:val="28"/>
          <w:lang w:val="uk-UA" w:eastAsia="ru-RU"/>
        </w:rPr>
        <w:t xml:space="preserve">шару рідини зазнають однобічного притягання.  Рівнодіюча </w:t>
      </w:r>
      <w:r w:rsidRPr="0061045F">
        <w:rPr>
          <w:rFonts w:ascii="Times New Roman" w:eastAsia="Times New Roman" w:hAnsi="Times New Roman" w:cs="Times New Roman"/>
          <w:color w:val="000000"/>
          <w:spacing w:val="3"/>
          <w:sz w:val="28"/>
          <w:szCs w:val="28"/>
          <w:lang w:val="uk-UA" w:eastAsia="ru-RU"/>
        </w:rPr>
        <w:t xml:space="preserve">цих сил притягання спрямована нормально до поверхні </w:t>
      </w:r>
      <w:r w:rsidRPr="0061045F">
        <w:rPr>
          <w:rFonts w:ascii="Times New Roman" w:eastAsia="Times New Roman" w:hAnsi="Times New Roman" w:cs="Times New Roman"/>
          <w:bCs/>
          <w:color w:val="000000"/>
          <w:spacing w:val="3"/>
          <w:sz w:val="28"/>
          <w:szCs w:val="28"/>
          <w:lang w:val="uk-UA" w:eastAsia="ru-RU"/>
        </w:rPr>
        <w:t>все</w:t>
      </w:r>
      <w:r w:rsidRPr="0061045F">
        <w:rPr>
          <w:rFonts w:ascii="Times New Roman" w:eastAsia="Times New Roman" w:hAnsi="Times New Roman" w:cs="Times New Roman"/>
          <w:color w:val="000000"/>
          <w:spacing w:val="8"/>
          <w:sz w:val="28"/>
          <w:szCs w:val="28"/>
          <w:lang w:val="uk-UA" w:eastAsia="ru-RU"/>
        </w:rPr>
        <w:t xml:space="preserve">редину рідини, тоді коли рівнодіюча всіх сил, що </w:t>
      </w:r>
      <w:r w:rsidRPr="0061045F">
        <w:rPr>
          <w:rFonts w:ascii="Times New Roman" w:eastAsia="Times New Roman" w:hAnsi="Times New Roman" w:cs="Times New Roman"/>
          <w:color w:val="000000"/>
          <w:spacing w:val="8"/>
          <w:sz w:val="28"/>
          <w:szCs w:val="28"/>
          <w:lang w:val="uk-UA" w:eastAsia="ru-RU"/>
        </w:rPr>
        <w:lastRenderedPageBreak/>
        <w:t xml:space="preserve">діють </w:t>
      </w:r>
      <w:r w:rsidRPr="0061045F">
        <w:rPr>
          <w:rFonts w:ascii="Times New Roman" w:eastAsia="Times New Roman" w:hAnsi="Times New Roman" w:cs="Times New Roman"/>
          <w:b/>
          <w:bCs/>
          <w:color w:val="000000"/>
          <w:spacing w:val="8"/>
          <w:sz w:val="28"/>
          <w:szCs w:val="28"/>
          <w:lang w:val="uk-UA" w:eastAsia="ru-RU"/>
        </w:rPr>
        <w:t xml:space="preserve">і </w:t>
      </w:r>
      <w:r w:rsidRPr="0061045F">
        <w:rPr>
          <w:rFonts w:ascii="Times New Roman" w:eastAsia="Times New Roman" w:hAnsi="Times New Roman" w:cs="Times New Roman"/>
          <w:color w:val="000000"/>
          <w:spacing w:val="-1"/>
          <w:sz w:val="28"/>
          <w:szCs w:val="28"/>
          <w:lang w:val="uk-UA" w:eastAsia="ru-RU"/>
        </w:rPr>
        <w:t>молекулу всередині рідини, дорівнює нулю.</w:t>
      </w:r>
    </w:p>
    <w:p w:rsidR="0061045F" w:rsidRPr="0061045F" w:rsidRDefault="0061045F" w:rsidP="0061045F">
      <w:pPr>
        <w:widowControl w:val="0"/>
        <w:shd w:val="clear" w:color="auto" w:fill="FFFFFF"/>
        <w:tabs>
          <w:tab w:val="left" w:pos="0"/>
        </w:tabs>
        <w:autoSpaceDE w:val="0"/>
        <w:autoSpaceDN w:val="0"/>
        <w:adjustRightInd w:val="0"/>
        <w:spacing w:before="194" w:after="0" w:line="240" w:lineRule="auto"/>
        <w:ind w:firstLine="567"/>
        <w:jc w:val="both"/>
        <w:rPr>
          <w:rFonts w:ascii="Arial" w:eastAsia="Times New Roman" w:hAnsi="Arial" w:cs="Arial"/>
          <w:sz w:val="24"/>
          <w:szCs w:val="24"/>
          <w:lang w:val="uk-UA" w:eastAsia="ru-RU"/>
        </w:rPr>
      </w:pPr>
      <w:r>
        <w:rPr>
          <w:rFonts w:ascii="Arial" w:eastAsia="Times New Roman" w:hAnsi="Arial" w:cs="Arial"/>
          <w:noProof/>
          <w:sz w:val="24"/>
          <w:szCs w:val="24"/>
          <w:lang w:eastAsia="ru-RU"/>
        </w:rPr>
        <w:drawing>
          <wp:inline distT="0" distB="0" distL="0" distR="0">
            <wp:extent cx="2085975" cy="11811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61045F" w:rsidRPr="0061045F" w:rsidRDefault="0061045F" w:rsidP="007D7254">
      <w:pPr>
        <w:widowControl w:val="0"/>
        <w:shd w:val="clear" w:color="auto" w:fill="FFFFFF"/>
        <w:autoSpaceDE w:val="0"/>
        <w:autoSpaceDN w:val="0"/>
        <w:adjustRightInd w:val="0"/>
        <w:spacing w:after="0" w:line="240" w:lineRule="auto"/>
        <w:ind w:firstLine="375"/>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pacing w:val="-2"/>
          <w:sz w:val="28"/>
          <w:szCs w:val="28"/>
          <w:lang w:val="uk-UA" w:eastAsia="ru-RU"/>
        </w:rPr>
        <w:t xml:space="preserve"> Схематичне зображення дії сил, що впливають </w:t>
      </w:r>
      <w:r w:rsidR="00892315">
        <w:rPr>
          <w:rFonts w:ascii="Times New Roman" w:eastAsia="Times New Roman" w:hAnsi="Times New Roman" w:cs="Times New Roman"/>
          <w:color w:val="000000"/>
          <w:sz w:val="28"/>
          <w:szCs w:val="28"/>
          <w:lang w:val="uk-UA" w:eastAsia="ru-RU"/>
        </w:rPr>
        <w:t xml:space="preserve">на молекули всередині рідини </w:t>
      </w:r>
      <w:r w:rsidRPr="0061045F">
        <w:rPr>
          <w:rFonts w:ascii="Times New Roman" w:eastAsia="Times New Roman" w:hAnsi="Times New Roman" w:cs="Times New Roman"/>
          <w:color w:val="000000"/>
          <w:sz w:val="28"/>
          <w:szCs w:val="28"/>
          <w:lang w:val="uk-UA" w:eastAsia="ru-RU"/>
        </w:rPr>
        <w:t>та на поверхні</w:t>
      </w:r>
      <w:r w:rsidR="007D7254">
        <w:rPr>
          <w:rFonts w:ascii="Times New Roman" w:eastAsia="Times New Roman" w:hAnsi="Times New Roman" w:cs="Times New Roman"/>
          <w:color w:val="000000"/>
          <w:sz w:val="28"/>
          <w:szCs w:val="28"/>
          <w:lang w:val="uk-UA" w:eastAsia="ru-RU"/>
        </w:rPr>
        <w:t>.</w:t>
      </w:r>
    </w:p>
    <w:p w:rsidR="0061045F" w:rsidRPr="0061045F" w:rsidRDefault="0061045F" w:rsidP="007D7254">
      <w:pPr>
        <w:widowControl w:val="0"/>
        <w:shd w:val="clear" w:color="auto" w:fill="FFFFFF"/>
        <w:autoSpaceDE w:val="0"/>
        <w:autoSpaceDN w:val="0"/>
        <w:adjustRightInd w:val="0"/>
        <w:spacing w:after="0" w:line="240" w:lineRule="auto"/>
        <w:ind w:firstLine="375"/>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pacing w:val="-1"/>
          <w:sz w:val="28"/>
          <w:szCs w:val="28"/>
          <w:lang w:val="uk-UA" w:eastAsia="ru-RU"/>
        </w:rPr>
        <w:t>Величина поверхневого натягу є важливою характе</w:t>
      </w:r>
      <w:r w:rsidRPr="0061045F">
        <w:rPr>
          <w:rFonts w:ascii="Times New Roman" w:eastAsia="Times New Roman" w:hAnsi="Times New Roman" w:cs="Times New Roman"/>
          <w:color w:val="000000"/>
          <w:spacing w:val="-1"/>
          <w:sz w:val="28"/>
          <w:szCs w:val="28"/>
          <w:lang w:val="uk-UA" w:eastAsia="ru-RU"/>
        </w:rPr>
        <w:softHyphen/>
      </w:r>
      <w:r w:rsidRPr="0061045F">
        <w:rPr>
          <w:rFonts w:ascii="Times New Roman" w:eastAsia="Times New Roman" w:hAnsi="Times New Roman" w:cs="Times New Roman"/>
          <w:color w:val="000000"/>
          <w:spacing w:val="1"/>
          <w:sz w:val="28"/>
          <w:szCs w:val="28"/>
          <w:lang w:val="uk-UA" w:eastAsia="ru-RU"/>
        </w:rPr>
        <w:t xml:space="preserve">ристикою рідини і залежить від природи рідини та природи </w:t>
      </w:r>
      <w:r w:rsidRPr="0061045F">
        <w:rPr>
          <w:rFonts w:ascii="Times New Roman" w:eastAsia="Times New Roman" w:hAnsi="Times New Roman" w:cs="Times New Roman"/>
          <w:color w:val="000000"/>
          <w:spacing w:val="-1"/>
          <w:sz w:val="28"/>
          <w:szCs w:val="28"/>
          <w:lang w:val="uk-UA" w:eastAsia="ru-RU"/>
        </w:rPr>
        <w:t>фази, яка межує з нею.</w:t>
      </w:r>
    </w:p>
    <w:p w:rsidR="0061045F" w:rsidRPr="0061045F" w:rsidRDefault="0061045F" w:rsidP="007D7254">
      <w:pPr>
        <w:widowControl w:val="0"/>
        <w:shd w:val="clear" w:color="auto" w:fill="FFFFFF"/>
        <w:autoSpaceDE w:val="0"/>
        <w:autoSpaceDN w:val="0"/>
        <w:adjustRightInd w:val="0"/>
        <w:spacing w:after="0" w:line="240" w:lineRule="auto"/>
        <w:ind w:firstLine="375"/>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pacing w:val="5"/>
          <w:sz w:val="28"/>
          <w:szCs w:val="28"/>
          <w:lang w:val="uk-UA" w:eastAsia="ru-RU"/>
        </w:rPr>
        <w:t xml:space="preserve">Згідно з другим законом термодинаміки, кожна система </w:t>
      </w:r>
      <w:r w:rsidRPr="0061045F">
        <w:rPr>
          <w:rFonts w:ascii="Times New Roman" w:eastAsia="Times New Roman" w:hAnsi="Times New Roman" w:cs="Times New Roman"/>
          <w:color w:val="000000"/>
          <w:spacing w:val="1"/>
          <w:sz w:val="28"/>
          <w:szCs w:val="28"/>
          <w:lang w:val="uk-UA" w:eastAsia="ru-RU"/>
        </w:rPr>
        <w:t>прагне зменшити свою вільну енергію.</w:t>
      </w:r>
    </w:p>
    <w:p w:rsidR="0061045F" w:rsidRPr="0061045F" w:rsidRDefault="0061045F" w:rsidP="007D72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z w:val="28"/>
          <w:szCs w:val="28"/>
          <w:lang w:val="uk-UA" w:eastAsia="ru-RU"/>
        </w:rPr>
        <w:t xml:space="preserve">Зменшення поверхневої енергії може відбуватися як за </w:t>
      </w:r>
      <w:r w:rsidRPr="0061045F">
        <w:rPr>
          <w:rFonts w:ascii="Times New Roman" w:eastAsia="Times New Roman" w:hAnsi="Times New Roman" w:cs="Times New Roman"/>
          <w:color w:val="000000"/>
          <w:spacing w:val="3"/>
          <w:sz w:val="28"/>
          <w:szCs w:val="28"/>
          <w:lang w:val="uk-UA" w:eastAsia="ru-RU"/>
        </w:rPr>
        <w:t xml:space="preserve">рахунок </w:t>
      </w:r>
      <w:r w:rsidRPr="0061045F">
        <w:rPr>
          <w:rFonts w:ascii="Times New Roman" w:eastAsia="Times New Roman" w:hAnsi="Times New Roman" w:cs="Times New Roman"/>
          <w:b/>
          <w:bCs/>
          <w:color w:val="000000"/>
          <w:spacing w:val="3"/>
          <w:sz w:val="28"/>
          <w:szCs w:val="28"/>
          <w:lang w:val="uk-UA" w:eastAsia="ru-RU"/>
        </w:rPr>
        <w:t xml:space="preserve">зменшення поверхні, </w:t>
      </w:r>
      <w:r w:rsidRPr="0061045F">
        <w:rPr>
          <w:rFonts w:ascii="Times New Roman" w:eastAsia="Times New Roman" w:hAnsi="Times New Roman" w:cs="Times New Roman"/>
          <w:color w:val="000000"/>
          <w:spacing w:val="3"/>
          <w:sz w:val="28"/>
          <w:szCs w:val="28"/>
          <w:lang w:val="uk-UA" w:eastAsia="ru-RU"/>
        </w:rPr>
        <w:t xml:space="preserve">так і за рахунок </w:t>
      </w:r>
      <w:r w:rsidRPr="0061045F">
        <w:rPr>
          <w:rFonts w:ascii="Times New Roman" w:eastAsia="Times New Roman" w:hAnsi="Times New Roman" w:cs="Times New Roman"/>
          <w:b/>
          <w:bCs/>
          <w:color w:val="000000"/>
          <w:spacing w:val="3"/>
          <w:sz w:val="28"/>
          <w:szCs w:val="28"/>
          <w:lang w:val="uk-UA" w:eastAsia="ru-RU"/>
        </w:rPr>
        <w:t>змен</w:t>
      </w:r>
      <w:r w:rsidRPr="0061045F">
        <w:rPr>
          <w:rFonts w:ascii="Times New Roman" w:eastAsia="Times New Roman" w:hAnsi="Times New Roman" w:cs="Times New Roman"/>
          <w:b/>
          <w:bCs/>
          <w:color w:val="000000"/>
          <w:spacing w:val="3"/>
          <w:sz w:val="28"/>
          <w:szCs w:val="28"/>
          <w:lang w:val="uk-UA" w:eastAsia="ru-RU"/>
        </w:rPr>
        <w:softHyphen/>
      </w:r>
      <w:r w:rsidRPr="0061045F">
        <w:rPr>
          <w:rFonts w:ascii="Times New Roman" w:eastAsia="Times New Roman" w:hAnsi="Times New Roman" w:cs="Times New Roman"/>
          <w:b/>
          <w:bCs/>
          <w:color w:val="000000"/>
          <w:spacing w:val="2"/>
          <w:sz w:val="28"/>
          <w:szCs w:val="28"/>
          <w:lang w:val="uk-UA" w:eastAsia="ru-RU"/>
        </w:rPr>
        <w:t xml:space="preserve">шення поверхневого натягу, </w:t>
      </w:r>
      <w:r w:rsidRPr="0061045F">
        <w:rPr>
          <w:rFonts w:ascii="Times New Roman" w:eastAsia="Times New Roman" w:hAnsi="Times New Roman" w:cs="Times New Roman"/>
          <w:color w:val="000000"/>
          <w:spacing w:val="2"/>
          <w:sz w:val="28"/>
          <w:szCs w:val="28"/>
          <w:lang w:val="uk-UA" w:eastAsia="ru-RU"/>
        </w:rPr>
        <w:t xml:space="preserve">або одночасно - </w:t>
      </w:r>
      <w:r w:rsidRPr="0061045F">
        <w:rPr>
          <w:rFonts w:ascii="Times New Roman" w:eastAsia="Times New Roman" w:hAnsi="Times New Roman" w:cs="Times New Roman"/>
          <w:b/>
          <w:bCs/>
          <w:color w:val="000000"/>
          <w:spacing w:val="2"/>
          <w:sz w:val="28"/>
          <w:szCs w:val="28"/>
          <w:lang w:val="uk-UA" w:eastAsia="ru-RU"/>
        </w:rPr>
        <w:t xml:space="preserve">поверхні </w:t>
      </w:r>
      <w:r w:rsidRPr="0061045F">
        <w:rPr>
          <w:rFonts w:ascii="Times New Roman" w:eastAsia="Times New Roman" w:hAnsi="Times New Roman" w:cs="Times New Roman"/>
          <w:b/>
          <w:bCs/>
          <w:color w:val="000000"/>
          <w:spacing w:val="-1"/>
          <w:sz w:val="28"/>
          <w:szCs w:val="28"/>
          <w:lang w:val="uk-UA" w:eastAsia="ru-RU"/>
        </w:rPr>
        <w:t>та поверхневого натягу.</w:t>
      </w:r>
    </w:p>
    <w:p w:rsidR="0061045F" w:rsidRPr="0061045F" w:rsidRDefault="0061045F" w:rsidP="007D72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pacing w:val="5"/>
          <w:sz w:val="28"/>
          <w:szCs w:val="28"/>
          <w:lang w:val="uk-UA" w:eastAsia="ru-RU"/>
        </w:rPr>
        <w:t xml:space="preserve">Саме тому рідина, на яку не діють інші сили, набуває </w:t>
      </w:r>
      <w:r w:rsidRPr="0061045F">
        <w:rPr>
          <w:rFonts w:ascii="Times New Roman" w:eastAsia="Times New Roman" w:hAnsi="Times New Roman" w:cs="Times New Roman"/>
          <w:color w:val="000000"/>
          <w:sz w:val="28"/>
          <w:szCs w:val="28"/>
          <w:lang w:val="uk-UA" w:eastAsia="ru-RU"/>
        </w:rPr>
        <w:t xml:space="preserve">форму кулі, бо така форма при заданому об'ємі відповідає </w:t>
      </w:r>
      <w:r w:rsidRPr="0061045F">
        <w:rPr>
          <w:rFonts w:ascii="Times New Roman" w:eastAsia="Times New Roman" w:hAnsi="Times New Roman" w:cs="Times New Roman"/>
          <w:color w:val="000000"/>
          <w:spacing w:val="-1"/>
          <w:sz w:val="28"/>
          <w:szCs w:val="28"/>
          <w:lang w:val="uk-UA" w:eastAsia="ru-RU"/>
        </w:rPr>
        <w:t>найменшій поверхні.</w:t>
      </w:r>
    </w:p>
    <w:p w:rsidR="0061045F" w:rsidRPr="0061045F" w:rsidRDefault="0061045F" w:rsidP="007D72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z w:val="28"/>
          <w:szCs w:val="28"/>
          <w:lang w:val="uk-UA" w:eastAsia="ru-RU"/>
        </w:rPr>
        <w:t xml:space="preserve">Поверхня твердих тіл самовільно зменшуватися не може, вона постійна. </w:t>
      </w:r>
      <w:r w:rsidRPr="0061045F">
        <w:rPr>
          <w:rFonts w:ascii="Times New Roman" w:eastAsia="Times New Roman" w:hAnsi="Times New Roman" w:cs="Times New Roman"/>
          <w:bCs/>
          <w:color w:val="000000"/>
          <w:sz w:val="28"/>
          <w:szCs w:val="28"/>
          <w:lang w:val="uk-UA" w:eastAsia="ru-RU"/>
        </w:rPr>
        <w:t>Але поглинання молекул газів або моле</w:t>
      </w:r>
      <w:r w:rsidRPr="0061045F">
        <w:rPr>
          <w:rFonts w:ascii="Times New Roman" w:eastAsia="Times New Roman" w:hAnsi="Times New Roman" w:cs="Times New Roman"/>
          <w:bCs/>
          <w:color w:val="000000"/>
          <w:sz w:val="28"/>
          <w:szCs w:val="28"/>
          <w:lang w:val="uk-UA" w:eastAsia="ru-RU"/>
        </w:rPr>
        <w:softHyphen/>
      </w:r>
      <w:r w:rsidRPr="0061045F">
        <w:rPr>
          <w:rFonts w:ascii="Times New Roman" w:eastAsia="Times New Roman" w:hAnsi="Times New Roman" w:cs="Times New Roman"/>
          <w:bCs/>
          <w:color w:val="000000"/>
          <w:spacing w:val="-2"/>
          <w:sz w:val="28"/>
          <w:szCs w:val="28"/>
          <w:lang w:val="uk-UA" w:eastAsia="ru-RU"/>
        </w:rPr>
        <w:t>кул розчиненої речовини з меншим поверхневим натя</w:t>
      </w:r>
      <w:r w:rsidRPr="0061045F">
        <w:rPr>
          <w:rFonts w:ascii="Times New Roman" w:eastAsia="Times New Roman" w:hAnsi="Times New Roman" w:cs="Times New Roman"/>
          <w:bCs/>
          <w:color w:val="000000"/>
          <w:spacing w:val="-2"/>
          <w:sz w:val="28"/>
          <w:szCs w:val="28"/>
          <w:lang w:val="uk-UA" w:eastAsia="ru-RU"/>
        </w:rPr>
        <w:softHyphen/>
      </w:r>
      <w:r w:rsidRPr="0061045F">
        <w:rPr>
          <w:rFonts w:ascii="Times New Roman" w:eastAsia="Times New Roman" w:hAnsi="Times New Roman" w:cs="Times New Roman"/>
          <w:bCs/>
          <w:color w:val="000000"/>
          <w:sz w:val="28"/>
          <w:szCs w:val="28"/>
          <w:lang w:val="uk-UA" w:eastAsia="ru-RU"/>
        </w:rPr>
        <w:t xml:space="preserve">гом поверхнею твердого тіла або рідини приводить </w:t>
      </w:r>
      <w:proofErr w:type="spellStart"/>
      <w:r w:rsidRPr="0061045F">
        <w:rPr>
          <w:rFonts w:ascii="Times New Roman" w:eastAsia="Times New Roman" w:hAnsi="Times New Roman" w:cs="Times New Roman"/>
          <w:bCs/>
          <w:color w:val="000000"/>
          <w:sz w:val="28"/>
          <w:szCs w:val="28"/>
          <w:lang w:val="uk-UA" w:eastAsia="ru-RU"/>
        </w:rPr>
        <w:t>до</w:t>
      </w:r>
      <w:r w:rsidRPr="0061045F">
        <w:rPr>
          <w:rFonts w:ascii="Times New Roman" w:eastAsia="Times New Roman" w:hAnsi="Times New Roman" w:cs="Times New Roman"/>
          <w:b/>
          <w:bCs/>
          <w:color w:val="000000"/>
          <w:spacing w:val="2"/>
          <w:sz w:val="28"/>
          <w:szCs w:val="28"/>
          <w:lang w:val="uk-UA" w:eastAsia="ru-RU"/>
        </w:rPr>
        <w:t>зниження</w:t>
      </w:r>
      <w:proofErr w:type="spellEnd"/>
      <w:r w:rsidRPr="0061045F">
        <w:rPr>
          <w:rFonts w:ascii="Times New Roman" w:eastAsia="Times New Roman" w:hAnsi="Times New Roman" w:cs="Times New Roman"/>
          <w:b/>
          <w:bCs/>
          <w:color w:val="000000"/>
          <w:spacing w:val="2"/>
          <w:sz w:val="28"/>
          <w:szCs w:val="28"/>
          <w:lang w:val="uk-UA" w:eastAsia="ru-RU"/>
        </w:rPr>
        <w:t xml:space="preserve"> поверхневого натягу і, відповідно, поверх</w:t>
      </w:r>
      <w:r w:rsidRPr="0061045F">
        <w:rPr>
          <w:rFonts w:ascii="Times New Roman" w:eastAsia="Times New Roman" w:hAnsi="Times New Roman" w:cs="Times New Roman"/>
          <w:b/>
          <w:bCs/>
          <w:color w:val="000000"/>
          <w:spacing w:val="2"/>
          <w:sz w:val="28"/>
          <w:szCs w:val="28"/>
          <w:lang w:val="uk-UA" w:eastAsia="ru-RU"/>
        </w:rPr>
        <w:softHyphen/>
      </w:r>
      <w:r w:rsidRPr="0061045F">
        <w:rPr>
          <w:rFonts w:ascii="Times New Roman" w:eastAsia="Times New Roman" w:hAnsi="Times New Roman" w:cs="Times New Roman"/>
          <w:b/>
          <w:bCs/>
          <w:color w:val="000000"/>
          <w:sz w:val="28"/>
          <w:szCs w:val="28"/>
          <w:lang w:val="uk-UA" w:eastAsia="ru-RU"/>
        </w:rPr>
        <w:t xml:space="preserve">невої енергії. </w:t>
      </w:r>
      <w:r w:rsidRPr="0061045F">
        <w:rPr>
          <w:rFonts w:ascii="Times New Roman" w:eastAsia="Times New Roman" w:hAnsi="Times New Roman" w:cs="Times New Roman"/>
          <w:bCs/>
          <w:color w:val="000000"/>
          <w:sz w:val="28"/>
          <w:szCs w:val="28"/>
          <w:lang w:val="uk-UA" w:eastAsia="ru-RU"/>
        </w:rPr>
        <w:t xml:space="preserve">Цей процес </w:t>
      </w:r>
      <w:r w:rsidRPr="0061045F">
        <w:rPr>
          <w:rFonts w:ascii="Times New Roman" w:eastAsia="Times New Roman" w:hAnsi="Times New Roman" w:cs="Times New Roman"/>
          <w:b/>
          <w:bCs/>
          <w:color w:val="000000"/>
          <w:sz w:val="28"/>
          <w:szCs w:val="28"/>
          <w:lang w:val="uk-UA" w:eastAsia="ru-RU"/>
        </w:rPr>
        <w:t xml:space="preserve">(адсорбція) відбувається </w:t>
      </w:r>
      <w:r w:rsidRPr="0061045F">
        <w:rPr>
          <w:rFonts w:ascii="Times New Roman" w:eastAsia="Times New Roman" w:hAnsi="Times New Roman" w:cs="Times New Roman"/>
          <w:b/>
          <w:bCs/>
          <w:color w:val="000000"/>
          <w:spacing w:val="-2"/>
          <w:sz w:val="28"/>
          <w:szCs w:val="28"/>
          <w:lang w:val="uk-UA" w:eastAsia="ru-RU"/>
        </w:rPr>
        <w:t>самовільно.</w:t>
      </w:r>
    </w:p>
    <w:p w:rsidR="0061045F" w:rsidRPr="0061045F" w:rsidRDefault="0061045F" w:rsidP="0061045F">
      <w:pPr>
        <w:widowControl w:val="0"/>
        <w:shd w:val="clear" w:color="auto" w:fill="FFFFFF"/>
        <w:autoSpaceDE w:val="0"/>
        <w:autoSpaceDN w:val="0"/>
        <w:adjustRightInd w:val="0"/>
        <w:spacing w:before="187" w:after="0" w:line="240" w:lineRule="auto"/>
        <w:ind w:right="14" w:firstLine="567"/>
        <w:jc w:val="center"/>
        <w:rPr>
          <w:rFonts w:ascii="Times New Roman" w:eastAsia="Times New Roman" w:hAnsi="Times New Roman" w:cs="Times New Roman"/>
          <w:b/>
          <w:sz w:val="28"/>
          <w:szCs w:val="28"/>
          <w:lang w:eastAsia="ru-RU"/>
        </w:rPr>
      </w:pPr>
      <w:r w:rsidRPr="0061045F">
        <w:rPr>
          <w:rFonts w:ascii="Times New Roman" w:eastAsia="Times New Roman" w:hAnsi="Times New Roman" w:cs="Times New Roman"/>
          <w:b/>
          <w:color w:val="000000"/>
          <w:spacing w:val="3"/>
          <w:sz w:val="28"/>
          <w:szCs w:val="28"/>
          <w:lang w:val="uk-UA" w:eastAsia="ru-RU"/>
        </w:rPr>
        <w:t xml:space="preserve">Процеси, що відбуваються на межі поділу </w:t>
      </w:r>
      <w:r w:rsidRPr="0061045F">
        <w:rPr>
          <w:rFonts w:ascii="Times New Roman" w:eastAsia="Times New Roman" w:hAnsi="Times New Roman" w:cs="Times New Roman"/>
          <w:b/>
          <w:color w:val="000000"/>
          <w:spacing w:val="9"/>
          <w:sz w:val="28"/>
          <w:szCs w:val="28"/>
          <w:lang w:val="uk-UA" w:eastAsia="ru-RU"/>
        </w:rPr>
        <w:t>рідина - газ</w:t>
      </w:r>
    </w:p>
    <w:p w:rsidR="0061045F" w:rsidRPr="0061045F" w:rsidRDefault="0061045F" w:rsidP="00025B3B">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z w:val="28"/>
          <w:szCs w:val="28"/>
          <w:lang w:val="uk-UA" w:eastAsia="ru-RU"/>
        </w:rPr>
        <w:t xml:space="preserve">До зниження поверхневого натягу на межі рідина - газ </w:t>
      </w:r>
      <w:r w:rsidRPr="0061045F">
        <w:rPr>
          <w:rFonts w:ascii="Times New Roman" w:eastAsia="Times New Roman" w:hAnsi="Times New Roman" w:cs="Times New Roman"/>
          <w:color w:val="000000"/>
          <w:spacing w:val="3"/>
          <w:sz w:val="28"/>
          <w:szCs w:val="28"/>
          <w:lang w:val="uk-UA" w:eastAsia="ru-RU"/>
        </w:rPr>
        <w:t xml:space="preserve">приводить додавання до рідини поверхнево-активних </w:t>
      </w:r>
      <w:r w:rsidRPr="0061045F">
        <w:rPr>
          <w:rFonts w:ascii="Times New Roman" w:eastAsia="Times New Roman" w:hAnsi="Times New Roman" w:cs="Times New Roman"/>
          <w:color w:val="000000"/>
          <w:sz w:val="28"/>
          <w:szCs w:val="28"/>
          <w:lang w:val="uk-UA" w:eastAsia="ru-RU"/>
        </w:rPr>
        <w:t>речовин (ПАР), що мають менший поверхневий натяг.</w:t>
      </w:r>
    </w:p>
    <w:p w:rsidR="0061045F" w:rsidRPr="0061045F" w:rsidRDefault="0061045F" w:rsidP="00025B3B">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color w:val="000000"/>
          <w:sz w:val="28"/>
          <w:szCs w:val="28"/>
          <w:lang w:val="uk-UA" w:eastAsia="ru-RU"/>
        </w:rPr>
      </w:pPr>
      <w:r w:rsidRPr="0061045F">
        <w:rPr>
          <w:rFonts w:ascii="Times New Roman" w:eastAsia="Times New Roman" w:hAnsi="Times New Roman" w:cs="Times New Roman"/>
          <w:color w:val="000000"/>
          <w:spacing w:val="-2"/>
          <w:sz w:val="28"/>
          <w:szCs w:val="28"/>
          <w:lang w:val="uk-UA" w:eastAsia="ru-RU"/>
        </w:rPr>
        <w:t xml:space="preserve">До   </w:t>
      </w:r>
      <w:r w:rsidRPr="0061045F">
        <w:rPr>
          <w:rFonts w:ascii="Times New Roman" w:eastAsia="Times New Roman" w:hAnsi="Times New Roman" w:cs="Times New Roman"/>
          <w:b/>
          <w:bCs/>
          <w:color w:val="000000"/>
          <w:spacing w:val="-2"/>
          <w:sz w:val="28"/>
          <w:szCs w:val="28"/>
          <w:lang w:val="uk-UA" w:eastAsia="ru-RU"/>
        </w:rPr>
        <w:t xml:space="preserve">поверхнево-активних   речовин   (ПАР)   </w:t>
      </w:r>
      <w:proofErr w:type="spellStart"/>
      <w:r w:rsidRPr="0061045F">
        <w:rPr>
          <w:rFonts w:ascii="Times New Roman" w:eastAsia="Times New Roman" w:hAnsi="Times New Roman" w:cs="Times New Roman"/>
          <w:color w:val="000000"/>
          <w:spacing w:val="-2"/>
          <w:sz w:val="28"/>
          <w:szCs w:val="28"/>
          <w:lang w:val="uk-UA" w:eastAsia="ru-RU"/>
        </w:rPr>
        <w:t>відносяться</w:t>
      </w:r>
      <w:r w:rsidRPr="0061045F">
        <w:rPr>
          <w:rFonts w:ascii="Times New Roman" w:eastAsia="Times New Roman" w:hAnsi="Times New Roman" w:cs="Times New Roman"/>
          <w:color w:val="000000"/>
          <w:spacing w:val="3"/>
          <w:sz w:val="28"/>
          <w:szCs w:val="28"/>
          <w:lang w:val="uk-UA" w:eastAsia="ru-RU"/>
        </w:rPr>
        <w:t>речовини</w:t>
      </w:r>
      <w:proofErr w:type="spellEnd"/>
      <w:r w:rsidRPr="0061045F">
        <w:rPr>
          <w:rFonts w:ascii="Times New Roman" w:eastAsia="Times New Roman" w:hAnsi="Times New Roman" w:cs="Times New Roman"/>
          <w:color w:val="000000"/>
          <w:spacing w:val="3"/>
          <w:sz w:val="28"/>
          <w:szCs w:val="28"/>
          <w:lang w:val="uk-UA" w:eastAsia="ru-RU"/>
        </w:rPr>
        <w:t xml:space="preserve">, молекули яких </w:t>
      </w:r>
      <w:proofErr w:type="spellStart"/>
      <w:r w:rsidRPr="0061045F">
        <w:rPr>
          <w:rFonts w:ascii="Times New Roman" w:eastAsia="Times New Roman" w:hAnsi="Times New Roman" w:cs="Times New Roman"/>
          <w:color w:val="000000"/>
          <w:spacing w:val="3"/>
          <w:sz w:val="28"/>
          <w:szCs w:val="28"/>
          <w:lang w:val="uk-UA" w:eastAsia="ru-RU"/>
        </w:rPr>
        <w:t>дифільні</w:t>
      </w:r>
      <w:proofErr w:type="spellEnd"/>
      <w:r w:rsidRPr="0061045F">
        <w:rPr>
          <w:rFonts w:ascii="Times New Roman" w:eastAsia="Times New Roman" w:hAnsi="Times New Roman" w:cs="Times New Roman"/>
          <w:color w:val="000000"/>
          <w:spacing w:val="3"/>
          <w:sz w:val="28"/>
          <w:szCs w:val="28"/>
          <w:lang w:val="uk-UA" w:eastAsia="ru-RU"/>
        </w:rPr>
        <w:t xml:space="preserve"> (біполярні), склада</w:t>
      </w:r>
      <w:r w:rsidRPr="0061045F">
        <w:rPr>
          <w:rFonts w:ascii="Times New Roman" w:eastAsia="Times New Roman" w:hAnsi="Times New Roman" w:cs="Times New Roman"/>
          <w:color w:val="000000"/>
          <w:spacing w:val="3"/>
          <w:sz w:val="28"/>
          <w:szCs w:val="28"/>
          <w:lang w:val="uk-UA" w:eastAsia="ru-RU"/>
        </w:rPr>
        <w:softHyphen/>
      </w:r>
      <w:r w:rsidRPr="0061045F">
        <w:rPr>
          <w:rFonts w:ascii="Times New Roman" w:eastAsia="Times New Roman" w:hAnsi="Times New Roman" w:cs="Times New Roman"/>
          <w:color w:val="000000"/>
          <w:spacing w:val="-1"/>
          <w:sz w:val="28"/>
          <w:szCs w:val="28"/>
          <w:lang w:val="uk-UA" w:eastAsia="ru-RU"/>
        </w:rPr>
        <w:t xml:space="preserve">ються з неполярного вуглеводневого ланцюга </w:t>
      </w:r>
      <w:proofErr w:type="spellStart"/>
      <w:r w:rsidRPr="0061045F">
        <w:rPr>
          <w:rFonts w:ascii="Times New Roman" w:eastAsia="Times New Roman" w:hAnsi="Times New Roman" w:cs="Times New Roman"/>
          <w:bCs/>
          <w:color w:val="000000"/>
          <w:spacing w:val="-1"/>
          <w:sz w:val="28"/>
          <w:szCs w:val="28"/>
          <w:lang w:val="uk-UA" w:eastAsia="ru-RU"/>
        </w:rPr>
        <w:t>та</w:t>
      </w:r>
      <w:r w:rsidRPr="0061045F">
        <w:rPr>
          <w:rFonts w:ascii="Times New Roman" w:eastAsia="Times New Roman" w:hAnsi="Times New Roman" w:cs="Times New Roman"/>
          <w:color w:val="000000"/>
          <w:spacing w:val="-1"/>
          <w:sz w:val="28"/>
          <w:szCs w:val="28"/>
          <w:lang w:val="uk-UA" w:eastAsia="ru-RU"/>
        </w:rPr>
        <w:t>полярної</w:t>
      </w:r>
      <w:proofErr w:type="spellEnd"/>
      <w:r w:rsidRPr="0061045F">
        <w:rPr>
          <w:rFonts w:ascii="Times New Roman" w:eastAsia="Times New Roman" w:hAnsi="Times New Roman" w:cs="Times New Roman"/>
          <w:color w:val="000000"/>
          <w:spacing w:val="-1"/>
          <w:sz w:val="28"/>
          <w:szCs w:val="28"/>
          <w:lang w:val="uk-UA" w:eastAsia="ru-RU"/>
        </w:rPr>
        <w:t xml:space="preserve"> </w:t>
      </w:r>
      <w:r w:rsidRPr="0061045F">
        <w:rPr>
          <w:rFonts w:ascii="Times New Roman" w:eastAsia="Times New Roman" w:hAnsi="Times New Roman" w:cs="Times New Roman"/>
          <w:color w:val="000000"/>
          <w:sz w:val="28"/>
          <w:szCs w:val="28"/>
          <w:lang w:val="uk-UA" w:eastAsia="ru-RU"/>
        </w:rPr>
        <w:t xml:space="preserve">групи, наприклад, спиртової, </w:t>
      </w:r>
      <w:proofErr w:type="spellStart"/>
      <w:r w:rsidRPr="0061045F">
        <w:rPr>
          <w:rFonts w:ascii="Times New Roman" w:eastAsia="Times New Roman" w:hAnsi="Times New Roman" w:cs="Times New Roman"/>
          <w:color w:val="000000"/>
          <w:sz w:val="28"/>
          <w:szCs w:val="28"/>
          <w:lang w:val="uk-UA" w:eastAsia="ru-RU"/>
        </w:rPr>
        <w:t>карбоксильної</w:t>
      </w:r>
      <w:proofErr w:type="spellEnd"/>
      <w:r w:rsidRPr="0061045F">
        <w:rPr>
          <w:rFonts w:ascii="Times New Roman" w:eastAsia="Times New Roman" w:hAnsi="Times New Roman" w:cs="Times New Roman"/>
          <w:color w:val="000000"/>
          <w:sz w:val="28"/>
          <w:szCs w:val="28"/>
          <w:lang w:val="uk-UA" w:eastAsia="ru-RU"/>
        </w:rPr>
        <w:t xml:space="preserve"> чи іншої. Це спирти, карбонові кислоти, фосфатиди тощо. їх молекули </w:t>
      </w:r>
      <w:r w:rsidRPr="0061045F">
        <w:rPr>
          <w:rFonts w:ascii="Times New Roman" w:eastAsia="Times New Roman" w:hAnsi="Times New Roman" w:cs="Times New Roman"/>
          <w:color w:val="000000"/>
          <w:spacing w:val="4"/>
          <w:sz w:val="28"/>
          <w:szCs w:val="28"/>
          <w:lang w:val="uk-UA" w:eastAsia="ru-RU"/>
        </w:rPr>
        <w:t xml:space="preserve">розміщуються на поверхні полярної рідини (водного </w:t>
      </w:r>
      <w:r w:rsidRPr="0061045F">
        <w:rPr>
          <w:rFonts w:ascii="Times New Roman" w:eastAsia="Times New Roman" w:hAnsi="Times New Roman" w:cs="Times New Roman"/>
          <w:color w:val="000000"/>
          <w:spacing w:val="-1"/>
          <w:sz w:val="28"/>
          <w:szCs w:val="28"/>
          <w:lang w:val="uk-UA" w:eastAsia="ru-RU"/>
        </w:rPr>
        <w:t xml:space="preserve">розчину), таким чином, що полярна частина знаходиться у </w:t>
      </w:r>
      <w:r w:rsidRPr="0061045F">
        <w:rPr>
          <w:rFonts w:ascii="Times New Roman" w:eastAsia="Times New Roman" w:hAnsi="Times New Roman" w:cs="Times New Roman"/>
          <w:color w:val="000000"/>
          <w:sz w:val="28"/>
          <w:szCs w:val="28"/>
          <w:lang w:val="uk-UA" w:eastAsia="ru-RU"/>
        </w:rPr>
        <w:t>полярній рідині, а неполярна - у газовій фазі.</w:t>
      </w:r>
    </w:p>
    <w:p w:rsidR="0061045F" w:rsidRPr="0061045F" w:rsidRDefault="0061045F" w:rsidP="0061045F">
      <w:pPr>
        <w:widowControl w:val="0"/>
        <w:shd w:val="clear" w:color="auto" w:fill="FFFFFF"/>
        <w:autoSpaceDE w:val="0"/>
        <w:autoSpaceDN w:val="0"/>
        <w:adjustRightInd w:val="0"/>
        <w:spacing w:before="274" w:after="0" w:line="240" w:lineRule="auto"/>
        <w:ind w:right="22" w:firstLine="567"/>
        <w:jc w:val="both"/>
        <w:rPr>
          <w:rFonts w:ascii="Times New Roman" w:eastAsia="Times New Roman" w:hAnsi="Times New Roman" w:cs="Times New Roman"/>
          <w:color w:val="000000"/>
          <w:sz w:val="28"/>
          <w:szCs w:val="28"/>
          <w:lang w:val="uk-UA" w:eastAsia="ru-RU"/>
        </w:rPr>
      </w:pPr>
      <w:r w:rsidRPr="0061045F">
        <w:rPr>
          <w:rFonts w:ascii="Times New Roman" w:eastAsia="Times New Roman" w:hAnsi="Times New Roman" w:cs="Times New Roman"/>
          <w:color w:val="000000"/>
          <w:sz w:val="28"/>
          <w:szCs w:val="28"/>
          <w:lang w:val="uk-UA" w:eastAsia="ru-RU"/>
        </w:rPr>
        <w:t>У.</w:t>
      </w:r>
      <w:proofErr w:type="spellStart"/>
      <w:r w:rsidRPr="0061045F">
        <w:rPr>
          <w:rFonts w:ascii="Times New Roman" w:eastAsia="Times New Roman" w:hAnsi="Times New Roman" w:cs="Times New Roman"/>
          <w:color w:val="000000"/>
          <w:sz w:val="28"/>
          <w:szCs w:val="28"/>
          <w:lang w:val="uk-UA" w:eastAsia="ru-RU"/>
        </w:rPr>
        <w:t>Гіббс</w:t>
      </w:r>
      <w:proofErr w:type="spellEnd"/>
      <w:r w:rsidRPr="0061045F">
        <w:rPr>
          <w:rFonts w:ascii="Times New Roman" w:eastAsia="Times New Roman" w:hAnsi="Times New Roman" w:cs="Times New Roman"/>
          <w:color w:val="000000"/>
          <w:sz w:val="28"/>
          <w:szCs w:val="28"/>
          <w:lang w:val="uk-UA" w:eastAsia="ru-RU"/>
        </w:rPr>
        <w:t xml:space="preserve"> встановив кількісне співвідношення між концентрацією розчиненої речовини, поверхневим натягом та адсорбцією (поверхневою концентрацією):</w:t>
      </w:r>
    </w:p>
    <w:p w:rsidR="0061045F" w:rsidRPr="0061045F" w:rsidRDefault="0061045F" w:rsidP="0061045F">
      <w:pPr>
        <w:widowControl w:val="0"/>
        <w:shd w:val="clear" w:color="auto" w:fill="FFFFFF"/>
        <w:tabs>
          <w:tab w:val="left" w:pos="0"/>
        </w:tabs>
        <w:autoSpaceDE w:val="0"/>
        <w:autoSpaceDN w:val="0"/>
        <w:adjustRightInd w:val="0"/>
        <w:spacing w:before="194" w:after="0" w:line="240" w:lineRule="auto"/>
        <w:ind w:firstLine="567"/>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position w:val="-24"/>
          <w:sz w:val="28"/>
          <w:szCs w:val="28"/>
          <w:lang w:val="uk-UA" w:eastAsia="ru-RU"/>
        </w:rPr>
        <w:object w:dxaOrig="1500" w:dyaOrig="620">
          <v:shape id="_x0000_i1075" type="#_x0000_t75" style="width:75pt;height:30.75pt" o:ole="">
            <v:imagedata r:id="rId104" o:title=""/>
          </v:shape>
          <o:OLEObject Type="Embed" ProgID="Equation.3" ShapeID="_x0000_i1075" DrawAspect="Content" ObjectID="_1737532343" r:id="rId105"/>
        </w:object>
      </w:r>
      <w:r w:rsidRPr="0061045F">
        <w:rPr>
          <w:rFonts w:ascii="Times New Roman" w:eastAsia="Times New Roman" w:hAnsi="Times New Roman" w:cs="Times New Roman"/>
          <w:sz w:val="28"/>
          <w:szCs w:val="28"/>
          <w:lang w:val="uk-UA" w:eastAsia="ru-RU"/>
        </w:rPr>
        <w:t>,</w:t>
      </w:r>
    </w:p>
    <w:p w:rsidR="0061045F" w:rsidRPr="0061045F" w:rsidRDefault="0061045F" w:rsidP="0061045F">
      <w:pPr>
        <w:widowControl w:val="0"/>
        <w:shd w:val="clear" w:color="auto" w:fill="FFFFFF"/>
        <w:tabs>
          <w:tab w:val="left" w:pos="0"/>
        </w:tabs>
        <w:autoSpaceDE w:val="0"/>
        <w:autoSpaceDN w:val="0"/>
        <w:adjustRightInd w:val="0"/>
        <w:spacing w:before="194" w:after="0" w:line="240" w:lineRule="auto"/>
        <w:ind w:firstLine="567"/>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де Г – адсорбція, моль/см</w:t>
      </w:r>
      <w:r w:rsidRPr="0061045F">
        <w:rPr>
          <w:rFonts w:ascii="Times New Roman" w:eastAsia="Times New Roman" w:hAnsi="Times New Roman" w:cs="Times New Roman"/>
          <w:sz w:val="28"/>
          <w:szCs w:val="28"/>
          <w:vertAlign w:val="superscript"/>
          <w:lang w:val="uk-UA" w:eastAsia="ru-RU"/>
        </w:rPr>
        <w:t>2</w:t>
      </w:r>
      <w:r w:rsidRPr="0061045F">
        <w:rPr>
          <w:rFonts w:ascii="Times New Roman" w:eastAsia="Times New Roman" w:hAnsi="Times New Roman" w:cs="Times New Roman"/>
          <w:sz w:val="28"/>
          <w:szCs w:val="28"/>
          <w:lang w:val="uk-UA" w:eastAsia="ru-RU"/>
        </w:rPr>
        <w:t>; С – Концентрація розчину, моль/см</w:t>
      </w:r>
      <w:r w:rsidRPr="0061045F">
        <w:rPr>
          <w:rFonts w:ascii="Times New Roman" w:eastAsia="Times New Roman" w:hAnsi="Times New Roman" w:cs="Times New Roman"/>
          <w:sz w:val="28"/>
          <w:szCs w:val="28"/>
          <w:vertAlign w:val="superscript"/>
          <w:lang w:val="uk-UA" w:eastAsia="ru-RU"/>
        </w:rPr>
        <w:t>3</w:t>
      </w:r>
      <w:r w:rsidRPr="0061045F">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en-US" w:eastAsia="ru-RU"/>
        </w:rPr>
        <w:t>R</w:t>
      </w:r>
      <w:r w:rsidRPr="0061045F">
        <w:rPr>
          <w:rFonts w:ascii="Times New Roman" w:eastAsia="Times New Roman" w:hAnsi="Times New Roman" w:cs="Times New Roman"/>
          <w:sz w:val="28"/>
          <w:szCs w:val="28"/>
          <w:lang w:eastAsia="ru-RU"/>
        </w:rPr>
        <w:t xml:space="preserve"> – </w:t>
      </w:r>
      <w:r w:rsidRPr="0061045F">
        <w:rPr>
          <w:rFonts w:ascii="Times New Roman" w:eastAsia="Times New Roman" w:hAnsi="Times New Roman" w:cs="Times New Roman"/>
          <w:sz w:val="28"/>
          <w:szCs w:val="28"/>
          <w:lang w:val="uk-UA" w:eastAsia="ru-RU"/>
        </w:rPr>
        <w:t xml:space="preserve">універсальна газова стала; Т – температура, К; </w:t>
      </w:r>
      <w:r w:rsidRPr="0061045F">
        <w:rPr>
          <w:rFonts w:ascii="Times New Roman" w:eastAsia="Times New Roman" w:hAnsi="Times New Roman" w:cs="Times New Roman"/>
          <w:position w:val="-24"/>
          <w:sz w:val="28"/>
          <w:szCs w:val="28"/>
          <w:lang w:val="uk-UA" w:eastAsia="ru-RU"/>
        </w:rPr>
        <w:object w:dxaOrig="420" w:dyaOrig="620">
          <v:shape id="_x0000_i1076" type="#_x0000_t75" style="width:21pt;height:30.75pt" o:ole="">
            <v:imagedata r:id="rId106" o:title=""/>
          </v:shape>
          <o:OLEObject Type="Embed" ProgID="Equation.3" ShapeID="_x0000_i1076" DrawAspect="Content" ObjectID="_1737532344" r:id="rId107"/>
        </w:object>
      </w:r>
      <w:r w:rsidRPr="0061045F">
        <w:rPr>
          <w:rFonts w:ascii="Times New Roman" w:eastAsia="Times New Roman" w:hAnsi="Times New Roman" w:cs="Times New Roman"/>
          <w:sz w:val="28"/>
          <w:szCs w:val="28"/>
          <w:lang w:val="uk-UA" w:eastAsia="ru-RU"/>
        </w:rPr>
        <w:t xml:space="preserve"> - ступінь поверхневої активності.</w:t>
      </w:r>
    </w:p>
    <w:p w:rsidR="0061045F" w:rsidRPr="0061045F" w:rsidRDefault="0061045F" w:rsidP="0061045F">
      <w:pPr>
        <w:widowControl w:val="0"/>
        <w:shd w:val="clear" w:color="auto" w:fill="FFFFFF"/>
        <w:tabs>
          <w:tab w:val="left" w:pos="0"/>
        </w:tabs>
        <w:autoSpaceDE w:val="0"/>
        <w:autoSpaceDN w:val="0"/>
        <w:adjustRightInd w:val="0"/>
        <w:spacing w:before="194" w:after="0" w:line="240" w:lineRule="auto"/>
        <w:ind w:firstLine="567"/>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lastRenderedPageBreak/>
        <w:t xml:space="preserve">Адсорбція вважається позитивною тоді, коли </w:t>
      </w:r>
      <w:r w:rsidRPr="0061045F">
        <w:rPr>
          <w:rFonts w:ascii="Times New Roman" w:eastAsia="Times New Roman" w:hAnsi="Times New Roman" w:cs="Times New Roman"/>
          <w:position w:val="-24"/>
          <w:sz w:val="28"/>
          <w:szCs w:val="28"/>
          <w:lang w:val="uk-UA" w:eastAsia="ru-RU"/>
        </w:rPr>
        <w:object w:dxaOrig="420" w:dyaOrig="620">
          <v:shape id="_x0000_i1077" type="#_x0000_t75" style="width:21pt;height:30.75pt" o:ole="">
            <v:imagedata r:id="rId106" o:title=""/>
          </v:shape>
          <o:OLEObject Type="Embed" ProgID="Equation.3" ShapeID="_x0000_i1077" DrawAspect="Content" ObjectID="_1737532345" r:id="rId108"/>
        </w:object>
      </w:r>
      <w:r w:rsidRPr="0061045F">
        <w:rPr>
          <w:rFonts w:ascii="Times New Roman" w:eastAsia="Times New Roman" w:hAnsi="Times New Roman" w:cs="Times New Roman"/>
          <w:sz w:val="28"/>
          <w:szCs w:val="28"/>
          <w:lang w:val="uk-UA" w:eastAsia="ru-RU"/>
        </w:rPr>
        <w:t>&lt;0. тобто, поверхневий натяг зменшується із збільшенням концентрації розчиненої речовини.</w:t>
      </w:r>
    </w:p>
    <w:p w:rsidR="0061045F" w:rsidRPr="0061045F" w:rsidRDefault="001A5832" w:rsidP="001A5832">
      <w:pPr>
        <w:widowControl w:val="0"/>
        <w:shd w:val="clear" w:color="auto" w:fill="FFFFFF"/>
        <w:tabs>
          <w:tab w:val="left" w:pos="0"/>
        </w:tabs>
        <w:autoSpaceDE w:val="0"/>
        <w:autoSpaceDN w:val="0"/>
        <w:adjustRightInd w:val="0"/>
        <w:spacing w:before="194"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Сорбція та її види.</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iCs/>
          <w:color w:val="000000"/>
          <w:spacing w:val="-2"/>
          <w:sz w:val="28"/>
          <w:szCs w:val="28"/>
          <w:lang w:val="uk-UA" w:eastAsia="ru-RU"/>
        </w:rPr>
        <w:t xml:space="preserve">Сорбція </w:t>
      </w:r>
      <w:r w:rsidRPr="0061045F">
        <w:rPr>
          <w:rFonts w:ascii="Times New Roman" w:eastAsia="Times New Roman" w:hAnsi="Times New Roman" w:cs="Times New Roman"/>
          <w:iCs/>
          <w:color w:val="000000"/>
          <w:spacing w:val="-2"/>
          <w:sz w:val="28"/>
          <w:szCs w:val="28"/>
          <w:lang w:val="uk-UA" w:eastAsia="ru-RU"/>
        </w:rPr>
        <w:t>- поглинання будь-якою речовиною інших речовин.</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iCs/>
          <w:color w:val="000000"/>
          <w:spacing w:val="-4"/>
          <w:sz w:val="28"/>
          <w:szCs w:val="28"/>
          <w:lang w:val="uk-UA" w:eastAsia="ru-RU"/>
        </w:rPr>
        <w:t>Адсорбція</w:t>
      </w:r>
      <w:r w:rsidRPr="0061045F">
        <w:rPr>
          <w:rFonts w:ascii="Times New Roman" w:eastAsia="Times New Roman" w:hAnsi="Times New Roman" w:cs="Times New Roman"/>
          <w:iCs/>
          <w:color w:val="000000"/>
          <w:spacing w:val="-4"/>
          <w:sz w:val="28"/>
          <w:szCs w:val="28"/>
          <w:lang w:val="uk-UA" w:eastAsia="ru-RU"/>
        </w:rPr>
        <w:t xml:space="preserve"> - процес концентрування газоподібної або розчи</w:t>
      </w:r>
      <w:r w:rsidRPr="0061045F">
        <w:rPr>
          <w:rFonts w:ascii="Times New Roman" w:eastAsia="Times New Roman" w:hAnsi="Times New Roman" w:cs="Times New Roman"/>
          <w:iCs/>
          <w:color w:val="000000"/>
          <w:spacing w:val="-4"/>
          <w:sz w:val="28"/>
          <w:szCs w:val="28"/>
          <w:lang w:val="uk-UA" w:eastAsia="ru-RU"/>
        </w:rPr>
        <w:softHyphen/>
      </w:r>
      <w:r w:rsidRPr="0061045F">
        <w:rPr>
          <w:rFonts w:ascii="Times New Roman" w:eastAsia="Times New Roman" w:hAnsi="Times New Roman" w:cs="Times New Roman"/>
          <w:iCs/>
          <w:color w:val="000000"/>
          <w:spacing w:val="-3"/>
          <w:sz w:val="28"/>
          <w:szCs w:val="28"/>
          <w:lang w:val="uk-UA" w:eastAsia="ru-RU"/>
        </w:rPr>
        <w:t>неної речовини на межі поділу фаз.</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roofErr w:type="spellStart"/>
      <w:r w:rsidRPr="0061045F">
        <w:rPr>
          <w:rFonts w:ascii="Times New Roman" w:eastAsia="Times New Roman" w:hAnsi="Times New Roman" w:cs="Times New Roman"/>
          <w:b/>
          <w:iCs/>
          <w:color w:val="000000"/>
          <w:spacing w:val="-1"/>
          <w:sz w:val="28"/>
          <w:szCs w:val="28"/>
          <w:lang w:val="uk-UA" w:eastAsia="ru-RU"/>
        </w:rPr>
        <w:t>Абсорбція</w:t>
      </w:r>
      <w:r w:rsidRPr="0061045F">
        <w:rPr>
          <w:rFonts w:ascii="Times New Roman" w:eastAsia="Times New Roman" w:hAnsi="Times New Roman" w:cs="Times New Roman"/>
          <w:color w:val="000000"/>
          <w:spacing w:val="-1"/>
          <w:sz w:val="28"/>
          <w:szCs w:val="28"/>
          <w:lang w:val="uk-UA" w:eastAsia="ru-RU"/>
        </w:rPr>
        <w:t>-</w:t>
      </w:r>
      <w:proofErr w:type="spellEnd"/>
      <w:r w:rsidRPr="0061045F">
        <w:rPr>
          <w:rFonts w:ascii="Times New Roman" w:eastAsia="Times New Roman" w:hAnsi="Times New Roman" w:cs="Times New Roman"/>
          <w:color w:val="000000"/>
          <w:spacing w:val="-1"/>
          <w:sz w:val="28"/>
          <w:szCs w:val="28"/>
          <w:lang w:val="uk-UA" w:eastAsia="ru-RU"/>
        </w:rPr>
        <w:t xml:space="preserve"> </w:t>
      </w:r>
      <w:r w:rsidRPr="0061045F">
        <w:rPr>
          <w:rFonts w:ascii="Times New Roman" w:eastAsia="Times New Roman" w:hAnsi="Times New Roman" w:cs="Times New Roman"/>
          <w:iCs/>
          <w:color w:val="000000"/>
          <w:spacing w:val="-1"/>
          <w:sz w:val="28"/>
          <w:szCs w:val="28"/>
          <w:lang w:val="uk-UA" w:eastAsia="ru-RU"/>
        </w:rPr>
        <w:t>процес сорбції, при якому речовина що погл</w:t>
      </w:r>
      <w:r w:rsidRPr="0061045F">
        <w:rPr>
          <w:rFonts w:ascii="Times New Roman" w:eastAsia="Times New Roman" w:hAnsi="Times New Roman" w:cs="Times New Roman"/>
          <w:iCs/>
          <w:color w:val="000000"/>
          <w:spacing w:val="-3"/>
          <w:sz w:val="28"/>
          <w:szCs w:val="28"/>
          <w:lang w:val="uk-UA" w:eastAsia="ru-RU"/>
        </w:rPr>
        <w:t xml:space="preserve">инається дифундує всередину речовини, що її поглинає і </w:t>
      </w:r>
      <w:r w:rsidRPr="0061045F">
        <w:rPr>
          <w:rFonts w:ascii="Times New Roman" w:eastAsia="Times New Roman" w:hAnsi="Times New Roman" w:cs="Times New Roman"/>
          <w:iCs/>
          <w:color w:val="000000"/>
          <w:spacing w:val="-2"/>
          <w:sz w:val="28"/>
          <w:szCs w:val="28"/>
          <w:lang w:val="uk-UA" w:eastAsia="ru-RU"/>
        </w:rPr>
        <w:t>розподіляється по її об'єму.</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b/>
          <w:iCs/>
          <w:color w:val="000000"/>
          <w:spacing w:val="-1"/>
          <w:sz w:val="28"/>
          <w:szCs w:val="28"/>
          <w:lang w:val="uk-UA" w:eastAsia="ru-RU"/>
        </w:rPr>
        <w:t xml:space="preserve">Адсорбент </w:t>
      </w:r>
      <w:r w:rsidRPr="0061045F">
        <w:rPr>
          <w:rFonts w:ascii="Times New Roman" w:eastAsia="Times New Roman" w:hAnsi="Times New Roman" w:cs="Times New Roman"/>
          <w:color w:val="000000"/>
          <w:spacing w:val="-1"/>
          <w:sz w:val="28"/>
          <w:szCs w:val="28"/>
          <w:lang w:val="uk-UA" w:eastAsia="ru-RU"/>
        </w:rPr>
        <w:t xml:space="preserve">- </w:t>
      </w:r>
      <w:r w:rsidRPr="0061045F">
        <w:rPr>
          <w:rFonts w:ascii="Times New Roman" w:eastAsia="Times New Roman" w:hAnsi="Times New Roman" w:cs="Times New Roman"/>
          <w:iCs/>
          <w:color w:val="000000"/>
          <w:spacing w:val="-1"/>
          <w:sz w:val="28"/>
          <w:szCs w:val="28"/>
          <w:lang w:val="uk-UA" w:eastAsia="ru-RU"/>
        </w:rPr>
        <w:t>це речовина, що здатна поглинати (адсорбу</w:t>
      </w:r>
      <w:r w:rsidRPr="0061045F">
        <w:rPr>
          <w:rFonts w:ascii="Times New Roman" w:eastAsia="Times New Roman" w:hAnsi="Times New Roman" w:cs="Times New Roman"/>
          <w:iCs/>
          <w:color w:val="000000"/>
          <w:spacing w:val="-1"/>
          <w:sz w:val="28"/>
          <w:szCs w:val="28"/>
          <w:lang w:val="uk-UA" w:eastAsia="ru-RU"/>
        </w:rPr>
        <w:softHyphen/>
      </w:r>
      <w:r w:rsidRPr="0061045F">
        <w:rPr>
          <w:rFonts w:ascii="Times New Roman" w:eastAsia="Times New Roman" w:hAnsi="Times New Roman" w:cs="Times New Roman"/>
          <w:iCs/>
          <w:color w:val="000000"/>
          <w:spacing w:val="-4"/>
          <w:sz w:val="28"/>
          <w:szCs w:val="28"/>
          <w:lang w:val="uk-UA" w:eastAsia="ru-RU"/>
        </w:rPr>
        <w:t>вати) інші речовини на своїй поверхні.</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1045F">
        <w:rPr>
          <w:rFonts w:ascii="Times New Roman" w:eastAsia="Times New Roman" w:hAnsi="Times New Roman" w:cs="Times New Roman"/>
          <w:b/>
          <w:iCs/>
          <w:color w:val="000000"/>
          <w:spacing w:val="-5"/>
          <w:sz w:val="28"/>
          <w:szCs w:val="28"/>
          <w:lang w:val="uk-UA" w:eastAsia="ru-RU"/>
        </w:rPr>
        <w:t>Адсорбтив</w:t>
      </w:r>
      <w:proofErr w:type="spellEnd"/>
      <w:r w:rsidRPr="0061045F">
        <w:rPr>
          <w:rFonts w:ascii="Times New Roman" w:eastAsia="Times New Roman" w:hAnsi="Times New Roman" w:cs="Times New Roman"/>
          <w:iCs/>
          <w:color w:val="000000"/>
          <w:spacing w:val="-5"/>
          <w:sz w:val="28"/>
          <w:szCs w:val="28"/>
          <w:lang w:val="uk-UA" w:eastAsia="ru-RU"/>
        </w:rPr>
        <w:t xml:space="preserve"> - це речовина, молекули якої здатні поглинатися </w:t>
      </w:r>
      <w:r w:rsidRPr="0061045F">
        <w:rPr>
          <w:rFonts w:ascii="Times New Roman" w:eastAsia="Times New Roman" w:hAnsi="Times New Roman" w:cs="Times New Roman"/>
          <w:iCs/>
          <w:color w:val="000000"/>
          <w:spacing w:val="-7"/>
          <w:sz w:val="28"/>
          <w:szCs w:val="28"/>
          <w:lang w:val="uk-UA" w:eastAsia="ru-RU"/>
        </w:rPr>
        <w:t>адсорбентом.</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1045F">
        <w:rPr>
          <w:rFonts w:ascii="Times New Roman" w:eastAsia="Times New Roman" w:hAnsi="Times New Roman" w:cs="Times New Roman"/>
          <w:b/>
          <w:iCs/>
          <w:color w:val="000000"/>
          <w:spacing w:val="-3"/>
          <w:sz w:val="28"/>
          <w:szCs w:val="28"/>
          <w:lang w:val="uk-UA" w:eastAsia="ru-RU"/>
        </w:rPr>
        <w:t>Адсорба</w:t>
      </w:r>
      <w:r w:rsidRPr="0061045F">
        <w:rPr>
          <w:rFonts w:ascii="Times New Roman" w:eastAsia="Times New Roman" w:hAnsi="Times New Roman" w:cs="Times New Roman"/>
          <w:iCs/>
          <w:color w:val="000000"/>
          <w:spacing w:val="-3"/>
          <w:sz w:val="28"/>
          <w:szCs w:val="28"/>
          <w:lang w:val="uk-UA" w:eastAsia="ru-RU"/>
        </w:rPr>
        <w:t>т</w:t>
      </w:r>
      <w:proofErr w:type="spellEnd"/>
      <w:r w:rsidRPr="0061045F">
        <w:rPr>
          <w:rFonts w:ascii="Times New Roman" w:eastAsia="Times New Roman" w:hAnsi="Times New Roman" w:cs="Times New Roman"/>
          <w:iCs/>
          <w:color w:val="000000"/>
          <w:spacing w:val="-3"/>
          <w:sz w:val="28"/>
          <w:szCs w:val="28"/>
          <w:lang w:val="uk-UA" w:eastAsia="ru-RU"/>
        </w:rPr>
        <w:t xml:space="preserve"> - це речовина, що вже адсорбована.</w:t>
      </w:r>
    </w:p>
    <w:p w:rsidR="0061045F" w:rsidRPr="0061045F" w:rsidRDefault="0061045F" w:rsidP="007D7254">
      <w:pPr>
        <w:widowControl w:val="0"/>
        <w:shd w:val="clear" w:color="auto" w:fill="FFFFFF"/>
        <w:autoSpaceDE w:val="0"/>
        <w:autoSpaceDN w:val="0"/>
        <w:adjustRightInd w:val="0"/>
        <w:spacing w:after="0" w:line="238" w:lineRule="exact"/>
        <w:ind w:firstLine="540"/>
        <w:jc w:val="both"/>
        <w:rPr>
          <w:rFonts w:ascii="Times New Roman" w:eastAsia="Times New Roman" w:hAnsi="Times New Roman" w:cs="Times New Roman"/>
          <w:sz w:val="28"/>
          <w:szCs w:val="28"/>
          <w:lang w:eastAsia="ru-RU"/>
        </w:rPr>
      </w:pPr>
      <w:proofErr w:type="spellStart"/>
      <w:r w:rsidRPr="0061045F">
        <w:rPr>
          <w:rFonts w:ascii="Times New Roman" w:eastAsia="Times New Roman" w:hAnsi="Times New Roman" w:cs="Times New Roman"/>
          <w:b/>
          <w:iCs/>
          <w:color w:val="000000"/>
          <w:spacing w:val="-9"/>
          <w:sz w:val="28"/>
          <w:szCs w:val="28"/>
          <w:lang w:val="uk-UA" w:eastAsia="ru-RU"/>
        </w:rPr>
        <w:t>Хемосорбція</w:t>
      </w:r>
      <w:r w:rsidRPr="0061045F">
        <w:rPr>
          <w:rFonts w:ascii="Times New Roman" w:eastAsia="Times New Roman" w:hAnsi="Times New Roman" w:cs="Times New Roman"/>
          <w:color w:val="000000"/>
          <w:spacing w:val="-9"/>
          <w:sz w:val="28"/>
          <w:szCs w:val="28"/>
          <w:lang w:val="uk-UA" w:eastAsia="ru-RU"/>
        </w:rPr>
        <w:t>-</w:t>
      </w:r>
      <w:proofErr w:type="spellEnd"/>
      <w:r w:rsidRPr="0061045F">
        <w:rPr>
          <w:rFonts w:ascii="Times New Roman" w:eastAsia="Times New Roman" w:hAnsi="Times New Roman" w:cs="Times New Roman"/>
          <w:color w:val="000000"/>
          <w:spacing w:val="-9"/>
          <w:sz w:val="28"/>
          <w:szCs w:val="28"/>
          <w:lang w:val="uk-UA" w:eastAsia="ru-RU"/>
        </w:rPr>
        <w:t xml:space="preserve"> </w:t>
      </w:r>
      <w:r w:rsidRPr="0061045F">
        <w:rPr>
          <w:rFonts w:ascii="Times New Roman" w:eastAsia="Times New Roman" w:hAnsi="Times New Roman" w:cs="Times New Roman"/>
          <w:iCs/>
          <w:color w:val="000000"/>
          <w:spacing w:val="-9"/>
          <w:sz w:val="28"/>
          <w:szCs w:val="28"/>
          <w:lang w:val="uk-UA" w:eastAsia="ru-RU"/>
        </w:rPr>
        <w:t xml:space="preserve">це поглинання, що супроводжуються хімічною </w:t>
      </w:r>
      <w:r w:rsidRPr="0061045F">
        <w:rPr>
          <w:rFonts w:ascii="Times New Roman" w:eastAsia="Times New Roman" w:hAnsi="Times New Roman" w:cs="Times New Roman"/>
          <w:iCs/>
          <w:color w:val="000000"/>
          <w:sz w:val="28"/>
          <w:szCs w:val="28"/>
          <w:lang w:val="uk-UA" w:eastAsia="ru-RU"/>
        </w:rPr>
        <w:t>реакцією</w:t>
      </w:r>
      <w:r w:rsidRPr="0061045F">
        <w:rPr>
          <w:rFonts w:ascii="Times New Roman" w:eastAsia="Times New Roman" w:hAnsi="Times New Roman" w:cs="Times New Roman"/>
          <w:i/>
          <w:iCs/>
          <w:color w:val="000000"/>
          <w:sz w:val="28"/>
          <w:szCs w:val="28"/>
          <w:lang w:val="uk-UA" w:eastAsia="ru-RU"/>
        </w:rPr>
        <w:t>.</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pacing w:val="-4"/>
          <w:sz w:val="28"/>
          <w:szCs w:val="28"/>
          <w:lang w:val="uk-UA" w:eastAsia="ru-RU"/>
        </w:rPr>
        <w:t xml:space="preserve">Наприклад, до хемосорбції належить явище поглинання </w:t>
      </w:r>
      <w:r w:rsidRPr="0061045F">
        <w:rPr>
          <w:rFonts w:ascii="Times New Roman" w:eastAsia="Times New Roman" w:hAnsi="Times New Roman" w:cs="Times New Roman"/>
          <w:color w:val="000000"/>
          <w:sz w:val="28"/>
          <w:szCs w:val="28"/>
          <w:lang w:val="uk-UA" w:eastAsia="ru-RU"/>
        </w:rPr>
        <w:t xml:space="preserve">карбон </w:t>
      </w:r>
      <w:r w:rsidRPr="0061045F">
        <w:rPr>
          <w:rFonts w:ascii="Times New Roman" w:eastAsia="Times New Roman" w:hAnsi="Times New Roman" w:cs="Times New Roman"/>
          <w:color w:val="000000"/>
          <w:sz w:val="28"/>
          <w:szCs w:val="28"/>
          <w:lang w:eastAsia="ru-RU"/>
        </w:rPr>
        <w:t>(</w:t>
      </w:r>
      <w:r w:rsidRPr="0061045F">
        <w:rPr>
          <w:rFonts w:ascii="Times New Roman" w:eastAsia="Times New Roman" w:hAnsi="Times New Roman" w:cs="Times New Roman"/>
          <w:color w:val="000000"/>
          <w:sz w:val="28"/>
          <w:szCs w:val="28"/>
          <w:lang w:val="en-US" w:eastAsia="ru-RU"/>
        </w:rPr>
        <w:t>IV</w:t>
      </w:r>
      <w:r w:rsidRPr="0061045F">
        <w:rPr>
          <w:rFonts w:ascii="Times New Roman" w:eastAsia="Times New Roman" w:hAnsi="Times New Roman" w:cs="Times New Roman"/>
          <w:color w:val="000000"/>
          <w:sz w:val="28"/>
          <w:szCs w:val="28"/>
          <w:lang w:eastAsia="ru-RU"/>
        </w:rPr>
        <w:t xml:space="preserve">) </w:t>
      </w:r>
      <w:r w:rsidRPr="0061045F">
        <w:rPr>
          <w:rFonts w:ascii="Times New Roman" w:eastAsia="Times New Roman" w:hAnsi="Times New Roman" w:cs="Times New Roman"/>
          <w:color w:val="000000"/>
          <w:sz w:val="28"/>
          <w:szCs w:val="28"/>
          <w:lang w:val="uk-UA" w:eastAsia="ru-RU"/>
        </w:rPr>
        <w:t xml:space="preserve">оксиду кальцій гідроксидом (гашеним вапном). </w:t>
      </w:r>
      <w:r w:rsidRPr="0061045F">
        <w:rPr>
          <w:rFonts w:ascii="Times New Roman" w:eastAsia="Times New Roman" w:hAnsi="Times New Roman" w:cs="Times New Roman"/>
          <w:color w:val="000000"/>
          <w:spacing w:val="-5"/>
          <w:sz w:val="28"/>
          <w:szCs w:val="28"/>
          <w:lang w:val="uk-UA" w:eastAsia="ru-RU"/>
        </w:rPr>
        <w:t>При цьому відбувається хімічна реакція:</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val="uk-UA" w:eastAsia="ru-RU"/>
        </w:rPr>
      </w:pPr>
      <w:proofErr w:type="spellStart"/>
      <w:r w:rsidRPr="0061045F">
        <w:rPr>
          <w:rFonts w:ascii="Times New Roman" w:eastAsia="Times New Roman" w:hAnsi="Times New Roman" w:cs="Times New Roman"/>
          <w:color w:val="000000"/>
          <w:spacing w:val="-4"/>
          <w:sz w:val="28"/>
          <w:szCs w:val="28"/>
          <w:lang w:val="uk-UA" w:eastAsia="ru-RU"/>
        </w:rPr>
        <w:t>Са</w:t>
      </w:r>
      <w:proofErr w:type="spellEnd"/>
      <w:r w:rsidRPr="0061045F">
        <w:rPr>
          <w:rFonts w:ascii="Times New Roman" w:eastAsia="Times New Roman" w:hAnsi="Times New Roman" w:cs="Times New Roman"/>
          <w:color w:val="000000"/>
          <w:spacing w:val="-4"/>
          <w:sz w:val="28"/>
          <w:szCs w:val="28"/>
          <w:lang w:val="uk-UA" w:eastAsia="ru-RU"/>
        </w:rPr>
        <w:t xml:space="preserve"> (ОН)</w:t>
      </w:r>
      <w:r w:rsidRPr="0061045F">
        <w:rPr>
          <w:rFonts w:ascii="Times New Roman" w:eastAsia="Times New Roman" w:hAnsi="Times New Roman" w:cs="Times New Roman"/>
          <w:color w:val="000000"/>
          <w:spacing w:val="-4"/>
          <w:sz w:val="28"/>
          <w:szCs w:val="28"/>
          <w:vertAlign w:val="subscript"/>
          <w:lang w:val="uk-UA" w:eastAsia="ru-RU"/>
        </w:rPr>
        <w:t>2</w:t>
      </w:r>
      <w:r w:rsidRPr="0061045F">
        <w:rPr>
          <w:rFonts w:ascii="Times New Roman" w:eastAsia="Times New Roman" w:hAnsi="Times New Roman" w:cs="Times New Roman"/>
          <w:color w:val="000000"/>
          <w:spacing w:val="-4"/>
          <w:sz w:val="28"/>
          <w:szCs w:val="28"/>
          <w:lang w:val="uk-UA" w:eastAsia="ru-RU"/>
        </w:rPr>
        <w:t xml:space="preserve"> + СО</w:t>
      </w:r>
      <w:r w:rsidRPr="0061045F">
        <w:rPr>
          <w:rFonts w:ascii="Times New Roman" w:eastAsia="Times New Roman" w:hAnsi="Times New Roman" w:cs="Times New Roman"/>
          <w:color w:val="000000"/>
          <w:spacing w:val="-4"/>
          <w:sz w:val="28"/>
          <w:szCs w:val="28"/>
          <w:vertAlign w:val="subscript"/>
          <w:lang w:val="uk-UA" w:eastAsia="ru-RU"/>
        </w:rPr>
        <w:t>2</w:t>
      </w:r>
      <w:r w:rsidRPr="0061045F">
        <w:rPr>
          <w:rFonts w:ascii="Times New Roman" w:eastAsia="Times New Roman" w:hAnsi="Times New Roman" w:cs="Times New Roman"/>
          <w:color w:val="000000"/>
          <w:spacing w:val="-4"/>
          <w:sz w:val="28"/>
          <w:szCs w:val="28"/>
          <w:lang w:val="uk-UA" w:eastAsia="ru-RU"/>
        </w:rPr>
        <w:t xml:space="preserve"> – СаСО</w:t>
      </w:r>
      <w:r w:rsidRPr="0061045F">
        <w:rPr>
          <w:rFonts w:ascii="Times New Roman" w:eastAsia="Times New Roman" w:hAnsi="Times New Roman" w:cs="Times New Roman"/>
          <w:color w:val="000000"/>
          <w:spacing w:val="-4"/>
          <w:sz w:val="28"/>
          <w:szCs w:val="28"/>
          <w:vertAlign w:val="subscript"/>
          <w:lang w:val="uk-UA" w:eastAsia="ru-RU"/>
        </w:rPr>
        <w:t>3</w:t>
      </w:r>
      <w:r w:rsidRPr="0061045F">
        <w:rPr>
          <w:rFonts w:ascii="Times New Roman" w:eastAsia="Times New Roman" w:hAnsi="Times New Roman" w:cs="Times New Roman"/>
          <w:color w:val="000000"/>
          <w:spacing w:val="-4"/>
          <w:sz w:val="28"/>
          <w:szCs w:val="28"/>
          <w:lang w:val="uk-UA" w:eastAsia="ru-RU"/>
        </w:rPr>
        <w:t xml:space="preserve"> + Н</w:t>
      </w:r>
      <w:r w:rsidRPr="0061045F">
        <w:rPr>
          <w:rFonts w:ascii="Times New Roman" w:eastAsia="Times New Roman" w:hAnsi="Times New Roman" w:cs="Times New Roman"/>
          <w:color w:val="000000"/>
          <w:spacing w:val="-4"/>
          <w:sz w:val="28"/>
          <w:szCs w:val="28"/>
          <w:vertAlign w:val="subscript"/>
          <w:lang w:val="uk-UA" w:eastAsia="ru-RU"/>
        </w:rPr>
        <w:t>2</w:t>
      </w:r>
      <w:r w:rsidRPr="0061045F">
        <w:rPr>
          <w:rFonts w:ascii="Times New Roman" w:eastAsia="Times New Roman" w:hAnsi="Times New Roman" w:cs="Times New Roman"/>
          <w:color w:val="000000"/>
          <w:spacing w:val="-4"/>
          <w:sz w:val="28"/>
          <w:szCs w:val="28"/>
          <w:lang w:val="uk-UA" w:eastAsia="ru-RU"/>
        </w:rPr>
        <w:t>О.</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pacing w:val="-1"/>
          <w:sz w:val="28"/>
          <w:szCs w:val="28"/>
          <w:lang w:val="uk-UA" w:eastAsia="ru-RU"/>
        </w:rPr>
        <w:t xml:space="preserve">До сорбції можна віднести і </w:t>
      </w:r>
      <w:r w:rsidRPr="0061045F">
        <w:rPr>
          <w:rFonts w:ascii="Times New Roman" w:eastAsia="Times New Roman" w:hAnsi="Times New Roman" w:cs="Times New Roman"/>
          <w:b/>
          <w:iCs/>
          <w:color w:val="000000"/>
          <w:spacing w:val="-1"/>
          <w:sz w:val="28"/>
          <w:szCs w:val="28"/>
          <w:lang w:val="uk-UA" w:eastAsia="ru-RU"/>
        </w:rPr>
        <w:t>капілярну конденсацію,</w:t>
      </w:r>
      <w:proofErr w:type="spellStart"/>
      <w:r w:rsidRPr="0061045F">
        <w:rPr>
          <w:rFonts w:ascii="Times New Roman" w:eastAsia="Times New Roman" w:hAnsi="Times New Roman" w:cs="Times New Roman"/>
          <w:color w:val="000000"/>
          <w:spacing w:val="-1"/>
          <w:sz w:val="28"/>
          <w:szCs w:val="28"/>
          <w:lang w:val="uk-UA" w:eastAsia="ru-RU"/>
        </w:rPr>
        <w:t>яка</w:t>
      </w:r>
      <w:r w:rsidRPr="0061045F">
        <w:rPr>
          <w:rFonts w:ascii="Times New Roman" w:eastAsia="Times New Roman" w:hAnsi="Times New Roman" w:cs="Times New Roman"/>
          <w:color w:val="000000"/>
          <w:spacing w:val="-6"/>
          <w:sz w:val="28"/>
          <w:szCs w:val="28"/>
          <w:lang w:val="uk-UA" w:eastAsia="ru-RU"/>
        </w:rPr>
        <w:t>являє</w:t>
      </w:r>
      <w:proofErr w:type="spellEnd"/>
      <w:r w:rsidRPr="0061045F">
        <w:rPr>
          <w:rFonts w:ascii="Times New Roman" w:eastAsia="Times New Roman" w:hAnsi="Times New Roman" w:cs="Times New Roman"/>
          <w:color w:val="000000"/>
          <w:spacing w:val="-6"/>
          <w:sz w:val="28"/>
          <w:szCs w:val="28"/>
          <w:lang w:val="uk-UA" w:eastAsia="ru-RU"/>
        </w:rPr>
        <w:t xml:space="preserve"> собою поглинання твердим адсорбентом, що мас велику </w:t>
      </w:r>
      <w:r w:rsidRPr="0061045F">
        <w:rPr>
          <w:rFonts w:ascii="Times New Roman" w:eastAsia="Times New Roman" w:hAnsi="Times New Roman" w:cs="Times New Roman"/>
          <w:color w:val="000000"/>
          <w:spacing w:val="-3"/>
          <w:sz w:val="28"/>
          <w:szCs w:val="28"/>
          <w:lang w:val="uk-UA" w:eastAsia="ru-RU"/>
        </w:rPr>
        <w:t>кількість пір. Найбільше значення має адсорбція.</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color w:val="000000"/>
          <w:spacing w:val="-3"/>
          <w:sz w:val="28"/>
          <w:szCs w:val="28"/>
          <w:lang w:val="uk-UA" w:eastAsia="ru-RU"/>
        </w:rPr>
        <w:t xml:space="preserve">Процес адсорбції оборотний. Частинки </w:t>
      </w:r>
      <w:proofErr w:type="spellStart"/>
      <w:r w:rsidRPr="0061045F">
        <w:rPr>
          <w:rFonts w:ascii="Times New Roman" w:eastAsia="Times New Roman" w:hAnsi="Times New Roman" w:cs="Times New Roman"/>
          <w:color w:val="000000"/>
          <w:spacing w:val="-3"/>
          <w:sz w:val="28"/>
          <w:szCs w:val="28"/>
          <w:lang w:val="uk-UA" w:eastAsia="ru-RU"/>
        </w:rPr>
        <w:t>адсорбтиву</w:t>
      </w:r>
      <w:proofErr w:type="spellEnd"/>
      <w:r w:rsidRPr="0061045F">
        <w:rPr>
          <w:rFonts w:ascii="Times New Roman" w:eastAsia="Times New Roman" w:hAnsi="Times New Roman" w:cs="Times New Roman"/>
          <w:color w:val="000000"/>
          <w:spacing w:val="-3"/>
          <w:sz w:val="28"/>
          <w:szCs w:val="28"/>
          <w:lang w:val="uk-UA" w:eastAsia="ru-RU"/>
        </w:rPr>
        <w:t xml:space="preserve"> (Р) в </w:t>
      </w:r>
      <w:r w:rsidRPr="0061045F">
        <w:rPr>
          <w:rFonts w:ascii="Times New Roman" w:eastAsia="Times New Roman" w:hAnsi="Times New Roman" w:cs="Times New Roman"/>
          <w:color w:val="000000"/>
          <w:spacing w:val="-4"/>
          <w:sz w:val="28"/>
          <w:szCs w:val="28"/>
          <w:lang w:val="uk-UA" w:eastAsia="ru-RU"/>
        </w:rPr>
        <w:t>адсорбційному шарі не закріплені міцно і здійснюють коли</w:t>
      </w:r>
      <w:r w:rsidRPr="0061045F">
        <w:rPr>
          <w:rFonts w:ascii="Times New Roman" w:eastAsia="Times New Roman" w:hAnsi="Times New Roman" w:cs="Times New Roman"/>
          <w:color w:val="000000"/>
          <w:spacing w:val="-4"/>
          <w:sz w:val="28"/>
          <w:szCs w:val="28"/>
          <w:lang w:val="uk-UA" w:eastAsia="ru-RU"/>
        </w:rPr>
        <w:softHyphen/>
      </w:r>
      <w:r w:rsidRPr="0061045F">
        <w:rPr>
          <w:rFonts w:ascii="Times New Roman" w:eastAsia="Times New Roman" w:hAnsi="Times New Roman" w:cs="Times New Roman"/>
          <w:color w:val="000000"/>
          <w:spacing w:val="-6"/>
          <w:sz w:val="28"/>
          <w:szCs w:val="28"/>
          <w:lang w:val="uk-UA" w:eastAsia="ru-RU"/>
        </w:rPr>
        <w:t xml:space="preserve">вальний рух, то наближуючись до поверхні </w:t>
      </w:r>
      <w:proofErr w:type="spellStart"/>
      <w:r w:rsidRPr="0061045F">
        <w:rPr>
          <w:rFonts w:ascii="Times New Roman" w:eastAsia="Times New Roman" w:hAnsi="Times New Roman" w:cs="Times New Roman"/>
          <w:color w:val="000000"/>
          <w:spacing w:val="-6"/>
          <w:sz w:val="28"/>
          <w:szCs w:val="28"/>
          <w:lang w:val="uk-UA" w:eastAsia="ru-RU"/>
        </w:rPr>
        <w:t>адсорбента</w:t>
      </w:r>
      <w:proofErr w:type="spellEnd"/>
      <w:r w:rsidRPr="0061045F">
        <w:rPr>
          <w:rFonts w:ascii="Times New Roman" w:eastAsia="Times New Roman" w:hAnsi="Times New Roman" w:cs="Times New Roman"/>
          <w:color w:val="000000"/>
          <w:spacing w:val="-6"/>
          <w:sz w:val="28"/>
          <w:szCs w:val="28"/>
          <w:lang w:val="uk-UA" w:eastAsia="ru-RU"/>
        </w:rPr>
        <w:t xml:space="preserve"> (</w:t>
      </w:r>
      <w:r w:rsidRPr="0061045F">
        <w:rPr>
          <w:rFonts w:ascii="Times New Roman" w:eastAsia="Times New Roman" w:hAnsi="Times New Roman" w:cs="Times New Roman"/>
          <w:color w:val="000000"/>
          <w:spacing w:val="-6"/>
          <w:sz w:val="28"/>
          <w:szCs w:val="28"/>
          <w:lang w:val="en-US" w:eastAsia="ru-RU"/>
        </w:rPr>
        <w:t>S</w:t>
      </w:r>
      <w:r w:rsidRPr="0061045F">
        <w:rPr>
          <w:rFonts w:ascii="Times New Roman" w:eastAsia="Times New Roman" w:hAnsi="Times New Roman" w:cs="Times New Roman"/>
          <w:color w:val="000000"/>
          <w:spacing w:val="-6"/>
          <w:sz w:val="28"/>
          <w:szCs w:val="28"/>
          <w:lang w:val="uk-UA" w:eastAsia="ru-RU"/>
        </w:rPr>
        <w:t xml:space="preserve">*), то </w:t>
      </w:r>
      <w:r w:rsidRPr="0061045F">
        <w:rPr>
          <w:rFonts w:ascii="Times New Roman" w:eastAsia="Times New Roman" w:hAnsi="Times New Roman" w:cs="Times New Roman"/>
          <w:color w:val="000000"/>
          <w:spacing w:val="-4"/>
          <w:sz w:val="28"/>
          <w:szCs w:val="28"/>
          <w:lang w:val="uk-UA" w:eastAsia="ru-RU"/>
        </w:rPr>
        <w:t xml:space="preserve">віддаляючись від неї. Деякі з них можуть виходити за межі дії </w:t>
      </w:r>
      <w:r w:rsidRPr="0061045F">
        <w:rPr>
          <w:rFonts w:ascii="Times New Roman" w:eastAsia="Times New Roman" w:hAnsi="Times New Roman" w:cs="Times New Roman"/>
          <w:color w:val="000000"/>
          <w:spacing w:val="-5"/>
          <w:sz w:val="28"/>
          <w:szCs w:val="28"/>
          <w:lang w:val="uk-UA" w:eastAsia="ru-RU"/>
        </w:rPr>
        <w:t xml:space="preserve">сил </w:t>
      </w:r>
      <w:proofErr w:type="spellStart"/>
      <w:r w:rsidRPr="0061045F">
        <w:rPr>
          <w:rFonts w:ascii="Times New Roman" w:eastAsia="Times New Roman" w:hAnsi="Times New Roman" w:cs="Times New Roman"/>
          <w:color w:val="000000"/>
          <w:spacing w:val="-5"/>
          <w:sz w:val="28"/>
          <w:szCs w:val="28"/>
          <w:lang w:val="uk-UA" w:eastAsia="ru-RU"/>
        </w:rPr>
        <w:t>адсорбента</w:t>
      </w:r>
      <w:proofErr w:type="spellEnd"/>
      <w:r w:rsidRPr="0061045F">
        <w:rPr>
          <w:rFonts w:ascii="Times New Roman" w:eastAsia="Times New Roman" w:hAnsi="Times New Roman" w:cs="Times New Roman"/>
          <w:color w:val="000000"/>
          <w:spacing w:val="-5"/>
          <w:sz w:val="28"/>
          <w:szCs w:val="28"/>
          <w:lang w:val="uk-UA" w:eastAsia="ru-RU"/>
        </w:rPr>
        <w:t xml:space="preserve">. В такому випадку спостерігається зворотний  </w:t>
      </w:r>
      <w:r w:rsidRPr="0061045F">
        <w:rPr>
          <w:rFonts w:ascii="Times New Roman" w:eastAsia="Times New Roman" w:hAnsi="Times New Roman" w:cs="Times New Roman"/>
          <w:color w:val="000000"/>
          <w:spacing w:val="-3"/>
          <w:sz w:val="28"/>
          <w:szCs w:val="28"/>
          <w:lang w:val="uk-UA" w:eastAsia="ru-RU"/>
        </w:rPr>
        <w:t>процес</w:t>
      </w:r>
      <w:r w:rsidRPr="0061045F">
        <w:rPr>
          <w:rFonts w:ascii="Times New Roman" w:eastAsia="Times New Roman" w:hAnsi="Times New Roman" w:cs="Times New Roman"/>
          <w:color w:val="000000"/>
          <w:spacing w:val="-3"/>
          <w:sz w:val="28"/>
          <w:szCs w:val="28"/>
          <w:lang w:eastAsia="ru-RU"/>
        </w:rPr>
        <w:t xml:space="preserve"> – </w:t>
      </w:r>
      <w:r w:rsidRPr="0061045F">
        <w:rPr>
          <w:rFonts w:ascii="Times New Roman" w:eastAsia="Times New Roman" w:hAnsi="Times New Roman" w:cs="Times New Roman"/>
          <w:color w:val="000000"/>
          <w:spacing w:val="-3"/>
          <w:sz w:val="28"/>
          <w:szCs w:val="28"/>
          <w:lang w:val="uk-UA" w:eastAsia="ru-RU"/>
        </w:rPr>
        <w:t>десорбція.</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i/>
          <w:iCs/>
          <w:color w:val="000000"/>
          <w:spacing w:val="-10"/>
          <w:sz w:val="28"/>
          <w:szCs w:val="28"/>
          <w:lang w:val="uk-UA" w:eastAsia="ru-RU"/>
        </w:rPr>
      </w:pPr>
      <w:r w:rsidRPr="0061045F">
        <w:rPr>
          <w:rFonts w:ascii="Times New Roman" w:eastAsia="Times New Roman" w:hAnsi="Times New Roman" w:cs="Times New Roman"/>
          <w:b/>
          <w:color w:val="000000"/>
          <w:spacing w:val="-10"/>
          <w:sz w:val="28"/>
          <w:szCs w:val="28"/>
          <w:lang w:val="uk-UA" w:eastAsia="ru-RU"/>
        </w:rPr>
        <w:t xml:space="preserve">Десорбція </w:t>
      </w:r>
      <w:proofErr w:type="spellStart"/>
      <w:r w:rsidRPr="0061045F">
        <w:rPr>
          <w:rFonts w:ascii="Times New Roman" w:eastAsia="Times New Roman" w:hAnsi="Times New Roman" w:cs="Times New Roman"/>
          <w:b/>
          <w:color w:val="000000"/>
          <w:spacing w:val="-10"/>
          <w:sz w:val="28"/>
          <w:szCs w:val="28"/>
          <w:lang w:val="uk-UA" w:eastAsia="ru-RU"/>
        </w:rPr>
        <w:t>–</w:t>
      </w:r>
      <w:r w:rsidRPr="0061045F">
        <w:rPr>
          <w:rFonts w:ascii="Times New Roman" w:eastAsia="Times New Roman" w:hAnsi="Times New Roman" w:cs="Times New Roman"/>
          <w:iCs/>
          <w:color w:val="000000"/>
          <w:spacing w:val="-10"/>
          <w:sz w:val="28"/>
          <w:szCs w:val="28"/>
          <w:lang w:val="uk-UA" w:eastAsia="ru-RU"/>
        </w:rPr>
        <w:t>це</w:t>
      </w:r>
      <w:proofErr w:type="spellEnd"/>
      <w:r w:rsidRPr="0061045F">
        <w:rPr>
          <w:rFonts w:ascii="Times New Roman" w:eastAsia="Times New Roman" w:hAnsi="Times New Roman" w:cs="Times New Roman"/>
          <w:iCs/>
          <w:color w:val="000000"/>
          <w:spacing w:val="-10"/>
          <w:sz w:val="28"/>
          <w:szCs w:val="28"/>
          <w:lang w:val="uk-UA" w:eastAsia="ru-RU"/>
        </w:rPr>
        <w:t xml:space="preserve"> процес зворотний адсорбції</w:t>
      </w:r>
      <w:r w:rsidRPr="0061045F">
        <w:rPr>
          <w:rFonts w:ascii="Times New Roman" w:eastAsia="Times New Roman" w:hAnsi="Times New Roman" w:cs="Times New Roman"/>
          <w:i/>
          <w:iCs/>
          <w:color w:val="000000"/>
          <w:spacing w:val="-10"/>
          <w:sz w:val="28"/>
          <w:szCs w:val="28"/>
          <w:lang w:val="uk-UA" w:eastAsia="ru-RU"/>
        </w:rPr>
        <w:t xml:space="preserve">. </w:t>
      </w:r>
    </w:p>
    <w:p w:rsidR="0061045F" w:rsidRPr="0061045F" w:rsidRDefault="0061045F" w:rsidP="007D725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5"/>
          <w:sz w:val="28"/>
          <w:szCs w:val="28"/>
          <w:lang w:val="uk-UA" w:eastAsia="ru-RU"/>
        </w:rPr>
      </w:pPr>
      <w:r w:rsidRPr="0061045F">
        <w:rPr>
          <w:rFonts w:ascii="Times New Roman" w:eastAsia="Times New Roman" w:hAnsi="Times New Roman" w:cs="Times New Roman"/>
          <w:color w:val="000000"/>
          <w:spacing w:val="-5"/>
          <w:sz w:val="28"/>
          <w:szCs w:val="28"/>
          <w:lang w:val="uk-UA" w:eastAsia="ru-RU"/>
        </w:rPr>
        <w:t>Із часом система набуває стану рівноваги:</w:t>
      </w:r>
    </w:p>
    <w:p w:rsidR="0061045F" w:rsidRPr="0061045F" w:rsidRDefault="00AD5B84" w:rsidP="0061045F">
      <w:pPr>
        <w:widowControl w:val="0"/>
        <w:shd w:val="clear" w:color="auto" w:fill="FFFFFF"/>
        <w:autoSpaceDE w:val="0"/>
        <w:autoSpaceDN w:val="0"/>
        <w:adjustRightInd w:val="0"/>
        <w:spacing w:before="122" w:after="0" w:line="240" w:lineRule="auto"/>
        <w:ind w:right="1296"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color w:val="000000"/>
          <w:spacing w:val="-5"/>
          <w:sz w:val="28"/>
          <w:szCs w:val="28"/>
          <w:lang w:eastAsia="ru-RU"/>
        </w:rPr>
        <w:pict>
          <v:line id="Прямая соединительная линия 138" o:spid="_x0000_s1131" style="position:absolute;left:0;text-align:left;flip:x;z-index:251800576;visibility:visible" from="66.1pt,17.4pt" to="84.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">
            <v:stroke endarrow="block"/>
          </v:line>
        </w:pict>
      </w:r>
      <w:r w:rsidR="0061045F" w:rsidRPr="0061045F">
        <w:rPr>
          <w:rFonts w:ascii="Times New Roman" w:eastAsia="Times New Roman" w:hAnsi="Times New Roman" w:cs="Times New Roman"/>
          <w:color w:val="000000"/>
          <w:spacing w:val="-6"/>
          <w:sz w:val="28"/>
          <w:szCs w:val="28"/>
          <w:lang w:val="en-US" w:eastAsia="ru-RU"/>
        </w:rPr>
        <w:t>S</w:t>
      </w:r>
      <w:r w:rsidR="0061045F" w:rsidRPr="0061045F">
        <w:rPr>
          <w:rFonts w:ascii="Times New Roman" w:eastAsia="Times New Roman" w:hAnsi="Times New Roman" w:cs="Times New Roman"/>
          <w:color w:val="000000"/>
          <w:spacing w:val="-6"/>
          <w:sz w:val="28"/>
          <w:szCs w:val="28"/>
          <w:lang w:val="uk-UA" w:eastAsia="ru-RU"/>
        </w:rPr>
        <w:t xml:space="preserve">* + Р → </w:t>
      </w:r>
      <w:r w:rsidR="0061045F" w:rsidRPr="0061045F">
        <w:rPr>
          <w:rFonts w:ascii="Times New Roman" w:eastAsia="Times New Roman" w:hAnsi="Times New Roman" w:cs="Times New Roman"/>
          <w:color w:val="000000"/>
          <w:spacing w:val="-6"/>
          <w:sz w:val="28"/>
          <w:szCs w:val="28"/>
          <w:lang w:val="en-US" w:eastAsia="ru-RU"/>
        </w:rPr>
        <w:t>S</w:t>
      </w:r>
      <w:r w:rsidR="0061045F" w:rsidRPr="0061045F">
        <w:rPr>
          <w:rFonts w:ascii="Times New Roman" w:eastAsia="Times New Roman" w:hAnsi="Times New Roman" w:cs="Times New Roman"/>
          <w:color w:val="000000"/>
          <w:spacing w:val="-6"/>
          <w:sz w:val="28"/>
          <w:szCs w:val="28"/>
          <w:lang w:eastAsia="ru-RU"/>
        </w:rPr>
        <w:t>···</w:t>
      </w:r>
      <w:r w:rsidR="0061045F" w:rsidRPr="0061045F">
        <w:rPr>
          <w:rFonts w:ascii="Times New Roman" w:eastAsia="Times New Roman" w:hAnsi="Times New Roman" w:cs="Times New Roman"/>
          <w:color w:val="000000"/>
          <w:spacing w:val="-6"/>
          <w:sz w:val="28"/>
          <w:szCs w:val="28"/>
          <w:lang w:val="uk-UA" w:eastAsia="ru-RU"/>
        </w:rPr>
        <w:t>Р,</w:t>
      </w:r>
    </w:p>
    <w:p w:rsidR="0061045F" w:rsidRPr="0061045F" w:rsidRDefault="0061045F" w:rsidP="0061045F">
      <w:pPr>
        <w:widowControl w:val="0"/>
        <w:shd w:val="clear" w:color="auto" w:fill="FFFFFF"/>
        <w:tabs>
          <w:tab w:val="left" w:pos="10204"/>
        </w:tabs>
        <w:autoSpaceDE w:val="0"/>
        <w:autoSpaceDN w:val="0"/>
        <w:adjustRightInd w:val="0"/>
        <w:spacing w:before="122" w:after="0" w:line="240" w:lineRule="auto"/>
        <w:ind w:right="-56"/>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pacing w:val="-5"/>
          <w:sz w:val="28"/>
          <w:szCs w:val="28"/>
          <w:lang w:val="uk-UA" w:eastAsia="ru-RU"/>
        </w:rPr>
        <w:t xml:space="preserve">при якому середня кількість частинок, що відриваються від </w:t>
      </w:r>
      <w:r w:rsidRPr="0061045F">
        <w:rPr>
          <w:rFonts w:ascii="Times New Roman" w:eastAsia="Times New Roman" w:hAnsi="Times New Roman" w:cs="Times New Roman"/>
          <w:color w:val="000000"/>
          <w:spacing w:val="-4"/>
          <w:sz w:val="28"/>
          <w:szCs w:val="28"/>
          <w:lang w:val="uk-UA" w:eastAsia="ru-RU"/>
        </w:rPr>
        <w:t>поверхневого шару, починає дорівнювати середній кількості адсорбованих частинок за той же проміжок часу.</w:t>
      </w:r>
    </w:p>
    <w:p w:rsidR="0061045F" w:rsidRPr="0061045F" w:rsidRDefault="0061045F" w:rsidP="0061045F">
      <w:pPr>
        <w:widowControl w:val="0"/>
        <w:shd w:val="clear" w:color="auto" w:fill="FFFFFF"/>
        <w:autoSpaceDE w:val="0"/>
        <w:autoSpaceDN w:val="0"/>
        <w:adjustRightInd w:val="0"/>
        <w:spacing w:after="0" w:line="240" w:lineRule="auto"/>
        <w:ind w:right="144" w:firstLine="54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color w:val="000000"/>
          <w:spacing w:val="-3"/>
          <w:sz w:val="28"/>
          <w:szCs w:val="28"/>
          <w:lang w:val="uk-UA" w:eastAsia="ru-RU"/>
        </w:rPr>
        <w:t xml:space="preserve">Явище адсорбції екзотермічне (∆Н°&lt; 0) і, відповідно із </w:t>
      </w:r>
      <w:r w:rsidRPr="0061045F">
        <w:rPr>
          <w:rFonts w:ascii="Times New Roman" w:eastAsia="Times New Roman" w:hAnsi="Times New Roman" w:cs="Times New Roman"/>
          <w:color w:val="000000"/>
          <w:spacing w:val="-7"/>
          <w:sz w:val="28"/>
          <w:szCs w:val="28"/>
          <w:lang w:val="uk-UA" w:eastAsia="ru-RU"/>
        </w:rPr>
        <w:t xml:space="preserve">принципом </w:t>
      </w:r>
      <w:proofErr w:type="spellStart"/>
      <w:r w:rsidRPr="0061045F">
        <w:rPr>
          <w:rFonts w:ascii="Times New Roman" w:eastAsia="Times New Roman" w:hAnsi="Times New Roman" w:cs="Times New Roman"/>
          <w:color w:val="000000"/>
          <w:spacing w:val="-7"/>
          <w:sz w:val="28"/>
          <w:szCs w:val="28"/>
          <w:lang w:val="uk-UA" w:eastAsia="ru-RU"/>
        </w:rPr>
        <w:t>Ле-Шательє</w:t>
      </w:r>
      <w:proofErr w:type="spellEnd"/>
      <w:r w:rsidRPr="0061045F">
        <w:rPr>
          <w:rFonts w:ascii="Times New Roman" w:eastAsia="Times New Roman" w:hAnsi="Times New Roman" w:cs="Times New Roman"/>
          <w:color w:val="000000"/>
          <w:spacing w:val="-7"/>
          <w:sz w:val="28"/>
          <w:szCs w:val="28"/>
          <w:lang w:val="uk-UA" w:eastAsia="ru-RU"/>
        </w:rPr>
        <w:t xml:space="preserve">, зі зростанням температури адсорбція </w:t>
      </w:r>
      <w:r w:rsidRPr="0061045F">
        <w:rPr>
          <w:rFonts w:ascii="Times New Roman" w:eastAsia="Times New Roman" w:hAnsi="Times New Roman" w:cs="Times New Roman"/>
          <w:color w:val="000000"/>
          <w:spacing w:val="-9"/>
          <w:sz w:val="28"/>
          <w:szCs w:val="28"/>
          <w:lang w:val="uk-UA" w:eastAsia="ru-RU"/>
        </w:rPr>
        <w:t xml:space="preserve">знижується. При цьому коливальний рух адсорбованих частинок </w:t>
      </w:r>
      <w:r w:rsidRPr="0061045F">
        <w:rPr>
          <w:rFonts w:ascii="Times New Roman" w:eastAsia="Times New Roman" w:hAnsi="Times New Roman" w:cs="Times New Roman"/>
          <w:color w:val="000000"/>
          <w:spacing w:val="-5"/>
          <w:sz w:val="28"/>
          <w:szCs w:val="28"/>
          <w:lang w:val="uk-UA" w:eastAsia="ru-RU"/>
        </w:rPr>
        <w:t>збільшується і рівновага зміщується у бік процесу десорбції.</w:t>
      </w:r>
    </w:p>
    <w:p w:rsidR="0061045F" w:rsidRDefault="0061045F" w:rsidP="0061045F">
      <w:pPr>
        <w:widowControl w:val="0"/>
        <w:shd w:val="clear" w:color="auto" w:fill="FFFFFF"/>
        <w:autoSpaceDE w:val="0"/>
        <w:autoSpaceDN w:val="0"/>
        <w:adjustRightInd w:val="0"/>
        <w:spacing w:after="0" w:line="240" w:lineRule="auto"/>
        <w:ind w:right="166" w:firstLine="540"/>
        <w:jc w:val="both"/>
        <w:rPr>
          <w:rFonts w:ascii="Times New Roman" w:eastAsia="Times New Roman" w:hAnsi="Times New Roman" w:cs="Times New Roman"/>
          <w:color w:val="000000"/>
          <w:spacing w:val="-10"/>
          <w:sz w:val="28"/>
          <w:szCs w:val="28"/>
          <w:lang w:val="uk-UA" w:eastAsia="ru-RU"/>
        </w:rPr>
      </w:pPr>
      <w:proofErr w:type="spellStart"/>
      <w:r w:rsidRPr="0061045F">
        <w:rPr>
          <w:rFonts w:ascii="Times New Roman" w:eastAsia="Times New Roman" w:hAnsi="Times New Roman" w:cs="Times New Roman"/>
          <w:color w:val="000000"/>
          <w:spacing w:val="-6"/>
          <w:sz w:val="28"/>
          <w:szCs w:val="28"/>
          <w:lang w:val="uk-UA" w:eastAsia="ru-RU"/>
        </w:rPr>
        <w:t>Асорбція</w:t>
      </w:r>
      <w:proofErr w:type="spellEnd"/>
      <w:r w:rsidRPr="0061045F">
        <w:rPr>
          <w:rFonts w:ascii="Times New Roman" w:eastAsia="Times New Roman" w:hAnsi="Times New Roman" w:cs="Times New Roman"/>
          <w:color w:val="000000"/>
          <w:spacing w:val="-6"/>
          <w:sz w:val="28"/>
          <w:szCs w:val="28"/>
          <w:lang w:val="uk-UA" w:eastAsia="ru-RU"/>
        </w:rPr>
        <w:t xml:space="preserve"> має вибірковий характер. Так, наприклад, акти</w:t>
      </w:r>
      <w:r w:rsidRPr="0061045F">
        <w:rPr>
          <w:rFonts w:ascii="Times New Roman" w:eastAsia="Times New Roman" w:hAnsi="Times New Roman" w:cs="Times New Roman"/>
          <w:color w:val="000000"/>
          <w:spacing w:val="-6"/>
          <w:sz w:val="28"/>
          <w:szCs w:val="28"/>
          <w:lang w:val="uk-UA" w:eastAsia="ru-RU"/>
        </w:rPr>
        <w:softHyphen/>
      </w:r>
      <w:r w:rsidRPr="0061045F">
        <w:rPr>
          <w:rFonts w:ascii="Times New Roman" w:eastAsia="Times New Roman" w:hAnsi="Times New Roman" w:cs="Times New Roman"/>
          <w:color w:val="000000"/>
          <w:spacing w:val="-3"/>
          <w:sz w:val="28"/>
          <w:szCs w:val="28"/>
          <w:lang w:val="uk-UA" w:eastAsia="ru-RU"/>
        </w:rPr>
        <w:t xml:space="preserve">воване вугілля добре поглинає хлор, але не адсорбує карбон </w:t>
      </w:r>
      <w:r w:rsidRPr="0061045F">
        <w:rPr>
          <w:rFonts w:ascii="Times New Roman" w:eastAsia="Times New Roman" w:hAnsi="Times New Roman" w:cs="Times New Roman"/>
          <w:color w:val="000000"/>
          <w:spacing w:val="13"/>
          <w:sz w:val="28"/>
          <w:szCs w:val="28"/>
          <w:lang w:eastAsia="ru-RU"/>
        </w:rPr>
        <w:t>(</w:t>
      </w:r>
      <w:r w:rsidRPr="0061045F">
        <w:rPr>
          <w:rFonts w:ascii="Times New Roman" w:eastAsia="Times New Roman" w:hAnsi="Times New Roman" w:cs="Times New Roman"/>
          <w:color w:val="000000"/>
          <w:spacing w:val="13"/>
          <w:sz w:val="28"/>
          <w:szCs w:val="28"/>
          <w:lang w:val="en-US" w:eastAsia="ru-RU"/>
        </w:rPr>
        <w:t>II</w:t>
      </w:r>
      <w:r w:rsidRPr="0061045F">
        <w:rPr>
          <w:rFonts w:ascii="Times New Roman" w:eastAsia="Times New Roman" w:hAnsi="Times New Roman" w:cs="Times New Roman"/>
          <w:color w:val="000000"/>
          <w:spacing w:val="13"/>
          <w:sz w:val="28"/>
          <w:szCs w:val="28"/>
          <w:lang w:eastAsia="ru-RU"/>
        </w:rPr>
        <w:t>)</w:t>
      </w:r>
      <w:r w:rsidRPr="0061045F">
        <w:rPr>
          <w:rFonts w:ascii="Times New Roman" w:eastAsia="Times New Roman" w:hAnsi="Times New Roman" w:cs="Times New Roman"/>
          <w:color w:val="000000"/>
          <w:spacing w:val="-7"/>
          <w:sz w:val="28"/>
          <w:szCs w:val="28"/>
          <w:lang w:val="uk-UA" w:eastAsia="ru-RU"/>
        </w:rPr>
        <w:t>оксид-чадний газ. Це враховують при застосуванні проти</w:t>
      </w:r>
      <w:r w:rsidRPr="0061045F">
        <w:rPr>
          <w:rFonts w:ascii="Times New Roman" w:eastAsia="Times New Roman" w:hAnsi="Times New Roman" w:cs="Times New Roman"/>
          <w:color w:val="000000"/>
          <w:spacing w:val="-7"/>
          <w:sz w:val="28"/>
          <w:szCs w:val="28"/>
          <w:lang w:val="uk-UA" w:eastAsia="ru-RU"/>
        </w:rPr>
        <w:softHyphen/>
      </w:r>
      <w:r w:rsidRPr="0061045F">
        <w:rPr>
          <w:rFonts w:ascii="Times New Roman" w:eastAsia="Times New Roman" w:hAnsi="Times New Roman" w:cs="Times New Roman"/>
          <w:color w:val="000000"/>
          <w:spacing w:val="-10"/>
          <w:sz w:val="28"/>
          <w:szCs w:val="28"/>
          <w:lang w:val="uk-UA" w:eastAsia="ru-RU"/>
        </w:rPr>
        <w:t>газів.</w:t>
      </w:r>
    </w:p>
    <w:p w:rsidR="001A5832" w:rsidRDefault="001A5832" w:rsidP="0061045F">
      <w:pPr>
        <w:widowControl w:val="0"/>
        <w:shd w:val="clear" w:color="auto" w:fill="FFFFFF"/>
        <w:autoSpaceDE w:val="0"/>
        <w:autoSpaceDN w:val="0"/>
        <w:adjustRightInd w:val="0"/>
        <w:spacing w:after="0" w:line="240" w:lineRule="auto"/>
        <w:ind w:right="166" w:firstLine="540"/>
        <w:jc w:val="both"/>
        <w:rPr>
          <w:rFonts w:ascii="Times New Roman" w:eastAsia="Times New Roman" w:hAnsi="Times New Roman" w:cs="Times New Roman"/>
          <w:color w:val="000000"/>
          <w:spacing w:val="-10"/>
          <w:sz w:val="28"/>
          <w:szCs w:val="28"/>
          <w:lang w:val="uk-UA" w:eastAsia="ru-RU"/>
        </w:rPr>
      </w:pPr>
    </w:p>
    <w:p w:rsidR="00BF7042" w:rsidRPr="00C33C45" w:rsidRDefault="00BF7042" w:rsidP="007D16C5">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C33C45">
        <w:rPr>
          <w:rFonts w:ascii="Times New Roman" w:eastAsia="Times New Roman" w:hAnsi="Times New Roman" w:cs="Times New Roman"/>
          <w:b/>
          <w:sz w:val="28"/>
          <w:szCs w:val="28"/>
          <w:lang w:val="uk-UA" w:eastAsia="ru-RU"/>
        </w:rPr>
        <w:t>Поняття про дисперсні системи, їх ознаки,  класифікацію. Характеристика</w:t>
      </w:r>
      <w:r w:rsidR="00C33C45">
        <w:rPr>
          <w:rFonts w:ascii="Times New Roman" w:eastAsia="Times New Roman" w:hAnsi="Times New Roman" w:cs="Times New Roman"/>
          <w:b/>
          <w:sz w:val="28"/>
          <w:szCs w:val="28"/>
          <w:lang w:val="uk-UA" w:eastAsia="ru-RU"/>
        </w:rPr>
        <w:t xml:space="preserve"> </w:t>
      </w:r>
      <w:r w:rsidRPr="00C33C45">
        <w:rPr>
          <w:rFonts w:ascii="Times New Roman" w:eastAsia="Times New Roman" w:hAnsi="Times New Roman" w:cs="Times New Roman"/>
          <w:b/>
          <w:sz w:val="28"/>
          <w:szCs w:val="28"/>
          <w:lang w:val="uk-UA" w:eastAsia="ru-RU"/>
        </w:rPr>
        <w:t>деяких харчових мас як дисперсних систем.</w:t>
      </w:r>
    </w:p>
    <w:p w:rsidR="00BF7042" w:rsidRDefault="00BF7042" w:rsidP="005A476F">
      <w:pPr>
        <w:widowControl w:val="0"/>
        <w:autoSpaceDE w:val="0"/>
        <w:autoSpaceDN w:val="0"/>
        <w:adjustRightInd w:val="0"/>
        <w:spacing w:after="0" w:line="240" w:lineRule="auto"/>
        <w:ind w:left="360"/>
        <w:jc w:val="both"/>
        <w:rPr>
          <w:rFonts w:ascii="Times New Roman" w:eastAsia="Times New Roman" w:hAnsi="Times New Roman" w:cs="Times New Roman"/>
          <w:b/>
          <w:sz w:val="28"/>
          <w:szCs w:val="28"/>
          <w:lang w:val="en-US" w:eastAsia="ru-RU"/>
        </w:rPr>
      </w:pPr>
    </w:p>
    <w:p w:rsidR="00025B3B" w:rsidRDefault="00025B3B" w:rsidP="005A476F">
      <w:pPr>
        <w:widowControl w:val="0"/>
        <w:autoSpaceDE w:val="0"/>
        <w:autoSpaceDN w:val="0"/>
        <w:adjustRightInd w:val="0"/>
        <w:spacing w:after="0" w:line="240" w:lineRule="auto"/>
        <w:ind w:left="360"/>
        <w:jc w:val="both"/>
        <w:rPr>
          <w:rFonts w:ascii="Times New Roman" w:eastAsia="Times New Roman" w:hAnsi="Times New Roman" w:cs="Times New Roman"/>
          <w:b/>
          <w:sz w:val="28"/>
          <w:szCs w:val="28"/>
          <w:lang w:val="en-US" w:eastAsia="ru-RU"/>
        </w:rPr>
      </w:pPr>
    </w:p>
    <w:p w:rsidR="00025B3B" w:rsidRPr="00025B3B" w:rsidRDefault="00025B3B" w:rsidP="005A476F">
      <w:pPr>
        <w:widowControl w:val="0"/>
        <w:autoSpaceDE w:val="0"/>
        <w:autoSpaceDN w:val="0"/>
        <w:adjustRightInd w:val="0"/>
        <w:spacing w:after="0" w:line="240" w:lineRule="auto"/>
        <w:ind w:left="360"/>
        <w:jc w:val="both"/>
        <w:rPr>
          <w:rFonts w:ascii="Times New Roman" w:eastAsia="Times New Roman" w:hAnsi="Times New Roman" w:cs="Times New Roman"/>
          <w:b/>
          <w:sz w:val="28"/>
          <w:szCs w:val="28"/>
          <w:lang w:val="en-US" w:eastAsia="ru-RU"/>
        </w:rPr>
      </w:pPr>
    </w:p>
    <w:p w:rsidR="0061045F" w:rsidRPr="0061045F" w:rsidRDefault="0061045F" w:rsidP="0061045F">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w:pict>
          <v:rect id="Прямоугольник 137" o:spid="_x0000_s1036" style="position:absolute;left:0;text-align:left;margin-left:156.1pt;margin-top:.1pt;width:198pt;height:2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">
            <v:textbox>
              <w:txbxContent>
                <w:p w:rsidR="00AD5B84" w:rsidRPr="00D1070A" w:rsidRDefault="00AD5B84" w:rsidP="0061045F">
                  <w:pPr>
                    <w:jc w:val="center"/>
                    <w:rPr>
                      <w:rFonts w:ascii="Times New Roman" w:hAnsi="Times New Roman" w:cs="Times New Roman"/>
                      <w:b/>
                      <w:sz w:val="28"/>
                      <w:szCs w:val="28"/>
                      <w:lang w:val="uk-UA"/>
                    </w:rPr>
                  </w:pPr>
                  <w:r w:rsidRPr="00D1070A">
                    <w:rPr>
                      <w:rFonts w:ascii="Times New Roman" w:hAnsi="Times New Roman" w:cs="Times New Roman"/>
                      <w:b/>
                      <w:sz w:val="28"/>
                      <w:szCs w:val="28"/>
                      <w:lang w:val="uk-UA"/>
                    </w:rPr>
                    <w:t>Колоїдна хімія</w:t>
                  </w:r>
                </w:p>
              </w:txbxContent>
            </v:textbox>
          </v:rect>
        </w:pict>
      </w: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36" o:spid="_x0000_s1130" style="position:absolute;left:0;text-align:left;z-index:251757568;visibility:visible" from="279pt,11pt" to="3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UAZwIAAIM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">
            <v:stroke endarrow="block"/>
          </v:line>
        </w:pict>
      </w:r>
      <w:r>
        <w:rPr>
          <w:rFonts w:ascii="Times New Roman" w:eastAsia="Times New Roman" w:hAnsi="Times New Roman" w:cs="Times New Roman"/>
          <w:b/>
          <w:noProof/>
          <w:sz w:val="28"/>
          <w:szCs w:val="28"/>
          <w:lang w:eastAsia="ru-RU"/>
        </w:rPr>
        <w:pict>
          <v:line id="Прямая соединительная линия 135" o:spid="_x0000_s1129" style="position:absolute;left:0;text-align:left;flip:x;z-index:251756544;visibility:visible" from="102.1pt,11pt" to="23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">
            <v:stroke endarrow="block"/>
          </v:line>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33" o:spid="_x0000_s1038" style="position:absolute;left:0;text-align:left;margin-left:279pt;margin-top:.6pt;width:189pt;height:90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">
            <v:textbox>
              <w:txbxContent>
                <w:p w:rsidR="00AD5B84" w:rsidRPr="00DB7CB9" w:rsidRDefault="00AD5B84" w:rsidP="0061045F">
                  <w:pPr>
                    <w:jc w:val="center"/>
                    <w:rPr>
                      <w:rFonts w:ascii="Times New Roman" w:hAnsi="Times New Roman" w:cs="Times New Roman"/>
                      <w:sz w:val="28"/>
                      <w:szCs w:val="28"/>
                      <w:lang w:val="uk-UA"/>
                    </w:rPr>
                  </w:pPr>
                  <w:r w:rsidRPr="00DB7CB9">
                    <w:rPr>
                      <w:rFonts w:ascii="Times New Roman" w:hAnsi="Times New Roman" w:cs="Times New Roman"/>
                      <w:sz w:val="28"/>
                      <w:szCs w:val="28"/>
                      <w:lang w:val="uk-UA"/>
                    </w:rPr>
                    <w:t xml:space="preserve">Вивчає фізико – хімічні властивості систем, що утворені </w:t>
                  </w:r>
                  <w:proofErr w:type="spellStart"/>
                  <w:r w:rsidRPr="00DB7CB9">
                    <w:rPr>
                      <w:rFonts w:ascii="Times New Roman" w:hAnsi="Times New Roman" w:cs="Times New Roman"/>
                      <w:sz w:val="28"/>
                      <w:szCs w:val="28"/>
                      <w:lang w:val="uk-UA"/>
                    </w:rPr>
                    <w:t>високомоле</w:t>
                  </w:r>
                  <w:r>
                    <w:rPr>
                      <w:rFonts w:ascii="Times New Roman" w:hAnsi="Times New Roman" w:cs="Times New Roman"/>
                      <w:sz w:val="28"/>
                      <w:szCs w:val="28"/>
                      <w:lang w:val="uk-UA"/>
                    </w:rPr>
                    <w:t>-</w:t>
                  </w:r>
                  <w:r w:rsidRPr="00DB7CB9">
                    <w:rPr>
                      <w:rFonts w:ascii="Times New Roman" w:hAnsi="Times New Roman" w:cs="Times New Roman"/>
                      <w:sz w:val="28"/>
                      <w:szCs w:val="28"/>
                      <w:lang w:val="uk-UA"/>
                    </w:rPr>
                    <w:t>кулярними</w:t>
                  </w:r>
                  <w:proofErr w:type="spellEnd"/>
                  <w:r w:rsidRPr="00DB7CB9">
                    <w:rPr>
                      <w:rFonts w:ascii="Times New Roman" w:hAnsi="Times New Roman" w:cs="Times New Roman"/>
                      <w:sz w:val="28"/>
                      <w:szCs w:val="28"/>
                      <w:lang w:val="uk-UA"/>
                    </w:rPr>
                    <w:t xml:space="preserve"> сполуками</w:t>
                  </w:r>
                </w:p>
              </w:txbxContent>
            </v:textbox>
          </v:rect>
        </w:pict>
      </w:r>
      <w:r>
        <w:rPr>
          <w:rFonts w:ascii="Times New Roman" w:eastAsia="Times New Roman" w:hAnsi="Times New Roman" w:cs="Times New Roman"/>
          <w:b/>
          <w:noProof/>
          <w:sz w:val="28"/>
          <w:szCs w:val="28"/>
          <w:lang w:eastAsia="ru-RU"/>
        </w:rPr>
        <w:pict>
          <v:rect id="Прямоугольник 134" o:spid="_x0000_s1037" style="position:absolute;left:0;text-align:left;margin-left:36pt;margin-top:.6pt;width:162pt;height:90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">
            <v:textbox>
              <w:txbxContent>
                <w:p w:rsidR="00AD5B84" w:rsidRPr="00DB7CB9" w:rsidRDefault="00AD5B84" w:rsidP="0061045F">
                  <w:pPr>
                    <w:jc w:val="center"/>
                    <w:rPr>
                      <w:rFonts w:ascii="Times New Roman" w:hAnsi="Times New Roman" w:cs="Times New Roman"/>
                      <w:sz w:val="28"/>
                      <w:szCs w:val="28"/>
                      <w:lang w:val="uk-UA"/>
                    </w:rPr>
                  </w:pPr>
                  <w:r>
                    <w:rPr>
                      <w:rFonts w:ascii="Times New Roman" w:hAnsi="Times New Roman" w:cs="Times New Roman"/>
                      <w:sz w:val="28"/>
                      <w:szCs w:val="28"/>
                      <w:lang w:val="uk-UA"/>
                    </w:rPr>
                    <w:t>Вивчає фізико – хімічні властивості дисперсних систем</w:t>
                  </w:r>
                </w:p>
              </w:txbxContent>
            </v:textbox>
          </v:rect>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C20215" w:rsidRDefault="00C20215" w:rsidP="00C33C45">
      <w:pPr>
        <w:widowControl w:val="0"/>
        <w:shd w:val="clear" w:color="auto" w:fill="FFFFFF"/>
        <w:autoSpaceDE w:val="0"/>
        <w:autoSpaceDN w:val="0"/>
        <w:adjustRightInd w:val="0"/>
        <w:spacing w:before="288" w:after="0" w:line="259" w:lineRule="exact"/>
        <w:jc w:val="both"/>
        <w:rPr>
          <w:rFonts w:ascii="Times New Roman" w:eastAsia="Times New Roman" w:hAnsi="Times New Roman" w:cs="Times New Roman"/>
          <w:b/>
          <w:bCs/>
          <w:iCs/>
          <w:color w:val="000000"/>
          <w:spacing w:val="4"/>
          <w:sz w:val="28"/>
          <w:szCs w:val="28"/>
          <w:lang w:val="uk-UA" w:eastAsia="ru-RU"/>
        </w:rPr>
      </w:pPr>
    </w:p>
    <w:p w:rsidR="0061045F" w:rsidRPr="0061045F" w:rsidRDefault="0061045F" w:rsidP="00C33C45">
      <w:pPr>
        <w:widowControl w:val="0"/>
        <w:shd w:val="clear" w:color="auto" w:fill="FFFFFF"/>
        <w:autoSpaceDE w:val="0"/>
        <w:autoSpaceDN w:val="0"/>
        <w:adjustRightInd w:val="0"/>
        <w:spacing w:before="288" w:after="0" w:line="259" w:lineRule="exact"/>
        <w:ind w:left="14" w:firstLine="553"/>
        <w:jc w:val="both"/>
        <w:rPr>
          <w:rFonts w:ascii="Times New Roman" w:eastAsia="Times New Roman" w:hAnsi="Times New Roman" w:cs="Times New Roman"/>
          <w:bCs/>
          <w:iCs/>
          <w:color w:val="000000"/>
          <w:spacing w:val="-1"/>
          <w:sz w:val="28"/>
          <w:szCs w:val="28"/>
          <w:lang w:val="uk-UA" w:eastAsia="ru-RU"/>
        </w:rPr>
      </w:pPr>
      <w:r w:rsidRPr="0061045F">
        <w:rPr>
          <w:rFonts w:ascii="Times New Roman" w:eastAsia="Times New Roman" w:hAnsi="Times New Roman" w:cs="Times New Roman"/>
          <w:b/>
          <w:bCs/>
          <w:iCs/>
          <w:color w:val="000000"/>
          <w:spacing w:val="4"/>
          <w:sz w:val="28"/>
          <w:szCs w:val="28"/>
          <w:lang w:val="uk-UA" w:eastAsia="ru-RU"/>
        </w:rPr>
        <w:t xml:space="preserve">Дисперсними </w:t>
      </w:r>
      <w:r w:rsidRPr="0061045F">
        <w:rPr>
          <w:rFonts w:ascii="Times New Roman" w:eastAsia="Times New Roman" w:hAnsi="Times New Roman" w:cs="Times New Roman"/>
          <w:bCs/>
          <w:iCs/>
          <w:color w:val="000000"/>
          <w:spacing w:val="4"/>
          <w:sz w:val="28"/>
          <w:szCs w:val="28"/>
          <w:lang w:val="uk-UA" w:eastAsia="ru-RU"/>
        </w:rPr>
        <w:t xml:space="preserve">називають системи, в яких одна </w:t>
      </w:r>
      <w:r w:rsidRPr="0061045F">
        <w:rPr>
          <w:rFonts w:ascii="Times New Roman" w:eastAsia="Times New Roman" w:hAnsi="Times New Roman" w:cs="Times New Roman"/>
          <w:bCs/>
          <w:iCs/>
          <w:color w:val="000000"/>
          <w:spacing w:val="8"/>
          <w:sz w:val="28"/>
          <w:szCs w:val="28"/>
          <w:lang w:val="uk-UA" w:eastAsia="ru-RU"/>
        </w:rPr>
        <w:t>речовина (дисперсна фаза</w:t>
      </w:r>
      <w:r w:rsidR="00905F63">
        <w:rPr>
          <w:rFonts w:ascii="Times New Roman" w:eastAsia="Times New Roman" w:hAnsi="Times New Roman" w:cs="Times New Roman"/>
          <w:bCs/>
          <w:iCs/>
          <w:color w:val="000000"/>
          <w:spacing w:val="8"/>
          <w:sz w:val="28"/>
          <w:szCs w:val="28"/>
          <w:lang w:val="uk-UA" w:eastAsia="ru-RU"/>
        </w:rPr>
        <w:t xml:space="preserve"> -ДФ</w:t>
      </w:r>
      <w:r w:rsidRPr="0061045F">
        <w:rPr>
          <w:rFonts w:ascii="Times New Roman" w:eastAsia="Times New Roman" w:hAnsi="Times New Roman" w:cs="Times New Roman"/>
          <w:bCs/>
          <w:iCs/>
          <w:color w:val="000000"/>
          <w:spacing w:val="8"/>
          <w:sz w:val="28"/>
          <w:szCs w:val="28"/>
          <w:lang w:val="uk-UA" w:eastAsia="ru-RU"/>
        </w:rPr>
        <w:t xml:space="preserve">) у вигляді частинок різних </w:t>
      </w:r>
      <w:r w:rsidRPr="0061045F">
        <w:rPr>
          <w:rFonts w:ascii="Times New Roman" w:eastAsia="Times New Roman" w:hAnsi="Times New Roman" w:cs="Times New Roman"/>
          <w:bCs/>
          <w:iCs/>
          <w:color w:val="000000"/>
          <w:spacing w:val="4"/>
          <w:sz w:val="28"/>
          <w:szCs w:val="28"/>
          <w:lang w:val="uk-UA" w:eastAsia="ru-RU"/>
        </w:rPr>
        <w:t>розмірів (10</w:t>
      </w:r>
      <w:r w:rsidRPr="0061045F">
        <w:rPr>
          <w:rFonts w:ascii="Times New Roman" w:eastAsia="Times New Roman" w:hAnsi="Times New Roman" w:cs="Times New Roman"/>
          <w:bCs/>
          <w:iCs/>
          <w:color w:val="000000"/>
          <w:spacing w:val="4"/>
          <w:sz w:val="28"/>
          <w:szCs w:val="28"/>
          <w:vertAlign w:val="superscript"/>
          <w:lang w:val="uk-UA" w:eastAsia="ru-RU"/>
        </w:rPr>
        <w:t>-7</w:t>
      </w:r>
      <w:r w:rsidRPr="0061045F">
        <w:rPr>
          <w:rFonts w:ascii="Times New Roman" w:eastAsia="Times New Roman" w:hAnsi="Times New Roman" w:cs="Times New Roman"/>
          <w:bCs/>
          <w:iCs/>
          <w:color w:val="000000"/>
          <w:spacing w:val="4"/>
          <w:sz w:val="28"/>
          <w:szCs w:val="28"/>
          <w:lang w:val="uk-UA" w:eastAsia="ru-RU"/>
        </w:rPr>
        <w:t xml:space="preserve"> – 10</w:t>
      </w:r>
      <w:r w:rsidRPr="0061045F">
        <w:rPr>
          <w:rFonts w:ascii="Times New Roman" w:eastAsia="Times New Roman" w:hAnsi="Times New Roman" w:cs="Times New Roman"/>
          <w:bCs/>
          <w:iCs/>
          <w:color w:val="000000"/>
          <w:spacing w:val="4"/>
          <w:sz w:val="28"/>
          <w:szCs w:val="28"/>
          <w:vertAlign w:val="superscript"/>
          <w:lang w:val="uk-UA" w:eastAsia="ru-RU"/>
        </w:rPr>
        <w:t>-1</w:t>
      </w:r>
      <w:r w:rsidRPr="0061045F">
        <w:rPr>
          <w:rFonts w:ascii="Times New Roman" w:eastAsia="Times New Roman" w:hAnsi="Times New Roman" w:cs="Times New Roman"/>
          <w:bCs/>
          <w:iCs/>
          <w:color w:val="000000"/>
          <w:spacing w:val="4"/>
          <w:sz w:val="28"/>
          <w:szCs w:val="28"/>
          <w:lang w:val="uk-UA" w:eastAsia="ru-RU"/>
        </w:rPr>
        <w:t xml:space="preserve">см) знаходиться в суцільному середовищі </w:t>
      </w:r>
      <w:r w:rsidRPr="0061045F">
        <w:rPr>
          <w:rFonts w:ascii="Times New Roman" w:eastAsia="Times New Roman" w:hAnsi="Times New Roman" w:cs="Times New Roman"/>
          <w:bCs/>
          <w:iCs/>
          <w:color w:val="000000"/>
          <w:spacing w:val="-1"/>
          <w:sz w:val="28"/>
          <w:szCs w:val="28"/>
          <w:lang w:val="uk-UA" w:eastAsia="ru-RU"/>
        </w:rPr>
        <w:t>іншої реч</w:t>
      </w:r>
      <w:r w:rsidR="001A5832">
        <w:rPr>
          <w:rFonts w:ascii="Times New Roman" w:eastAsia="Times New Roman" w:hAnsi="Times New Roman" w:cs="Times New Roman"/>
          <w:bCs/>
          <w:iCs/>
          <w:color w:val="000000"/>
          <w:spacing w:val="-1"/>
          <w:sz w:val="28"/>
          <w:szCs w:val="28"/>
          <w:lang w:val="uk-UA" w:eastAsia="ru-RU"/>
        </w:rPr>
        <w:t>овини (дисперсійне середовище</w:t>
      </w:r>
      <w:r w:rsidR="00905F63">
        <w:rPr>
          <w:rFonts w:ascii="Times New Roman" w:eastAsia="Times New Roman" w:hAnsi="Times New Roman" w:cs="Times New Roman"/>
          <w:bCs/>
          <w:iCs/>
          <w:color w:val="000000"/>
          <w:spacing w:val="-1"/>
          <w:sz w:val="28"/>
          <w:szCs w:val="28"/>
          <w:lang w:val="uk-UA" w:eastAsia="ru-RU"/>
        </w:rPr>
        <w:t xml:space="preserve"> -ДС</w:t>
      </w:r>
      <w:r w:rsidR="001A5832">
        <w:rPr>
          <w:rFonts w:ascii="Times New Roman" w:eastAsia="Times New Roman" w:hAnsi="Times New Roman" w:cs="Times New Roman"/>
          <w:bCs/>
          <w:iCs/>
          <w:color w:val="000000"/>
          <w:spacing w:val="-1"/>
          <w:sz w:val="28"/>
          <w:szCs w:val="28"/>
          <w:lang w:val="uk-UA" w:eastAsia="ru-RU"/>
        </w:rPr>
        <w:t>).</w:t>
      </w:r>
    </w:p>
    <w:p w:rsidR="0061045F" w:rsidRPr="0061045F" w:rsidRDefault="00AD5B84" w:rsidP="0061045F">
      <w:pPr>
        <w:widowControl w:val="0"/>
        <w:shd w:val="clear" w:color="auto" w:fill="FFFFFF"/>
        <w:autoSpaceDE w:val="0"/>
        <w:autoSpaceDN w:val="0"/>
        <w:adjustRightInd w:val="0"/>
        <w:spacing w:before="288" w:after="0" w:line="259"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32" o:spid="_x0000_s1039" style="position:absolute;left:0;text-align:left;margin-left:156.75pt;margin-top:12.75pt;width:198pt;height:2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">
            <v:textbox>
              <w:txbxContent>
                <w:p w:rsidR="00AD5B84" w:rsidRPr="00D1070A" w:rsidRDefault="00AD5B84" w:rsidP="0061045F">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Дисперсні системи</w:t>
                  </w:r>
                </w:p>
              </w:txbxContent>
            </v:textbox>
          </v:rect>
        </w:pict>
      </w:r>
    </w:p>
    <w:p w:rsidR="0061045F" w:rsidRPr="0061045F" w:rsidRDefault="00AD5B84" w:rsidP="0061045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line id="Прямая соединительная линия 130" o:spid="_x0000_s1128" style="position:absolute;left:0;text-align:left;z-index:251761664;visibility:visible" from="297pt,14.05pt" to="38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31" o:spid="_x0000_s1127" style="position:absolute;left:0;text-align:left;flip:x;z-index:251762688;visibility:visible" from="111.85pt,15.4pt" to="219.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">
            <v:stroke endarrow="block"/>
          </v:line>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29" o:spid="_x0000_s1040" style="position:absolute;left:0;text-align:left;margin-left:39.95pt;margin-top:13.75pt;width:180pt;height:89.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">
            <v:textbox>
              <w:txbxContent>
                <w:p w:rsidR="00AD5B84" w:rsidRPr="00DB7CB9" w:rsidRDefault="00AD5B84" w:rsidP="0061045F">
                  <w:pPr>
                    <w:jc w:val="center"/>
                    <w:rPr>
                      <w:rFonts w:ascii="Times New Roman" w:hAnsi="Times New Roman" w:cs="Times New Roman"/>
                      <w:sz w:val="28"/>
                      <w:szCs w:val="28"/>
                      <w:lang w:val="uk-UA"/>
                    </w:rPr>
                  </w:pPr>
                  <w:r>
                    <w:rPr>
                      <w:rFonts w:ascii="Times New Roman" w:hAnsi="Times New Roman" w:cs="Times New Roman"/>
                      <w:sz w:val="28"/>
                      <w:szCs w:val="28"/>
                      <w:lang w:val="uk-UA"/>
                    </w:rPr>
                    <w:t>Дисперсна фаза (ДФ) -- сукупність частинок однієї речовини</w:t>
                  </w:r>
                </w:p>
              </w:txbxContent>
            </v:textbox>
          </v:rect>
        </w:pict>
      </w:r>
      <w:r>
        <w:rPr>
          <w:rFonts w:ascii="Times New Roman" w:eastAsia="Times New Roman" w:hAnsi="Times New Roman" w:cs="Times New Roman"/>
          <w:b/>
          <w:noProof/>
          <w:sz w:val="28"/>
          <w:szCs w:val="28"/>
          <w:lang w:eastAsia="ru-RU"/>
        </w:rPr>
        <w:pict>
          <v:rect id="Прямоугольник 128" o:spid="_x0000_s1041" style="position:absolute;left:0;text-align:left;margin-left:306.2pt;margin-top:13.75pt;width:174pt;height:89.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">
            <v:textbox>
              <w:txbxContent>
                <w:p w:rsidR="00AD5B84" w:rsidRPr="00DB7CB9" w:rsidRDefault="00AD5B84" w:rsidP="0061045F">
                  <w:pPr>
                    <w:jc w:val="center"/>
                    <w:rPr>
                      <w:rFonts w:ascii="Times New Roman" w:hAnsi="Times New Roman" w:cs="Times New Roman"/>
                      <w:sz w:val="28"/>
                      <w:szCs w:val="28"/>
                      <w:lang w:val="uk-UA"/>
                    </w:rPr>
                  </w:pPr>
                  <w:r>
                    <w:rPr>
                      <w:rFonts w:ascii="Times New Roman" w:hAnsi="Times New Roman" w:cs="Times New Roman"/>
                      <w:sz w:val="28"/>
                      <w:szCs w:val="28"/>
                      <w:lang w:val="uk-UA"/>
                    </w:rPr>
                    <w:t>Дисперсійне середовище (ДС) – середовище, в якому розподілені частинки дисперсної фази</w:t>
                  </w:r>
                </w:p>
              </w:txbxContent>
            </v:textbox>
          </v:rect>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C33C45" w:rsidRDefault="00C33C45" w:rsidP="00C33C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C33C45" w:rsidRDefault="00C33C45" w:rsidP="00C33C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8004ED" w:rsidRPr="00C20215" w:rsidRDefault="00717210" w:rsidP="00834E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00C20215">
        <w:rPr>
          <w:rFonts w:ascii="Times New Roman" w:hAnsi="Times New Roman" w:cs="Times New Roman"/>
          <w:sz w:val="28"/>
          <w:szCs w:val="28"/>
        </w:rPr>
        <w:t xml:space="preserve">ля </w:t>
      </w:r>
      <w:r w:rsidR="00C20215">
        <w:rPr>
          <w:rFonts w:ascii="Times New Roman" w:hAnsi="Times New Roman" w:cs="Times New Roman"/>
          <w:sz w:val="28"/>
          <w:szCs w:val="28"/>
          <w:lang w:val="uk-UA"/>
        </w:rPr>
        <w:t>у</w:t>
      </w:r>
      <w:proofErr w:type="spellStart"/>
      <w:r w:rsidR="00C20215">
        <w:rPr>
          <w:rFonts w:ascii="Times New Roman" w:hAnsi="Times New Roman" w:cs="Times New Roman"/>
          <w:sz w:val="28"/>
          <w:szCs w:val="28"/>
        </w:rPr>
        <w:t>сіх</w:t>
      </w:r>
      <w:proofErr w:type="spellEnd"/>
      <w:r w:rsidR="00C20215">
        <w:rPr>
          <w:rFonts w:ascii="Times New Roman" w:hAnsi="Times New Roman" w:cs="Times New Roman"/>
          <w:sz w:val="28"/>
          <w:szCs w:val="28"/>
        </w:rPr>
        <w:t xml:space="preserve"> </w:t>
      </w:r>
      <w:proofErr w:type="spellStart"/>
      <w:r w:rsidR="00C20215">
        <w:rPr>
          <w:rFonts w:ascii="Times New Roman" w:hAnsi="Times New Roman" w:cs="Times New Roman"/>
          <w:sz w:val="28"/>
          <w:szCs w:val="28"/>
        </w:rPr>
        <w:t>дисперсних</w:t>
      </w:r>
      <w:proofErr w:type="spellEnd"/>
      <w:r w:rsidR="00C20215">
        <w:rPr>
          <w:rFonts w:ascii="Times New Roman" w:hAnsi="Times New Roman" w:cs="Times New Roman"/>
          <w:sz w:val="28"/>
          <w:szCs w:val="28"/>
        </w:rPr>
        <w:t xml:space="preserve"> систем</w:t>
      </w:r>
      <w:r w:rsidR="00C20215">
        <w:rPr>
          <w:rFonts w:ascii="Times New Roman" w:hAnsi="Times New Roman" w:cs="Times New Roman"/>
          <w:sz w:val="28"/>
          <w:szCs w:val="28"/>
          <w:lang w:val="uk-UA"/>
        </w:rPr>
        <w:t xml:space="preserve"> характерні дві основні ознаки: </w:t>
      </w:r>
    </w:p>
    <w:p w:rsidR="008004ED" w:rsidRPr="008004ED" w:rsidRDefault="008004ED" w:rsidP="00834E02">
      <w:pPr>
        <w:spacing w:after="0"/>
        <w:ind w:left="720"/>
        <w:jc w:val="both"/>
        <w:rPr>
          <w:rFonts w:ascii="Times New Roman" w:hAnsi="Times New Roman" w:cs="Times New Roman"/>
          <w:bCs/>
          <w:sz w:val="28"/>
          <w:szCs w:val="28"/>
          <w:lang w:val="uk-UA"/>
        </w:rPr>
      </w:pPr>
      <w:r w:rsidRPr="008004ED">
        <w:rPr>
          <w:rFonts w:ascii="Times New Roman" w:hAnsi="Times New Roman" w:cs="Times New Roman"/>
          <w:b/>
          <w:bCs/>
          <w:sz w:val="28"/>
          <w:szCs w:val="28"/>
          <w:lang w:val="uk-UA"/>
        </w:rPr>
        <w:t>1) дисперсність</w:t>
      </w:r>
      <w:r w:rsidR="002D757E">
        <w:rPr>
          <w:rFonts w:ascii="Times New Roman" w:hAnsi="Times New Roman" w:cs="Times New Roman"/>
          <w:bCs/>
          <w:sz w:val="28"/>
          <w:szCs w:val="28"/>
          <w:lang w:val="uk-UA"/>
        </w:rPr>
        <w:t>, тобто висока</w:t>
      </w:r>
      <w:r w:rsidRPr="008004ED">
        <w:rPr>
          <w:rFonts w:ascii="Times New Roman" w:hAnsi="Times New Roman" w:cs="Times New Roman"/>
          <w:bCs/>
          <w:sz w:val="28"/>
          <w:szCs w:val="28"/>
          <w:lang w:val="uk-UA"/>
        </w:rPr>
        <w:t xml:space="preserve"> подрібненість;</w:t>
      </w:r>
    </w:p>
    <w:p w:rsidR="008004ED" w:rsidRPr="008004ED" w:rsidRDefault="008004ED" w:rsidP="00245ED3">
      <w:pPr>
        <w:spacing w:after="0"/>
        <w:ind w:left="720"/>
        <w:jc w:val="both"/>
        <w:rPr>
          <w:rFonts w:ascii="Times New Roman" w:hAnsi="Times New Roman" w:cs="Times New Roman"/>
          <w:bCs/>
          <w:sz w:val="28"/>
          <w:szCs w:val="28"/>
          <w:lang w:val="uk-UA"/>
        </w:rPr>
      </w:pPr>
      <w:r w:rsidRPr="008004ED">
        <w:rPr>
          <w:rFonts w:ascii="Times New Roman" w:hAnsi="Times New Roman" w:cs="Times New Roman"/>
          <w:b/>
          <w:bCs/>
          <w:sz w:val="28"/>
          <w:szCs w:val="28"/>
          <w:lang w:val="uk-UA"/>
        </w:rPr>
        <w:t>2) гетерогенність</w:t>
      </w:r>
      <w:r w:rsidRPr="008004ED">
        <w:rPr>
          <w:rFonts w:ascii="Times New Roman" w:hAnsi="Times New Roman" w:cs="Times New Roman"/>
          <w:bCs/>
          <w:sz w:val="28"/>
          <w:szCs w:val="28"/>
          <w:lang w:val="uk-UA"/>
        </w:rPr>
        <w:t xml:space="preserve"> (неоднорідність), система складається з 2-х і більше фаз.</w:t>
      </w:r>
    </w:p>
    <w:p w:rsidR="008004ED" w:rsidRPr="008004ED" w:rsidRDefault="008004ED" w:rsidP="00992AAC">
      <w:pPr>
        <w:spacing w:after="0"/>
        <w:jc w:val="both"/>
        <w:rPr>
          <w:rFonts w:ascii="Times New Roman" w:hAnsi="Times New Roman" w:cs="Times New Roman"/>
          <w:sz w:val="28"/>
          <w:szCs w:val="28"/>
          <w:lang w:val="uk-UA"/>
        </w:rPr>
      </w:pPr>
      <w:r w:rsidRPr="008004ED">
        <w:rPr>
          <w:rFonts w:ascii="Times New Roman" w:hAnsi="Times New Roman" w:cs="Times New Roman"/>
          <w:bCs/>
          <w:sz w:val="28"/>
          <w:szCs w:val="28"/>
          <w:lang w:val="uk-UA"/>
        </w:rPr>
        <w:t xml:space="preserve">     </w:t>
      </w:r>
      <w:r w:rsidR="007B6F2D">
        <w:rPr>
          <w:rFonts w:ascii="Times New Roman" w:hAnsi="Times New Roman" w:cs="Times New Roman"/>
          <w:b/>
          <w:sz w:val="28"/>
          <w:szCs w:val="28"/>
          <w:lang w:val="uk-UA"/>
        </w:rPr>
        <w:t>Г</w:t>
      </w:r>
      <w:r w:rsidRPr="008004ED">
        <w:rPr>
          <w:rFonts w:ascii="Times New Roman" w:hAnsi="Times New Roman" w:cs="Times New Roman"/>
          <w:b/>
          <w:sz w:val="28"/>
          <w:szCs w:val="28"/>
          <w:lang w:val="uk-UA"/>
        </w:rPr>
        <w:t>етерогенність</w:t>
      </w:r>
      <w:r w:rsidR="007B6F2D">
        <w:rPr>
          <w:rFonts w:ascii="Times New Roman" w:hAnsi="Times New Roman" w:cs="Times New Roman"/>
          <w:sz w:val="28"/>
          <w:szCs w:val="28"/>
          <w:lang w:val="uk-UA"/>
        </w:rPr>
        <w:t xml:space="preserve"> у</w:t>
      </w:r>
      <w:r w:rsidRPr="008004ED">
        <w:rPr>
          <w:rFonts w:ascii="Times New Roman" w:hAnsi="Times New Roman" w:cs="Times New Roman"/>
          <w:sz w:val="28"/>
          <w:szCs w:val="28"/>
          <w:lang w:val="uk-UA"/>
        </w:rPr>
        <w:t xml:space="preserve">казує на наявність </w:t>
      </w:r>
      <w:proofErr w:type="spellStart"/>
      <w:r w:rsidRPr="008004ED">
        <w:rPr>
          <w:rFonts w:ascii="Times New Roman" w:hAnsi="Times New Roman" w:cs="Times New Roman"/>
          <w:sz w:val="28"/>
          <w:szCs w:val="28"/>
          <w:lang w:val="uk-UA"/>
        </w:rPr>
        <w:t>міжфазної</w:t>
      </w:r>
      <w:proofErr w:type="spellEnd"/>
      <w:r w:rsidRPr="008004ED">
        <w:rPr>
          <w:rFonts w:ascii="Times New Roman" w:hAnsi="Times New Roman" w:cs="Times New Roman"/>
          <w:sz w:val="28"/>
          <w:szCs w:val="28"/>
          <w:lang w:val="uk-UA"/>
        </w:rPr>
        <w:t xml:space="preserve"> поверхн</w:t>
      </w:r>
      <w:r w:rsidR="007B6F2D">
        <w:rPr>
          <w:rFonts w:ascii="Times New Roman" w:hAnsi="Times New Roman" w:cs="Times New Roman"/>
          <w:sz w:val="28"/>
          <w:szCs w:val="28"/>
          <w:lang w:val="uk-UA"/>
        </w:rPr>
        <w:t>і</w:t>
      </w:r>
      <w:r w:rsidRPr="008004ED">
        <w:rPr>
          <w:rFonts w:ascii="Times New Roman" w:hAnsi="Times New Roman" w:cs="Times New Roman"/>
          <w:sz w:val="28"/>
          <w:szCs w:val="28"/>
          <w:lang w:val="uk-UA"/>
        </w:rPr>
        <w:t xml:space="preserve"> ,а </w:t>
      </w:r>
      <w:r w:rsidRPr="008004ED">
        <w:rPr>
          <w:rFonts w:ascii="Times New Roman" w:hAnsi="Times New Roman" w:cs="Times New Roman"/>
          <w:b/>
          <w:sz w:val="28"/>
          <w:szCs w:val="28"/>
          <w:lang w:val="uk-UA"/>
        </w:rPr>
        <w:t>дисперсність</w:t>
      </w:r>
      <w:r w:rsidRPr="008004ED">
        <w:rPr>
          <w:rFonts w:ascii="Times New Roman" w:hAnsi="Times New Roman" w:cs="Times New Roman"/>
          <w:sz w:val="28"/>
          <w:szCs w:val="28"/>
          <w:lang w:val="uk-UA"/>
        </w:rPr>
        <w:t xml:space="preserve"> тим більша, чим менше розмір частинок.</w:t>
      </w:r>
    </w:p>
    <w:p w:rsidR="008004ED" w:rsidRDefault="008004ED" w:rsidP="008004ED">
      <w:pPr>
        <w:pStyle w:val="a9"/>
        <w:ind w:firstLine="360"/>
        <w:rPr>
          <w:szCs w:val="28"/>
        </w:rPr>
      </w:pPr>
      <w:r>
        <w:rPr>
          <w:b/>
          <w:szCs w:val="28"/>
        </w:rPr>
        <w:t xml:space="preserve"> Ступінь дисперсності (Д) – </w:t>
      </w:r>
      <w:r>
        <w:rPr>
          <w:szCs w:val="28"/>
        </w:rPr>
        <w:t>це ступінь подрібненості речовини дисперсної фази, величина, обернена до розміру частинок (α):</w:t>
      </w:r>
    </w:p>
    <w:p w:rsidR="008004ED" w:rsidRDefault="008004ED" w:rsidP="008004ED">
      <w:pPr>
        <w:pStyle w:val="a9"/>
        <w:ind w:firstLine="360"/>
        <w:rPr>
          <w:szCs w:val="28"/>
        </w:rPr>
      </w:pPr>
      <w:r w:rsidRPr="001F3B3F">
        <w:rPr>
          <w:position w:val="-24"/>
          <w:sz w:val="32"/>
          <w:szCs w:val="32"/>
        </w:rPr>
        <w:object w:dxaOrig="720" w:dyaOrig="620">
          <v:shape id="_x0000_i1078" type="#_x0000_t75" style="width:36pt;height:30.75pt" o:ole="">
            <v:imagedata r:id="rId109" o:title=""/>
          </v:shape>
          <o:OLEObject Type="Embed" ProgID="Equation.3" ShapeID="_x0000_i1078" DrawAspect="Content" ObjectID="_1737532346" r:id="rId110"/>
        </w:object>
      </w:r>
      <w:r>
        <w:rPr>
          <w:sz w:val="32"/>
          <w:szCs w:val="32"/>
        </w:rPr>
        <w:t xml:space="preserve"> </w:t>
      </w:r>
      <w:r>
        <w:rPr>
          <w:szCs w:val="28"/>
        </w:rPr>
        <w:t>см</w:t>
      </w:r>
      <w:r>
        <w:rPr>
          <w:szCs w:val="28"/>
          <w:vertAlign w:val="superscript"/>
        </w:rPr>
        <w:t>-1</w:t>
      </w:r>
      <w:r>
        <w:rPr>
          <w:szCs w:val="28"/>
        </w:rPr>
        <w:t>,       де α – розмір частинки (діаметр або довжина ребра),</w:t>
      </w:r>
    </w:p>
    <w:p w:rsidR="002E4A8E" w:rsidRDefault="008004ED" w:rsidP="002E4A8E">
      <w:pPr>
        <w:pStyle w:val="a9"/>
        <w:ind w:firstLine="0"/>
        <w:rPr>
          <w:szCs w:val="28"/>
        </w:rPr>
      </w:pPr>
      <w:r>
        <w:rPr>
          <w:szCs w:val="28"/>
        </w:rPr>
        <w:t xml:space="preserve">          </w:t>
      </w:r>
      <w:r w:rsidR="00171FB4">
        <w:rPr>
          <w:szCs w:val="28"/>
        </w:rPr>
        <w:t xml:space="preserve">                        </w:t>
      </w:r>
      <w:r>
        <w:rPr>
          <w:szCs w:val="28"/>
          <w:lang w:val="en-US"/>
        </w:rPr>
        <w:t>D</w:t>
      </w:r>
      <w:r>
        <w:rPr>
          <w:szCs w:val="28"/>
        </w:rPr>
        <w:t xml:space="preserve"> – </w:t>
      </w:r>
      <w:proofErr w:type="gramStart"/>
      <w:r>
        <w:rPr>
          <w:szCs w:val="28"/>
        </w:rPr>
        <w:t>міра</w:t>
      </w:r>
      <w:proofErr w:type="gramEnd"/>
      <w:r>
        <w:rPr>
          <w:szCs w:val="28"/>
        </w:rPr>
        <w:t xml:space="preserve"> подрібненості речовини</w:t>
      </w:r>
      <w:r w:rsidR="008B5846">
        <w:rPr>
          <w:szCs w:val="28"/>
        </w:rPr>
        <w:t>.</w:t>
      </w:r>
    </w:p>
    <w:p w:rsidR="004D0D42" w:rsidRPr="002E4A8E" w:rsidRDefault="0061045F" w:rsidP="002E4A8E">
      <w:pPr>
        <w:pStyle w:val="a9"/>
        <w:ind w:firstLine="0"/>
        <w:rPr>
          <w:szCs w:val="28"/>
          <w:lang w:val="ru-RU"/>
        </w:rPr>
      </w:pPr>
      <w:r w:rsidRPr="0061045F">
        <w:rPr>
          <w:color w:val="000000"/>
          <w:szCs w:val="28"/>
        </w:rPr>
        <w:t xml:space="preserve">До дисперсних систем належать борошно, хліб, молоко, </w:t>
      </w:r>
      <w:r w:rsidRPr="0061045F">
        <w:rPr>
          <w:color w:val="000000"/>
          <w:spacing w:val="-1"/>
          <w:szCs w:val="28"/>
        </w:rPr>
        <w:t>вершки, масло, маргарин, зефір, печиво тощо.</w:t>
      </w:r>
    </w:p>
    <w:p w:rsidR="004D0D42" w:rsidRDefault="00DB693A" w:rsidP="0061045F">
      <w:pPr>
        <w:widowControl w:val="0"/>
        <w:shd w:val="clear" w:color="auto" w:fill="FFFFFF"/>
        <w:autoSpaceDE w:val="0"/>
        <w:autoSpaceDN w:val="0"/>
        <w:adjustRightInd w:val="0"/>
        <w:spacing w:before="274" w:after="0" w:line="240" w:lineRule="auto"/>
        <w:ind w:left="36" w:firstLine="56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4D0D42" w:rsidRPr="007268E7">
        <w:rPr>
          <w:rFonts w:ascii="Times New Roman" w:eastAsia="Times New Roman" w:hAnsi="Times New Roman" w:cs="Times New Roman"/>
          <w:b/>
          <w:sz w:val="28"/>
          <w:szCs w:val="28"/>
          <w:lang w:val="uk-UA" w:eastAsia="ru-RU"/>
        </w:rPr>
        <w:t>. Колоїдні розчини, їх властивості</w:t>
      </w:r>
      <w:r w:rsidR="004D0D42">
        <w:rPr>
          <w:rFonts w:ascii="Times New Roman" w:eastAsia="Times New Roman" w:hAnsi="Times New Roman" w:cs="Times New Roman"/>
          <w:b/>
          <w:sz w:val="28"/>
          <w:szCs w:val="28"/>
          <w:lang w:val="uk-UA" w:eastAsia="ru-RU"/>
        </w:rPr>
        <w:t>.</w:t>
      </w:r>
    </w:p>
    <w:p w:rsidR="0061045F" w:rsidRPr="0061045F" w:rsidRDefault="0061045F" w:rsidP="0061045F">
      <w:pPr>
        <w:widowControl w:val="0"/>
        <w:shd w:val="clear" w:color="auto" w:fill="FFFFFF"/>
        <w:autoSpaceDE w:val="0"/>
        <w:autoSpaceDN w:val="0"/>
        <w:adjustRightInd w:val="0"/>
        <w:spacing w:before="7" w:after="0" w:line="240" w:lineRule="auto"/>
        <w:ind w:left="29" w:firstLine="576"/>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b/>
          <w:bCs/>
          <w:color w:val="000000"/>
          <w:spacing w:val="-2"/>
          <w:sz w:val="28"/>
          <w:szCs w:val="28"/>
          <w:lang w:val="uk-UA" w:eastAsia="ru-RU"/>
        </w:rPr>
        <w:t xml:space="preserve">Колоїдні системи </w:t>
      </w:r>
      <w:r w:rsidRPr="0061045F">
        <w:rPr>
          <w:rFonts w:ascii="Times New Roman" w:eastAsia="Times New Roman" w:hAnsi="Times New Roman" w:cs="Times New Roman"/>
          <w:color w:val="000000"/>
          <w:spacing w:val="-2"/>
          <w:sz w:val="28"/>
          <w:szCs w:val="28"/>
          <w:lang w:val="uk-UA" w:eastAsia="ru-RU"/>
        </w:rPr>
        <w:t xml:space="preserve">теж належать до дисперсних систем, у </w:t>
      </w:r>
      <w:r w:rsidRPr="0061045F">
        <w:rPr>
          <w:rFonts w:ascii="Times New Roman" w:eastAsia="Times New Roman" w:hAnsi="Times New Roman" w:cs="Times New Roman"/>
          <w:color w:val="000000"/>
          <w:spacing w:val="-3"/>
          <w:sz w:val="28"/>
          <w:szCs w:val="28"/>
          <w:lang w:val="uk-UA" w:eastAsia="ru-RU"/>
        </w:rPr>
        <w:t xml:space="preserve">яких розмір частинок дисперсної фази складає </w:t>
      </w:r>
      <w:r w:rsidRPr="0061045F">
        <w:rPr>
          <w:rFonts w:ascii="Times New Roman" w:eastAsia="Times New Roman" w:hAnsi="Times New Roman" w:cs="Times New Roman"/>
          <w:bCs/>
          <w:iCs/>
          <w:color w:val="000000"/>
          <w:spacing w:val="4"/>
          <w:sz w:val="28"/>
          <w:szCs w:val="28"/>
          <w:lang w:val="uk-UA" w:eastAsia="ru-RU"/>
        </w:rPr>
        <w:t>10</w:t>
      </w:r>
      <w:r w:rsidRPr="0061045F">
        <w:rPr>
          <w:rFonts w:ascii="Times New Roman" w:eastAsia="Times New Roman" w:hAnsi="Times New Roman" w:cs="Times New Roman"/>
          <w:bCs/>
          <w:iCs/>
          <w:color w:val="000000"/>
          <w:spacing w:val="4"/>
          <w:sz w:val="28"/>
          <w:szCs w:val="28"/>
          <w:vertAlign w:val="superscript"/>
          <w:lang w:val="uk-UA" w:eastAsia="ru-RU"/>
        </w:rPr>
        <w:t>-5</w:t>
      </w:r>
      <w:r w:rsidRPr="0061045F">
        <w:rPr>
          <w:rFonts w:ascii="Times New Roman" w:eastAsia="Times New Roman" w:hAnsi="Times New Roman" w:cs="Times New Roman"/>
          <w:bCs/>
          <w:iCs/>
          <w:color w:val="000000"/>
          <w:spacing w:val="4"/>
          <w:sz w:val="28"/>
          <w:szCs w:val="28"/>
          <w:lang w:val="uk-UA" w:eastAsia="ru-RU"/>
        </w:rPr>
        <w:t xml:space="preserve"> – 10</w:t>
      </w:r>
      <w:r w:rsidRPr="0061045F">
        <w:rPr>
          <w:rFonts w:ascii="Times New Roman" w:eastAsia="Times New Roman" w:hAnsi="Times New Roman" w:cs="Times New Roman"/>
          <w:bCs/>
          <w:iCs/>
          <w:color w:val="000000"/>
          <w:spacing w:val="4"/>
          <w:sz w:val="28"/>
          <w:szCs w:val="28"/>
          <w:vertAlign w:val="superscript"/>
          <w:lang w:val="uk-UA" w:eastAsia="ru-RU"/>
        </w:rPr>
        <w:t>-7</w:t>
      </w:r>
      <w:r w:rsidRPr="0061045F">
        <w:rPr>
          <w:rFonts w:ascii="Times New Roman" w:eastAsia="Times New Roman" w:hAnsi="Times New Roman" w:cs="Times New Roman"/>
          <w:bCs/>
          <w:iCs/>
          <w:color w:val="000000"/>
          <w:spacing w:val="4"/>
          <w:sz w:val="28"/>
          <w:szCs w:val="28"/>
          <w:lang w:val="uk-UA" w:eastAsia="ru-RU"/>
        </w:rPr>
        <w:t>см</w:t>
      </w:r>
    </w:p>
    <w:p w:rsidR="0061045F" w:rsidRPr="0061045F" w:rsidRDefault="0061045F" w:rsidP="0061045F">
      <w:pPr>
        <w:widowControl w:val="0"/>
        <w:shd w:val="clear" w:color="auto" w:fill="FFFFFF"/>
        <w:autoSpaceDE w:val="0"/>
        <w:autoSpaceDN w:val="0"/>
        <w:adjustRightInd w:val="0"/>
        <w:spacing w:after="0" w:line="240" w:lineRule="auto"/>
        <w:ind w:right="22" w:firstLine="54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iCs/>
          <w:color w:val="000000"/>
          <w:spacing w:val="2"/>
          <w:sz w:val="28"/>
          <w:szCs w:val="28"/>
          <w:lang w:val="uk-UA" w:eastAsia="ru-RU"/>
        </w:rPr>
        <w:t xml:space="preserve">Поняття про колоїди, що означає схожі на клей, тобто речовини, що не проникають через тваринні мембрани і не кристалізуються, було запроваджено у </w:t>
      </w:r>
      <w:r w:rsidRPr="0061045F">
        <w:rPr>
          <w:rFonts w:ascii="Times New Roman" w:eastAsia="Times New Roman" w:hAnsi="Times New Roman" w:cs="Times New Roman"/>
          <w:iCs/>
          <w:color w:val="000000"/>
          <w:spacing w:val="2"/>
          <w:sz w:val="28"/>
          <w:szCs w:val="28"/>
          <w:lang w:val="uk-UA" w:eastAsia="ru-RU"/>
        </w:rPr>
        <w:lastRenderedPageBreak/>
        <w:t>1861 р. англій</w:t>
      </w:r>
      <w:r w:rsidRPr="0061045F">
        <w:rPr>
          <w:rFonts w:ascii="Times New Roman" w:eastAsia="Times New Roman" w:hAnsi="Times New Roman" w:cs="Times New Roman"/>
          <w:iCs/>
          <w:color w:val="000000"/>
          <w:spacing w:val="2"/>
          <w:sz w:val="28"/>
          <w:szCs w:val="28"/>
          <w:lang w:val="uk-UA" w:eastAsia="ru-RU"/>
        </w:rPr>
        <w:softHyphen/>
      </w:r>
      <w:r w:rsidRPr="0061045F">
        <w:rPr>
          <w:rFonts w:ascii="Times New Roman" w:eastAsia="Times New Roman" w:hAnsi="Times New Roman" w:cs="Times New Roman"/>
          <w:iCs/>
          <w:color w:val="000000"/>
          <w:spacing w:val="-1"/>
          <w:sz w:val="28"/>
          <w:szCs w:val="28"/>
          <w:lang w:val="uk-UA" w:eastAsia="ru-RU"/>
        </w:rPr>
        <w:t>ським ученим Т.</w:t>
      </w:r>
      <w:proofErr w:type="spellStart"/>
      <w:r w:rsidRPr="0061045F">
        <w:rPr>
          <w:rFonts w:ascii="Times New Roman" w:eastAsia="Times New Roman" w:hAnsi="Times New Roman" w:cs="Times New Roman"/>
          <w:iCs/>
          <w:color w:val="000000"/>
          <w:spacing w:val="-1"/>
          <w:sz w:val="28"/>
          <w:szCs w:val="28"/>
          <w:lang w:val="uk-UA" w:eastAsia="ru-RU"/>
        </w:rPr>
        <w:t>Гремом</w:t>
      </w:r>
      <w:proofErr w:type="spellEnd"/>
      <w:r w:rsidRPr="0061045F">
        <w:rPr>
          <w:rFonts w:ascii="Times New Roman" w:eastAsia="Times New Roman" w:hAnsi="Times New Roman" w:cs="Times New Roman"/>
          <w:iCs/>
          <w:color w:val="000000"/>
          <w:spacing w:val="-1"/>
          <w:sz w:val="28"/>
          <w:szCs w:val="28"/>
          <w:lang w:val="uk-UA" w:eastAsia="ru-RU"/>
        </w:rPr>
        <w:t xml:space="preserve">. У 1869 р. професор Київського </w:t>
      </w:r>
      <w:r w:rsidRPr="0061045F">
        <w:rPr>
          <w:rFonts w:ascii="Times New Roman" w:eastAsia="Times New Roman" w:hAnsi="Times New Roman" w:cs="Times New Roman"/>
          <w:iCs/>
          <w:color w:val="000000"/>
          <w:spacing w:val="1"/>
          <w:sz w:val="28"/>
          <w:szCs w:val="28"/>
          <w:lang w:val="uk-UA" w:eastAsia="ru-RU"/>
        </w:rPr>
        <w:t xml:space="preserve">університету І.Г. Борщов довів, що одні й ті самі речовини </w:t>
      </w:r>
      <w:r w:rsidRPr="0061045F">
        <w:rPr>
          <w:rFonts w:ascii="Times New Roman" w:eastAsia="Times New Roman" w:hAnsi="Times New Roman" w:cs="Times New Roman"/>
          <w:iCs/>
          <w:color w:val="000000"/>
          <w:spacing w:val="2"/>
          <w:sz w:val="28"/>
          <w:szCs w:val="28"/>
          <w:lang w:val="uk-UA" w:eastAsia="ru-RU"/>
        </w:rPr>
        <w:t xml:space="preserve">залежно від умов можуть проявляти як колоїдні, так і </w:t>
      </w:r>
      <w:proofErr w:type="spellStart"/>
      <w:r w:rsidRPr="0061045F">
        <w:rPr>
          <w:rFonts w:ascii="Times New Roman" w:eastAsia="Times New Roman" w:hAnsi="Times New Roman" w:cs="Times New Roman"/>
          <w:iCs/>
          <w:color w:val="000000"/>
          <w:sz w:val="28"/>
          <w:szCs w:val="28"/>
          <w:lang w:val="uk-UA" w:eastAsia="ru-RU"/>
        </w:rPr>
        <w:t>кристалоїдні</w:t>
      </w:r>
      <w:proofErr w:type="spellEnd"/>
      <w:r w:rsidRPr="0061045F">
        <w:rPr>
          <w:rFonts w:ascii="Times New Roman" w:eastAsia="Times New Roman" w:hAnsi="Times New Roman" w:cs="Times New Roman"/>
          <w:iCs/>
          <w:color w:val="000000"/>
          <w:sz w:val="28"/>
          <w:szCs w:val="28"/>
          <w:lang w:val="uk-UA" w:eastAsia="ru-RU"/>
        </w:rPr>
        <w:t xml:space="preserve"> властивості: проникати через пори тваринних </w:t>
      </w:r>
      <w:r w:rsidRPr="0061045F">
        <w:rPr>
          <w:rFonts w:ascii="Times New Roman" w:eastAsia="Times New Roman" w:hAnsi="Times New Roman" w:cs="Times New Roman"/>
          <w:iCs/>
          <w:color w:val="000000"/>
          <w:spacing w:val="10"/>
          <w:sz w:val="28"/>
          <w:szCs w:val="28"/>
          <w:lang w:val="uk-UA" w:eastAsia="ru-RU"/>
        </w:rPr>
        <w:t xml:space="preserve">мембран і кристалізуватись. Тому слід говорити про </w:t>
      </w:r>
      <w:r w:rsidRPr="0061045F">
        <w:rPr>
          <w:rFonts w:ascii="Times New Roman" w:eastAsia="Times New Roman" w:hAnsi="Times New Roman" w:cs="Times New Roman"/>
          <w:iCs/>
          <w:color w:val="000000"/>
          <w:spacing w:val="-1"/>
          <w:sz w:val="28"/>
          <w:szCs w:val="28"/>
          <w:lang w:val="uk-UA" w:eastAsia="ru-RU"/>
        </w:rPr>
        <w:t>колоїдний стан речовин.</w:t>
      </w:r>
    </w:p>
    <w:p w:rsidR="0061045F" w:rsidRPr="0061045F" w:rsidRDefault="0061045F" w:rsidP="0061045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p>
    <w:p w:rsidR="0061045F" w:rsidRPr="0061045F" w:rsidRDefault="0045589D"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1045F">
        <w:rPr>
          <w:rFonts w:ascii="Times New Roman" w:eastAsia="Times New Roman" w:hAnsi="Times New Roman" w:cs="Times New Roman"/>
          <w:sz w:val="28"/>
          <w:szCs w:val="28"/>
          <w:lang w:val="uk-UA" w:eastAsia="ru-RU"/>
        </w:rPr>
        <w:t xml:space="preserve"> </w:t>
      </w:r>
      <w:r w:rsidR="0061045F" w:rsidRPr="0061045F">
        <w:rPr>
          <w:rFonts w:ascii="Times New Roman" w:eastAsia="Times New Roman" w:hAnsi="Times New Roman" w:cs="Times New Roman"/>
          <w:b/>
          <w:sz w:val="28"/>
          <w:szCs w:val="28"/>
          <w:lang w:val="uk-UA" w:eastAsia="ru-RU"/>
        </w:rPr>
        <w:t>Особливості колоїдного стану</w:t>
      </w:r>
      <w:r w:rsidR="00147134">
        <w:rPr>
          <w:rFonts w:ascii="Times New Roman" w:eastAsia="Times New Roman" w:hAnsi="Times New Roman" w:cs="Times New Roman"/>
          <w:b/>
          <w:sz w:val="28"/>
          <w:szCs w:val="28"/>
          <w:lang w:val="uk-UA" w:eastAsia="ru-RU"/>
        </w:rPr>
        <w:t>:</w:t>
      </w:r>
    </w:p>
    <w:p w:rsidR="0061045F" w:rsidRPr="0061045F" w:rsidRDefault="0061045F" w:rsidP="0061045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b/>
          <w:sz w:val="28"/>
          <w:szCs w:val="28"/>
          <w:lang w:val="uk-UA" w:eastAsia="ru-RU"/>
        </w:rPr>
        <w:t xml:space="preserve">Система гетерогенна: </w:t>
      </w:r>
      <w:r w:rsidRPr="0061045F">
        <w:rPr>
          <w:rFonts w:ascii="Times New Roman" w:eastAsia="Times New Roman" w:hAnsi="Times New Roman" w:cs="Times New Roman"/>
          <w:sz w:val="28"/>
          <w:szCs w:val="28"/>
          <w:lang w:val="uk-UA" w:eastAsia="ru-RU"/>
        </w:rPr>
        <w:t>частинки дисперсної фази рівномірно розподілені в дисперсійному середовищі. Чим менші частинки дисперсійної фази, тим вищий ступінь дисперсності (подрібнення). Ступінь дисперсності Д обернено пропорційний розмірам частинок:</w:t>
      </w:r>
    </w:p>
    <w:p w:rsidR="0061045F" w:rsidRPr="0061045F" w:rsidRDefault="001856E3" w:rsidP="0061045F">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position w:val="-24"/>
          <w:sz w:val="28"/>
          <w:szCs w:val="28"/>
          <w:lang w:val="uk-UA" w:eastAsia="ru-RU"/>
        </w:rPr>
        <w:t xml:space="preserve">      </w:t>
      </w:r>
      <w:r w:rsidR="0061045F" w:rsidRPr="0061045F">
        <w:rPr>
          <w:rFonts w:ascii="Times New Roman" w:eastAsia="Times New Roman" w:hAnsi="Times New Roman" w:cs="Times New Roman"/>
          <w:b/>
          <w:position w:val="-24"/>
          <w:sz w:val="28"/>
          <w:szCs w:val="28"/>
          <w:lang w:val="uk-UA" w:eastAsia="ru-RU"/>
        </w:rPr>
        <w:object w:dxaOrig="660" w:dyaOrig="620">
          <v:shape id="_x0000_i1079" type="#_x0000_t75" style="width:33pt;height:30.75pt" o:ole="">
            <v:imagedata r:id="rId111" o:title=""/>
          </v:shape>
          <o:OLEObject Type="Embed" ProgID="Equation.3" ShapeID="_x0000_i1079" DrawAspect="Content" ObjectID="_1737532347" r:id="rId112"/>
        </w:object>
      </w:r>
      <w:r w:rsidR="0061045F" w:rsidRPr="0061045F">
        <w:rPr>
          <w:rFonts w:ascii="Times New Roman" w:eastAsia="Times New Roman" w:hAnsi="Times New Roman" w:cs="Times New Roman"/>
          <w:sz w:val="28"/>
          <w:szCs w:val="28"/>
          <w:lang w:val="uk-UA" w:eastAsia="ru-RU"/>
        </w:rPr>
        <w:t xml:space="preserve">або </w:t>
      </w:r>
      <w:r w:rsidR="0061045F" w:rsidRPr="0061045F">
        <w:rPr>
          <w:rFonts w:ascii="Times New Roman" w:eastAsia="Times New Roman" w:hAnsi="Times New Roman" w:cs="Times New Roman"/>
          <w:b/>
          <w:position w:val="-24"/>
          <w:sz w:val="28"/>
          <w:szCs w:val="28"/>
          <w:lang w:val="uk-UA" w:eastAsia="ru-RU"/>
        </w:rPr>
        <w:object w:dxaOrig="700" w:dyaOrig="620">
          <v:shape id="_x0000_i1080" type="#_x0000_t75" style="width:35.25pt;height:30.75pt" o:ole="">
            <v:imagedata r:id="rId113" o:title=""/>
          </v:shape>
          <o:OLEObject Type="Embed" ProgID="Equation.3" ShapeID="_x0000_i1080" DrawAspect="Content" ObjectID="_1737532348" r:id="rId114"/>
        </w:object>
      </w:r>
      <w:r w:rsidR="0061045F" w:rsidRPr="0061045F">
        <w:rPr>
          <w:rFonts w:ascii="Times New Roman" w:eastAsia="Times New Roman" w:hAnsi="Times New Roman" w:cs="Times New Roman"/>
          <w:sz w:val="28"/>
          <w:szCs w:val="28"/>
          <w:lang w:val="uk-UA" w:eastAsia="ru-RU"/>
        </w:rPr>
        <w:t>,</w:t>
      </w:r>
    </w:p>
    <w:p w:rsidR="0061045F" w:rsidRPr="0061045F" w:rsidRDefault="0061045F" w:rsidP="0061045F">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 xml:space="preserve">     де </w:t>
      </w:r>
      <w:r w:rsidRPr="0061045F">
        <w:rPr>
          <w:rFonts w:ascii="Times New Roman" w:eastAsia="Times New Roman" w:hAnsi="Times New Roman" w:cs="Times New Roman"/>
          <w:sz w:val="28"/>
          <w:szCs w:val="28"/>
          <w:lang w:val="en-US" w:eastAsia="ru-RU"/>
        </w:rPr>
        <w:t>l</w:t>
      </w:r>
      <w:r w:rsidRPr="0061045F">
        <w:rPr>
          <w:rFonts w:ascii="Times New Roman" w:eastAsia="Times New Roman" w:hAnsi="Times New Roman" w:cs="Times New Roman"/>
          <w:sz w:val="28"/>
          <w:szCs w:val="28"/>
          <w:lang w:eastAsia="ru-RU"/>
        </w:rPr>
        <w:t xml:space="preserve"> – </w:t>
      </w:r>
      <w:r w:rsidRPr="0061045F">
        <w:rPr>
          <w:rFonts w:ascii="Times New Roman" w:eastAsia="Times New Roman" w:hAnsi="Times New Roman" w:cs="Times New Roman"/>
          <w:sz w:val="28"/>
          <w:szCs w:val="28"/>
          <w:lang w:val="uk-UA" w:eastAsia="ru-RU"/>
        </w:rPr>
        <w:t>довжина ребра куба;</w:t>
      </w:r>
      <w:r w:rsidRPr="0061045F">
        <w:rPr>
          <w:rFonts w:ascii="Times New Roman" w:eastAsia="Times New Roman" w:hAnsi="Times New Roman" w:cs="Times New Roman"/>
          <w:sz w:val="28"/>
          <w:szCs w:val="28"/>
          <w:lang w:val="en-US" w:eastAsia="ru-RU"/>
        </w:rPr>
        <w:t>r</w:t>
      </w:r>
      <w:r w:rsidRPr="0061045F">
        <w:rPr>
          <w:rFonts w:ascii="Times New Roman" w:eastAsia="Times New Roman" w:hAnsi="Times New Roman" w:cs="Times New Roman"/>
          <w:sz w:val="28"/>
          <w:szCs w:val="28"/>
          <w:lang w:eastAsia="ru-RU"/>
        </w:rPr>
        <w:t xml:space="preserve"> – </w:t>
      </w:r>
      <w:r w:rsidRPr="0061045F">
        <w:rPr>
          <w:rFonts w:ascii="Times New Roman" w:eastAsia="Times New Roman" w:hAnsi="Times New Roman" w:cs="Times New Roman"/>
          <w:sz w:val="28"/>
          <w:szCs w:val="28"/>
          <w:lang w:val="uk-UA" w:eastAsia="ru-RU"/>
        </w:rPr>
        <w:t>радіус кульки.</w:t>
      </w:r>
    </w:p>
    <w:p w:rsidR="0061045F" w:rsidRPr="0061045F" w:rsidRDefault="0061045F" w:rsidP="0061045F">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sz w:val="28"/>
          <w:szCs w:val="28"/>
          <w:lang w:val="uk-UA" w:eastAsia="ru-RU"/>
        </w:rPr>
        <w:t xml:space="preserve">     Чим вищий ступінь дисперсності, тим більша питома поверхня </w:t>
      </w:r>
      <w:r w:rsidRPr="0061045F">
        <w:rPr>
          <w:rFonts w:ascii="Times New Roman" w:eastAsia="Times New Roman" w:hAnsi="Times New Roman" w:cs="Times New Roman"/>
          <w:sz w:val="28"/>
          <w:szCs w:val="28"/>
          <w:lang w:val="en-US" w:eastAsia="ru-RU"/>
        </w:rPr>
        <w:t>S</w:t>
      </w:r>
      <w:r w:rsidRPr="0061045F">
        <w:rPr>
          <w:rFonts w:ascii="Times New Roman" w:eastAsia="Times New Roman" w:hAnsi="Times New Roman" w:cs="Times New Roman"/>
          <w:sz w:val="28"/>
          <w:szCs w:val="28"/>
          <w:vertAlign w:val="subscript"/>
          <w:lang w:eastAsia="ru-RU"/>
        </w:rPr>
        <w:t>0</w:t>
      </w:r>
    </w:p>
    <w:p w:rsidR="0061045F" w:rsidRPr="0061045F" w:rsidRDefault="0061045F" w:rsidP="0061045F">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61045F">
        <w:rPr>
          <w:rFonts w:ascii="Times New Roman" w:eastAsia="Times New Roman" w:hAnsi="Times New Roman" w:cs="Times New Roman"/>
          <w:sz w:val="28"/>
          <w:szCs w:val="28"/>
          <w:lang w:val="uk-UA" w:eastAsia="ru-RU"/>
        </w:rPr>
        <w:t>Питома поверхня визначається як відношення загальної поверхні всіх частинок</w:t>
      </w:r>
      <w:r w:rsidRPr="0061045F">
        <w:rPr>
          <w:rFonts w:ascii="Times New Roman" w:eastAsia="Times New Roman" w:hAnsi="Times New Roman" w:cs="Times New Roman"/>
          <w:sz w:val="28"/>
          <w:szCs w:val="28"/>
          <w:lang w:val="en-US" w:eastAsia="ru-RU"/>
        </w:rPr>
        <w:t>S</w:t>
      </w:r>
      <w:r w:rsidRPr="0061045F">
        <w:rPr>
          <w:rFonts w:ascii="Times New Roman" w:eastAsia="Times New Roman" w:hAnsi="Times New Roman" w:cs="Times New Roman"/>
          <w:sz w:val="28"/>
          <w:szCs w:val="28"/>
          <w:lang w:val="uk-UA" w:eastAsia="ru-RU"/>
        </w:rPr>
        <w:t xml:space="preserve"> до їх об’єму</w:t>
      </w:r>
      <w:r w:rsidRPr="0061045F">
        <w:rPr>
          <w:rFonts w:ascii="Times New Roman" w:eastAsia="Times New Roman" w:hAnsi="Times New Roman" w:cs="Times New Roman"/>
          <w:sz w:val="28"/>
          <w:szCs w:val="28"/>
          <w:lang w:val="en-US" w:eastAsia="ru-RU"/>
        </w:rPr>
        <w:t>V</w:t>
      </w:r>
      <w:r w:rsidRPr="0061045F">
        <w:rPr>
          <w:rFonts w:ascii="Times New Roman" w:eastAsia="Times New Roman" w:hAnsi="Times New Roman" w:cs="Times New Roman"/>
          <w:sz w:val="28"/>
          <w:szCs w:val="28"/>
          <w:lang w:val="uk-UA" w:eastAsia="ru-RU"/>
        </w:rPr>
        <w:t>:</w:t>
      </w:r>
    </w:p>
    <w:p w:rsidR="0061045F" w:rsidRPr="0061045F" w:rsidRDefault="0061045F" w:rsidP="0061045F">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position w:val="-24"/>
          <w:sz w:val="28"/>
          <w:szCs w:val="28"/>
          <w:lang w:val="en-US" w:eastAsia="ru-RU"/>
        </w:rPr>
        <w:object w:dxaOrig="780" w:dyaOrig="620">
          <v:shape id="_x0000_i1081" type="#_x0000_t75" style="width:39pt;height:30.75pt" o:ole="">
            <v:imagedata r:id="rId115" o:title=""/>
          </v:shape>
          <o:OLEObject Type="Embed" ProgID="Equation.3" ShapeID="_x0000_i1081" DrawAspect="Content" ObjectID="_1737532349" r:id="rId116"/>
        </w:object>
      </w:r>
      <w:r w:rsidRPr="0061045F">
        <w:rPr>
          <w:rFonts w:ascii="Times New Roman" w:eastAsia="Times New Roman" w:hAnsi="Times New Roman" w:cs="Times New Roman"/>
          <w:sz w:val="28"/>
          <w:szCs w:val="28"/>
          <w:lang w:val="uk-UA" w:eastAsia="ru-RU"/>
        </w:rPr>
        <w:t>.</w:t>
      </w:r>
    </w:p>
    <w:p w:rsidR="0061045F" w:rsidRPr="0061045F" w:rsidRDefault="0061045F" w:rsidP="0061045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1045F">
        <w:rPr>
          <w:rFonts w:ascii="Times New Roman" w:eastAsia="Times New Roman" w:hAnsi="Times New Roman" w:cs="Times New Roman"/>
          <w:b/>
          <w:sz w:val="28"/>
          <w:szCs w:val="28"/>
          <w:lang w:val="uk-UA" w:eastAsia="ru-RU"/>
        </w:rPr>
        <w:t>Частинки дисперсної фази не проникають через пори мембран.</w:t>
      </w:r>
    </w:p>
    <w:p w:rsidR="0061045F" w:rsidRPr="0061045F" w:rsidRDefault="0061045F" w:rsidP="0061045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1045F">
        <w:rPr>
          <w:rFonts w:ascii="Times New Roman" w:eastAsia="Times New Roman" w:hAnsi="Times New Roman" w:cs="Times New Roman"/>
          <w:sz w:val="28"/>
          <w:szCs w:val="28"/>
          <w:lang w:val="uk-UA" w:eastAsia="ru-RU"/>
        </w:rPr>
        <w:t>Колоїдні системи характеризуються</w:t>
      </w:r>
      <w:r w:rsidRPr="0061045F">
        <w:rPr>
          <w:rFonts w:ascii="Times New Roman" w:eastAsia="Times New Roman" w:hAnsi="Times New Roman" w:cs="Times New Roman"/>
          <w:b/>
          <w:sz w:val="28"/>
          <w:szCs w:val="28"/>
          <w:lang w:val="uk-UA" w:eastAsia="ru-RU"/>
        </w:rPr>
        <w:t xml:space="preserve"> специфічними оптичними властивостями: </w:t>
      </w:r>
      <w:r w:rsidRPr="0061045F">
        <w:rPr>
          <w:rFonts w:ascii="Times New Roman" w:eastAsia="Times New Roman" w:hAnsi="Times New Roman" w:cs="Times New Roman"/>
          <w:sz w:val="28"/>
          <w:szCs w:val="28"/>
          <w:lang w:val="uk-UA" w:eastAsia="ru-RU"/>
        </w:rPr>
        <w:t>розсіюють світло, оскільки розміри їх частинок сумірні з довжинами хвиль видимого світла.</w:t>
      </w:r>
    </w:p>
    <w:p w:rsidR="0061045F" w:rsidRPr="0061045F" w:rsidRDefault="0061045F" w:rsidP="0061045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 xml:space="preserve">Дисперсні системи </w:t>
      </w:r>
      <w:proofErr w:type="spellStart"/>
      <w:r w:rsidRPr="0061045F">
        <w:rPr>
          <w:rFonts w:ascii="Times New Roman" w:eastAsia="Times New Roman" w:hAnsi="Times New Roman" w:cs="Times New Roman"/>
          <w:b/>
          <w:sz w:val="28"/>
          <w:szCs w:val="28"/>
          <w:lang w:val="uk-UA" w:eastAsia="ru-RU"/>
        </w:rPr>
        <w:t>термодинамічно</w:t>
      </w:r>
      <w:proofErr w:type="spellEnd"/>
      <w:r w:rsidRPr="0061045F">
        <w:rPr>
          <w:rFonts w:ascii="Times New Roman" w:eastAsia="Times New Roman" w:hAnsi="Times New Roman" w:cs="Times New Roman"/>
          <w:b/>
          <w:sz w:val="28"/>
          <w:szCs w:val="28"/>
          <w:lang w:val="uk-UA" w:eastAsia="ru-RU"/>
        </w:rPr>
        <w:t xml:space="preserve"> нестійкі і необоротні: </w:t>
      </w:r>
      <w:r w:rsidRPr="0061045F">
        <w:rPr>
          <w:rFonts w:ascii="Times New Roman" w:eastAsia="Times New Roman" w:hAnsi="Times New Roman" w:cs="Times New Roman"/>
          <w:sz w:val="28"/>
          <w:szCs w:val="28"/>
          <w:lang w:val="uk-UA" w:eastAsia="ru-RU"/>
        </w:rPr>
        <w:t xml:space="preserve">самовільно (спонтанно) можуть розпадатися на фази і без затрати енергії їх не можна повернути у попередній стан. Це обумовлено значною вільною поверхневою енергією системи </w:t>
      </w:r>
      <w:r w:rsidRPr="0061045F">
        <w:rPr>
          <w:rFonts w:ascii="Times New Roman" w:eastAsia="Times New Roman" w:hAnsi="Times New Roman" w:cs="Times New Roman"/>
          <w:sz w:val="28"/>
          <w:szCs w:val="28"/>
          <w:lang w:val="en-US" w:eastAsia="ru-RU"/>
        </w:rPr>
        <w:t>F</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lang w:val="en-US" w:eastAsia="ru-RU"/>
        </w:rPr>
        <w:t>σ</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lang w:val="en-US" w:eastAsia="ru-RU"/>
        </w:rPr>
        <w:t>S</w:t>
      </w:r>
      <w:r w:rsidRPr="0061045F">
        <w:rPr>
          <w:rFonts w:ascii="Times New Roman" w:eastAsia="Times New Roman" w:hAnsi="Times New Roman" w:cs="Times New Roman"/>
          <w:sz w:val="28"/>
          <w:szCs w:val="28"/>
          <w:lang w:val="uk-UA" w:eastAsia="ru-RU"/>
        </w:rPr>
        <w:t>. Тому в системі відбуваються процеси, що призводять до зменшення енергії, тобто розпад на фази, оскільки при цьому зменшується загальна поверхня системи.</w:t>
      </w: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27" o:spid="_x0000_s1042" style="position:absolute;left:0;text-align:left;margin-left:1in;margin-top:12.15pt;width:390.1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">
            <v:textbox>
              <w:txbxContent>
                <w:p w:rsidR="00AD5B84" w:rsidRPr="00B7079B" w:rsidRDefault="00AD5B84" w:rsidP="0061045F">
                  <w:pPr>
                    <w:jc w:val="center"/>
                    <w:rPr>
                      <w:rFonts w:ascii="Times New Roman" w:hAnsi="Times New Roman" w:cs="Times New Roman"/>
                      <w:b/>
                      <w:sz w:val="28"/>
                      <w:szCs w:val="28"/>
                      <w:lang w:val="uk-UA"/>
                    </w:rPr>
                  </w:pPr>
                  <w:r w:rsidRPr="00B7079B">
                    <w:rPr>
                      <w:rFonts w:ascii="Times New Roman" w:hAnsi="Times New Roman" w:cs="Times New Roman"/>
                      <w:b/>
                      <w:sz w:val="28"/>
                      <w:szCs w:val="28"/>
                      <w:lang w:val="uk-UA"/>
                    </w:rPr>
                    <w:t>Класифікація дисперсних систем</w:t>
                  </w:r>
                </w:p>
              </w:txbxContent>
            </v:textbox>
          </v:rect>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25" o:spid="_x0000_s1122" style="position:absolute;left:0;text-align:left;flip:x;z-index:251768832;visibility:visible" from="1in,6.95pt" to="220.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26" o:spid="_x0000_s1123" style="position:absolute;left:0;text-align:left;z-index:251769856;visibility:visible" from="289.8pt,6.95pt" to="44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">
            <v:stroke endarrow="block"/>
          </v:line>
        </w:pict>
      </w:r>
      <w:r>
        <w:rPr>
          <w:rFonts w:ascii="Times New Roman" w:eastAsia="Times New Roman" w:hAnsi="Times New Roman" w:cs="Times New Roman"/>
          <w:b/>
          <w:noProof/>
          <w:sz w:val="28"/>
          <w:szCs w:val="28"/>
          <w:lang w:eastAsia="ru-RU"/>
        </w:rPr>
        <w:pict>
          <v:line id="Прямая соединительная линия 124" o:spid="_x0000_s1121" style="position:absolute;left:0;text-align:left;z-index:251767808;visibility:visible" from="255.1pt,5.7pt" to="255.1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9gYwIAAH0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">
            <v:stroke endarrow="block"/>
          </v:line>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21" o:spid="_x0000_s1045" style="position:absolute;left:0;text-align:left;margin-left:9pt;margin-top:2.4pt;width:135pt;height:79.3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">
            <v:textbox>
              <w:txbxContent>
                <w:p w:rsidR="00AD5B84" w:rsidRPr="00B7079B" w:rsidRDefault="00AD5B84" w:rsidP="008B584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розміром частинок дисперсної фази</w:t>
                  </w:r>
                </w:p>
              </w:txbxContent>
            </v:textbox>
          </v:rect>
        </w:pict>
      </w:r>
      <w:r>
        <w:rPr>
          <w:rFonts w:ascii="Times New Roman" w:eastAsia="Times New Roman" w:hAnsi="Times New Roman" w:cs="Times New Roman"/>
          <w:b/>
          <w:noProof/>
          <w:sz w:val="28"/>
          <w:szCs w:val="28"/>
          <w:lang w:eastAsia="ru-RU"/>
        </w:rPr>
        <w:pict>
          <v:rect id="Прямоугольник 122" o:spid="_x0000_s1044" style="position:absolute;left:0;text-align:left;margin-left:189pt;margin-top:2.4pt;width:135pt;height:79.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">
            <v:textbox>
              <w:txbxContent>
                <w:p w:rsidR="00AD5B84" w:rsidRPr="00A306FC" w:rsidRDefault="00AD5B84" w:rsidP="008B584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спорідненістю дисперсної фази до дисперсійного середовища</w:t>
                  </w:r>
                </w:p>
              </w:txbxContent>
            </v:textbox>
          </v:rect>
        </w:pict>
      </w:r>
      <w:r>
        <w:rPr>
          <w:rFonts w:ascii="Times New Roman" w:eastAsia="Times New Roman" w:hAnsi="Times New Roman" w:cs="Times New Roman"/>
          <w:b/>
          <w:noProof/>
          <w:sz w:val="28"/>
          <w:szCs w:val="28"/>
          <w:lang w:eastAsia="ru-RU"/>
        </w:rPr>
        <w:pict>
          <v:rect id="Прямоугольник 123" o:spid="_x0000_s1043" style="position:absolute;left:0;text-align:left;margin-left:359.55pt;margin-top:2.4pt;width:144.45pt;height:79.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">
            <v:textbox>
              <w:txbxContent>
                <w:p w:rsidR="00AD5B84" w:rsidRPr="00A306FC" w:rsidRDefault="00AD5B84" w:rsidP="008B58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агрегатним станом дисперсійної фази і дисперсійного середовища</w:t>
                  </w:r>
                </w:p>
              </w:txbxContent>
            </v:textbox>
          </v:rect>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61045F" w:rsidRPr="0061045F" w:rsidRDefault="0061045F" w:rsidP="003E38D4">
      <w:pPr>
        <w:widowControl w:val="0"/>
        <w:shd w:val="clear" w:color="auto" w:fill="FFFFFF"/>
        <w:autoSpaceDE w:val="0"/>
        <w:autoSpaceDN w:val="0"/>
        <w:adjustRightInd w:val="0"/>
        <w:spacing w:after="0" w:line="240" w:lineRule="auto"/>
        <w:ind w:firstLine="576"/>
        <w:jc w:val="both"/>
        <w:rPr>
          <w:rFonts w:ascii="Times New Roman" w:eastAsia="Times New Roman" w:hAnsi="Times New Roman" w:cs="Times New Roman"/>
          <w:bCs/>
          <w:iCs/>
          <w:color w:val="000000"/>
          <w:spacing w:val="2"/>
          <w:sz w:val="28"/>
          <w:szCs w:val="28"/>
          <w:lang w:val="uk-UA" w:eastAsia="ru-RU"/>
        </w:rPr>
      </w:pPr>
      <w:r w:rsidRPr="0061045F">
        <w:rPr>
          <w:rFonts w:ascii="Times New Roman" w:eastAsia="Times New Roman" w:hAnsi="Times New Roman" w:cs="Times New Roman"/>
          <w:bCs/>
          <w:iCs/>
          <w:color w:val="000000"/>
          <w:sz w:val="28"/>
          <w:szCs w:val="28"/>
          <w:lang w:val="uk-UA" w:eastAsia="ru-RU"/>
        </w:rPr>
        <w:t xml:space="preserve">Колоїдні розчини є </w:t>
      </w:r>
      <w:proofErr w:type="spellStart"/>
      <w:r w:rsidRPr="0061045F">
        <w:rPr>
          <w:rFonts w:ascii="Times New Roman" w:eastAsia="Times New Roman" w:hAnsi="Times New Roman" w:cs="Times New Roman"/>
          <w:bCs/>
          <w:iCs/>
          <w:color w:val="000000"/>
          <w:sz w:val="28"/>
          <w:szCs w:val="28"/>
          <w:lang w:val="uk-UA" w:eastAsia="ru-RU"/>
        </w:rPr>
        <w:t>ультрамікрогетерогенними</w:t>
      </w:r>
      <w:proofErr w:type="spellEnd"/>
      <w:r w:rsidRPr="0061045F">
        <w:rPr>
          <w:rFonts w:ascii="Times New Roman" w:eastAsia="Times New Roman" w:hAnsi="Times New Roman" w:cs="Times New Roman"/>
          <w:bCs/>
          <w:iCs/>
          <w:color w:val="000000"/>
          <w:sz w:val="28"/>
          <w:szCs w:val="28"/>
          <w:lang w:val="uk-UA" w:eastAsia="ru-RU"/>
        </w:rPr>
        <w:t xml:space="preserve"> сис</w:t>
      </w:r>
      <w:r w:rsidRPr="0061045F">
        <w:rPr>
          <w:rFonts w:ascii="Times New Roman" w:eastAsia="Times New Roman" w:hAnsi="Times New Roman" w:cs="Times New Roman"/>
          <w:bCs/>
          <w:iCs/>
          <w:color w:val="000000"/>
          <w:sz w:val="28"/>
          <w:szCs w:val="28"/>
          <w:lang w:val="uk-UA" w:eastAsia="ru-RU"/>
        </w:rPr>
        <w:softHyphen/>
      </w:r>
      <w:r w:rsidRPr="0061045F">
        <w:rPr>
          <w:rFonts w:ascii="Times New Roman" w:eastAsia="Times New Roman" w:hAnsi="Times New Roman" w:cs="Times New Roman"/>
          <w:bCs/>
          <w:iCs/>
          <w:color w:val="000000"/>
          <w:spacing w:val="-1"/>
          <w:sz w:val="28"/>
          <w:szCs w:val="28"/>
          <w:lang w:val="uk-UA" w:eastAsia="ru-RU"/>
        </w:rPr>
        <w:t xml:space="preserve">темами, де тверда фаза знаходиться в рідкому середовищі </w:t>
      </w:r>
      <w:r w:rsidRPr="0061045F">
        <w:rPr>
          <w:rFonts w:ascii="Times New Roman" w:eastAsia="Times New Roman" w:hAnsi="Times New Roman" w:cs="Times New Roman"/>
          <w:bCs/>
          <w:iCs/>
          <w:color w:val="000000"/>
          <w:spacing w:val="6"/>
          <w:sz w:val="28"/>
          <w:szCs w:val="28"/>
          <w:lang w:val="uk-UA" w:eastAsia="ru-RU"/>
        </w:rPr>
        <w:t>(</w:t>
      </w:r>
      <w:proofErr w:type="spellStart"/>
      <w:r w:rsidRPr="0061045F">
        <w:rPr>
          <w:rFonts w:ascii="Times New Roman" w:eastAsia="Times New Roman" w:hAnsi="Times New Roman" w:cs="Times New Roman"/>
          <w:bCs/>
          <w:iCs/>
          <w:color w:val="000000"/>
          <w:spacing w:val="6"/>
          <w:sz w:val="28"/>
          <w:szCs w:val="28"/>
          <w:lang w:val="uk-UA" w:eastAsia="ru-RU"/>
        </w:rPr>
        <w:t>ліозолі</w:t>
      </w:r>
      <w:proofErr w:type="spellEnd"/>
      <w:r w:rsidRPr="0061045F">
        <w:rPr>
          <w:rFonts w:ascii="Times New Roman" w:eastAsia="Times New Roman" w:hAnsi="Times New Roman" w:cs="Times New Roman"/>
          <w:bCs/>
          <w:iCs/>
          <w:color w:val="000000"/>
          <w:spacing w:val="6"/>
          <w:sz w:val="28"/>
          <w:szCs w:val="28"/>
          <w:lang w:val="uk-UA" w:eastAsia="ru-RU"/>
        </w:rPr>
        <w:t xml:space="preserve">). Якщо дисперсійним середовищем є вода, їх </w:t>
      </w:r>
      <w:r w:rsidRPr="0061045F">
        <w:rPr>
          <w:rFonts w:ascii="Times New Roman" w:eastAsia="Times New Roman" w:hAnsi="Times New Roman" w:cs="Times New Roman"/>
          <w:bCs/>
          <w:iCs/>
          <w:color w:val="000000"/>
          <w:spacing w:val="2"/>
          <w:sz w:val="28"/>
          <w:szCs w:val="28"/>
          <w:lang w:val="uk-UA" w:eastAsia="ru-RU"/>
        </w:rPr>
        <w:t xml:space="preserve">називають </w:t>
      </w:r>
      <w:proofErr w:type="spellStart"/>
      <w:r w:rsidRPr="0061045F">
        <w:rPr>
          <w:rFonts w:ascii="Times New Roman" w:eastAsia="Times New Roman" w:hAnsi="Times New Roman" w:cs="Times New Roman"/>
          <w:bCs/>
          <w:iCs/>
          <w:color w:val="000000"/>
          <w:spacing w:val="2"/>
          <w:sz w:val="28"/>
          <w:szCs w:val="28"/>
          <w:lang w:val="uk-UA" w:eastAsia="ru-RU"/>
        </w:rPr>
        <w:t>гідрозолями</w:t>
      </w:r>
      <w:proofErr w:type="spellEnd"/>
      <w:r w:rsidRPr="0061045F">
        <w:rPr>
          <w:rFonts w:ascii="Times New Roman" w:eastAsia="Times New Roman" w:hAnsi="Times New Roman" w:cs="Times New Roman"/>
          <w:bCs/>
          <w:iCs/>
          <w:color w:val="000000"/>
          <w:spacing w:val="2"/>
          <w:sz w:val="28"/>
          <w:szCs w:val="28"/>
          <w:lang w:val="uk-UA" w:eastAsia="ru-RU"/>
        </w:rPr>
        <w:t xml:space="preserve">, якщо повітря, - аерозолями. </w:t>
      </w:r>
    </w:p>
    <w:p w:rsidR="003E38D4" w:rsidRDefault="0061045F" w:rsidP="003E38D4">
      <w:pPr>
        <w:widowControl w:val="0"/>
        <w:shd w:val="clear" w:color="auto" w:fill="FFFFFF"/>
        <w:autoSpaceDE w:val="0"/>
        <w:autoSpaceDN w:val="0"/>
        <w:adjustRightInd w:val="0"/>
        <w:spacing w:before="166" w:after="0" w:line="240" w:lineRule="auto"/>
        <w:ind w:right="158" w:firstLine="567"/>
        <w:rPr>
          <w:rFonts w:ascii="Times New Roman" w:eastAsia="Times New Roman" w:hAnsi="Times New Roman" w:cs="Times New Roman"/>
          <w:b/>
          <w:bCs/>
          <w:color w:val="000000"/>
          <w:spacing w:val="-1"/>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 xml:space="preserve">Класифікація </w:t>
      </w:r>
      <w:proofErr w:type="spellStart"/>
      <w:r w:rsidRPr="0061045F">
        <w:rPr>
          <w:rFonts w:ascii="Times New Roman" w:eastAsia="Times New Roman" w:hAnsi="Times New Roman" w:cs="Times New Roman"/>
          <w:b/>
          <w:bCs/>
          <w:color w:val="000000"/>
          <w:spacing w:val="-1"/>
          <w:sz w:val="28"/>
          <w:szCs w:val="28"/>
          <w:lang w:val="uk-UA" w:eastAsia="ru-RU"/>
        </w:rPr>
        <w:t>дисперснихсистем</w:t>
      </w:r>
      <w:proofErr w:type="spellEnd"/>
      <w:r w:rsidRPr="0061045F">
        <w:rPr>
          <w:rFonts w:ascii="Times New Roman" w:eastAsia="Times New Roman" w:hAnsi="Times New Roman" w:cs="Times New Roman"/>
          <w:b/>
          <w:bCs/>
          <w:color w:val="000000"/>
          <w:spacing w:val="-1"/>
          <w:sz w:val="28"/>
          <w:szCs w:val="28"/>
          <w:lang w:val="uk-UA" w:eastAsia="ru-RU"/>
        </w:rPr>
        <w:t xml:space="preserve"> за розміром частинок дисперсної фази</w:t>
      </w:r>
    </w:p>
    <w:p w:rsidR="0061045F" w:rsidRPr="0061045F" w:rsidRDefault="0061045F" w:rsidP="003E38D4">
      <w:pPr>
        <w:widowControl w:val="0"/>
        <w:shd w:val="clear" w:color="auto" w:fill="FFFFFF"/>
        <w:autoSpaceDE w:val="0"/>
        <w:autoSpaceDN w:val="0"/>
        <w:adjustRightInd w:val="0"/>
        <w:spacing w:before="166" w:after="0" w:line="240" w:lineRule="auto"/>
        <w:ind w:right="158" w:firstLine="567"/>
        <w:rPr>
          <w:rFonts w:ascii="Times New Roman" w:eastAsia="Times New Roman" w:hAnsi="Times New Roman" w:cs="Times New Roman"/>
          <w:b/>
          <w:bCs/>
          <w:color w:val="000000"/>
          <w:spacing w:val="-1"/>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lastRenderedPageBreak/>
        <w:t>Грубо-дисперсні   (</w:t>
      </w:r>
      <w:r w:rsidRPr="0061045F">
        <w:rPr>
          <w:rFonts w:ascii="Times New Roman" w:eastAsia="Times New Roman" w:hAnsi="Times New Roman" w:cs="Times New Roman"/>
          <w:bCs/>
          <w:iCs/>
          <w:color w:val="000000"/>
          <w:spacing w:val="4"/>
          <w:sz w:val="28"/>
          <w:szCs w:val="28"/>
          <w:lang w:val="uk-UA" w:eastAsia="ru-RU"/>
        </w:rPr>
        <w:t>10</w:t>
      </w:r>
      <w:r w:rsidRPr="0061045F">
        <w:rPr>
          <w:rFonts w:ascii="Times New Roman" w:eastAsia="Times New Roman" w:hAnsi="Times New Roman" w:cs="Times New Roman"/>
          <w:bCs/>
          <w:iCs/>
          <w:color w:val="000000"/>
          <w:spacing w:val="4"/>
          <w:sz w:val="28"/>
          <w:szCs w:val="28"/>
          <w:vertAlign w:val="superscript"/>
          <w:lang w:val="uk-UA" w:eastAsia="ru-RU"/>
        </w:rPr>
        <w:t>-3</w:t>
      </w:r>
      <w:r w:rsidRPr="0061045F">
        <w:rPr>
          <w:rFonts w:ascii="Times New Roman" w:eastAsia="Times New Roman" w:hAnsi="Times New Roman" w:cs="Times New Roman"/>
          <w:bCs/>
          <w:iCs/>
          <w:color w:val="000000"/>
          <w:spacing w:val="4"/>
          <w:sz w:val="28"/>
          <w:szCs w:val="28"/>
          <w:lang w:val="uk-UA" w:eastAsia="ru-RU"/>
        </w:rPr>
        <w:t xml:space="preserve"> – 10</w:t>
      </w:r>
      <w:r w:rsidRPr="0061045F">
        <w:rPr>
          <w:rFonts w:ascii="Times New Roman" w:eastAsia="Times New Roman" w:hAnsi="Times New Roman" w:cs="Times New Roman"/>
          <w:bCs/>
          <w:iCs/>
          <w:color w:val="000000"/>
          <w:spacing w:val="4"/>
          <w:sz w:val="28"/>
          <w:szCs w:val="28"/>
          <w:vertAlign w:val="superscript"/>
          <w:lang w:val="uk-UA" w:eastAsia="ru-RU"/>
        </w:rPr>
        <w:t>-5</w:t>
      </w:r>
      <w:r w:rsidRPr="0061045F">
        <w:rPr>
          <w:rFonts w:ascii="Times New Roman" w:eastAsia="Times New Roman" w:hAnsi="Times New Roman" w:cs="Times New Roman"/>
          <w:bCs/>
          <w:iCs/>
          <w:color w:val="000000"/>
          <w:spacing w:val="4"/>
          <w:sz w:val="28"/>
          <w:szCs w:val="28"/>
          <w:lang w:val="uk-UA" w:eastAsia="ru-RU"/>
        </w:rPr>
        <w:t>см)</w:t>
      </w:r>
      <w:r w:rsidRPr="0061045F">
        <w:rPr>
          <w:rFonts w:ascii="Times New Roman" w:eastAsia="Times New Roman" w:hAnsi="Times New Roman" w:cs="Times New Roman"/>
          <w:i/>
          <w:iCs/>
          <w:color w:val="000000"/>
          <w:spacing w:val="1"/>
          <w:sz w:val="28"/>
          <w:szCs w:val="28"/>
          <w:lang w:val="uk-UA" w:eastAsia="ru-RU"/>
        </w:rPr>
        <w:t xml:space="preserve"> -   </w:t>
      </w:r>
      <w:r w:rsidRPr="0061045F">
        <w:rPr>
          <w:rFonts w:ascii="Times New Roman" w:eastAsia="Times New Roman" w:hAnsi="Times New Roman" w:cs="Times New Roman"/>
          <w:color w:val="000000"/>
          <w:spacing w:val="1"/>
          <w:sz w:val="28"/>
          <w:szCs w:val="28"/>
          <w:lang w:val="uk-UA" w:eastAsia="ru-RU"/>
        </w:rPr>
        <w:t xml:space="preserve">порошки,   емульсії, </w:t>
      </w:r>
      <w:r w:rsidRPr="0061045F">
        <w:rPr>
          <w:rFonts w:ascii="Times New Roman" w:eastAsia="Times New Roman" w:hAnsi="Times New Roman" w:cs="Times New Roman"/>
          <w:color w:val="000000"/>
          <w:spacing w:val="-1"/>
          <w:sz w:val="28"/>
          <w:szCs w:val="28"/>
          <w:lang w:val="uk-UA" w:eastAsia="ru-RU"/>
        </w:rPr>
        <w:t>суспензії.</w:t>
      </w:r>
    </w:p>
    <w:p w:rsidR="0061045F" w:rsidRPr="0061045F" w:rsidRDefault="0061045F" w:rsidP="0061045F">
      <w:pPr>
        <w:widowControl w:val="0"/>
        <w:shd w:val="clear" w:color="auto" w:fill="FFFFFF"/>
        <w:autoSpaceDE w:val="0"/>
        <w:autoSpaceDN w:val="0"/>
        <w:adjustRightInd w:val="0"/>
        <w:spacing w:before="43" w:after="0" w:line="240" w:lineRule="auto"/>
        <w:ind w:firstLine="540"/>
        <w:rPr>
          <w:rFonts w:ascii="Times New Roman" w:eastAsia="Times New Roman" w:hAnsi="Times New Roman" w:cs="Times New Roman"/>
          <w:color w:val="000000"/>
          <w:spacing w:val="-2"/>
          <w:sz w:val="28"/>
          <w:szCs w:val="28"/>
          <w:lang w:val="uk-UA" w:eastAsia="ru-RU"/>
        </w:rPr>
      </w:pPr>
      <w:proofErr w:type="spellStart"/>
      <w:r w:rsidRPr="0061045F">
        <w:rPr>
          <w:rFonts w:ascii="Times New Roman" w:eastAsia="Times New Roman" w:hAnsi="Times New Roman" w:cs="Times New Roman"/>
          <w:b/>
          <w:bCs/>
          <w:color w:val="000000"/>
          <w:spacing w:val="-2"/>
          <w:sz w:val="28"/>
          <w:szCs w:val="28"/>
          <w:lang w:val="uk-UA" w:eastAsia="ru-RU"/>
        </w:rPr>
        <w:t>Колоїдно-дисперсні</w:t>
      </w:r>
      <w:proofErr w:type="spellEnd"/>
      <w:r w:rsidRPr="0061045F">
        <w:rPr>
          <w:rFonts w:ascii="Times New Roman" w:eastAsia="Times New Roman" w:hAnsi="Times New Roman" w:cs="Times New Roman"/>
          <w:b/>
          <w:bCs/>
          <w:color w:val="000000"/>
          <w:spacing w:val="-2"/>
          <w:sz w:val="28"/>
          <w:szCs w:val="28"/>
          <w:lang w:val="uk-UA" w:eastAsia="ru-RU"/>
        </w:rPr>
        <w:t xml:space="preserve"> (</w:t>
      </w:r>
      <w:r w:rsidRPr="0061045F">
        <w:rPr>
          <w:rFonts w:ascii="Times New Roman" w:eastAsia="Times New Roman" w:hAnsi="Times New Roman" w:cs="Times New Roman"/>
          <w:bCs/>
          <w:iCs/>
          <w:color w:val="000000"/>
          <w:spacing w:val="4"/>
          <w:sz w:val="28"/>
          <w:szCs w:val="28"/>
          <w:lang w:val="uk-UA" w:eastAsia="ru-RU"/>
        </w:rPr>
        <w:t>10</w:t>
      </w:r>
      <w:r w:rsidRPr="0061045F">
        <w:rPr>
          <w:rFonts w:ascii="Times New Roman" w:eastAsia="Times New Roman" w:hAnsi="Times New Roman" w:cs="Times New Roman"/>
          <w:bCs/>
          <w:iCs/>
          <w:color w:val="000000"/>
          <w:spacing w:val="4"/>
          <w:sz w:val="28"/>
          <w:szCs w:val="28"/>
          <w:vertAlign w:val="superscript"/>
          <w:lang w:val="uk-UA" w:eastAsia="ru-RU"/>
        </w:rPr>
        <w:t>-5</w:t>
      </w:r>
      <w:r w:rsidRPr="0061045F">
        <w:rPr>
          <w:rFonts w:ascii="Times New Roman" w:eastAsia="Times New Roman" w:hAnsi="Times New Roman" w:cs="Times New Roman"/>
          <w:bCs/>
          <w:iCs/>
          <w:color w:val="000000"/>
          <w:spacing w:val="4"/>
          <w:sz w:val="28"/>
          <w:szCs w:val="28"/>
          <w:lang w:val="uk-UA" w:eastAsia="ru-RU"/>
        </w:rPr>
        <w:t xml:space="preserve"> – 10</w:t>
      </w:r>
      <w:r w:rsidRPr="0061045F">
        <w:rPr>
          <w:rFonts w:ascii="Times New Roman" w:eastAsia="Times New Roman" w:hAnsi="Times New Roman" w:cs="Times New Roman"/>
          <w:bCs/>
          <w:iCs/>
          <w:color w:val="000000"/>
          <w:spacing w:val="4"/>
          <w:sz w:val="28"/>
          <w:szCs w:val="28"/>
          <w:vertAlign w:val="superscript"/>
          <w:lang w:val="uk-UA" w:eastAsia="ru-RU"/>
        </w:rPr>
        <w:t>-7</w:t>
      </w:r>
      <w:r w:rsidRPr="0061045F">
        <w:rPr>
          <w:rFonts w:ascii="Times New Roman" w:eastAsia="Times New Roman" w:hAnsi="Times New Roman" w:cs="Times New Roman"/>
          <w:bCs/>
          <w:iCs/>
          <w:color w:val="000000"/>
          <w:spacing w:val="4"/>
          <w:sz w:val="28"/>
          <w:szCs w:val="28"/>
          <w:lang w:val="uk-UA" w:eastAsia="ru-RU"/>
        </w:rPr>
        <w:t>см</w:t>
      </w:r>
      <w:r w:rsidRPr="0061045F">
        <w:rPr>
          <w:rFonts w:ascii="Times New Roman" w:eastAsia="Times New Roman" w:hAnsi="Times New Roman" w:cs="Times New Roman"/>
          <w:b/>
          <w:bCs/>
          <w:color w:val="000000"/>
          <w:spacing w:val="-2"/>
          <w:sz w:val="28"/>
          <w:szCs w:val="28"/>
          <w:lang w:val="uk-UA" w:eastAsia="ru-RU"/>
        </w:rPr>
        <w:t xml:space="preserve">) </w:t>
      </w:r>
      <w:r w:rsidRPr="0061045F">
        <w:rPr>
          <w:rFonts w:ascii="Times New Roman" w:eastAsia="Times New Roman" w:hAnsi="Times New Roman" w:cs="Times New Roman"/>
          <w:color w:val="000000"/>
          <w:spacing w:val="-2"/>
          <w:sz w:val="28"/>
          <w:szCs w:val="28"/>
          <w:lang w:val="uk-UA" w:eastAsia="ru-RU"/>
        </w:rPr>
        <w:t xml:space="preserve">- колоїдні розчини. </w:t>
      </w:r>
    </w:p>
    <w:p w:rsidR="0061045F" w:rsidRPr="0061045F" w:rsidRDefault="0061045F" w:rsidP="0061045F">
      <w:pPr>
        <w:widowControl w:val="0"/>
        <w:shd w:val="clear" w:color="auto" w:fill="FFFFFF"/>
        <w:autoSpaceDE w:val="0"/>
        <w:autoSpaceDN w:val="0"/>
        <w:adjustRightInd w:val="0"/>
        <w:spacing w:before="43" w:after="0" w:line="240" w:lineRule="auto"/>
        <w:ind w:firstLine="540"/>
        <w:rPr>
          <w:rFonts w:ascii="Times New Roman" w:eastAsia="Times New Roman" w:hAnsi="Times New Roman" w:cs="Times New Roman"/>
          <w:color w:val="000000"/>
          <w:spacing w:val="-1"/>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Молекулярно-дисперсні (</w:t>
      </w:r>
      <w:r w:rsidRPr="0061045F">
        <w:rPr>
          <w:rFonts w:ascii="Times New Roman" w:eastAsia="Times New Roman" w:hAnsi="Times New Roman" w:cs="Times New Roman"/>
          <w:bCs/>
          <w:iCs/>
          <w:color w:val="000000"/>
          <w:spacing w:val="4"/>
          <w:sz w:val="28"/>
          <w:szCs w:val="28"/>
          <w:lang w:val="uk-UA" w:eastAsia="ru-RU"/>
        </w:rPr>
        <w:t>10</w:t>
      </w:r>
      <w:r w:rsidRPr="0061045F">
        <w:rPr>
          <w:rFonts w:ascii="Times New Roman" w:eastAsia="Times New Roman" w:hAnsi="Times New Roman" w:cs="Times New Roman"/>
          <w:bCs/>
          <w:iCs/>
          <w:color w:val="000000"/>
          <w:spacing w:val="4"/>
          <w:sz w:val="28"/>
          <w:szCs w:val="28"/>
          <w:vertAlign w:val="superscript"/>
          <w:lang w:val="uk-UA" w:eastAsia="ru-RU"/>
        </w:rPr>
        <w:t>-7</w:t>
      </w:r>
      <w:r w:rsidRPr="0061045F">
        <w:rPr>
          <w:rFonts w:ascii="Times New Roman" w:eastAsia="Times New Roman" w:hAnsi="Times New Roman" w:cs="Times New Roman"/>
          <w:bCs/>
          <w:iCs/>
          <w:color w:val="000000"/>
          <w:spacing w:val="4"/>
          <w:sz w:val="28"/>
          <w:szCs w:val="28"/>
          <w:lang w:val="uk-UA" w:eastAsia="ru-RU"/>
        </w:rPr>
        <w:t xml:space="preserve"> – 10</w:t>
      </w:r>
      <w:r w:rsidRPr="0061045F">
        <w:rPr>
          <w:rFonts w:ascii="Times New Roman" w:eastAsia="Times New Roman" w:hAnsi="Times New Roman" w:cs="Times New Roman"/>
          <w:bCs/>
          <w:iCs/>
          <w:color w:val="000000"/>
          <w:spacing w:val="4"/>
          <w:sz w:val="28"/>
          <w:szCs w:val="28"/>
          <w:vertAlign w:val="superscript"/>
          <w:lang w:val="uk-UA" w:eastAsia="ru-RU"/>
        </w:rPr>
        <w:t>-8</w:t>
      </w:r>
      <w:r w:rsidRPr="0061045F">
        <w:rPr>
          <w:rFonts w:ascii="Times New Roman" w:eastAsia="Times New Roman" w:hAnsi="Times New Roman" w:cs="Times New Roman"/>
          <w:bCs/>
          <w:iCs/>
          <w:color w:val="000000"/>
          <w:spacing w:val="4"/>
          <w:sz w:val="28"/>
          <w:szCs w:val="28"/>
          <w:lang w:val="uk-UA" w:eastAsia="ru-RU"/>
        </w:rPr>
        <w:t>см</w:t>
      </w:r>
      <w:r w:rsidRPr="0061045F">
        <w:rPr>
          <w:rFonts w:ascii="Times New Roman" w:eastAsia="Times New Roman" w:hAnsi="Times New Roman" w:cs="Times New Roman"/>
          <w:b/>
          <w:bCs/>
          <w:color w:val="000000"/>
          <w:spacing w:val="-1"/>
          <w:sz w:val="28"/>
          <w:szCs w:val="28"/>
          <w:lang w:val="uk-UA" w:eastAsia="ru-RU"/>
        </w:rPr>
        <w:t xml:space="preserve">) </w:t>
      </w:r>
      <w:r w:rsidRPr="0061045F">
        <w:rPr>
          <w:rFonts w:ascii="Times New Roman" w:eastAsia="Times New Roman" w:hAnsi="Times New Roman" w:cs="Times New Roman"/>
          <w:color w:val="000000"/>
          <w:spacing w:val="-1"/>
          <w:sz w:val="28"/>
          <w:szCs w:val="28"/>
          <w:lang w:val="uk-UA" w:eastAsia="ru-RU"/>
        </w:rPr>
        <w:t>- істинні розчини.</w:t>
      </w:r>
    </w:p>
    <w:p w:rsidR="0061045F" w:rsidRPr="0061045F" w:rsidRDefault="0061045F" w:rsidP="0061045F">
      <w:pPr>
        <w:widowControl w:val="0"/>
        <w:shd w:val="clear" w:color="auto" w:fill="FFFFFF"/>
        <w:autoSpaceDE w:val="0"/>
        <w:autoSpaceDN w:val="0"/>
        <w:adjustRightInd w:val="0"/>
        <w:spacing w:before="43" w:after="0" w:line="240" w:lineRule="auto"/>
        <w:ind w:firstLine="540"/>
        <w:jc w:val="center"/>
        <w:rPr>
          <w:rFonts w:ascii="Times New Roman" w:eastAsia="Times New Roman" w:hAnsi="Times New Roman" w:cs="Times New Roman"/>
          <w:b/>
          <w:bCs/>
          <w:color w:val="000000"/>
          <w:spacing w:val="-1"/>
          <w:sz w:val="28"/>
          <w:szCs w:val="28"/>
          <w:lang w:val="uk-UA" w:eastAsia="ru-RU"/>
        </w:rPr>
      </w:pPr>
      <w:r w:rsidRPr="0061045F">
        <w:rPr>
          <w:rFonts w:ascii="Times New Roman" w:eastAsia="Times New Roman" w:hAnsi="Times New Roman" w:cs="Times New Roman"/>
          <w:b/>
          <w:bCs/>
          <w:color w:val="000000"/>
          <w:spacing w:val="-2"/>
          <w:sz w:val="28"/>
          <w:szCs w:val="28"/>
          <w:lang w:val="uk-UA" w:eastAsia="ru-RU"/>
        </w:rPr>
        <w:t>Класифікація дисперсних систем за с</w:t>
      </w:r>
      <w:r w:rsidRPr="0061045F">
        <w:rPr>
          <w:rFonts w:ascii="Times New Roman" w:eastAsia="Times New Roman" w:hAnsi="Times New Roman" w:cs="Times New Roman"/>
          <w:b/>
          <w:bCs/>
          <w:color w:val="000000"/>
          <w:spacing w:val="-1"/>
          <w:sz w:val="28"/>
          <w:szCs w:val="28"/>
          <w:lang w:val="uk-UA" w:eastAsia="ru-RU"/>
        </w:rPr>
        <w:t>порідненістю дисперсної фази</w:t>
      </w:r>
    </w:p>
    <w:p w:rsidR="0061045F" w:rsidRPr="0061045F" w:rsidRDefault="0061045F" w:rsidP="0061045F">
      <w:pPr>
        <w:widowControl w:val="0"/>
        <w:shd w:val="clear" w:color="auto" w:fill="FFFFFF"/>
        <w:autoSpaceDE w:val="0"/>
        <w:autoSpaceDN w:val="0"/>
        <w:adjustRightInd w:val="0"/>
        <w:spacing w:before="43" w:after="0" w:line="240" w:lineRule="auto"/>
        <w:ind w:firstLine="540"/>
        <w:jc w:val="center"/>
        <w:rPr>
          <w:rFonts w:ascii="Times New Roman" w:eastAsia="Times New Roman" w:hAnsi="Times New Roman" w:cs="Times New Roman"/>
          <w:b/>
          <w:bCs/>
          <w:color w:val="000000"/>
          <w:spacing w:val="-1"/>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до дисперсійного середовища</w:t>
      </w:r>
    </w:p>
    <w:p w:rsidR="0061045F" w:rsidRPr="0061045F" w:rsidRDefault="0061045F" w:rsidP="003E38D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 xml:space="preserve">Ліофільні системи </w:t>
      </w:r>
      <w:r w:rsidRPr="0061045F">
        <w:rPr>
          <w:rFonts w:ascii="Times New Roman" w:eastAsia="Times New Roman" w:hAnsi="Times New Roman" w:cs="Times New Roman"/>
          <w:color w:val="000000"/>
          <w:spacing w:val="-1"/>
          <w:sz w:val="28"/>
          <w:szCs w:val="28"/>
          <w:lang w:val="uk-UA" w:eastAsia="ru-RU"/>
        </w:rPr>
        <w:t xml:space="preserve">- системи, в яких частинки дисперсної </w:t>
      </w:r>
      <w:r w:rsidRPr="0061045F">
        <w:rPr>
          <w:rFonts w:ascii="Times New Roman" w:eastAsia="Times New Roman" w:hAnsi="Times New Roman" w:cs="Times New Roman"/>
          <w:color w:val="000000"/>
          <w:sz w:val="28"/>
          <w:szCs w:val="28"/>
          <w:lang w:val="uk-UA" w:eastAsia="ru-RU"/>
        </w:rPr>
        <w:t>фази взаємодіють із дисперсійним середовищем з утво</w:t>
      </w:r>
      <w:r w:rsidRPr="0061045F">
        <w:rPr>
          <w:rFonts w:ascii="Times New Roman" w:eastAsia="Times New Roman" w:hAnsi="Times New Roman" w:cs="Times New Roman"/>
          <w:color w:val="000000"/>
          <w:sz w:val="28"/>
          <w:szCs w:val="28"/>
          <w:lang w:val="uk-UA" w:eastAsia="ru-RU"/>
        </w:rPr>
        <w:softHyphen/>
      </w:r>
      <w:r w:rsidRPr="0061045F">
        <w:rPr>
          <w:rFonts w:ascii="Times New Roman" w:eastAsia="Times New Roman" w:hAnsi="Times New Roman" w:cs="Times New Roman"/>
          <w:color w:val="000000"/>
          <w:spacing w:val="5"/>
          <w:sz w:val="28"/>
          <w:szCs w:val="28"/>
          <w:lang w:val="uk-UA" w:eastAsia="ru-RU"/>
        </w:rPr>
        <w:t xml:space="preserve">ренням гідратної оболонки, наприклад, розчин білка у </w:t>
      </w:r>
      <w:r w:rsidRPr="0061045F">
        <w:rPr>
          <w:rFonts w:ascii="Times New Roman" w:eastAsia="Times New Roman" w:hAnsi="Times New Roman" w:cs="Times New Roman"/>
          <w:color w:val="000000"/>
          <w:sz w:val="28"/>
          <w:szCs w:val="28"/>
          <w:lang w:val="uk-UA" w:eastAsia="ru-RU"/>
        </w:rPr>
        <w:t>воді, розчин каучуку в бензині тощо.</w:t>
      </w:r>
    </w:p>
    <w:p w:rsidR="00613002" w:rsidRDefault="0061045F" w:rsidP="003E38D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2"/>
          <w:sz w:val="28"/>
          <w:szCs w:val="28"/>
          <w:lang w:val="uk-UA" w:eastAsia="ru-RU"/>
        </w:rPr>
      </w:pPr>
      <w:r w:rsidRPr="0061045F">
        <w:rPr>
          <w:rFonts w:ascii="Times New Roman" w:eastAsia="Times New Roman" w:hAnsi="Times New Roman" w:cs="Times New Roman"/>
          <w:b/>
          <w:bCs/>
          <w:color w:val="000000"/>
          <w:spacing w:val="3"/>
          <w:sz w:val="28"/>
          <w:szCs w:val="28"/>
          <w:lang w:val="uk-UA" w:eastAsia="ru-RU"/>
        </w:rPr>
        <w:t xml:space="preserve">Ліофобні системи </w:t>
      </w:r>
      <w:r w:rsidRPr="0061045F">
        <w:rPr>
          <w:rFonts w:ascii="Times New Roman" w:eastAsia="Times New Roman" w:hAnsi="Times New Roman" w:cs="Times New Roman"/>
          <w:color w:val="000000"/>
          <w:spacing w:val="3"/>
          <w:sz w:val="28"/>
          <w:szCs w:val="28"/>
          <w:lang w:val="uk-UA" w:eastAsia="ru-RU"/>
        </w:rPr>
        <w:t xml:space="preserve">- системи, частинки яких слабко </w:t>
      </w:r>
      <w:r w:rsidRPr="0061045F">
        <w:rPr>
          <w:rFonts w:ascii="Times New Roman" w:eastAsia="Times New Roman" w:hAnsi="Times New Roman" w:cs="Times New Roman"/>
          <w:color w:val="000000"/>
          <w:spacing w:val="-1"/>
          <w:sz w:val="28"/>
          <w:szCs w:val="28"/>
          <w:lang w:val="uk-UA" w:eastAsia="ru-RU"/>
        </w:rPr>
        <w:t xml:space="preserve">взаємодіють із дисперсійним середовищем, </w:t>
      </w:r>
      <w:proofErr w:type="spellStart"/>
      <w:r w:rsidRPr="0061045F">
        <w:rPr>
          <w:rFonts w:ascii="Times New Roman" w:eastAsia="Times New Roman" w:hAnsi="Times New Roman" w:cs="Times New Roman"/>
          <w:color w:val="000000"/>
          <w:spacing w:val="-1"/>
          <w:sz w:val="28"/>
          <w:szCs w:val="28"/>
          <w:lang w:val="uk-UA" w:eastAsia="ru-RU"/>
        </w:rPr>
        <w:t>сольватна</w:t>
      </w:r>
      <w:proofErr w:type="spellEnd"/>
      <w:r w:rsidRPr="0061045F">
        <w:rPr>
          <w:rFonts w:ascii="Times New Roman" w:eastAsia="Times New Roman" w:hAnsi="Times New Roman" w:cs="Times New Roman"/>
          <w:color w:val="000000"/>
          <w:spacing w:val="-1"/>
          <w:sz w:val="28"/>
          <w:szCs w:val="28"/>
          <w:lang w:val="uk-UA" w:eastAsia="ru-RU"/>
        </w:rPr>
        <w:t xml:space="preserve"> обо</w:t>
      </w:r>
      <w:r w:rsidRPr="0061045F">
        <w:rPr>
          <w:rFonts w:ascii="Times New Roman" w:eastAsia="Times New Roman" w:hAnsi="Times New Roman" w:cs="Times New Roman"/>
          <w:color w:val="000000"/>
          <w:spacing w:val="-1"/>
          <w:sz w:val="28"/>
          <w:szCs w:val="28"/>
          <w:lang w:val="uk-UA" w:eastAsia="ru-RU"/>
        </w:rPr>
        <w:softHyphen/>
      </w:r>
      <w:r w:rsidRPr="0061045F">
        <w:rPr>
          <w:rFonts w:ascii="Times New Roman" w:eastAsia="Times New Roman" w:hAnsi="Times New Roman" w:cs="Times New Roman"/>
          <w:color w:val="000000"/>
          <w:sz w:val="28"/>
          <w:szCs w:val="28"/>
          <w:lang w:val="uk-UA" w:eastAsia="ru-RU"/>
        </w:rPr>
        <w:t xml:space="preserve">лонка незначна або </w:t>
      </w:r>
      <w:proofErr w:type="spellStart"/>
      <w:r w:rsidRPr="0061045F">
        <w:rPr>
          <w:rFonts w:ascii="Times New Roman" w:eastAsia="Times New Roman" w:hAnsi="Times New Roman" w:cs="Times New Roman"/>
          <w:bCs/>
          <w:color w:val="000000"/>
          <w:sz w:val="28"/>
          <w:szCs w:val="28"/>
          <w:lang w:val="uk-UA" w:eastAsia="ru-RU"/>
        </w:rPr>
        <w:t>не</w:t>
      </w:r>
      <w:r w:rsidRPr="0061045F">
        <w:rPr>
          <w:rFonts w:ascii="Times New Roman" w:eastAsia="Times New Roman" w:hAnsi="Times New Roman" w:cs="Times New Roman"/>
          <w:color w:val="000000"/>
          <w:sz w:val="28"/>
          <w:szCs w:val="28"/>
          <w:lang w:val="uk-UA" w:eastAsia="ru-RU"/>
        </w:rPr>
        <w:t>утворюється</w:t>
      </w:r>
      <w:proofErr w:type="spellEnd"/>
      <w:r w:rsidRPr="0061045F">
        <w:rPr>
          <w:rFonts w:ascii="Times New Roman" w:eastAsia="Times New Roman" w:hAnsi="Times New Roman" w:cs="Times New Roman"/>
          <w:color w:val="000000"/>
          <w:sz w:val="28"/>
          <w:szCs w:val="28"/>
          <w:lang w:val="uk-UA" w:eastAsia="ru-RU"/>
        </w:rPr>
        <w:t xml:space="preserve">, наприклад, колоїдні </w:t>
      </w:r>
      <w:r w:rsidR="003E38D4">
        <w:rPr>
          <w:rFonts w:ascii="Times New Roman" w:eastAsia="Times New Roman" w:hAnsi="Times New Roman" w:cs="Times New Roman"/>
          <w:color w:val="000000"/>
          <w:spacing w:val="-2"/>
          <w:sz w:val="28"/>
          <w:szCs w:val="28"/>
          <w:lang w:val="uk-UA" w:eastAsia="ru-RU"/>
        </w:rPr>
        <w:t>розчини.</w:t>
      </w:r>
    </w:p>
    <w:p w:rsidR="0061045F" w:rsidRPr="0061045F" w:rsidRDefault="0061045F" w:rsidP="003E38D4">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pacing w:val="-2"/>
          <w:sz w:val="28"/>
          <w:szCs w:val="28"/>
          <w:lang w:val="uk-UA" w:eastAsia="ru-RU"/>
        </w:rPr>
      </w:pPr>
      <w:r w:rsidRPr="0061045F">
        <w:rPr>
          <w:rFonts w:ascii="Times New Roman" w:eastAsia="Times New Roman" w:hAnsi="Times New Roman" w:cs="Times New Roman"/>
          <w:b/>
          <w:bCs/>
          <w:color w:val="000000"/>
          <w:spacing w:val="-1"/>
          <w:sz w:val="28"/>
          <w:szCs w:val="28"/>
          <w:lang w:val="uk-UA" w:eastAsia="ru-RU"/>
        </w:rPr>
        <w:t xml:space="preserve">Класифікація дисперсних систем </w:t>
      </w:r>
      <w:r w:rsidRPr="0061045F">
        <w:rPr>
          <w:rFonts w:ascii="Times New Roman" w:eastAsia="Times New Roman" w:hAnsi="Times New Roman" w:cs="Times New Roman"/>
          <w:b/>
          <w:bCs/>
          <w:color w:val="000000"/>
          <w:spacing w:val="-2"/>
          <w:sz w:val="28"/>
          <w:szCs w:val="28"/>
          <w:lang w:val="uk-UA" w:eastAsia="ru-RU"/>
        </w:rPr>
        <w:t>за агрегатним станом</w:t>
      </w:r>
    </w:p>
    <w:p w:rsidR="0061045F" w:rsidRPr="003E38D4" w:rsidRDefault="0061045F" w:rsidP="003E38D4">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pacing w:val="-1"/>
          <w:sz w:val="28"/>
          <w:szCs w:val="28"/>
          <w:lang w:val="uk-UA" w:eastAsia="ru-RU"/>
        </w:rPr>
      </w:pPr>
      <w:r w:rsidRPr="0061045F">
        <w:rPr>
          <w:rFonts w:ascii="Times New Roman" w:eastAsia="Times New Roman" w:hAnsi="Times New Roman" w:cs="Times New Roman"/>
          <w:b/>
          <w:bCs/>
          <w:color w:val="000000"/>
          <w:spacing w:val="-2"/>
          <w:sz w:val="28"/>
          <w:szCs w:val="28"/>
          <w:lang w:val="uk-UA" w:eastAsia="ru-RU"/>
        </w:rPr>
        <w:t xml:space="preserve">дисперсної фази </w:t>
      </w:r>
      <w:r w:rsidR="003E38D4">
        <w:rPr>
          <w:rFonts w:ascii="Times New Roman" w:eastAsia="Times New Roman" w:hAnsi="Times New Roman" w:cs="Times New Roman"/>
          <w:b/>
          <w:bCs/>
          <w:color w:val="000000"/>
          <w:spacing w:val="-1"/>
          <w:sz w:val="28"/>
          <w:szCs w:val="28"/>
          <w:lang w:val="uk-UA" w:eastAsia="ru-RU"/>
        </w:rPr>
        <w:t>та дисперсійного середовища</w:t>
      </w:r>
    </w:p>
    <w:tbl>
      <w:tblPr>
        <w:tblStyle w:val="a4"/>
        <w:tblW w:w="0" w:type="auto"/>
        <w:tblLook w:val="01E0" w:firstRow="1" w:lastRow="1" w:firstColumn="1" w:lastColumn="1" w:noHBand="0" w:noVBand="0"/>
      </w:tblPr>
      <w:tblGrid>
        <w:gridCol w:w="2544"/>
        <w:gridCol w:w="2531"/>
        <w:gridCol w:w="2525"/>
        <w:gridCol w:w="2537"/>
      </w:tblGrid>
      <w:tr w:rsidR="0061045F" w:rsidRPr="0061045F" w:rsidTr="0061045F">
        <w:tc>
          <w:tcPr>
            <w:tcW w:w="2605" w:type="dxa"/>
            <w:vMerge w:val="restart"/>
          </w:tcPr>
          <w:p w:rsidR="0061045F" w:rsidRPr="0061045F" w:rsidRDefault="0061045F" w:rsidP="0061045F">
            <w:pPr>
              <w:jc w:val="center"/>
              <w:rPr>
                <w:b/>
                <w:sz w:val="28"/>
                <w:szCs w:val="28"/>
                <w:lang w:val="uk-UA"/>
              </w:rPr>
            </w:pPr>
            <w:r w:rsidRPr="0061045F">
              <w:rPr>
                <w:b/>
                <w:sz w:val="28"/>
                <w:szCs w:val="28"/>
                <w:lang w:val="uk-UA"/>
              </w:rPr>
              <w:t>Середовище</w:t>
            </w:r>
          </w:p>
        </w:tc>
        <w:tc>
          <w:tcPr>
            <w:tcW w:w="7815" w:type="dxa"/>
            <w:gridSpan w:val="3"/>
          </w:tcPr>
          <w:p w:rsidR="0061045F" w:rsidRPr="0061045F" w:rsidRDefault="0061045F" w:rsidP="0061045F">
            <w:pPr>
              <w:jc w:val="center"/>
              <w:rPr>
                <w:b/>
                <w:sz w:val="28"/>
                <w:szCs w:val="28"/>
                <w:lang w:val="uk-UA"/>
              </w:rPr>
            </w:pPr>
            <w:r w:rsidRPr="0061045F">
              <w:rPr>
                <w:b/>
                <w:sz w:val="28"/>
                <w:szCs w:val="28"/>
                <w:lang w:val="uk-UA"/>
              </w:rPr>
              <w:t>Фаза</w:t>
            </w:r>
          </w:p>
        </w:tc>
      </w:tr>
      <w:tr w:rsidR="0061045F" w:rsidRPr="0061045F" w:rsidTr="0061045F">
        <w:tc>
          <w:tcPr>
            <w:tcW w:w="2605" w:type="dxa"/>
            <w:vMerge/>
          </w:tcPr>
          <w:p w:rsidR="0061045F" w:rsidRPr="0061045F" w:rsidRDefault="0061045F" w:rsidP="0061045F">
            <w:pPr>
              <w:jc w:val="center"/>
              <w:rPr>
                <w:b/>
                <w:sz w:val="28"/>
                <w:szCs w:val="28"/>
              </w:rPr>
            </w:pPr>
          </w:p>
        </w:tc>
        <w:tc>
          <w:tcPr>
            <w:tcW w:w="2605" w:type="dxa"/>
          </w:tcPr>
          <w:p w:rsidR="0061045F" w:rsidRPr="0061045F" w:rsidRDefault="0061045F" w:rsidP="0061045F">
            <w:pPr>
              <w:jc w:val="center"/>
              <w:rPr>
                <w:b/>
                <w:sz w:val="28"/>
                <w:szCs w:val="28"/>
                <w:lang w:val="uk-UA"/>
              </w:rPr>
            </w:pPr>
            <w:r w:rsidRPr="0061045F">
              <w:rPr>
                <w:b/>
                <w:sz w:val="28"/>
                <w:szCs w:val="28"/>
                <w:lang w:val="uk-UA"/>
              </w:rPr>
              <w:t>Газ</w:t>
            </w:r>
          </w:p>
        </w:tc>
        <w:tc>
          <w:tcPr>
            <w:tcW w:w="2605" w:type="dxa"/>
          </w:tcPr>
          <w:p w:rsidR="0061045F" w:rsidRPr="0061045F" w:rsidRDefault="0061045F" w:rsidP="0061045F">
            <w:pPr>
              <w:jc w:val="center"/>
              <w:rPr>
                <w:b/>
                <w:sz w:val="28"/>
                <w:szCs w:val="28"/>
                <w:lang w:val="uk-UA"/>
              </w:rPr>
            </w:pPr>
            <w:r w:rsidRPr="0061045F">
              <w:rPr>
                <w:b/>
                <w:sz w:val="28"/>
                <w:szCs w:val="28"/>
                <w:lang w:val="uk-UA"/>
              </w:rPr>
              <w:t>Рідина</w:t>
            </w:r>
          </w:p>
        </w:tc>
        <w:tc>
          <w:tcPr>
            <w:tcW w:w="2605" w:type="dxa"/>
          </w:tcPr>
          <w:p w:rsidR="0061045F" w:rsidRPr="0061045F" w:rsidRDefault="0061045F" w:rsidP="0061045F">
            <w:pPr>
              <w:jc w:val="center"/>
              <w:rPr>
                <w:b/>
                <w:sz w:val="28"/>
                <w:szCs w:val="28"/>
                <w:lang w:val="uk-UA"/>
              </w:rPr>
            </w:pPr>
            <w:r w:rsidRPr="0061045F">
              <w:rPr>
                <w:b/>
                <w:sz w:val="28"/>
                <w:szCs w:val="28"/>
                <w:lang w:val="uk-UA"/>
              </w:rPr>
              <w:t>Тверде тіло</w:t>
            </w:r>
          </w:p>
        </w:tc>
      </w:tr>
      <w:tr w:rsidR="0061045F" w:rsidRPr="0061045F" w:rsidTr="0061045F">
        <w:tc>
          <w:tcPr>
            <w:tcW w:w="2605" w:type="dxa"/>
          </w:tcPr>
          <w:p w:rsidR="0061045F" w:rsidRPr="0061045F" w:rsidRDefault="0061045F" w:rsidP="0061045F">
            <w:pPr>
              <w:jc w:val="center"/>
              <w:rPr>
                <w:b/>
                <w:sz w:val="28"/>
                <w:szCs w:val="28"/>
                <w:lang w:val="uk-UA"/>
              </w:rPr>
            </w:pPr>
            <w:r w:rsidRPr="0061045F">
              <w:rPr>
                <w:b/>
                <w:sz w:val="28"/>
                <w:szCs w:val="28"/>
                <w:lang w:val="uk-UA"/>
              </w:rPr>
              <w:t>Газ</w:t>
            </w:r>
          </w:p>
        </w:tc>
        <w:tc>
          <w:tcPr>
            <w:tcW w:w="2605" w:type="dxa"/>
          </w:tcPr>
          <w:p w:rsidR="0061045F" w:rsidRPr="0061045F" w:rsidRDefault="0061045F" w:rsidP="0061045F">
            <w:pPr>
              <w:jc w:val="center"/>
              <w:rPr>
                <w:sz w:val="28"/>
                <w:szCs w:val="28"/>
                <w:lang w:val="uk-UA"/>
              </w:rPr>
            </w:pPr>
            <w:r w:rsidRPr="0061045F">
              <w:rPr>
                <w:sz w:val="28"/>
                <w:szCs w:val="28"/>
                <w:lang w:val="uk-UA"/>
              </w:rPr>
              <w:t>Суміші газів</w:t>
            </w:r>
          </w:p>
        </w:tc>
        <w:tc>
          <w:tcPr>
            <w:tcW w:w="2605" w:type="dxa"/>
          </w:tcPr>
          <w:p w:rsidR="0061045F" w:rsidRPr="0061045F" w:rsidRDefault="0061045F" w:rsidP="0061045F">
            <w:pPr>
              <w:jc w:val="center"/>
              <w:rPr>
                <w:sz w:val="28"/>
                <w:szCs w:val="28"/>
                <w:lang w:val="uk-UA"/>
              </w:rPr>
            </w:pPr>
            <w:r w:rsidRPr="0061045F">
              <w:rPr>
                <w:sz w:val="28"/>
                <w:szCs w:val="28"/>
                <w:lang w:val="uk-UA"/>
              </w:rPr>
              <w:t>Аерозолі (тумани, хмари, аерозольні препарати)</w:t>
            </w:r>
          </w:p>
        </w:tc>
        <w:tc>
          <w:tcPr>
            <w:tcW w:w="2605" w:type="dxa"/>
          </w:tcPr>
          <w:p w:rsidR="0061045F" w:rsidRPr="0061045F" w:rsidRDefault="0061045F" w:rsidP="0061045F">
            <w:pPr>
              <w:jc w:val="center"/>
              <w:rPr>
                <w:sz w:val="28"/>
                <w:szCs w:val="28"/>
                <w:lang w:val="uk-UA"/>
              </w:rPr>
            </w:pPr>
            <w:r w:rsidRPr="0061045F">
              <w:rPr>
                <w:sz w:val="28"/>
                <w:szCs w:val="28"/>
                <w:lang w:val="uk-UA"/>
              </w:rPr>
              <w:t>Аерозолі (дими, пил)</w:t>
            </w:r>
          </w:p>
        </w:tc>
      </w:tr>
      <w:tr w:rsidR="0061045F" w:rsidRPr="00AD5B84" w:rsidTr="0061045F">
        <w:tc>
          <w:tcPr>
            <w:tcW w:w="2605" w:type="dxa"/>
          </w:tcPr>
          <w:p w:rsidR="0061045F" w:rsidRPr="0061045F" w:rsidRDefault="0061045F" w:rsidP="0061045F">
            <w:pPr>
              <w:jc w:val="center"/>
              <w:rPr>
                <w:b/>
                <w:sz w:val="28"/>
                <w:szCs w:val="28"/>
                <w:lang w:val="uk-UA"/>
              </w:rPr>
            </w:pPr>
            <w:r w:rsidRPr="0061045F">
              <w:rPr>
                <w:b/>
                <w:sz w:val="28"/>
                <w:szCs w:val="28"/>
                <w:lang w:val="uk-UA"/>
              </w:rPr>
              <w:t>Рідина</w:t>
            </w:r>
          </w:p>
        </w:tc>
        <w:tc>
          <w:tcPr>
            <w:tcW w:w="2605" w:type="dxa"/>
          </w:tcPr>
          <w:p w:rsidR="0061045F" w:rsidRPr="0061045F" w:rsidRDefault="0061045F" w:rsidP="0061045F">
            <w:pPr>
              <w:jc w:val="center"/>
              <w:rPr>
                <w:sz w:val="28"/>
                <w:szCs w:val="28"/>
                <w:lang w:val="uk-UA"/>
              </w:rPr>
            </w:pPr>
            <w:r w:rsidRPr="0061045F">
              <w:rPr>
                <w:sz w:val="28"/>
                <w:szCs w:val="28"/>
                <w:lang w:val="uk-UA"/>
              </w:rPr>
              <w:t>Піни, емульсії газів у рідині</w:t>
            </w:r>
          </w:p>
        </w:tc>
        <w:tc>
          <w:tcPr>
            <w:tcW w:w="2605" w:type="dxa"/>
          </w:tcPr>
          <w:p w:rsidR="0061045F" w:rsidRPr="0061045F" w:rsidRDefault="0061045F" w:rsidP="0061045F">
            <w:pPr>
              <w:jc w:val="center"/>
              <w:rPr>
                <w:sz w:val="28"/>
                <w:szCs w:val="28"/>
                <w:lang w:val="uk-UA"/>
              </w:rPr>
            </w:pPr>
            <w:r w:rsidRPr="0061045F">
              <w:rPr>
                <w:sz w:val="28"/>
                <w:szCs w:val="28"/>
                <w:lang w:val="uk-UA"/>
              </w:rPr>
              <w:t>Емульсії (молоко, креми, мазі)</w:t>
            </w:r>
          </w:p>
        </w:tc>
        <w:tc>
          <w:tcPr>
            <w:tcW w:w="2605" w:type="dxa"/>
          </w:tcPr>
          <w:p w:rsidR="0061045F" w:rsidRPr="0061045F" w:rsidRDefault="0061045F" w:rsidP="0061045F">
            <w:pPr>
              <w:jc w:val="center"/>
              <w:rPr>
                <w:sz w:val="28"/>
                <w:szCs w:val="28"/>
                <w:lang w:val="uk-UA"/>
              </w:rPr>
            </w:pPr>
            <w:r w:rsidRPr="0061045F">
              <w:rPr>
                <w:sz w:val="28"/>
                <w:szCs w:val="28"/>
                <w:lang w:val="uk-UA"/>
              </w:rPr>
              <w:t>Колоїдні розчини (лізолі), суспензії, зависі</w:t>
            </w:r>
          </w:p>
        </w:tc>
      </w:tr>
      <w:tr w:rsidR="0061045F" w:rsidRPr="0061045F" w:rsidTr="0061045F">
        <w:tc>
          <w:tcPr>
            <w:tcW w:w="2605" w:type="dxa"/>
          </w:tcPr>
          <w:p w:rsidR="0061045F" w:rsidRPr="0061045F" w:rsidRDefault="0061045F" w:rsidP="0061045F">
            <w:pPr>
              <w:jc w:val="center"/>
              <w:rPr>
                <w:b/>
                <w:sz w:val="28"/>
                <w:szCs w:val="28"/>
                <w:lang w:val="uk-UA"/>
              </w:rPr>
            </w:pPr>
            <w:r w:rsidRPr="0061045F">
              <w:rPr>
                <w:b/>
                <w:sz w:val="28"/>
                <w:szCs w:val="28"/>
                <w:lang w:val="uk-UA"/>
              </w:rPr>
              <w:t>Тверде тіло</w:t>
            </w:r>
          </w:p>
        </w:tc>
        <w:tc>
          <w:tcPr>
            <w:tcW w:w="2605" w:type="dxa"/>
          </w:tcPr>
          <w:p w:rsidR="0061045F" w:rsidRPr="0061045F" w:rsidRDefault="0061045F" w:rsidP="0061045F">
            <w:pPr>
              <w:jc w:val="center"/>
              <w:rPr>
                <w:sz w:val="28"/>
                <w:szCs w:val="28"/>
                <w:lang w:val="uk-UA"/>
              </w:rPr>
            </w:pPr>
            <w:r w:rsidRPr="0061045F">
              <w:rPr>
                <w:sz w:val="28"/>
                <w:szCs w:val="28"/>
                <w:lang w:val="uk-UA"/>
              </w:rPr>
              <w:t>Затверділі піни (сухарі, пінопласти, цеоліти)</w:t>
            </w:r>
          </w:p>
        </w:tc>
        <w:tc>
          <w:tcPr>
            <w:tcW w:w="2605" w:type="dxa"/>
          </w:tcPr>
          <w:p w:rsidR="0061045F" w:rsidRPr="0061045F" w:rsidRDefault="0061045F" w:rsidP="0061045F">
            <w:pPr>
              <w:jc w:val="center"/>
              <w:rPr>
                <w:sz w:val="28"/>
                <w:szCs w:val="28"/>
                <w:lang w:val="uk-UA"/>
              </w:rPr>
            </w:pPr>
            <w:r w:rsidRPr="0061045F">
              <w:rPr>
                <w:sz w:val="28"/>
                <w:szCs w:val="28"/>
                <w:lang w:val="uk-UA"/>
              </w:rPr>
              <w:t>Затверділі емульсії (деякі мінерали, сири)</w:t>
            </w:r>
          </w:p>
        </w:tc>
        <w:tc>
          <w:tcPr>
            <w:tcW w:w="2605" w:type="dxa"/>
          </w:tcPr>
          <w:p w:rsidR="0061045F" w:rsidRPr="0061045F" w:rsidRDefault="0061045F" w:rsidP="0061045F">
            <w:pPr>
              <w:jc w:val="center"/>
              <w:rPr>
                <w:sz w:val="28"/>
                <w:szCs w:val="28"/>
                <w:lang w:val="uk-UA"/>
              </w:rPr>
            </w:pPr>
            <w:r w:rsidRPr="0061045F">
              <w:rPr>
                <w:sz w:val="28"/>
                <w:szCs w:val="28"/>
                <w:lang w:val="uk-UA"/>
              </w:rPr>
              <w:t>Сплави, мінерали, дорогоцінне каміння.</w:t>
            </w:r>
          </w:p>
        </w:tc>
      </w:tr>
    </w:tbl>
    <w:p w:rsidR="0061045F" w:rsidRPr="0061045F" w:rsidRDefault="00AD5B84" w:rsidP="003E38D4">
      <w:pPr>
        <w:widowControl w:val="0"/>
        <w:shd w:val="clear" w:color="auto" w:fill="FFFFFF"/>
        <w:autoSpaceDE w:val="0"/>
        <w:autoSpaceDN w:val="0"/>
        <w:adjustRightInd w:val="0"/>
        <w:spacing w:before="158" w:after="0" w:line="240" w:lineRule="auto"/>
        <w:ind w:right="72"/>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20" o:spid="_x0000_s1046" style="position:absolute;margin-left:117pt;margin-top:12pt;width:306pt;height:36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">
            <v:textbox style="mso-next-textbox:#Прямоугольник 120">
              <w:txbxContent>
                <w:p w:rsidR="00AD5B84" w:rsidRPr="00607472" w:rsidRDefault="00AD5B84" w:rsidP="0061045F">
                  <w:pPr>
                    <w:jc w:val="center"/>
                    <w:rPr>
                      <w:rFonts w:ascii="Times New Roman" w:hAnsi="Times New Roman" w:cs="Times New Roman"/>
                      <w:b/>
                      <w:sz w:val="28"/>
                      <w:szCs w:val="28"/>
                      <w:lang w:val="uk-UA"/>
                    </w:rPr>
                  </w:pPr>
                  <w:r w:rsidRPr="00607472">
                    <w:rPr>
                      <w:rFonts w:ascii="Times New Roman" w:hAnsi="Times New Roman" w:cs="Times New Roman"/>
                      <w:b/>
                      <w:sz w:val="28"/>
                      <w:szCs w:val="28"/>
                      <w:lang w:val="uk-UA"/>
                    </w:rPr>
                    <w:t>Одержання колоїдних систем</w:t>
                  </w:r>
                </w:p>
              </w:txbxContent>
            </v:textbox>
          </v:rect>
        </w:pict>
      </w: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19" o:spid="_x0000_s1120" style="position:absolute;left:0;text-align:left;z-index:251778048;visibility:visible" from="270pt,7.9pt" to="396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GRZQIAAIMEAAAOAAAAZHJzL2Uyb0RvYy54bWysVE2O0zAU3iNxB8v7TpKSd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118" o:spid="_x0000_s1119" style="position:absolute;left:0;text-align:left;flip:x;z-index:251799552;visibility:visible" from="90pt,7.9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">
            <v:stroke endarrow="block"/>
          </v:line>
        </w:pict>
      </w:r>
    </w:p>
    <w:p w:rsidR="0061045F" w:rsidRPr="0061045F" w:rsidRDefault="00AD5B84"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17" o:spid="_x0000_s1047" style="position:absolute;left:0;text-align:left;margin-left:342pt;margin-top:19.9pt;width:162pt;height:8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">
            <v:textbox>
              <w:txbxContent>
                <w:p w:rsidR="00AD5B84" w:rsidRPr="00B33775" w:rsidRDefault="00AD5B84" w:rsidP="0061045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конденсації або агрегації молекул чи </w:t>
                  </w:r>
                  <w:proofErr w:type="spellStart"/>
                  <w:r>
                    <w:rPr>
                      <w:rFonts w:ascii="Times New Roman" w:hAnsi="Times New Roman" w:cs="Times New Roman"/>
                      <w:sz w:val="28"/>
                      <w:szCs w:val="28"/>
                      <w:lang w:val="uk-UA"/>
                    </w:rPr>
                    <w:t>йонів</w:t>
                  </w:r>
                  <w:proofErr w:type="spellEnd"/>
                  <w:r>
                    <w:rPr>
                      <w:rFonts w:ascii="Times New Roman" w:hAnsi="Times New Roman" w:cs="Times New Roman"/>
                      <w:sz w:val="28"/>
                      <w:szCs w:val="28"/>
                      <w:lang w:val="uk-UA"/>
                    </w:rPr>
                    <w:t xml:space="preserve"> у більші частинки</w:t>
                  </w:r>
                </w:p>
              </w:txbxContent>
            </v:textbox>
          </v:rect>
        </w:pict>
      </w:r>
      <w:r>
        <w:rPr>
          <w:rFonts w:ascii="Times New Roman" w:eastAsia="Times New Roman" w:hAnsi="Times New Roman" w:cs="Times New Roman"/>
          <w:b/>
          <w:noProof/>
          <w:sz w:val="28"/>
          <w:szCs w:val="28"/>
          <w:lang w:eastAsia="ru-RU"/>
        </w:rPr>
        <w:pict>
          <v:rect id="Прямоугольник 116" o:spid="_x0000_s1048" style="position:absolute;left:0;text-align:left;margin-left:0;margin-top:19.9pt;width:162pt;height:81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">
            <v:textbox>
              <w:txbxContent>
                <w:p w:rsidR="00AD5B84" w:rsidRPr="00B33775" w:rsidRDefault="00AD5B84" w:rsidP="0061045F">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 подрібнення або диспергування великих частинок на менші</w:t>
                  </w:r>
                </w:p>
              </w:txbxContent>
            </v:textbox>
          </v:rect>
        </w:pict>
      </w: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15" o:spid="_x0000_s1118" style="position:absolute;left:0;text-align:left;flip:x;z-index:251782144;visibility:visible" from="306pt,4.9pt" to="40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14" o:spid="_x0000_s1117" style="position:absolute;left:0;text-align:left;z-index:251780096;visibility:visible" from="90pt,4.9pt" to="189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PeZgIAAIM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13" o:spid="_x0000_s1116" style="position:absolute;left:0;text-align:left;z-index:251781120;visibility:visible" from="441pt,4.9pt" to="44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7tZAIAAH0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12" o:spid="_x0000_s1115" style="position:absolute;left:0;text-align:left;z-index:251779072;visibility:visible" from="54pt,4.9pt" to="5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7U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">
            <v:stroke endarrow="block"/>
          </v:line>
        </w:pict>
      </w: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111" o:spid="_x0000_s1049" style="position:absolute;left:0;text-align:left;margin-left:131.25pt;margin-top:1.9pt;width:117pt;height:16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EKUAIAAGU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">
            <v:textbox>
              <w:txbxContent>
                <w:p w:rsidR="00AD5B84" w:rsidRDefault="00AD5B84" w:rsidP="00BE7EA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Хімічні:</w:t>
                  </w:r>
                </w:p>
                <w:p w:rsidR="00AD5B84" w:rsidRPr="00B33775" w:rsidRDefault="00AD5B84" w:rsidP="00BE7EA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Пептизація – до розчину з осадом додають розчин електроліту (поптизатора)</w:t>
                  </w:r>
                </w:p>
              </w:txbxContent>
            </v:textbox>
          </v:rect>
        </w:pict>
      </w:r>
      <w:r>
        <w:rPr>
          <w:rFonts w:ascii="Times New Roman" w:eastAsia="Times New Roman" w:hAnsi="Times New Roman" w:cs="Times New Roman"/>
          <w:noProof/>
          <w:sz w:val="28"/>
          <w:szCs w:val="28"/>
          <w:lang w:eastAsia="ru-RU"/>
        </w:rPr>
        <w:pict>
          <v:rect id="Прямоугольник 110" o:spid="_x0000_s1050" style="position:absolute;left:0;text-align:left;margin-left:2.25pt;margin-top:1.9pt;width:117pt;height:16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">
            <v:textbox>
              <w:txbxContent>
                <w:p w:rsidR="00AD5B84" w:rsidRDefault="00AD5B84" w:rsidP="00BE7EA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Фізичні:</w:t>
                  </w:r>
                </w:p>
                <w:p w:rsidR="00AD5B84" w:rsidRPr="00B33775" w:rsidRDefault="00AD5B84" w:rsidP="00BE7EA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Механічне подрібнення, </w:t>
                  </w:r>
                  <w:proofErr w:type="spellStart"/>
                  <w:r>
                    <w:rPr>
                      <w:rFonts w:ascii="Times New Roman" w:hAnsi="Times New Roman" w:cs="Times New Roman"/>
                      <w:sz w:val="28"/>
                      <w:szCs w:val="28"/>
                      <w:lang w:val="uk-UA"/>
                    </w:rPr>
                    <w:t>подрібнення</w:t>
                  </w:r>
                  <w:proofErr w:type="spellEnd"/>
                  <w:r>
                    <w:rPr>
                      <w:rFonts w:ascii="Times New Roman" w:hAnsi="Times New Roman" w:cs="Times New Roman"/>
                      <w:sz w:val="28"/>
                      <w:szCs w:val="28"/>
                      <w:lang w:val="uk-UA"/>
                    </w:rPr>
                    <w:t xml:space="preserve"> ультразвуком, розпилення за допомогою електричної дуги</w:t>
                  </w:r>
                </w:p>
              </w:txbxContent>
            </v:textbox>
          </v:rect>
        </w:pict>
      </w:r>
      <w:r>
        <w:rPr>
          <w:rFonts w:ascii="Times New Roman" w:eastAsia="Times New Roman" w:hAnsi="Times New Roman" w:cs="Times New Roman"/>
          <w:b/>
          <w:noProof/>
          <w:sz w:val="28"/>
          <w:szCs w:val="28"/>
          <w:lang w:eastAsia="ru-RU"/>
        </w:rPr>
        <w:pict>
          <v:rect id="Прямоугольник 109" o:spid="_x0000_s1051" style="position:absolute;left:0;text-align:left;margin-left:387pt;margin-top:1.9pt;width:117pt;height:162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">
            <v:textbox>
              <w:txbxContent>
                <w:p w:rsidR="00AD5B84" w:rsidRDefault="00AD5B84" w:rsidP="00BE7EA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Хімічні:</w:t>
                  </w:r>
                </w:p>
                <w:p w:rsidR="00AD5B84" w:rsidRPr="00B33775" w:rsidRDefault="00AD5B84" w:rsidP="00BE7EA1">
                  <w:pPr>
                    <w:spacing w:after="0" w:line="240" w:lineRule="auto"/>
                    <w:jc w:val="center"/>
                    <w:rPr>
                      <w:rFonts w:ascii="Times New Roman" w:hAnsi="Times New Roman" w:cs="Times New Roman"/>
                      <w:sz w:val="28"/>
                      <w:szCs w:val="28"/>
                      <w:lang w:val="uk-UA"/>
                    </w:rPr>
                  </w:pPr>
                  <w:r w:rsidRPr="00B33775">
                    <w:rPr>
                      <w:rFonts w:ascii="Times New Roman" w:hAnsi="Times New Roman" w:cs="Times New Roman"/>
                      <w:sz w:val="28"/>
                      <w:szCs w:val="28"/>
                      <w:lang w:val="uk-UA"/>
                    </w:rPr>
                    <w:t>Хімічні реакції,</w:t>
                  </w:r>
                  <w:r>
                    <w:rPr>
                      <w:rFonts w:ascii="Times New Roman" w:hAnsi="Times New Roman" w:cs="Times New Roman"/>
                      <w:sz w:val="28"/>
                      <w:szCs w:val="28"/>
                      <w:lang w:val="uk-UA"/>
                    </w:rPr>
                    <w:t xml:space="preserve"> що призводять до утворення колоїдних розчинів.</w:t>
                  </w:r>
                </w:p>
              </w:txbxContent>
            </v:textbox>
          </v:rect>
        </w:pict>
      </w:r>
      <w:r>
        <w:rPr>
          <w:rFonts w:ascii="Times New Roman" w:eastAsia="Times New Roman" w:hAnsi="Times New Roman" w:cs="Times New Roman"/>
          <w:b/>
          <w:noProof/>
          <w:sz w:val="28"/>
          <w:szCs w:val="28"/>
          <w:lang w:eastAsia="ru-RU"/>
        </w:rPr>
        <w:pict>
          <v:rect id="Прямоугольник 108" o:spid="_x0000_s1052" style="position:absolute;left:0;text-align:left;margin-left:261pt;margin-top:1.9pt;width:117pt;height:16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">
            <v:textbox>
              <w:txbxContent>
                <w:p w:rsidR="00AD5B84" w:rsidRDefault="00AD5B84" w:rsidP="00BE7EA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Фізичні:</w:t>
                  </w:r>
                </w:p>
                <w:p w:rsidR="00AD5B84" w:rsidRPr="00B33775" w:rsidRDefault="00AD5B84" w:rsidP="00BE7EA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Конденсація пари, метод заміни розчинника</w:t>
                  </w:r>
                </w:p>
              </w:txbxContent>
            </v:textbox>
          </v:rect>
        </w:pict>
      </w: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28"/>
          <w:szCs w:val="28"/>
          <w:lang w:val="uk-UA" w:eastAsia="ru-RU"/>
        </w:rPr>
      </w:pPr>
    </w:p>
    <w:p w:rsidR="00375CDA" w:rsidRPr="00BE7EA1" w:rsidRDefault="0061045F" w:rsidP="00BE7EA1">
      <w:pPr>
        <w:widowControl w:val="0"/>
        <w:shd w:val="clear" w:color="auto" w:fill="FFFFFF"/>
        <w:autoSpaceDE w:val="0"/>
        <w:autoSpaceDN w:val="0"/>
        <w:adjustRightInd w:val="0"/>
        <w:spacing w:before="158" w:after="0" w:line="240" w:lineRule="auto"/>
        <w:ind w:right="72"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lastRenderedPageBreak/>
        <w:t xml:space="preserve">Для збільшення стійкості колоїдних систем до них додають відповідні </w:t>
      </w:r>
      <w:r w:rsidRPr="0061045F">
        <w:rPr>
          <w:rFonts w:ascii="Times New Roman" w:eastAsia="Times New Roman" w:hAnsi="Times New Roman" w:cs="Times New Roman"/>
          <w:b/>
          <w:sz w:val="28"/>
          <w:szCs w:val="28"/>
          <w:lang w:val="uk-UA" w:eastAsia="ru-RU"/>
        </w:rPr>
        <w:t>стабілізатори</w:t>
      </w:r>
      <w:r w:rsidRPr="0061045F">
        <w:rPr>
          <w:rFonts w:ascii="Times New Roman" w:eastAsia="Times New Roman" w:hAnsi="Times New Roman" w:cs="Times New Roman"/>
          <w:sz w:val="28"/>
          <w:szCs w:val="28"/>
          <w:lang w:val="uk-UA" w:eastAsia="ru-RU"/>
        </w:rPr>
        <w:t xml:space="preserve"> – речовини, які запобігають злипанню колоїдних частинок у більші частинки (агрегати). Стабілізаторами можуть бути як реагенти, так і речовини, що додаються.</w:t>
      </w:r>
    </w:p>
    <w:p w:rsidR="00375CDA" w:rsidRPr="0061045F" w:rsidRDefault="00AD5B84" w:rsidP="00375C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_x0000_s1612" style="position:absolute;left:0;text-align:left;margin-left:111.1pt;margin-top:12.85pt;width:297pt;height:27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">
            <v:textbox style="mso-next-textbox:#_x0000_s1612">
              <w:txbxContent>
                <w:p w:rsidR="00AD5B84" w:rsidRPr="006B49EB" w:rsidRDefault="00AD5B84" w:rsidP="00375CDA">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Очистка колоїдних систем</w:t>
                  </w:r>
                </w:p>
              </w:txbxContent>
            </v:textbox>
          </v:rect>
        </w:pict>
      </w: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75CDA" w:rsidRPr="0061045F" w:rsidRDefault="00AD5B84"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_x0000_s1615" style="position:absolute;left:0;text-align:left;flip:x;z-index:251910144;visibility:visible" from="102.1pt,7.65pt" to="25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">
            <v:stroke endarrow="block"/>
          </v:line>
        </w:pict>
      </w:r>
      <w:r>
        <w:rPr>
          <w:rFonts w:ascii="Times New Roman" w:eastAsia="Times New Roman" w:hAnsi="Times New Roman" w:cs="Times New Roman"/>
          <w:b/>
          <w:noProof/>
          <w:sz w:val="28"/>
          <w:szCs w:val="28"/>
          <w:lang w:eastAsia="ru-RU"/>
        </w:rPr>
        <w:pict>
          <v:line id="_x0000_s1616" style="position:absolute;left:0;text-align:left;z-index:251911168;visibility:visible" from="270pt,7.65pt" to="4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">
            <v:stroke endarrow="block"/>
          </v:line>
        </w:pict>
      </w: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75CDA" w:rsidRPr="0061045F" w:rsidRDefault="00AD5B84"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_x0000_s1614" style="position:absolute;left:0;text-align:left;margin-left:297pt;margin-top:4.35pt;width:171pt;height:63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">
            <v:textbox>
              <w:txbxContent>
                <w:p w:rsidR="00AD5B84" w:rsidRPr="00C84C63" w:rsidRDefault="00AD5B84" w:rsidP="00375CDA">
                  <w:pPr>
                    <w:jc w:val="center"/>
                    <w:rPr>
                      <w:rFonts w:ascii="Times New Roman" w:hAnsi="Times New Roman" w:cs="Times New Roman"/>
                      <w:sz w:val="28"/>
                      <w:szCs w:val="28"/>
                      <w:lang w:val="uk-UA"/>
                    </w:rPr>
                  </w:pPr>
                  <w:r>
                    <w:rPr>
                      <w:rFonts w:ascii="Times New Roman" w:hAnsi="Times New Roman" w:cs="Times New Roman"/>
                      <w:sz w:val="28"/>
                      <w:szCs w:val="28"/>
                      <w:lang w:val="uk-UA"/>
                    </w:rPr>
                    <w:t>Електроліз – діаліз під дією електричного поля</w:t>
                  </w:r>
                </w:p>
              </w:txbxContent>
            </v:textbox>
          </v:rect>
        </w:pict>
      </w:r>
      <w:r>
        <w:rPr>
          <w:rFonts w:ascii="Times New Roman" w:eastAsia="Times New Roman" w:hAnsi="Times New Roman" w:cs="Times New Roman"/>
          <w:b/>
          <w:noProof/>
          <w:sz w:val="28"/>
          <w:szCs w:val="28"/>
          <w:lang w:eastAsia="ru-RU"/>
        </w:rPr>
        <w:pict>
          <v:rect id="_x0000_s1613" style="position:absolute;left:0;text-align:left;margin-left:9pt;margin-top:4.35pt;width:243pt;height:6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">
            <v:textbox>
              <w:txbxContent>
                <w:p w:rsidR="00AD5B84" w:rsidRPr="006B49EB" w:rsidRDefault="00AD5B84" w:rsidP="00375C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Діаліз – процес очищення колоїдного розчину фільтруванням через </w:t>
                  </w:r>
                  <w:proofErr w:type="spellStart"/>
                  <w:r>
                    <w:rPr>
                      <w:rFonts w:ascii="Times New Roman" w:hAnsi="Times New Roman" w:cs="Times New Roman"/>
                      <w:sz w:val="28"/>
                      <w:szCs w:val="28"/>
                      <w:lang w:val="uk-UA"/>
                    </w:rPr>
                    <w:t>біомембрани</w:t>
                  </w:r>
                  <w:proofErr w:type="spellEnd"/>
                </w:p>
              </w:txbxContent>
            </v:textbox>
          </v:rect>
        </w:pict>
      </w: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375CDA" w:rsidRPr="0061045F" w:rsidRDefault="00375CDA" w:rsidP="00375CD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BE7EA1" w:rsidRDefault="00BE7EA1" w:rsidP="00BE7EA1">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bCs/>
          <w:iCs/>
          <w:color w:val="000000"/>
          <w:spacing w:val="-1"/>
          <w:sz w:val="28"/>
          <w:szCs w:val="28"/>
          <w:lang w:val="uk-UA" w:eastAsia="ru-RU"/>
        </w:rPr>
      </w:pPr>
    </w:p>
    <w:p w:rsidR="00375CDA" w:rsidRPr="0061045F" w:rsidRDefault="00375CDA" w:rsidP="00BE7EA1">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Cs/>
          <w:iCs/>
          <w:color w:val="000000"/>
          <w:spacing w:val="-1"/>
          <w:sz w:val="28"/>
          <w:szCs w:val="28"/>
          <w:lang w:val="uk-UA" w:eastAsia="ru-RU"/>
        </w:rPr>
        <w:t xml:space="preserve">При діалізі фільтруються молекули і </w:t>
      </w:r>
      <w:proofErr w:type="spellStart"/>
      <w:r w:rsidRPr="0061045F">
        <w:rPr>
          <w:rFonts w:ascii="Times New Roman" w:eastAsia="Times New Roman" w:hAnsi="Times New Roman" w:cs="Times New Roman"/>
          <w:bCs/>
          <w:iCs/>
          <w:color w:val="000000"/>
          <w:spacing w:val="-1"/>
          <w:sz w:val="28"/>
          <w:szCs w:val="28"/>
          <w:lang w:val="uk-UA" w:eastAsia="ru-RU"/>
        </w:rPr>
        <w:t>йони</w:t>
      </w:r>
      <w:proofErr w:type="spellEnd"/>
      <w:r w:rsidRPr="0061045F">
        <w:rPr>
          <w:rFonts w:ascii="Times New Roman" w:eastAsia="Times New Roman" w:hAnsi="Times New Roman" w:cs="Times New Roman"/>
          <w:bCs/>
          <w:iCs/>
          <w:color w:val="000000"/>
          <w:spacing w:val="-1"/>
          <w:sz w:val="28"/>
          <w:szCs w:val="28"/>
          <w:lang w:val="uk-UA" w:eastAsia="ru-RU"/>
        </w:rPr>
        <w:t>, а затри</w:t>
      </w:r>
      <w:r w:rsidRPr="0061045F">
        <w:rPr>
          <w:rFonts w:ascii="Times New Roman" w:eastAsia="Times New Roman" w:hAnsi="Times New Roman" w:cs="Times New Roman"/>
          <w:bCs/>
          <w:iCs/>
          <w:color w:val="000000"/>
          <w:spacing w:val="-1"/>
          <w:sz w:val="28"/>
          <w:szCs w:val="28"/>
          <w:lang w:val="uk-UA" w:eastAsia="ru-RU"/>
        </w:rPr>
        <w:softHyphen/>
      </w:r>
      <w:r w:rsidRPr="0061045F">
        <w:rPr>
          <w:rFonts w:ascii="Times New Roman" w:eastAsia="Times New Roman" w:hAnsi="Times New Roman" w:cs="Times New Roman"/>
          <w:bCs/>
          <w:iCs/>
          <w:color w:val="000000"/>
          <w:spacing w:val="12"/>
          <w:sz w:val="28"/>
          <w:szCs w:val="28"/>
          <w:lang w:val="uk-UA" w:eastAsia="ru-RU"/>
        </w:rPr>
        <w:t xml:space="preserve">муються мембраною частинки, що відповідають </w:t>
      </w:r>
      <w:r w:rsidRPr="0061045F">
        <w:rPr>
          <w:rFonts w:ascii="Times New Roman" w:eastAsia="Times New Roman" w:hAnsi="Times New Roman" w:cs="Times New Roman"/>
          <w:bCs/>
          <w:iCs/>
          <w:color w:val="000000"/>
          <w:spacing w:val="4"/>
          <w:sz w:val="28"/>
          <w:szCs w:val="28"/>
          <w:lang w:val="uk-UA" w:eastAsia="ru-RU"/>
        </w:rPr>
        <w:t xml:space="preserve">колоїдному ступеню дисперсності (100 </w:t>
      </w:r>
      <w:proofErr w:type="spellStart"/>
      <w:r w:rsidRPr="0061045F">
        <w:rPr>
          <w:rFonts w:ascii="Times New Roman" w:eastAsia="Times New Roman" w:hAnsi="Times New Roman" w:cs="Times New Roman"/>
          <w:bCs/>
          <w:iCs/>
          <w:color w:val="000000"/>
          <w:spacing w:val="4"/>
          <w:sz w:val="28"/>
          <w:szCs w:val="28"/>
          <w:lang w:val="uk-UA" w:eastAsia="ru-RU"/>
        </w:rPr>
        <w:t>нм</w:t>
      </w:r>
      <w:proofErr w:type="spellEnd"/>
      <w:r w:rsidRPr="0061045F">
        <w:rPr>
          <w:rFonts w:ascii="Times New Roman" w:eastAsia="Times New Roman" w:hAnsi="Times New Roman" w:cs="Times New Roman"/>
          <w:bCs/>
          <w:iCs/>
          <w:color w:val="000000"/>
          <w:spacing w:val="4"/>
          <w:sz w:val="28"/>
          <w:szCs w:val="28"/>
          <w:lang w:val="uk-UA" w:eastAsia="ru-RU"/>
        </w:rPr>
        <w:t xml:space="preserve"> і більші). </w:t>
      </w:r>
      <w:r w:rsidRPr="0061045F">
        <w:rPr>
          <w:rFonts w:ascii="Times New Roman" w:eastAsia="Times New Roman" w:hAnsi="Times New Roman" w:cs="Times New Roman"/>
          <w:bCs/>
          <w:iCs/>
          <w:color w:val="000000"/>
          <w:sz w:val="28"/>
          <w:szCs w:val="28"/>
          <w:lang w:val="uk-UA" w:eastAsia="ru-RU"/>
        </w:rPr>
        <w:t xml:space="preserve">Електричне поле (електродіаліз) прискорює процес дифузії </w:t>
      </w:r>
      <w:r w:rsidRPr="0061045F">
        <w:rPr>
          <w:rFonts w:ascii="Times New Roman" w:eastAsia="Times New Roman" w:hAnsi="Times New Roman" w:cs="Times New Roman"/>
          <w:bCs/>
          <w:iCs/>
          <w:color w:val="000000"/>
          <w:spacing w:val="-6"/>
          <w:sz w:val="28"/>
          <w:szCs w:val="28"/>
          <w:lang w:val="uk-UA" w:eastAsia="ru-RU"/>
        </w:rPr>
        <w:t>попів.</w:t>
      </w:r>
    </w:p>
    <w:p w:rsidR="00375CDA" w:rsidRPr="0061045F" w:rsidRDefault="00375CDA" w:rsidP="00375CDA">
      <w:pPr>
        <w:widowControl w:val="0"/>
        <w:autoSpaceDE w:val="0"/>
        <w:autoSpaceDN w:val="0"/>
        <w:adjustRightInd w:val="0"/>
        <w:spacing w:before="101" w:after="0" w:line="240" w:lineRule="auto"/>
        <w:ind w:left="835" w:right="1577"/>
        <w:rPr>
          <w:rFonts w:ascii="Arial" w:eastAsia="Times New Roman" w:hAnsi="Arial" w:cs="Arial"/>
          <w:sz w:val="24"/>
          <w:szCs w:val="24"/>
          <w:lang w:val="uk-UA" w:eastAsia="ru-RU"/>
        </w:rPr>
      </w:pPr>
      <w:r>
        <w:rPr>
          <w:rFonts w:ascii="Arial" w:eastAsia="Times New Roman" w:hAnsi="Arial" w:cs="Arial"/>
          <w:noProof/>
          <w:sz w:val="24"/>
          <w:szCs w:val="24"/>
          <w:lang w:eastAsia="ru-RU"/>
        </w:rPr>
        <w:drawing>
          <wp:inline distT="0" distB="0" distL="0" distR="0">
            <wp:extent cx="2590800" cy="1543050"/>
            <wp:effectExtent l="0" t="0" r="0" b="0"/>
            <wp:docPr id="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90800" cy="1543050"/>
                    </a:xfrm>
                    <a:prstGeom prst="rect">
                      <a:avLst/>
                    </a:prstGeom>
                    <a:noFill/>
                    <a:ln>
                      <a:noFill/>
                    </a:ln>
                  </pic:spPr>
                </pic:pic>
              </a:graphicData>
            </a:graphic>
          </wp:inline>
        </w:drawing>
      </w:r>
    </w:p>
    <w:p w:rsidR="00375CDA" w:rsidRPr="0061045F" w:rsidRDefault="00271099" w:rsidP="00375CDA">
      <w:pPr>
        <w:widowControl w:val="0"/>
        <w:autoSpaceDE w:val="0"/>
        <w:autoSpaceDN w:val="0"/>
        <w:adjustRightInd w:val="0"/>
        <w:spacing w:before="101" w:after="0" w:line="240" w:lineRule="auto"/>
        <w:ind w:left="835" w:right="1577"/>
        <w:rPr>
          <w:rFonts w:ascii="Arial" w:eastAsia="Times New Roman" w:hAnsi="Arial" w:cs="Arial"/>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375CDA" w:rsidRPr="0061045F">
        <w:rPr>
          <w:rFonts w:ascii="Times New Roman" w:eastAsia="Times New Roman" w:hAnsi="Times New Roman" w:cs="Times New Roman"/>
          <w:color w:val="000000"/>
          <w:sz w:val="28"/>
          <w:szCs w:val="28"/>
          <w:lang w:val="uk-UA" w:eastAsia="ru-RU"/>
        </w:rPr>
        <w:t>Схема діалізатора</w:t>
      </w:r>
    </w:p>
    <w:p w:rsidR="00375CDA" w:rsidRPr="00BE7EA1" w:rsidRDefault="00375CDA" w:rsidP="00BE7EA1">
      <w:pPr>
        <w:widowControl w:val="0"/>
        <w:autoSpaceDE w:val="0"/>
        <w:autoSpaceDN w:val="0"/>
        <w:adjustRightInd w:val="0"/>
        <w:spacing w:before="101" w:after="0" w:line="240" w:lineRule="auto"/>
        <w:ind w:right="-56"/>
        <w:rPr>
          <w:rFonts w:ascii="Arial" w:eastAsia="Times New Roman" w:hAnsi="Arial" w:cs="Arial"/>
          <w:sz w:val="24"/>
          <w:szCs w:val="24"/>
          <w:lang w:val="uk-UA" w:eastAsia="ru-RU"/>
        </w:rPr>
      </w:pPr>
      <w:r w:rsidRPr="0061045F">
        <w:rPr>
          <w:rFonts w:ascii="Times New Roman" w:eastAsia="Times New Roman" w:hAnsi="Times New Roman" w:cs="Times New Roman"/>
          <w:color w:val="000000"/>
          <w:sz w:val="28"/>
          <w:szCs w:val="28"/>
          <w:lang w:val="uk-UA" w:eastAsia="ru-RU"/>
        </w:rPr>
        <w:t xml:space="preserve">1- колоїдний розчин; 2 - напівпроникна мембрана; </w:t>
      </w:r>
      <w:r w:rsidRPr="0061045F">
        <w:rPr>
          <w:rFonts w:ascii="Times New Roman" w:eastAsia="Times New Roman" w:hAnsi="Times New Roman" w:cs="Times New Roman"/>
          <w:color w:val="000000"/>
          <w:spacing w:val="1"/>
          <w:sz w:val="28"/>
          <w:szCs w:val="28"/>
          <w:lang w:val="uk-UA" w:eastAsia="ru-RU"/>
        </w:rPr>
        <w:t>З - розчинник (вода)</w:t>
      </w:r>
    </w:p>
    <w:p w:rsidR="00BE7EA1" w:rsidRPr="00271099" w:rsidRDefault="00BE7EA1" w:rsidP="0061045F">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b/>
          <w:sz w:val="16"/>
          <w:szCs w:val="16"/>
          <w:lang w:val="uk-UA" w:eastAsia="ru-RU"/>
        </w:rPr>
      </w:pPr>
    </w:p>
    <w:p w:rsidR="00883467" w:rsidRDefault="006F6620" w:rsidP="00271099">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342F6F">
        <w:rPr>
          <w:rFonts w:ascii="Times New Roman" w:eastAsia="Times New Roman" w:hAnsi="Times New Roman" w:cs="Times New Roman"/>
          <w:b/>
          <w:sz w:val="28"/>
          <w:szCs w:val="28"/>
          <w:lang w:val="uk-UA" w:eastAsia="ru-RU"/>
        </w:rPr>
        <w:t>. М</w:t>
      </w:r>
      <w:r w:rsidR="0061045F" w:rsidRPr="0061045F">
        <w:rPr>
          <w:rFonts w:ascii="Times New Roman" w:eastAsia="Times New Roman" w:hAnsi="Times New Roman" w:cs="Times New Roman"/>
          <w:b/>
          <w:sz w:val="28"/>
          <w:szCs w:val="28"/>
          <w:lang w:val="uk-UA" w:eastAsia="ru-RU"/>
        </w:rPr>
        <w:t>іцели</w:t>
      </w:r>
      <w:r w:rsidR="00342F6F">
        <w:rPr>
          <w:rFonts w:ascii="Times New Roman" w:eastAsia="Times New Roman" w:hAnsi="Times New Roman" w:cs="Times New Roman"/>
          <w:b/>
          <w:sz w:val="28"/>
          <w:szCs w:val="28"/>
          <w:lang w:val="uk-UA" w:eastAsia="ru-RU"/>
        </w:rPr>
        <w:t>, їх утворення,</w:t>
      </w:r>
      <w:r w:rsidR="00F004F9">
        <w:rPr>
          <w:rFonts w:ascii="Times New Roman" w:eastAsia="Times New Roman" w:hAnsi="Times New Roman" w:cs="Times New Roman"/>
          <w:b/>
          <w:sz w:val="28"/>
          <w:szCs w:val="28"/>
          <w:lang w:val="uk-UA" w:eastAsia="ru-RU"/>
        </w:rPr>
        <w:t xml:space="preserve"> та</w:t>
      </w:r>
      <w:r w:rsidR="00342F6F">
        <w:rPr>
          <w:rFonts w:ascii="Times New Roman" w:eastAsia="Times New Roman" w:hAnsi="Times New Roman" w:cs="Times New Roman"/>
          <w:b/>
          <w:sz w:val="28"/>
          <w:szCs w:val="28"/>
          <w:lang w:val="uk-UA" w:eastAsia="ru-RU"/>
        </w:rPr>
        <w:t xml:space="preserve"> будова.</w:t>
      </w:r>
    </w:p>
    <w:p w:rsidR="00840E5E" w:rsidRDefault="00E310A1" w:rsidP="00BE7EA1">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w:t>
      </w:r>
      <w:r w:rsidR="00AB303F">
        <w:rPr>
          <w:rFonts w:ascii="Times New Roman" w:eastAsia="Times New Roman" w:hAnsi="Times New Roman" w:cs="Times New Roman"/>
          <w:b/>
          <w:sz w:val="28"/>
          <w:szCs w:val="28"/>
          <w:lang w:val="uk-UA" w:eastAsia="ru-RU"/>
        </w:rPr>
        <w:t xml:space="preserve">іцела - </w:t>
      </w:r>
      <w:r w:rsidR="00AB303F" w:rsidRPr="00883467">
        <w:rPr>
          <w:rFonts w:ascii="Times New Roman" w:eastAsia="Times New Roman" w:hAnsi="Times New Roman" w:cs="Times New Roman"/>
          <w:sz w:val="28"/>
          <w:szCs w:val="28"/>
          <w:lang w:val="uk-UA" w:eastAsia="ru-RU"/>
        </w:rPr>
        <w:t xml:space="preserve">це </w:t>
      </w:r>
      <w:r w:rsidRPr="00883467">
        <w:rPr>
          <w:rFonts w:ascii="Times New Roman" w:eastAsia="Times New Roman" w:hAnsi="Times New Roman" w:cs="Times New Roman"/>
          <w:sz w:val="28"/>
          <w:szCs w:val="28"/>
          <w:lang w:val="uk-UA" w:eastAsia="ru-RU"/>
        </w:rPr>
        <w:t>д</w:t>
      </w:r>
      <w:r w:rsidR="00AB303F" w:rsidRPr="00883467">
        <w:rPr>
          <w:rFonts w:ascii="Times New Roman" w:eastAsia="Times New Roman" w:hAnsi="Times New Roman" w:cs="Times New Roman"/>
          <w:sz w:val="28"/>
          <w:szCs w:val="28"/>
          <w:lang w:val="uk-UA" w:eastAsia="ru-RU"/>
        </w:rPr>
        <w:t xml:space="preserve">исперсна фаза колоїдних систем </w:t>
      </w:r>
      <w:r w:rsidRPr="00883467">
        <w:rPr>
          <w:rFonts w:ascii="Times New Roman" w:eastAsia="Times New Roman" w:hAnsi="Times New Roman" w:cs="Times New Roman"/>
          <w:sz w:val="28"/>
          <w:szCs w:val="28"/>
          <w:lang w:val="uk-UA" w:eastAsia="ru-RU"/>
        </w:rPr>
        <w:t>(</w:t>
      </w:r>
      <w:r w:rsidR="007F02FD">
        <w:rPr>
          <w:rFonts w:ascii="Times New Roman" w:eastAsia="Times New Roman" w:hAnsi="Times New Roman" w:cs="Times New Roman"/>
          <w:sz w:val="28"/>
          <w:szCs w:val="28"/>
          <w:lang w:val="uk-UA" w:eastAsia="ru-RU"/>
        </w:rPr>
        <w:t>колоїдних</w:t>
      </w:r>
      <w:r w:rsidR="00AB303F" w:rsidRPr="00883467">
        <w:rPr>
          <w:rFonts w:ascii="Times New Roman" w:eastAsia="Times New Roman" w:hAnsi="Times New Roman" w:cs="Times New Roman"/>
          <w:sz w:val="28"/>
          <w:szCs w:val="28"/>
          <w:lang w:val="uk-UA" w:eastAsia="ru-RU"/>
        </w:rPr>
        <w:t xml:space="preserve"> часточ</w:t>
      </w:r>
      <w:r w:rsidR="007F02FD">
        <w:rPr>
          <w:rFonts w:ascii="Times New Roman" w:eastAsia="Times New Roman" w:hAnsi="Times New Roman" w:cs="Times New Roman"/>
          <w:sz w:val="28"/>
          <w:szCs w:val="28"/>
          <w:lang w:val="uk-UA" w:eastAsia="ru-RU"/>
        </w:rPr>
        <w:t>ок</w:t>
      </w:r>
      <w:r w:rsidRPr="00883467">
        <w:rPr>
          <w:rFonts w:ascii="Times New Roman" w:eastAsia="Times New Roman" w:hAnsi="Times New Roman" w:cs="Times New Roman"/>
          <w:sz w:val="28"/>
          <w:szCs w:val="28"/>
          <w:lang w:val="uk-UA" w:eastAsia="ru-RU"/>
        </w:rPr>
        <w:t>)</w:t>
      </w:r>
      <w:r w:rsidR="004D05C4">
        <w:rPr>
          <w:rFonts w:ascii="Times New Roman" w:eastAsia="Times New Roman" w:hAnsi="Times New Roman" w:cs="Times New Roman"/>
          <w:sz w:val="28"/>
          <w:szCs w:val="28"/>
          <w:lang w:val="uk-UA" w:eastAsia="ru-RU"/>
        </w:rPr>
        <w:t xml:space="preserve">  з </w:t>
      </w:r>
      <w:r w:rsidR="00840E5E">
        <w:rPr>
          <w:rFonts w:ascii="Times New Roman" w:eastAsia="Times New Roman" w:hAnsi="Times New Roman" w:cs="Times New Roman"/>
          <w:sz w:val="28"/>
          <w:szCs w:val="28"/>
          <w:lang w:val="uk-UA" w:eastAsia="ru-RU"/>
        </w:rPr>
        <w:t xml:space="preserve">  </w:t>
      </w:r>
    </w:p>
    <w:p w:rsidR="00CC102D" w:rsidRPr="00CD25BE" w:rsidRDefault="00840E5E" w:rsidP="00BE7EA1">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4D05C4">
        <w:rPr>
          <w:rFonts w:ascii="Times New Roman" w:eastAsia="Times New Roman" w:hAnsi="Times New Roman" w:cs="Times New Roman"/>
          <w:sz w:val="28"/>
          <w:szCs w:val="28"/>
          <w:lang w:val="uk-UA" w:eastAsia="ru-RU"/>
        </w:rPr>
        <w:t>оточуючим її дифузним шаром</w:t>
      </w:r>
      <w:r w:rsidR="00CD25BE">
        <w:rPr>
          <w:rFonts w:ascii="Times New Roman" w:eastAsia="Times New Roman" w:hAnsi="Times New Roman" w:cs="Times New Roman"/>
          <w:sz w:val="28"/>
          <w:szCs w:val="28"/>
          <w:lang w:val="uk-UA" w:eastAsia="ru-RU"/>
        </w:rPr>
        <w:t xml:space="preserve">; </w:t>
      </w:r>
      <w:r w:rsidR="00CC102D" w:rsidRPr="00247FC6">
        <w:rPr>
          <w:rFonts w:ascii="Times New Roman" w:eastAsia="Times New Roman" w:hAnsi="Times New Roman" w:cs="Times New Roman"/>
          <w:sz w:val="28"/>
          <w:szCs w:val="28"/>
          <w:lang w:val="uk-UA" w:eastAsia="ru-RU"/>
        </w:rPr>
        <w:t xml:space="preserve"> це утворення з </w:t>
      </w:r>
      <w:proofErr w:type="spellStart"/>
      <w:r w:rsidR="00CC102D" w:rsidRPr="00247FC6">
        <w:rPr>
          <w:rFonts w:ascii="Times New Roman" w:eastAsia="Times New Roman" w:hAnsi="Times New Roman" w:cs="Times New Roman"/>
          <w:sz w:val="28"/>
          <w:szCs w:val="28"/>
          <w:lang w:val="uk-UA" w:eastAsia="ru-RU"/>
        </w:rPr>
        <w:t>мікрокристалів</w:t>
      </w:r>
      <w:proofErr w:type="spellEnd"/>
      <w:r w:rsidR="00CC102D" w:rsidRPr="00247FC6">
        <w:rPr>
          <w:rFonts w:ascii="Times New Roman" w:eastAsia="Times New Roman" w:hAnsi="Times New Roman" w:cs="Times New Roman"/>
          <w:sz w:val="28"/>
          <w:szCs w:val="28"/>
          <w:lang w:val="uk-UA" w:eastAsia="ru-RU"/>
        </w:rPr>
        <w:t xml:space="preserve">, </w:t>
      </w:r>
      <w:proofErr w:type="spellStart"/>
      <w:r w:rsidR="00CC102D" w:rsidRPr="00247FC6">
        <w:rPr>
          <w:rFonts w:ascii="Times New Roman" w:eastAsia="Times New Roman" w:hAnsi="Times New Roman" w:cs="Times New Roman"/>
          <w:sz w:val="28"/>
          <w:szCs w:val="28"/>
          <w:lang w:val="uk-UA" w:eastAsia="ru-RU"/>
        </w:rPr>
        <w:t>йонів</w:t>
      </w:r>
      <w:proofErr w:type="spellEnd"/>
      <w:r w:rsidR="00CC102D" w:rsidRPr="00247FC6">
        <w:rPr>
          <w:rFonts w:ascii="Times New Roman" w:eastAsia="Times New Roman" w:hAnsi="Times New Roman" w:cs="Times New Roman"/>
          <w:sz w:val="28"/>
          <w:szCs w:val="28"/>
          <w:lang w:val="uk-UA" w:eastAsia="ru-RU"/>
        </w:rPr>
        <w:t xml:space="preserve"> і молекул.</w:t>
      </w:r>
    </w:p>
    <w:p w:rsidR="00E4470B" w:rsidRPr="00247FC6" w:rsidRDefault="00334596" w:rsidP="00BE7EA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w:t>
      </w:r>
      <w:r w:rsidR="00B86A55">
        <w:rPr>
          <w:rFonts w:ascii="Times New Roman" w:eastAsia="Times New Roman" w:hAnsi="Times New Roman" w:cs="Times New Roman"/>
          <w:b/>
          <w:sz w:val="28"/>
          <w:szCs w:val="28"/>
          <w:lang w:val="uk-UA" w:eastAsia="ru-RU"/>
        </w:rPr>
        <w:t>сновні складові частини міцели</w:t>
      </w:r>
      <w:r w:rsidR="005B741E">
        <w:rPr>
          <w:rFonts w:ascii="Times New Roman" w:eastAsia="Times New Roman" w:hAnsi="Times New Roman" w:cs="Times New Roman"/>
          <w:b/>
          <w:sz w:val="28"/>
          <w:szCs w:val="28"/>
          <w:lang w:val="uk-UA" w:eastAsia="ru-RU"/>
        </w:rPr>
        <w:t>:</w:t>
      </w:r>
      <w:r w:rsidR="00B86A55">
        <w:rPr>
          <w:rFonts w:ascii="Times New Roman" w:eastAsia="Times New Roman" w:hAnsi="Times New Roman" w:cs="Times New Roman"/>
          <w:b/>
          <w:sz w:val="28"/>
          <w:szCs w:val="28"/>
          <w:lang w:val="uk-UA" w:eastAsia="ru-RU"/>
        </w:rPr>
        <w:t xml:space="preserve"> </w:t>
      </w:r>
      <w:r w:rsidR="00B86A55" w:rsidRPr="00247FC6">
        <w:rPr>
          <w:rFonts w:ascii="Times New Roman" w:eastAsia="Times New Roman" w:hAnsi="Times New Roman" w:cs="Times New Roman"/>
          <w:b/>
          <w:sz w:val="28"/>
          <w:szCs w:val="28"/>
          <w:lang w:val="uk-UA" w:eastAsia="ru-RU"/>
        </w:rPr>
        <w:t>ядро</w:t>
      </w:r>
      <w:r w:rsidR="005B741E" w:rsidRPr="00247FC6">
        <w:rPr>
          <w:rFonts w:ascii="Times New Roman" w:eastAsia="Times New Roman" w:hAnsi="Times New Roman" w:cs="Times New Roman"/>
          <w:b/>
          <w:sz w:val="28"/>
          <w:szCs w:val="28"/>
          <w:lang w:val="uk-UA" w:eastAsia="ru-RU"/>
        </w:rPr>
        <w:t>,</w:t>
      </w:r>
      <w:r w:rsidR="00B86A55" w:rsidRPr="00247FC6">
        <w:rPr>
          <w:rFonts w:ascii="Times New Roman" w:eastAsia="Times New Roman" w:hAnsi="Times New Roman" w:cs="Times New Roman"/>
          <w:b/>
          <w:sz w:val="28"/>
          <w:szCs w:val="28"/>
          <w:lang w:val="uk-UA" w:eastAsia="ru-RU"/>
        </w:rPr>
        <w:t xml:space="preserve"> гранула</w:t>
      </w:r>
      <w:r w:rsidR="005B741E" w:rsidRPr="00247FC6">
        <w:rPr>
          <w:rFonts w:ascii="Times New Roman" w:eastAsia="Times New Roman" w:hAnsi="Times New Roman" w:cs="Times New Roman"/>
          <w:b/>
          <w:sz w:val="28"/>
          <w:szCs w:val="28"/>
          <w:lang w:val="uk-UA" w:eastAsia="ru-RU"/>
        </w:rPr>
        <w:t>,</w:t>
      </w:r>
      <w:r w:rsidR="00B86A55" w:rsidRPr="00247FC6">
        <w:rPr>
          <w:rFonts w:ascii="Times New Roman" w:eastAsia="Times New Roman" w:hAnsi="Times New Roman" w:cs="Times New Roman"/>
          <w:b/>
          <w:sz w:val="28"/>
          <w:szCs w:val="28"/>
          <w:lang w:val="uk-UA" w:eastAsia="ru-RU"/>
        </w:rPr>
        <w:t xml:space="preserve"> </w:t>
      </w:r>
      <w:proofErr w:type="spellStart"/>
      <w:r w:rsidR="00B86A55" w:rsidRPr="00247FC6">
        <w:rPr>
          <w:rFonts w:ascii="Times New Roman" w:eastAsia="Times New Roman" w:hAnsi="Times New Roman" w:cs="Times New Roman"/>
          <w:b/>
          <w:sz w:val="28"/>
          <w:szCs w:val="28"/>
          <w:lang w:val="uk-UA" w:eastAsia="ru-RU"/>
        </w:rPr>
        <w:t>потенціалвизначаючі</w:t>
      </w:r>
      <w:proofErr w:type="spellEnd"/>
      <w:r w:rsidR="00B86A55" w:rsidRPr="00247FC6">
        <w:rPr>
          <w:rFonts w:ascii="Times New Roman" w:eastAsia="Times New Roman" w:hAnsi="Times New Roman" w:cs="Times New Roman"/>
          <w:b/>
          <w:sz w:val="28"/>
          <w:szCs w:val="28"/>
          <w:lang w:val="uk-UA" w:eastAsia="ru-RU"/>
        </w:rPr>
        <w:t xml:space="preserve"> </w:t>
      </w:r>
      <w:proofErr w:type="spellStart"/>
      <w:r w:rsidR="00B86A55" w:rsidRPr="00247FC6">
        <w:rPr>
          <w:rFonts w:ascii="Times New Roman" w:eastAsia="Times New Roman" w:hAnsi="Times New Roman" w:cs="Times New Roman"/>
          <w:b/>
          <w:sz w:val="28"/>
          <w:szCs w:val="28"/>
          <w:lang w:val="uk-UA" w:eastAsia="ru-RU"/>
        </w:rPr>
        <w:t>йони</w:t>
      </w:r>
      <w:proofErr w:type="spellEnd"/>
      <w:r w:rsidR="005B741E" w:rsidRPr="00247FC6">
        <w:rPr>
          <w:rFonts w:ascii="Times New Roman" w:eastAsia="Times New Roman" w:hAnsi="Times New Roman" w:cs="Times New Roman"/>
          <w:b/>
          <w:sz w:val="28"/>
          <w:szCs w:val="28"/>
          <w:lang w:val="uk-UA" w:eastAsia="ru-RU"/>
        </w:rPr>
        <w:t xml:space="preserve">, </w:t>
      </w:r>
      <w:r w:rsidR="00B86A55" w:rsidRPr="00247FC6">
        <w:rPr>
          <w:rFonts w:ascii="Times New Roman" w:eastAsia="Times New Roman" w:hAnsi="Times New Roman" w:cs="Times New Roman"/>
          <w:b/>
          <w:sz w:val="28"/>
          <w:szCs w:val="28"/>
          <w:lang w:val="uk-UA" w:eastAsia="ru-RU"/>
        </w:rPr>
        <w:t xml:space="preserve"> </w:t>
      </w:r>
      <w:proofErr w:type="spellStart"/>
      <w:r w:rsidR="00B86A55" w:rsidRPr="00247FC6">
        <w:rPr>
          <w:rFonts w:ascii="Times New Roman" w:eastAsia="Times New Roman" w:hAnsi="Times New Roman" w:cs="Times New Roman"/>
          <w:b/>
          <w:sz w:val="28"/>
          <w:szCs w:val="28"/>
          <w:lang w:val="uk-UA" w:eastAsia="ru-RU"/>
        </w:rPr>
        <w:t>протийони</w:t>
      </w:r>
      <w:proofErr w:type="spellEnd"/>
      <w:r w:rsidR="00B86A55" w:rsidRPr="00247FC6">
        <w:rPr>
          <w:rFonts w:ascii="Times New Roman" w:eastAsia="Times New Roman" w:hAnsi="Times New Roman" w:cs="Times New Roman"/>
          <w:b/>
          <w:sz w:val="28"/>
          <w:szCs w:val="28"/>
          <w:lang w:val="uk-UA" w:eastAsia="ru-RU"/>
        </w:rPr>
        <w:t>.</w:t>
      </w:r>
      <w:r w:rsidR="00AB303F" w:rsidRPr="00247FC6">
        <w:rPr>
          <w:rFonts w:ascii="Times New Roman" w:eastAsia="Times New Roman" w:hAnsi="Times New Roman" w:cs="Times New Roman"/>
          <w:b/>
          <w:sz w:val="28"/>
          <w:szCs w:val="28"/>
          <w:lang w:val="uk-UA" w:eastAsia="ru-RU"/>
        </w:rPr>
        <w:t xml:space="preserve"> </w:t>
      </w:r>
    </w:p>
    <w:p w:rsidR="00EB378C" w:rsidRPr="00913288" w:rsidRDefault="00EB378C" w:rsidP="00BE7EA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Б</w:t>
      </w:r>
      <w:r w:rsidR="00B82E18">
        <w:rPr>
          <w:rFonts w:ascii="Times New Roman" w:eastAsia="Times New Roman" w:hAnsi="Times New Roman" w:cs="Times New Roman"/>
          <w:b/>
          <w:sz w:val="28"/>
          <w:szCs w:val="28"/>
          <w:lang w:val="uk-UA" w:eastAsia="ru-RU"/>
        </w:rPr>
        <w:t>удову</w:t>
      </w:r>
      <w:r>
        <w:rPr>
          <w:rFonts w:ascii="Times New Roman" w:eastAsia="Times New Roman" w:hAnsi="Times New Roman" w:cs="Times New Roman"/>
          <w:b/>
          <w:sz w:val="28"/>
          <w:szCs w:val="28"/>
          <w:lang w:val="uk-UA" w:eastAsia="ru-RU"/>
        </w:rPr>
        <w:t xml:space="preserve"> гідрофобної колоїдної частинки </w:t>
      </w:r>
      <w:r w:rsidRPr="00913288">
        <w:rPr>
          <w:rFonts w:ascii="Times New Roman" w:eastAsia="Times New Roman" w:hAnsi="Times New Roman" w:cs="Times New Roman"/>
          <w:sz w:val="28"/>
          <w:szCs w:val="28"/>
          <w:lang w:val="uk-UA" w:eastAsia="ru-RU"/>
        </w:rPr>
        <w:t xml:space="preserve">на прикладі утворення золю </w:t>
      </w:r>
    </w:p>
    <w:p w:rsidR="00E4470B" w:rsidRPr="00913288" w:rsidRDefault="00EB378C" w:rsidP="00BE7EA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uk-UA" w:eastAsia="ru-RU"/>
        </w:rPr>
      </w:pPr>
      <w:r w:rsidRPr="00913288">
        <w:rPr>
          <w:rFonts w:ascii="Times New Roman" w:eastAsia="Times New Roman" w:hAnsi="Times New Roman" w:cs="Times New Roman"/>
          <w:sz w:val="28"/>
          <w:szCs w:val="28"/>
          <w:lang w:val="uk-UA" w:eastAsia="ru-RU"/>
        </w:rPr>
        <w:t xml:space="preserve"> </w:t>
      </w:r>
      <w:proofErr w:type="spellStart"/>
      <w:r w:rsidRPr="00913288">
        <w:rPr>
          <w:rFonts w:ascii="Times New Roman" w:eastAsia="Times New Roman" w:hAnsi="Times New Roman" w:cs="Times New Roman"/>
          <w:sz w:val="28"/>
          <w:szCs w:val="28"/>
          <w:lang w:val="en-US" w:eastAsia="ru-RU"/>
        </w:rPr>
        <w:t>AgI</w:t>
      </w:r>
      <w:proofErr w:type="spellEnd"/>
      <w:r w:rsidRPr="00913288">
        <w:rPr>
          <w:rFonts w:ascii="Times New Roman" w:eastAsia="Times New Roman" w:hAnsi="Times New Roman" w:cs="Times New Roman"/>
          <w:sz w:val="28"/>
          <w:szCs w:val="28"/>
          <w:lang w:val="uk-UA" w:eastAsia="ru-RU"/>
        </w:rPr>
        <w:t xml:space="preserve"> обмінною реакцією</w:t>
      </w:r>
      <w:r w:rsidR="00B82E18" w:rsidRPr="00913288">
        <w:rPr>
          <w:rFonts w:ascii="Times New Roman" w:eastAsia="Times New Roman" w:hAnsi="Times New Roman" w:cs="Times New Roman"/>
          <w:sz w:val="28"/>
          <w:szCs w:val="28"/>
          <w:lang w:val="uk-UA" w:eastAsia="ru-RU"/>
        </w:rPr>
        <w:t xml:space="preserve"> можна зобразити</w:t>
      </w:r>
      <w:r w:rsidR="00B6400B" w:rsidRPr="00913288">
        <w:rPr>
          <w:rFonts w:ascii="Times New Roman" w:eastAsia="Times New Roman" w:hAnsi="Times New Roman" w:cs="Times New Roman"/>
          <w:sz w:val="28"/>
          <w:szCs w:val="28"/>
          <w:lang w:val="uk-UA" w:eastAsia="ru-RU"/>
        </w:rPr>
        <w:t xml:space="preserve"> так: </w:t>
      </w:r>
    </w:p>
    <w:p w:rsidR="00730E1D" w:rsidRDefault="00271099" w:rsidP="00271099">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vertAlign w:val="subscript"/>
          <w:lang w:val="uk-UA" w:eastAsia="ru-RU"/>
        </w:rPr>
      </w:pPr>
      <w:r>
        <w:rPr>
          <w:rFonts w:ascii="Times New Roman" w:eastAsia="Times New Roman" w:hAnsi="Times New Roman" w:cs="Times New Roman"/>
          <w:sz w:val="28"/>
          <w:szCs w:val="28"/>
          <w:lang w:val="uk-UA" w:eastAsia="ru-RU"/>
        </w:rPr>
        <w:t xml:space="preserve"> </w:t>
      </w:r>
      <w:proofErr w:type="spellStart"/>
      <w:proofErr w:type="gramStart"/>
      <w:r w:rsidR="0061045F" w:rsidRPr="0061045F">
        <w:rPr>
          <w:rFonts w:ascii="Times New Roman" w:eastAsia="Times New Roman" w:hAnsi="Times New Roman" w:cs="Times New Roman"/>
          <w:sz w:val="28"/>
          <w:szCs w:val="28"/>
          <w:lang w:val="en-US" w:eastAsia="ru-RU"/>
        </w:rPr>
        <w:t>AgNO</w:t>
      </w:r>
      <w:proofErr w:type="spellEnd"/>
      <w:r w:rsidR="0061045F" w:rsidRPr="0061045F">
        <w:rPr>
          <w:rFonts w:ascii="Times New Roman" w:eastAsia="Times New Roman" w:hAnsi="Times New Roman" w:cs="Times New Roman"/>
          <w:sz w:val="28"/>
          <w:szCs w:val="28"/>
          <w:vertAlign w:val="subscript"/>
          <w:lang w:val="uk-UA" w:eastAsia="ru-RU"/>
        </w:rPr>
        <w:t>3(</w:t>
      </w:r>
      <w:proofErr w:type="spellStart"/>
      <w:proofErr w:type="gramEnd"/>
      <w:r w:rsidR="0061045F" w:rsidRPr="0061045F">
        <w:rPr>
          <w:rFonts w:ascii="Times New Roman" w:eastAsia="Times New Roman" w:hAnsi="Times New Roman" w:cs="Times New Roman"/>
          <w:sz w:val="28"/>
          <w:szCs w:val="28"/>
          <w:vertAlign w:val="subscript"/>
          <w:lang w:val="uk-UA" w:eastAsia="ru-RU"/>
        </w:rPr>
        <w:t>надл</w:t>
      </w:r>
      <w:proofErr w:type="spellEnd"/>
      <w:r w:rsidR="0061045F" w:rsidRPr="0061045F">
        <w:rPr>
          <w:rFonts w:ascii="Times New Roman" w:eastAsia="Times New Roman" w:hAnsi="Times New Roman" w:cs="Times New Roman"/>
          <w:sz w:val="28"/>
          <w:szCs w:val="28"/>
          <w:vertAlign w:val="subscript"/>
          <w:lang w:val="uk-UA" w:eastAsia="ru-RU"/>
        </w:rPr>
        <w:t>.)</w:t>
      </w:r>
      <w:r w:rsidR="0061045F" w:rsidRPr="0061045F">
        <w:rPr>
          <w:rFonts w:ascii="Times New Roman" w:eastAsia="Times New Roman" w:hAnsi="Times New Roman" w:cs="Times New Roman"/>
          <w:sz w:val="28"/>
          <w:szCs w:val="28"/>
          <w:lang w:val="uk-UA" w:eastAsia="ru-RU"/>
        </w:rPr>
        <w:t xml:space="preserve"> + КІ = </w:t>
      </w:r>
      <w:proofErr w:type="spellStart"/>
      <w:r w:rsidR="0061045F" w:rsidRPr="0061045F">
        <w:rPr>
          <w:rFonts w:ascii="Times New Roman" w:eastAsia="Times New Roman" w:hAnsi="Times New Roman" w:cs="Times New Roman"/>
          <w:sz w:val="28"/>
          <w:szCs w:val="28"/>
          <w:lang w:val="en-US" w:eastAsia="ru-RU"/>
        </w:rPr>
        <w:t>AgI</w:t>
      </w:r>
      <w:proofErr w:type="spellEnd"/>
      <w:r w:rsidR="0061045F" w:rsidRPr="0061045F">
        <w:rPr>
          <w:rFonts w:ascii="Times New Roman" w:eastAsia="Times New Roman" w:hAnsi="Times New Roman" w:cs="Times New Roman"/>
          <w:sz w:val="28"/>
          <w:szCs w:val="28"/>
          <w:lang w:val="uk-UA" w:eastAsia="ru-RU"/>
        </w:rPr>
        <w:t xml:space="preserve">↓ + </w:t>
      </w:r>
      <w:r w:rsidR="0061045F" w:rsidRPr="0061045F">
        <w:rPr>
          <w:rFonts w:ascii="Times New Roman" w:eastAsia="Times New Roman" w:hAnsi="Times New Roman" w:cs="Times New Roman"/>
          <w:sz w:val="28"/>
          <w:szCs w:val="28"/>
          <w:lang w:val="en-US" w:eastAsia="ru-RU"/>
        </w:rPr>
        <w:t>KNO</w:t>
      </w:r>
      <w:r w:rsidR="0061045F" w:rsidRPr="0061045F">
        <w:rPr>
          <w:rFonts w:ascii="Times New Roman" w:eastAsia="Times New Roman" w:hAnsi="Times New Roman" w:cs="Times New Roman"/>
          <w:sz w:val="28"/>
          <w:szCs w:val="28"/>
          <w:vertAlign w:val="subscript"/>
          <w:lang w:val="uk-UA" w:eastAsia="ru-RU"/>
        </w:rPr>
        <w:t>3</w:t>
      </w:r>
    </w:p>
    <w:p w:rsidR="00730E1D" w:rsidRPr="00857E28" w:rsidRDefault="008C733A" w:rsidP="00271099">
      <w:pPr>
        <w:spacing w:after="0" w:line="240" w:lineRule="auto"/>
        <w:ind w:firstLine="567"/>
        <w:rPr>
          <w:sz w:val="28"/>
          <w:szCs w:val="28"/>
          <w:lang w:val="uk-UA"/>
        </w:rPr>
      </w:pPr>
      <w:proofErr w:type="gramStart"/>
      <w:r w:rsidRPr="008C733A">
        <w:rPr>
          <w:rFonts w:ascii="Times New Roman" w:hAnsi="Times New Roman" w:cs="Times New Roman"/>
          <w:sz w:val="28"/>
          <w:szCs w:val="28"/>
          <w:lang w:val="en-US"/>
        </w:rPr>
        <w:t>Ag</w:t>
      </w:r>
      <w:r w:rsidRPr="008C733A">
        <w:rPr>
          <w:rFonts w:ascii="Times New Roman" w:hAnsi="Times New Roman" w:cs="Times New Roman"/>
          <w:sz w:val="28"/>
          <w:szCs w:val="28"/>
          <w:vertAlign w:val="superscript"/>
          <w:lang w:val="uk-UA"/>
        </w:rPr>
        <w:t>+</w:t>
      </w:r>
      <w:r w:rsidRPr="008C733A">
        <w:rPr>
          <w:rFonts w:ascii="Times New Roman" w:hAnsi="Times New Roman" w:cs="Times New Roman"/>
          <w:sz w:val="28"/>
          <w:szCs w:val="28"/>
          <w:lang w:val="uk-UA"/>
        </w:rPr>
        <w:t xml:space="preserve"> + </w:t>
      </w:r>
      <w:r w:rsidRPr="008C733A">
        <w:rPr>
          <w:rFonts w:ascii="Times New Roman" w:hAnsi="Times New Roman" w:cs="Times New Roman"/>
          <w:sz w:val="28"/>
          <w:szCs w:val="28"/>
          <w:lang w:val="en-US"/>
        </w:rPr>
        <w:t>NO</w:t>
      </w:r>
      <w:r w:rsidRPr="008C733A">
        <w:rPr>
          <w:rFonts w:ascii="Times New Roman" w:hAnsi="Times New Roman" w:cs="Times New Roman"/>
          <w:sz w:val="28"/>
          <w:szCs w:val="28"/>
          <w:vertAlign w:val="subscript"/>
          <w:lang w:val="uk-UA"/>
        </w:rPr>
        <w:t>3</w:t>
      </w:r>
      <w:r w:rsidRPr="008C733A">
        <w:rPr>
          <w:rFonts w:ascii="Times New Roman" w:hAnsi="Times New Roman" w:cs="Times New Roman"/>
          <w:sz w:val="28"/>
          <w:szCs w:val="28"/>
          <w:vertAlign w:val="superscript"/>
          <w:lang w:val="uk-UA"/>
        </w:rPr>
        <w:t>-</w:t>
      </w:r>
      <w:r w:rsidRPr="008C733A">
        <w:rPr>
          <w:rFonts w:ascii="Times New Roman" w:hAnsi="Times New Roman" w:cs="Times New Roman"/>
          <w:sz w:val="28"/>
          <w:szCs w:val="28"/>
          <w:lang w:val="uk-UA"/>
        </w:rPr>
        <w:t xml:space="preserve"> + </w:t>
      </w:r>
      <w:r>
        <w:rPr>
          <w:rFonts w:ascii="Times New Roman" w:hAnsi="Times New Roman" w:cs="Times New Roman"/>
          <w:sz w:val="28"/>
          <w:szCs w:val="28"/>
        </w:rPr>
        <w:t>К</w:t>
      </w:r>
      <w:r w:rsidRPr="008C733A">
        <w:rPr>
          <w:rFonts w:ascii="Times New Roman" w:hAnsi="Times New Roman" w:cs="Times New Roman"/>
          <w:sz w:val="28"/>
          <w:szCs w:val="28"/>
          <w:vertAlign w:val="superscript"/>
          <w:lang w:val="uk-UA"/>
        </w:rPr>
        <w:t>+</w:t>
      </w:r>
      <w:r w:rsidRPr="008C733A">
        <w:rPr>
          <w:rFonts w:ascii="Times New Roman" w:hAnsi="Times New Roman" w:cs="Times New Roman"/>
          <w:sz w:val="28"/>
          <w:szCs w:val="28"/>
          <w:lang w:val="uk-UA"/>
        </w:rPr>
        <w:t xml:space="preserve"> + </w:t>
      </w:r>
      <w:r w:rsidRPr="008C733A">
        <w:rPr>
          <w:rFonts w:ascii="Times New Roman" w:hAnsi="Times New Roman" w:cs="Times New Roman"/>
          <w:sz w:val="28"/>
          <w:szCs w:val="28"/>
          <w:lang w:val="en-US"/>
        </w:rPr>
        <w:t>l</w:t>
      </w:r>
      <w:r w:rsidRPr="008C733A">
        <w:rPr>
          <w:rFonts w:ascii="Times New Roman" w:hAnsi="Times New Roman" w:cs="Times New Roman"/>
          <w:sz w:val="28"/>
          <w:szCs w:val="28"/>
          <w:vertAlign w:val="superscript"/>
          <w:lang w:val="uk-UA"/>
        </w:rPr>
        <w:t>-</w:t>
      </w:r>
      <w:r w:rsidRPr="008C733A">
        <w:rPr>
          <w:rFonts w:ascii="Times New Roman" w:hAnsi="Times New Roman" w:cs="Times New Roman"/>
          <w:sz w:val="28"/>
          <w:szCs w:val="28"/>
          <w:lang w:val="uk-UA"/>
        </w:rPr>
        <w:t xml:space="preserve"> → </w:t>
      </w:r>
      <w:proofErr w:type="spellStart"/>
      <w:r w:rsidR="00857E28">
        <w:rPr>
          <w:rFonts w:ascii="Times New Roman" w:hAnsi="Times New Roman" w:cs="Times New Roman"/>
          <w:sz w:val="28"/>
          <w:szCs w:val="28"/>
          <w:lang w:val="en-US"/>
        </w:rPr>
        <w:t>Ag</w:t>
      </w:r>
      <w:r w:rsidRPr="008C733A">
        <w:rPr>
          <w:rFonts w:ascii="Times New Roman" w:hAnsi="Times New Roman" w:cs="Times New Roman"/>
          <w:sz w:val="28"/>
          <w:szCs w:val="28"/>
          <w:lang w:val="en-US"/>
        </w:rPr>
        <w:t>l</w:t>
      </w:r>
      <w:proofErr w:type="spellEnd"/>
      <w:r w:rsidRPr="008C733A">
        <w:rPr>
          <w:rFonts w:ascii="Times New Roman" w:hAnsi="Times New Roman" w:cs="Times New Roman"/>
          <w:sz w:val="28"/>
          <w:szCs w:val="28"/>
          <w:lang w:val="uk-UA"/>
        </w:rPr>
        <w:t xml:space="preserve">↓ + </w:t>
      </w:r>
      <w:r w:rsidR="00857E28">
        <w:rPr>
          <w:rFonts w:ascii="Times New Roman" w:hAnsi="Times New Roman" w:cs="Times New Roman"/>
          <w:sz w:val="28"/>
          <w:szCs w:val="28"/>
        </w:rPr>
        <w:t>К</w:t>
      </w:r>
      <w:r w:rsidRPr="008C733A">
        <w:rPr>
          <w:rFonts w:ascii="Times New Roman" w:hAnsi="Times New Roman" w:cs="Times New Roman"/>
          <w:sz w:val="28"/>
          <w:szCs w:val="28"/>
          <w:vertAlign w:val="superscript"/>
          <w:lang w:val="uk-UA"/>
        </w:rPr>
        <w:t>+</w:t>
      </w:r>
      <w:r w:rsidRPr="008C733A">
        <w:rPr>
          <w:rFonts w:ascii="Times New Roman" w:hAnsi="Times New Roman" w:cs="Times New Roman"/>
          <w:sz w:val="28"/>
          <w:szCs w:val="28"/>
          <w:lang w:val="uk-UA"/>
        </w:rPr>
        <w:t xml:space="preserve"> + </w:t>
      </w:r>
      <w:r w:rsidRPr="008C733A">
        <w:rPr>
          <w:rFonts w:ascii="Times New Roman" w:hAnsi="Times New Roman" w:cs="Times New Roman"/>
          <w:sz w:val="28"/>
          <w:szCs w:val="28"/>
          <w:lang w:val="en-US"/>
        </w:rPr>
        <w:t>NO</w:t>
      </w:r>
      <w:r w:rsidRPr="008C733A">
        <w:rPr>
          <w:rFonts w:ascii="Times New Roman" w:hAnsi="Times New Roman" w:cs="Times New Roman"/>
          <w:sz w:val="28"/>
          <w:szCs w:val="28"/>
          <w:vertAlign w:val="subscript"/>
          <w:lang w:val="uk-UA"/>
        </w:rPr>
        <w:t>3</w:t>
      </w:r>
      <w:r>
        <w:rPr>
          <w:sz w:val="28"/>
          <w:szCs w:val="28"/>
          <w:vertAlign w:val="superscript"/>
          <w:lang w:val="uk-UA"/>
        </w:rPr>
        <w:t>-</w:t>
      </w:r>
      <w:r>
        <w:rPr>
          <w:sz w:val="28"/>
          <w:szCs w:val="28"/>
          <w:lang w:val="uk-UA"/>
        </w:rPr>
        <w:t>.</w:t>
      </w:r>
      <w:proofErr w:type="gramEnd"/>
    </w:p>
    <w:p w:rsidR="0061045F" w:rsidRPr="0061045F" w:rsidRDefault="0061045F" w:rsidP="00BE7EA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sz w:val="28"/>
          <w:szCs w:val="28"/>
          <w:lang w:val="uk-UA" w:eastAsia="ru-RU"/>
        </w:rPr>
        <w:t xml:space="preserve">Ядро – </w:t>
      </w:r>
      <w:r w:rsidRPr="0061045F">
        <w:rPr>
          <w:rFonts w:ascii="Times New Roman" w:eastAsia="Times New Roman" w:hAnsi="Times New Roman" w:cs="Times New Roman"/>
          <w:sz w:val="28"/>
          <w:szCs w:val="28"/>
          <w:lang w:val="uk-UA" w:eastAsia="ru-RU"/>
        </w:rPr>
        <w:t>сукупність молекул нерозчинної речовини (</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w:t>
      </w:r>
    </w:p>
    <w:p w:rsidR="0061045F" w:rsidRPr="0061045F" w:rsidRDefault="0061045F" w:rsidP="00BE7EA1">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b/>
          <w:sz w:val="28"/>
          <w:szCs w:val="28"/>
          <w:lang w:val="uk-UA" w:eastAsia="ru-RU"/>
        </w:rPr>
        <w:t xml:space="preserve">Адсорбційний шар </w:t>
      </w:r>
      <w:proofErr w:type="spellStart"/>
      <w:r w:rsidRPr="0061045F">
        <w:rPr>
          <w:rFonts w:ascii="Times New Roman" w:eastAsia="Times New Roman" w:hAnsi="Times New Roman" w:cs="Times New Roman"/>
          <w:b/>
          <w:sz w:val="28"/>
          <w:szCs w:val="28"/>
          <w:lang w:val="uk-UA" w:eastAsia="ru-RU"/>
        </w:rPr>
        <w:t>йонів</w:t>
      </w:r>
      <w:proofErr w:type="spellEnd"/>
      <w:r w:rsidR="004F707D">
        <w:rPr>
          <w:rFonts w:ascii="Times New Roman" w:eastAsia="Times New Roman" w:hAnsi="Times New Roman" w:cs="Times New Roman"/>
          <w:b/>
          <w:sz w:val="28"/>
          <w:szCs w:val="28"/>
          <w:lang w:val="uk-UA" w:eastAsia="ru-RU"/>
        </w:rPr>
        <w:t xml:space="preserve">   </w:t>
      </w:r>
      <w:r w:rsidRPr="0061045F">
        <w:rPr>
          <w:rFonts w:ascii="Times New Roman" w:eastAsia="Times New Roman" w:hAnsi="Times New Roman" w:cs="Times New Roman"/>
          <w:sz w:val="28"/>
          <w:szCs w:val="28"/>
          <w:lang w:val="uk-UA" w:eastAsia="ru-RU"/>
        </w:rPr>
        <w:t xml:space="preserve">утворюють </w:t>
      </w:r>
      <w:proofErr w:type="spellStart"/>
      <w:r w:rsidRPr="0061045F">
        <w:rPr>
          <w:rFonts w:ascii="Times New Roman" w:eastAsia="Times New Roman" w:hAnsi="Times New Roman" w:cs="Times New Roman"/>
          <w:sz w:val="28"/>
          <w:szCs w:val="28"/>
          <w:lang w:val="uk-UA" w:eastAsia="ru-RU"/>
        </w:rPr>
        <w:t>йони</w:t>
      </w:r>
      <w:proofErr w:type="spellEnd"/>
      <w:r w:rsidRPr="0061045F">
        <w:rPr>
          <w:rFonts w:ascii="Times New Roman" w:eastAsia="Times New Roman" w:hAnsi="Times New Roman" w:cs="Times New Roman"/>
          <w:sz w:val="28"/>
          <w:szCs w:val="28"/>
          <w:lang w:val="uk-UA" w:eastAsia="ru-RU"/>
        </w:rPr>
        <w:t>, які визначають потенціал (</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vertAlign w:val="superscript"/>
          <w:lang w:val="uk-UA" w:eastAsia="ru-RU"/>
        </w:rPr>
        <w:t>+</w:t>
      </w:r>
      <w:r w:rsidR="004F707D">
        <w:rPr>
          <w:rFonts w:ascii="Times New Roman" w:eastAsia="Times New Roman" w:hAnsi="Times New Roman" w:cs="Times New Roman"/>
          <w:sz w:val="28"/>
          <w:szCs w:val="28"/>
          <w:lang w:val="uk-UA" w:eastAsia="ru-RU"/>
        </w:rPr>
        <w:t xml:space="preserve">) і </w:t>
      </w:r>
      <w:proofErr w:type="spellStart"/>
      <w:r w:rsidR="004F707D">
        <w:rPr>
          <w:rFonts w:ascii="Times New Roman" w:eastAsia="Times New Roman" w:hAnsi="Times New Roman" w:cs="Times New Roman"/>
          <w:sz w:val="28"/>
          <w:szCs w:val="28"/>
          <w:lang w:val="uk-UA" w:eastAsia="ru-RU"/>
        </w:rPr>
        <w:t>протий</w:t>
      </w:r>
      <w:r w:rsidRPr="0061045F">
        <w:rPr>
          <w:rFonts w:ascii="Times New Roman" w:eastAsia="Times New Roman" w:hAnsi="Times New Roman" w:cs="Times New Roman"/>
          <w:sz w:val="28"/>
          <w:szCs w:val="28"/>
          <w:lang w:val="uk-UA" w:eastAsia="ru-RU"/>
        </w:rPr>
        <w:t>они</w:t>
      </w:r>
      <w:proofErr w:type="spellEnd"/>
      <w:r w:rsidRPr="0061045F">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en-US" w:eastAsia="ru-RU"/>
        </w:rPr>
        <w:t>NO</w:t>
      </w:r>
      <w:r w:rsidRPr="0061045F">
        <w:rPr>
          <w:rFonts w:ascii="Times New Roman" w:eastAsia="Times New Roman" w:hAnsi="Times New Roman" w:cs="Times New Roman"/>
          <w:sz w:val="28"/>
          <w:szCs w:val="28"/>
          <w:vertAlign w:val="subscript"/>
          <w:lang w:val="uk-UA" w:eastAsia="ru-RU"/>
        </w:rPr>
        <w:t>3</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p>
    <w:p w:rsidR="0061045F" w:rsidRDefault="0061045F" w:rsidP="0025571A">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61045F">
        <w:rPr>
          <w:rFonts w:ascii="Times New Roman" w:eastAsia="Times New Roman" w:hAnsi="Times New Roman" w:cs="Times New Roman"/>
          <w:b/>
          <w:sz w:val="28"/>
          <w:szCs w:val="28"/>
          <w:lang w:val="uk-UA" w:eastAsia="ru-RU"/>
        </w:rPr>
        <w:t xml:space="preserve">Дифузійний шар </w:t>
      </w:r>
      <w:proofErr w:type="spellStart"/>
      <w:r w:rsidRPr="0061045F">
        <w:rPr>
          <w:rFonts w:ascii="Times New Roman" w:eastAsia="Times New Roman" w:hAnsi="Times New Roman" w:cs="Times New Roman"/>
          <w:b/>
          <w:sz w:val="28"/>
          <w:szCs w:val="28"/>
          <w:lang w:val="uk-UA" w:eastAsia="ru-RU"/>
        </w:rPr>
        <w:t>йонів</w:t>
      </w:r>
      <w:proofErr w:type="spellEnd"/>
      <w:r w:rsidR="00E6161D">
        <w:rPr>
          <w:rFonts w:ascii="Times New Roman" w:eastAsia="Times New Roman" w:hAnsi="Times New Roman" w:cs="Times New Roman"/>
          <w:b/>
          <w:sz w:val="28"/>
          <w:szCs w:val="28"/>
          <w:lang w:val="uk-UA" w:eastAsia="ru-RU"/>
        </w:rPr>
        <w:t xml:space="preserve">  </w:t>
      </w:r>
      <w:r w:rsidR="00C10A86">
        <w:rPr>
          <w:rFonts w:ascii="Times New Roman" w:eastAsia="Times New Roman" w:hAnsi="Times New Roman" w:cs="Times New Roman"/>
          <w:sz w:val="28"/>
          <w:szCs w:val="28"/>
          <w:lang w:val="uk-UA" w:eastAsia="ru-RU"/>
        </w:rPr>
        <w:t xml:space="preserve">складається з </w:t>
      </w:r>
      <w:proofErr w:type="spellStart"/>
      <w:r w:rsidR="00C10A86">
        <w:rPr>
          <w:rFonts w:ascii="Times New Roman" w:eastAsia="Times New Roman" w:hAnsi="Times New Roman" w:cs="Times New Roman"/>
          <w:sz w:val="28"/>
          <w:szCs w:val="28"/>
          <w:lang w:val="uk-UA" w:eastAsia="ru-RU"/>
        </w:rPr>
        <w:t>протий</w:t>
      </w:r>
      <w:r w:rsidRPr="0061045F">
        <w:rPr>
          <w:rFonts w:ascii="Times New Roman" w:eastAsia="Times New Roman" w:hAnsi="Times New Roman" w:cs="Times New Roman"/>
          <w:sz w:val="28"/>
          <w:szCs w:val="28"/>
          <w:lang w:val="uk-UA" w:eastAsia="ru-RU"/>
        </w:rPr>
        <w:t>онів</w:t>
      </w:r>
      <w:proofErr w:type="spellEnd"/>
      <w:r w:rsidRPr="0061045F">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en-US" w:eastAsia="ru-RU"/>
        </w:rPr>
        <w:t>NO</w:t>
      </w:r>
      <w:r w:rsidRPr="0061045F">
        <w:rPr>
          <w:rFonts w:ascii="Times New Roman" w:eastAsia="Times New Roman" w:hAnsi="Times New Roman" w:cs="Times New Roman"/>
          <w:sz w:val="28"/>
          <w:szCs w:val="28"/>
          <w:vertAlign w:val="subscript"/>
          <w:lang w:val="uk-UA" w:eastAsia="ru-RU"/>
        </w:rPr>
        <w:t>3</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p>
    <w:p w:rsidR="00025B3B" w:rsidRDefault="00025B3B" w:rsidP="0025571A">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p>
    <w:p w:rsidR="00025B3B" w:rsidRDefault="00025B3B" w:rsidP="0025571A">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p>
    <w:p w:rsidR="00025B3B" w:rsidRPr="00025B3B" w:rsidRDefault="00025B3B" w:rsidP="0025571A">
      <w:pPr>
        <w:widowControl w:val="0"/>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p>
    <w:p w:rsidR="0061045F" w:rsidRPr="0061045F" w:rsidRDefault="0061045F" w:rsidP="00BE7EA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lastRenderedPageBreak/>
        <w:t xml:space="preserve">Гранула                                            </w:t>
      </w:r>
      <w:r w:rsidR="0025571A">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uk-UA" w:eastAsia="ru-RU"/>
        </w:rPr>
        <w:t xml:space="preserve"> </w:t>
      </w:r>
      <w:r w:rsidR="0025571A">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uk-UA" w:eastAsia="ru-RU"/>
        </w:rPr>
        <w:t xml:space="preserve"> Адсорбційний шар </w:t>
      </w:r>
      <w:proofErr w:type="spellStart"/>
      <w:r w:rsidRPr="0061045F">
        <w:rPr>
          <w:rFonts w:ascii="Times New Roman" w:eastAsia="Times New Roman" w:hAnsi="Times New Roman" w:cs="Times New Roman"/>
          <w:sz w:val="28"/>
          <w:szCs w:val="28"/>
          <w:lang w:val="uk-UA" w:eastAsia="ru-RU"/>
        </w:rPr>
        <w:t>йонів</w:t>
      </w:r>
      <w:proofErr w:type="spellEnd"/>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7" o:spid="_x0000_s1114" style="position:absolute;left:0;text-align:left;z-index:251793408;visibility:visible" from="17.35pt,5.95pt" to="6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06" o:spid="_x0000_s1113" style="position:absolute;left:0;text-align:left;flip:x;z-index:251791360;visibility:visible" from="279pt,1.9pt" to="37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">
            <v:stroke endarrow="block"/>
          </v:line>
        </w:pict>
      </w:r>
      <w:r>
        <w:rPr>
          <w:rFonts w:ascii="Times New Roman" w:eastAsia="Times New Roman" w:hAnsi="Times New Roman" w:cs="Times New Roman"/>
          <w:b/>
          <w:noProof/>
          <w:sz w:val="28"/>
          <w:szCs w:val="28"/>
          <w:lang w:eastAsia="ru-RU"/>
        </w:rPr>
        <w:pict>
          <v:oval id="Овал 105" o:spid="_x0000_s1112" style="position:absolute;left:0;text-align:left;margin-left:106.5pt;margin-top:1.9pt;width:279pt;height:270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" filled="f">
            <v:stroke dashstyle="dash"/>
          </v:oval>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4" o:spid="_x0000_s1111" style="position:absolute;left:0;text-align:left;flip:x y;z-index:251787264;visibility:visible" from="63pt,5.7pt" to="246.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"/>
        </w:pict>
      </w:r>
      <w:r>
        <w:rPr>
          <w:rFonts w:ascii="Times New Roman" w:eastAsia="Times New Roman" w:hAnsi="Times New Roman" w:cs="Times New Roman"/>
          <w:b/>
          <w:noProof/>
          <w:sz w:val="28"/>
          <w:szCs w:val="28"/>
          <w:lang w:eastAsia="ru-RU"/>
        </w:rPr>
        <w:pict>
          <v:line id="Прямая соединительная линия 103" o:spid="_x0000_s1110" style="position:absolute;left:0;text-align:left;z-index:251789312;visibility:visible" from="63pt,6.25pt" to="63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">
            <v:stroke startarrow="block" endarrow="block"/>
          </v:line>
        </w:pict>
      </w:r>
      <w:r>
        <w:rPr>
          <w:rFonts w:ascii="Times New Roman" w:eastAsia="Times New Roman" w:hAnsi="Times New Roman" w:cs="Times New Roman"/>
          <w:b/>
          <w:noProof/>
          <w:sz w:val="28"/>
          <w:szCs w:val="28"/>
          <w:lang w:eastAsia="ru-RU"/>
        </w:rPr>
        <w:pict>
          <v:oval id="Овал 102" o:spid="_x0000_s1109" style="position:absolute;left:0;text-align:left;margin-left:141pt;margin-top:4.95pt;width:207pt;height:198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" filled="f"/>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w:pict>
          <v:oval id="Овал 101" o:spid="_x0000_s1108" style="position:absolute;left:0;text-align:left;margin-left:171pt;margin-top:.5pt;width:2in;height:13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" filled="f">
            <v:stroke dashstyle="1 1"/>
          </v:oval>
        </w:pict>
      </w:r>
      <w:r w:rsidR="0025571A">
        <w:rPr>
          <w:rFonts w:ascii="Times New Roman" w:eastAsia="Times New Roman" w:hAnsi="Times New Roman" w:cs="Times New Roman"/>
          <w:sz w:val="28"/>
          <w:szCs w:val="28"/>
          <w:lang w:val="uk-UA" w:eastAsia="ru-RU"/>
        </w:rPr>
        <w:t xml:space="preserve">                                                                                                                       </w:t>
      </w:r>
      <w:r w:rsidR="0061045F" w:rsidRPr="0061045F">
        <w:rPr>
          <w:rFonts w:ascii="Times New Roman" w:eastAsia="Times New Roman" w:hAnsi="Times New Roman" w:cs="Times New Roman"/>
          <w:sz w:val="28"/>
          <w:szCs w:val="28"/>
          <w:lang w:val="uk-UA" w:eastAsia="ru-RU"/>
        </w:rPr>
        <w:t>Ядро</w:t>
      </w: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0" o:spid="_x0000_s1107" style="position:absolute;left:0;text-align:left;flip:x;z-index:251790336;visibility:visible" from="270pt,2.4pt" to="45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">
            <v:stroke endarrow="block"/>
          </v:line>
        </w:pict>
      </w: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oval id="Овал 99" o:spid="_x0000_s1106" style="position:absolute;left:0;text-align:left;margin-left:209.35pt;margin-top:8.35pt;width:63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" strokeweight="2.25pt"/>
        </w:pict>
      </w: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61045F" w:rsidRPr="0061045F" w:rsidRDefault="00AD5B84" w:rsidP="0061045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97" o:spid="_x0000_s1104" style="position:absolute;left:0;text-align:left;flip:x y;z-index:251792384;visibility:visible" from="333pt,8.25pt" to="44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98" o:spid="_x0000_s1105" style="position:absolute;left:0;text-align:left;flip:y;z-index:251788288;visibility:visible" from="63pt,9.75pt" to="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"/>
        </w:pict>
      </w:r>
      <w:r w:rsidR="0025571A">
        <w:rPr>
          <w:rFonts w:ascii="Times New Roman" w:eastAsia="Times New Roman" w:hAnsi="Times New Roman" w:cs="Times New Roman"/>
          <w:sz w:val="28"/>
          <w:szCs w:val="28"/>
          <w:lang w:val="uk-UA" w:eastAsia="ru-RU"/>
        </w:rPr>
        <w:t xml:space="preserve">                                                                                                              </w:t>
      </w:r>
      <w:r w:rsidR="0061045F" w:rsidRPr="0061045F">
        <w:rPr>
          <w:rFonts w:ascii="Times New Roman" w:eastAsia="Times New Roman" w:hAnsi="Times New Roman" w:cs="Times New Roman"/>
          <w:sz w:val="28"/>
          <w:szCs w:val="28"/>
          <w:lang w:val="uk-UA" w:eastAsia="ru-RU"/>
        </w:rPr>
        <w:t xml:space="preserve">Дифузійний шар </w:t>
      </w:r>
    </w:p>
    <w:p w:rsidR="0061045F" w:rsidRPr="0061045F" w:rsidRDefault="0025571A" w:rsidP="0061045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0061045F" w:rsidRPr="0061045F">
        <w:rPr>
          <w:rFonts w:ascii="Times New Roman" w:eastAsia="Times New Roman" w:hAnsi="Times New Roman" w:cs="Times New Roman"/>
          <w:sz w:val="28"/>
          <w:szCs w:val="28"/>
          <w:lang w:val="uk-UA" w:eastAsia="ru-RU"/>
        </w:rPr>
        <w:t>йонів</w:t>
      </w:r>
      <w:proofErr w:type="spellEnd"/>
    </w:p>
    <w:p w:rsidR="0061045F" w:rsidRPr="0061045F" w:rsidRDefault="0061045F"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CB0329" w:rsidRDefault="00CB0329" w:rsidP="0061045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CB0329" w:rsidRDefault="0025571A" w:rsidP="00CB0329">
      <w:pPr>
        <w:pStyle w:val="Default"/>
        <w:jc w:val="both"/>
        <w:rPr>
          <w:b/>
          <w:color w:val="auto"/>
          <w:sz w:val="28"/>
          <w:szCs w:val="28"/>
          <w:lang w:val="uk-UA"/>
        </w:rPr>
      </w:pPr>
      <w:r>
        <w:rPr>
          <w:b/>
          <w:color w:val="auto"/>
          <w:sz w:val="28"/>
          <w:szCs w:val="28"/>
          <w:lang w:val="uk-UA"/>
        </w:rPr>
        <w:t xml:space="preserve">             </w:t>
      </w:r>
      <w:r w:rsidR="00CB0329">
        <w:rPr>
          <w:b/>
          <w:sz w:val="28"/>
          <w:szCs w:val="28"/>
          <w:lang w:val="uk-UA"/>
        </w:rPr>
        <w:t>Мал. Схематична будова міцели золю йодиду срібла</w:t>
      </w:r>
      <w:r w:rsidR="00CB0329">
        <w:rPr>
          <w:b/>
          <w:color w:val="auto"/>
          <w:sz w:val="28"/>
          <w:szCs w:val="28"/>
          <w:lang w:val="uk-UA"/>
        </w:rPr>
        <w:t xml:space="preserve">. </w:t>
      </w:r>
    </w:p>
    <w:p w:rsidR="00CB0329" w:rsidRDefault="00CB0329" w:rsidP="0025571A">
      <w:pPr>
        <w:pStyle w:val="Default"/>
        <w:jc w:val="both"/>
        <w:rPr>
          <w:b/>
          <w:color w:val="auto"/>
          <w:sz w:val="28"/>
          <w:szCs w:val="28"/>
          <w:lang w:val="uk-UA"/>
        </w:rPr>
      </w:pPr>
    </w:p>
    <w:p w:rsidR="007321F5" w:rsidRDefault="00CB0329" w:rsidP="0025571A">
      <w:pPr>
        <w:spacing w:after="0" w:line="240" w:lineRule="auto"/>
        <w:ind w:firstLine="567"/>
        <w:jc w:val="both"/>
        <w:rPr>
          <w:rFonts w:ascii="Times New Roman" w:hAnsi="Times New Roman" w:cs="Times New Roman"/>
          <w:sz w:val="28"/>
          <w:szCs w:val="28"/>
          <w:lang w:val="uk-UA"/>
        </w:rPr>
      </w:pPr>
      <w:r w:rsidRPr="00CB0329">
        <w:rPr>
          <w:rFonts w:ascii="Times New Roman" w:hAnsi="Times New Roman" w:cs="Times New Roman"/>
          <w:sz w:val="28"/>
          <w:szCs w:val="28"/>
          <w:lang w:val="uk-UA"/>
        </w:rPr>
        <w:t xml:space="preserve">Так, колоїдна частинка складається з ядра та адсорбованих на ядрі </w:t>
      </w:r>
      <w:proofErr w:type="spellStart"/>
      <w:r w:rsidRPr="00CB0329">
        <w:rPr>
          <w:rFonts w:ascii="Times New Roman" w:hAnsi="Times New Roman" w:cs="Times New Roman"/>
          <w:sz w:val="28"/>
          <w:szCs w:val="28"/>
          <w:lang w:val="uk-UA"/>
        </w:rPr>
        <w:t>йонів</w:t>
      </w:r>
      <w:proofErr w:type="spellEnd"/>
      <w:r w:rsidRPr="00CB0329">
        <w:rPr>
          <w:rFonts w:ascii="Times New Roman" w:hAnsi="Times New Roman" w:cs="Times New Roman"/>
          <w:b/>
          <w:sz w:val="28"/>
          <w:szCs w:val="28"/>
          <w:lang w:val="uk-UA"/>
        </w:rPr>
        <w:t>.</w:t>
      </w:r>
      <w:r w:rsidR="00740007">
        <w:rPr>
          <w:rFonts w:ascii="Times New Roman" w:hAnsi="Times New Roman" w:cs="Times New Roman"/>
          <w:b/>
          <w:sz w:val="28"/>
          <w:szCs w:val="28"/>
          <w:lang w:val="uk-UA"/>
        </w:rPr>
        <w:t xml:space="preserve"> </w:t>
      </w:r>
      <w:r w:rsidR="00740007">
        <w:rPr>
          <w:rFonts w:ascii="Times New Roman" w:hAnsi="Times New Roman" w:cs="Times New Roman"/>
          <w:sz w:val="28"/>
          <w:szCs w:val="28"/>
          <w:lang w:val="uk-UA"/>
        </w:rPr>
        <w:t xml:space="preserve"> </w:t>
      </w:r>
    </w:p>
    <w:p w:rsidR="00CB0329" w:rsidRPr="00740007" w:rsidRDefault="00740007" w:rsidP="0025571A">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З</w:t>
      </w:r>
      <w:r w:rsidR="00CB0329" w:rsidRPr="00CB0329">
        <w:rPr>
          <w:rFonts w:ascii="Times New Roman" w:hAnsi="Times New Roman" w:cs="Times New Roman"/>
          <w:sz w:val="28"/>
          <w:szCs w:val="28"/>
          <w:lang w:val="uk-UA"/>
        </w:rPr>
        <w:t>агальноприйнятою теорією будови колоїдних частинок вважається теорія, розроблена вченими П.П.</w:t>
      </w:r>
      <w:r w:rsidR="007321F5">
        <w:rPr>
          <w:rFonts w:ascii="Times New Roman" w:hAnsi="Times New Roman" w:cs="Times New Roman"/>
          <w:sz w:val="28"/>
          <w:szCs w:val="28"/>
          <w:lang w:val="uk-UA"/>
        </w:rPr>
        <w:t xml:space="preserve"> </w:t>
      </w:r>
      <w:proofErr w:type="spellStart"/>
      <w:r w:rsidR="00CB0329" w:rsidRPr="00CB0329">
        <w:rPr>
          <w:rFonts w:ascii="Times New Roman" w:hAnsi="Times New Roman" w:cs="Times New Roman"/>
          <w:sz w:val="28"/>
          <w:szCs w:val="28"/>
          <w:lang w:val="uk-UA"/>
        </w:rPr>
        <w:t>Веймарном</w:t>
      </w:r>
      <w:proofErr w:type="spellEnd"/>
      <w:r w:rsidR="00CB0329" w:rsidRPr="00CB0329">
        <w:rPr>
          <w:rFonts w:ascii="Times New Roman" w:hAnsi="Times New Roman" w:cs="Times New Roman"/>
          <w:sz w:val="28"/>
          <w:szCs w:val="28"/>
          <w:lang w:val="uk-UA"/>
        </w:rPr>
        <w:t>, Н.П.</w:t>
      </w:r>
      <w:proofErr w:type="spellStart"/>
      <w:r w:rsidR="00CB0329" w:rsidRPr="00CB0329">
        <w:rPr>
          <w:rFonts w:ascii="Times New Roman" w:hAnsi="Times New Roman" w:cs="Times New Roman"/>
          <w:sz w:val="28"/>
          <w:szCs w:val="28"/>
          <w:lang w:val="uk-UA"/>
        </w:rPr>
        <w:t>Пєсковим</w:t>
      </w:r>
      <w:proofErr w:type="spellEnd"/>
      <w:r w:rsidR="00CB0329" w:rsidRPr="00CB0329">
        <w:rPr>
          <w:rFonts w:ascii="Times New Roman" w:hAnsi="Times New Roman" w:cs="Times New Roman"/>
          <w:sz w:val="28"/>
          <w:szCs w:val="28"/>
          <w:lang w:val="uk-UA"/>
        </w:rPr>
        <w:t xml:space="preserve"> та іншими.</w:t>
      </w:r>
    </w:p>
    <w:p w:rsidR="0043030B" w:rsidRPr="00582146" w:rsidRDefault="007321F5" w:rsidP="0025571A">
      <w:pPr>
        <w:spacing w:after="0" w:line="240" w:lineRule="auto"/>
        <w:ind w:firstLine="567"/>
        <w:jc w:val="both"/>
        <w:rPr>
          <w:rFonts w:ascii="Times New Roman" w:hAnsi="Times New Roman" w:cs="Times New Roman"/>
          <w:b/>
          <w:sz w:val="28"/>
          <w:szCs w:val="28"/>
          <w:lang w:val="uk-UA"/>
        </w:rPr>
      </w:pPr>
      <w:r w:rsidRPr="00582146">
        <w:rPr>
          <w:rFonts w:ascii="Times New Roman" w:hAnsi="Times New Roman" w:cs="Times New Roman"/>
          <w:sz w:val="28"/>
          <w:szCs w:val="28"/>
          <w:lang w:val="uk-UA"/>
        </w:rPr>
        <w:t>Основні положення</w:t>
      </w:r>
      <w:r w:rsidR="00CB0329" w:rsidRPr="00582146">
        <w:rPr>
          <w:rFonts w:ascii="Times New Roman" w:hAnsi="Times New Roman" w:cs="Times New Roman"/>
          <w:sz w:val="28"/>
          <w:szCs w:val="28"/>
          <w:lang w:val="uk-UA"/>
        </w:rPr>
        <w:t xml:space="preserve"> </w:t>
      </w:r>
      <w:r w:rsidR="00CB0329" w:rsidRPr="00582146">
        <w:rPr>
          <w:rFonts w:ascii="Times New Roman" w:hAnsi="Times New Roman" w:cs="Times New Roman"/>
          <w:b/>
          <w:sz w:val="28"/>
          <w:szCs w:val="28"/>
          <w:lang w:val="uk-UA"/>
        </w:rPr>
        <w:t>теорії</w:t>
      </w:r>
      <w:r w:rsidRPr="00582146">
        <w:rPr>
          <w:rFonts w:ascii="Times New Roman" w:hAnsi="Times New Roman" w:cs="Times New Roman"/>
          <w:sz w:val="28"/>
          <w:szCs w:val="28"/>
          <w:lang w:val="uk-UA"/>
        </w:rPr>
        <w:t xml:space="preserve"> </w:t>
      </w:r>
      <w:r w:rsidRPr="00582146">
        <w:rPr>
          <w:rFonts w:ascii="Times New Roman" w:hAnsi="Times New Roman" w:cs="Times New Roman"/>
          <w:b/>
          <w:sz w:val="28"/>
          <w:szCs w:val="28"/>
          <w:lang w:val="uk-UA"/>
        </w:rPr>
        <w:t>(правила)</w:t>
      </w:r>
      <w:r w:rsidR="0043030B" w:rsidRPr="00582146">
        <w:rPr>
          <w:rFonts w:ascii="Times New Roman" w:hAnsi="Times New Roman" w:cs="Times New Roman"/>
          <w:b/>
          <w:sz w:val="28"/>
          <w:szCs w:val="28"/>
          <w:lang w:val="uk-UA"/>
        </w:rPr>
        <w:t xml:space="preserve"> </w:t>
      </w:r>
      <w:proofErr w:type="spellStart"/>
      <w:r w:rsidR="0043030B" w:rsidRPr="00582146">
        <w:rPr>
          <w:rFonts w:ascii="Times New Roman" w:hAnsi="Times New Roman" w:cs="Times New Roman"/>
          <w:b/>
          <w:sz w:val="28"/>
          <w:szCs w:val="28"/>
          <w:lang w:val="uk-UA"/>
        </w:rPr>
        <w:t>Пєскова-Фаянса</w:t>
      </w:r>
      <w:proofErr w:type="spellEnd"/>
      <w:r w:rsidR="0043030B" w:rsidRPr="00582146">
        <w:rPr>
          <w:rFonts w:ascii="Times New Roman" w:hAnsi="Times New Roman" w:cs="Times New Roman"/>
          <w:b/>
          <w:sz w:val="28"/>
          <w:szCs w:val="28"/>
          <w:lang w:val="uk-UA"/>
        </w:rPr>
        <w:t>:</w:t>
      </w:r>
    </w:p>
    <w:p w:rsidR="00CB0329" w:rsidRPr="00582146" w:rsidRDefault="0043030B" w:rsidP="007D16C5">
      <w:pPr>
        <w:pStyle w:val="a3"/>
        <w:numPr>
          <w:ilvl w:val="0"/>
          <w:numId w:val="54"/>
        </w:numPr>
        <w:spacing w:after="0" w:line="240" w:lineRule="auto"/>
        <w:jc w:val="both"/>
        <w:rPr>
          <w:rFonts w:ascii="Times New Roman" w:hAnsi="Times New Roman" w:cs="Times New Roman"/>
          <w:sz w:val="28"/>
          <w:szCs w:val="28"/>
          <w:lang w:val="uk-UA"/>
        </w:rPr>
      </w:pPr>
      <w:r w:rsidRPr="00582146">
        <w:rPr>
          <w:rFonts w:ascii="Times New Roman" w:hAnsi="Times New Roman" w:cs="Times New Roman"/>
          <w:sz w:val="28"/>
          <w:szCs w:val="28"/>
          <w:lang w:val="uk-UA"/>
        </w:rPr>
        <w:t>Н</w:t>
      </w:r>
      <w:r w:rsidR="00CB0329" w:rsidRPr="00582146">
        <w:rPr>
          <w:rFonts w:ascii="Times New Roman" w:hAnsi="Times New Roman" w:cs="Times New Roman"/>
          <w:sz w:val="28"/>
          <w:szCs w:val="28"/>
          <w:lang w:val="uk-UA"/>
        </w:rPr>
        <w:t xml:space="preserve">а поверхні агрегату краще адсорбуються </w:t>
      </w:r>
      <w:proofErr w:type="spellStart"/>
      <w:r w:rsidR="00CB0329" w:rsidRPr="00582146">
        <w:rPr>
          <w:rFonts w:ascii="Times New Roman" w:hAnsi="Times New Roman" w:cs="Times New Roman"/>
          <w:sz w:val="28"/>
          <w:szCs w:val="28"/>
          <w:lang w:val="uk-UA"/>
        </w:rPr>
        <w:t>йони</w:t>
      </w:r>
      <w:proofErr w:type="spellEnd"/>
      <w:r w:rsidR="00CB0329" w:rsidRPr="00582146">
        <w:rPr>
          <w:rFonts w:ascii="Times New Roman" w:hAnsi="Times New Roman" w:cs="Times New Roman"/>
          <w:sz w:val="28"/>
          <w:szCs w:val="28"/>
          <w:lang w:val="uk-UA"/>
        </w:rPr>
        <w:t xml:space="preserve">, однакові з </w:t>
      </w:r>
      <w:proofErr w:type="spellStart"/>
      <w:r w:rsidR="00CB0329" w:rsidRPr="00582146">
        <w:rPr>
          <w:rFonts w:ascii="Times New Roman" w:hAnsi="Times New Roman" w:cs="Times New Roman"/>
          <w:sz w:val="28"/>
          <w:szCs w:val="28"/>
          <w:lang w:val="uk-UA"/>
        </w:rPr>
        <w:t>йонами</w:t>
      </w:r>
      <w:proofErr w:type="spellEnd"/>
      <w:r w:rsidR="00CB0329" w:rsidRPr="00582146">
        <w:rPr>
          <w:rFonts w:ascii="Times New Roman" w:hAnsi="Times New Roman" w:cs="Times New Roman"/>
          <w:sz w:val="28"/>
          <w:szCs w:val="28"/>
          <w:lang w:val="uk-UA"/>
        </w:rPr>
        <w:t xml:space="preserve">, які входять до кристалічної решітки ядра і добудовують  цю решітку: </w:t>
      </w:r>
    </w:p>
    <w:p w:rsidR="00CB0329" w:rsidRPr="00582146" w:rsidRDefault="00CB0329" w:rsidP="007D16C5">
      <w:pPr>
        <w:pStyle w:val="a3"/>
        <w:numPr>
          <w:ilvl w:val="0"/>
          <w:numId w:val="54"/>
        </w:numPr>
        <w:spacing w:after="0" w:line="240" w:lineRule="auto"/>
        <w:jc w:val="both"/>
        <w:rPr>
          <w:rFonts w:ascii="Times New Roman" w:hAnsi="Times New Roman" w:cs="Times New Roman"/>
          <w:sz w:val="28"/>
          <w:szCs w:val="28"/>
          <w:lang w:val="uk-UA"/>
        </w:rPr>
      </w:pPr>
      <w:r w:rsidRPr="00582146">
        <w:rPr>
          <w:rFonts w:ascii="Times New Roman" w:hAnsi="Times New Roman" w:cs="Times New Roman"/>
          <w:b/>
          <w:sz w:val="28"/>
          <w:szCs w:val="28"/>
          <w:lang w:val="uk-UA"/>
        </w:rPr>
        <w:t>Йони</w:t>
      </w:r>
      <w:r w:rsidRPr="00582146">
        <w:rPr>
          <w:rFonts w:ascii="Times New Roman" w:hAnsi="Times New Roman" w:cs="Times New Roman"/>
          <w:sz w:val="28"/>
          <w:szCs w:val="28"/>
          <w:lang w:val="uk-UA"/>
        </w:rPr>
        <w:t xml:space="preserve">, адсорбовані безпосередньо на ядрі, які не розчиняються у даному дисперсійному середовищі, називаються </w:t>
      </w:r>
      <w:proofErr w:type="spellStart"/>
      <w:r w:rsidRPr="00582146">
        <w:rPr>
          <w:rFonts w:ascii="Times New Roman" w:hAnsi="Times New Roman" w:cs="Times New Roman"/>
          <w:b/>
          <w:sz w:val="28"/>
          <w:szCs w:val="28"/>
          <w:lang w:val="uk-UA"/>
        </w:rPr>
        <w:t>потенціалвизначаючими</w:t>
      </w:r>
      <w:proofErr w:type="spellEnd"/>
      <w:r w:rsidRPr="00582146">
        <w:rPr>
          <w:rFonts w:ascii="Times New Roman" w:hAnsi="Times New Roman" w:cs="Times New Roman"/>
          <w:sz w:val="28"/>
          <w:szCs w:val="28"/>
          <w:lang w:val="uk-UA"/>
        </w:rPr>
        <w:t>, тому що вони визначають величину потенціалу та знак заряду поверхні,  а тако</w:t>
      </w:r>
      <w:r w:rsidR="00122641" w:rsidRPr="00582146">
        <w:rPr>
          <w:rFonts w:ascii="Times New Roman" w:hAnsi="Times New Roman" w:cs="Times New Roman"/>
          <w:sz w:val="28"/>
          <w:szCs w:val="28"/>
          <w:lang w:val="uk-UA"/>
        </w:rPr>
        <w:t>ж і знак заряду всієї частинки.</w:t>
      </w:r>
      <w:r w:rsidR="00582146" w:rsidRPr="00582146">
        <w:rPr>
          <w:rFonts w:ascii="Times New Roman" w:hAnsi="Times New Roman" w:cs="Times New Roman"/>
          <w:sz w:val="28"/>
          <w:szCs w:val="28"/>
          <w:lang w:val="uk-UA"/>
        </w:rPr>
        <w:t xml:space="preserve"> </w:t>
      </w:r>
      <w:proofErr w:type="spellStart"/>
      <w:r w:rsidRPr="00582146">
        <w:rPr>
          <w:rFonts w:ascii="Times New Roman" w:hAnsi="Times New Roman" w:cs="Times New Roman"/>
          <w:sz w:val="28"/>
          <w:szCs w:val="28"/>
          <w:lang w:val="uk-UA"/>
        </w:rPr>
        <w:t>Потенціалвизначаючими</w:t>
      </w:r>
      <w:proofErr w:type="spellEnd"/>
      <w:r w:rsidRPr="00582146">
        <w:rPr>
          <w:rFonts w:ascii="Times New Roman" w:hAnsi="Times New Roman" w:cs="Times New Roman"/>
          <w:sz w:val="28"/>
          <w:szCs w:val="28"/>
          <w:lang w:val="uk-UA"/>
        </w:rPr>
        <w:t xml:space="preserve"> </w:t>
      </w:r>
      <w:proofErr w:type="spellStart"/>
      <w:r w:rsidRPr="00582146">
        <w:rPr>
          <w:rFonts w:ascii="Times New Roman" w:hAnsi="Times New Roman" w:cs="Times New Roman"/>
          <w:sz w:val="28"/>
          <w:szCs w:val="28"/>
          <w:lang w:val="uk-UA"/>
        </w:rPr>
        <w:t>йонами</w:t>
      </w:r>
      <w:proofErr w:type="spellEnd"/>
      <w:r w:rsidRPr="00582146">
        <w:rPr>
          <w:rFonts w:ascii="Times New Roman" w:hAnsi="Times New Roman" w:cs="Times New Roman"/>
          <w:sz w:val="28"/>
          <w:szCs w:val="28"/>
          <w:lang w:val="uk-UA"/>
        </w:rPr>
        <w:t xml:space="preserve"> у наведеній системі є </w:t>
      </w:r>
      <w:proofErr w:type="spellStart"/>
      <w:r w:rsidRPr="00582146">
        <w:rPr>
          <w:rFonts w:ascii="Times New Roman" w:hAnsi="Times New Roman" w:cs="Times New Roman"/>
          <w:sz w:val="28"/>
          <w:szCs w:val="28"/>
          <w:lang w:val="uk-UA"/>
        </w:rPr>
        <w:t>йони</w:t>
      </w:r>
      <w:proofErr w:type="spellEnd"/>
      <w:r w:rsidRPr="00582146">
        <w:rPr>
          <w:rFonts w:ascii="Times New Roman" w:hAnsi="Times New Roman" w:cs="Times New Roman"/>
          <w:sz w:val="28"/>
          <w:szCs w:val="28"/>
          <w:lang w:val="uk-UA"/>
        </w:rPr>
        <w:t xml:space="preserve"> І</w:t>
      </w:r>
      <w:r w:rsidRPr="00582146">
        <w:rPr>
          <w:rFonts w:ascii="Times New Roman" w:hAnsi="Times New Roman" w:cs="Times New Roman"/>
          <w:sz w:val="28"/>
          <w:szCs w:val="28"/>
          <w:vertAlign w:val="superscript"/>
          <w:lang w:val="uk-UA"/>
        </w:rPr>
        <w:t>-</w:t>
      </w:r>
      <w:r w:rsidRPr="00582146">
        <w:rPr>
          <w:rFonts w:ascii="Times New Roman" w:hAnsi="Times New Roman" w:cs="Times New Roman"/>
          <w:sz w:val="28"/>
          <w:szCs w:val="28"/>
          <w:lang w:val="uk-UA"/>
        </w:rPr>
        <w:t xml:space="preserve">, які знаходяться в надлишку, входять до складу кристалічної решітки ядра  </w:t>
      </w:r>
      <w:proofErr w:type="spellStart"/>
      <w:r w:rsidRPr="00582146">
        <w:rPr>
          <w:rFonts w:ascii="Times New Roman" w:hAnsi="Times New Roman" w:cs="Times New Roman"/>
          <w:sz w:val="28"/>
          <w:szCs w:val="28"/>
          <w:lang w:val="uk-UA"/>
        </w:rPr>
        <w:t>AgI</w:t>
      </w:r>
      <w:proofErr w:type="spellEnd"/>
      <w:r w:rsidRPr="00582146">
        <w:rPr>
          <w:rFonts w:ascii="Times New Roman" w:hAnsi="Times New Roman" w:cs="Times New Roman"/>
          <w:sz w:val="28"/>
          <w:szCs w:val="28"/>
          <w:lang w:val="uk-UA"/>
        </w:rPr>
        <w:t xml:space="preserve">,  виконують роль стабілізаторів і складають внутрішню оболонку </w:t>
      </w:r>
      <w:proofErr w:type="spellStart"/>
      <w:r w:rsidRPr="00582146">
        <w:rPr>
          <w:rFonts w:ascii="Times New Roman" w:hAnsi="Times New Roman" w:cs="Times New Roman"/>
          <w:sz w:val="28"/>
          <w:szCs w:val="28"/>
          <w:lang w:val="uk-UA"/>
        </w:rPr>
        <w:t>міцели.Агрегат</w:t>
      </w:r>
      <w:proofErr w:type="spellEnd"/>
      <w:r w:rsidRPr="00582146">
        <w:rPr>
          <w:rFonts w:ascii="Times New Roman" w:hAnsi="Times New Roman" w:cs="Times New Roman"/>
          <w:sz w:val="28"/>
          <w:szCs w:val="28"/>
          <w:lang w:val="uk-UA"/>
        </w:rPr>
        <w:t xml:space="preserve"> з адсорбованими на ньому </w:t>
      </w:r>
      <w:proofErr w:type="spellStart"/>
      <w:r w:rsidRPr="00582146">
        <w:rPr>
          <w:rFonts w:ascii="Times New Roman" w:hAnsi="Times New Roman" w:cs="Times New Roman"/>
          <w:sz w:val="28"/>
          <w:szCs w:val="28"/>
          <w:lang w:val="uk-UA"/>
        </w:rPr>
        <w:t>йонами</w:t>
      </w:r>
      <w:proofErr w:type="spellEnd"/>
      <w:r w:rsidRPr="00582146">
        <w:rPr>
          <w:rFonts w:ascii="Times New Roman" w:hAnsi="Times New Roman" w:cs="Times New Roman"/>
          <w:sz w:val="28"/>
          <w:szCs w:val="28"/>
          <w:lang w:val="uk-UA"/>
        </w:rPr>
        <w:t xml:space="preserve"> І</w:t>
      </w:r>
      <w:r w:rsidRPr="00582146">
        <w:rPr>
          <w:rFonts w:ascii="Times New Roman" w:hAnsi="Times New Roman" w:cs="Times New Roman"/>
          <w:b/>
          <w:sz w:val="28"/>
          <w:szCs w:val="28"/>
          <w:vertAlign w:val="superscript"/>
          <w:lang w:val="uk-UA"/>
        </w:rPr>
        <w:t>-</w:t>
      </w:r>
      <w:r w:rsidRPr="00582146">
        <w:rPr>
          <w:rFonts w:ascii="Times New Roman" w:hAnsi="Times New Roman" w:cs="Times New Roman"/>
          <w:sz w:val="28"/>
          <w:szCs w:val="28"/>
          <w:lang w:val="uk-UA"/>
        </w:rPr>
        <w:t xml:space="preserve"> утворює </w:t>
      </w:r>
      <w:r w:rsidRPr="00582146">
        <w:rPr>
          <w:rFonts w:ascii="Times New Roman" w:hAnsi="Times New Roman" w:cs="Times New Roman"/>
          <w:b/>
          <w:sz w:val="28"/>
          <w:szCs w:val="28"/>
          <w:lang w:val="uk-UA"/>
        </w:rPr>
        <w:t>ядро міцели</w:t>
      </w:r>
      <w:r w:rsidRPr="00582146">
        <w:rPr>
          <w:rFonts w:ascii="Times New Roman" w:hAnsi="Times New Roman" w:cs="Times New Roman"/>
          <w:sz w:val="28"/>
          <w:szCs w:val="28"/>
          <w:lang w:val="uk-UA"/>
        </w:rPr>
        <w:t>.</w:t>
      </w:r>
    </w:p>
    <w:p w:rsidR="00CB0329" w:rsidRPr="00582146" w:rsidRDefault="00CB0329" w:rsidP="007D16C5">
      <w:pPr>
        <w:pStyle w:val="a3"/>
        <w:numPr>
          <w:ilvl w:val="0"/>
          <w:numId w:val="54"/>
        </w:numPr>
        <w:spacing w:after="0" w:line="240" w:lineRule="auto"/>
        <w:jc w:val="both"/>
        <w:rPr>
          <w:rFonts w:ascii="Times New Roman" w:hAnsi="Times New Roman" w:cs="Times New Roman"/>
          <w:sz w:val="28"/>
          <w:szCs w:val="28"/>
          <w:lang w:val="uk-UA"/>
        </w:rPr>
      </w:pPr>
      <w:r w:rsidRPr="00582146">
        <w:rPr>
          <w:rFonts w:ascii="Times New Roman" w:hAnsi="Times New Roman" w:cs="Times New Roman"/>
          <w:sz w:val="28"/>
          <w:szCs w:val="28"/>
          <w:lang w:val="uk-UA"/>
        </w:rPr>
        <w:t xml:space="preserve">Заряджене ядро адсорбує деяку (меншу) кількість </w:t>
      </w:r>
      <w:proofErr w:type="spellStart"/>
      <w:r w:rsidRPr="00582146">
        <w:rPr>
          <w:rFonts w:ascii="Times New Roman" w:hAnsi="Times New Roman" w:cs="Times New Roman"/>
          <w:sz w:val="28"/>
          <w:szCs w:val="28"/>
          <w:lang w:val="uk-UA"/>
        </w:rPr>
        <w:t>йонів</w:t>
      </w:r>
      <w:proofErr w:type="spellEnd"/>
      <w:r w:rsidRPr="00582146">
        <w:rPr>
          <w:rFonts w:ascii="Times New Roman" w:hAnsi="Times New Roman" w:cs="Times New Roman"/>
          <w:sz w:val="28"/>
          <w:szCs w:val="28"/>
          <w:lang w:val="uk-UA"/>
        </w:rPr>
        <w:t xml:space="preserve"> протилежного знаку (</w:t>
      </w:r>
      <w:proofErr w:type="spellStart"/>
      <w:r w:rsidRPr="00582146">
        <w:rPr>
          <w:rFonts w:ascii="Times New Roman" w:hAnsi="Times New Roman" w:cs="Times New Roman"/>
          <w:sz w:val="28"/>
          <w:szCs w:val="28"/>
          <w:lang w:val="uk-UA"/>
        </w:rPr>
        <w:t>протийонів</w:t>
      </w:r>
      <w:proofErr w:type="spellEnd"/>
      <w:r w:rsidRPr="00582146">
        <w:rPr>
          <w:rFonts w:ascii="Times New Roman" w:hAnsi="Times New Roman" w:cs="Times New Roman"/>
          <w:sz w:val="28"/>
          <w:szCs w:val="28"/>
          <w:lang w:val="uk-UA"/>
        </w:rPr>
        <w:t>).</w:t>
      </w:r>
      <w:r w:rsidR="00122641" w:rsidRPr="00582146">
        <w:rPr>
          <w:rFonts w:ascii="Times New Roman" w:hAnsi="Times New Roman" w:cs="Times New Roman"/>
          <w:sz w:val="28"/>
          <w:szCs w:val="28"/>
          <w:lang w:val="uk-UA"/>
        </w:rPr>
        <w:t xml:space="preserve"> </w:t>
      </w:r>
      <w:r w:rsidRPr="00582146">
        <w:rPr>
          <w:rFonts w:ascii="Times New Roman" w:hAnsi="Times New Roman" w:cs="Times New Roman"/>
          <w:sz w:val="28"/>
          <w:szCs w:val="28"/>
          <w:lang w:val="uk-UA"/>
        </w:rPr>
        <w:t xml:space="preserve">До негативно зарядженої поверхні частинок </w:t>
      </w:r>
      <w:proofErr w:type="spellStart"/>
      <w:r w:rsidRPr="00582146">
        <w:rPr>
          <w:rFonts w:ascii="Times New Roman" w:hAnsi="Times New Roman" w:cs="Times New Roman"/>
          <w:sz w:val="28"/>
          <w:szCs w:val="28"/>
          <w:lang w:val="uk-UA"/>
        </w:rPr>
        <w:t>AgI</w:t>
      </w:r>
      <w:proofErr w:type="spellEnd"/>
      <w:r w:rsidRPr="00582146">
        <w:rPr>
          <w:rFonts w:ascii="Times New Roman" w:hAnsi="Times New Roman" w:cs="Times New Roman"/>
          <w:sz w:val="28"/>
          <w:szCs w:val="28"/>
          <w:lang w:val="uk-UA"/>
        </w:rPr>
        <w:t xml:space="preserve">  на відстані, близькому до радіуса гідратованого </w:t>
      </w:r>
      <w:proofErr w:type="spellStart"/>
      <w:r w:rsidRPr="00582146">
        <w:rPr>
          <w:rFonts w:ascii="Times New Roman" w:hAnsi="Times New Roman" w:cs="Times New Roman"/>
          <w:sz w:val="28"/>
          <w:szCs w:val="28"/>
          <w:lang w:val="uk-UA"/>
        </w:rPr>
        <w:t>йона</w:t>
      </w:r>
      <w:proofErr w:type="spellEnd"/>
      <w:r w:rsidRPr="00582146">
        <w:rPr>
          <w:rFonts w:ascii="Times New Roman" w:hAnsi="Times New Roman" w:cs="Times New Roman"/>
          <w:sz w:val="28"/>
          <w:szCs w:val="28"/>
          <w:lang w:val="uk-UA"/>
        </w:rPr>
        <w:t xml:space="preserve">, з розчину притягуються </w:t>
      </w:r>
      <w:proofErr w:type="spellStart"/>
      <w:r w:rsidRPr="00582146">
        <w:rPr>
          <w:rFonts w:ascii="Times New Roman" w:hAnsi="Times New Roman" w:cs="Times New Roman"/>
          <w:b/>
          <w:sz w:val="28"/>
          <w:szCs w:val="28"/>
          <w:lang w:val="uk-UA"/>
        </w:rPr>
        <w:t>йони</w:t>
      </w:r>
      <w:proofErr w:type="spellEnd"/>
      <w:r w:rsidRPr="00582146">
        <w:rPr>
          <w:rFonts w:ascii="Times New Roman" w:hAnsi="Times New Roman" w:cs="Times New Roman"/>
          <w:sz w:val="28"/>
          <w:szCs w:val="28"/>
          <w:lang w:val="uk-UA"/>
        </w:rPr>
        <w:t xml:space="preserve"> протилежного знаку</w:t>
      </w:r>
      <w:r w:rsidR="00D41BDC" w:rsidRPr="00582146">
        <w:rPr>
          <w:rFonts w:ascii="Times New Roman" w:hAnsi="Times New Roman" w:cs="Times New Roman"/>
          <w:sz w:val="28"/>
          <w:szCs w:val="28"/>
          <w:lang w:val="uk-UA"/>
        </w:rPr>
        <w:t xml:space="preserve"> </w:t>
      </w:r>
      <w:r w:rsidRPr="00582146">
        <w:rPr>
          <w:rFonts w:ascii="Times New Roman" w:hAnsi="Times New Roman" w:cs="Times New Roman"/>
          <w:sz w:val="28"/>
          <w:szCs w:val="28"/>
          <w:lang w:val="uk-UA"/>
        </w:rPr>
        <w:t xml:space="preserve"> </w:t>
      </w:r>
      <w:r w:rsidRPr="00582146">
        <w:rPr>
          <w:rFonts w:ascii="Times New Roman" w:hAnsi="Times New Roman" w:cs="Times New Roman"/>
          <w:b/>
          <w:sz w:val="28"/>
          <w:szCs w:val="28"/>
          <w:lang w:val="uk-UA"/>
        </w:rPr>
        <w:t>(</w:t>
      </w:r>
      <w:proofErr w:type="spellStart"/>
      <w:r w:rsidRPr="00582146">
        <w:rPr>
          <w:rFonts w:ascii="Times New Roman" w:hAnsi="Times New Roman" w:cs="Times New Roman"/>
          <w:b/>
          <w:sz w:val="28"/>
          <w:szCs w:val="28"/>
          <w:lang w:val="uk-UA"/>
        </w:rPr>
        <w:t>протийони</w:t>
      </w:r>
      <w:proofErr w:type="spellEnd"/>
      <w:r w:rsidRPr="00582146">
        <w:rPr>
          <w:rFonts w:ascii="Times New Roman" w:hAnsi="Times New Roman" w:cs="Times New Roman"/>
          <w:b/>
          <w:sz w:val="28"/>
          <w:szCs w:val="28"/>
          <w:lang w:val="uk-UA"/>
        </w:rPr>
        <w:t>)</w:t>
      </w:r>
      <w:r w:rsidRPr="00582146">
        <w:rPr>
          <w:rFonts w:ascii="Times New Roman" w:hAnsi="Times New Roman" w:cs="Times New Roman"/>
          <w:sz w:val="28"/>
          <w:szCs w:val="28"/>
          <w:lang w:val="uk-UA"/>
        </w:rPr>
        <w:t xml:space="preserve"> – позитивно заряджені </w:t>
      </w:r>
      <w:proofErr w:type="spellStart"/>
      <w:r w:rsidRPr="00582146">
        <w:rPr>
          <w:rFonts w:ascii="Times New Roman" w:hAnsi="Times New Roman" w:cs="Times New Roman"/>
          <w:sz w:val="28"/>
          <w:szCs w:val="28"/>
          <w:lang w:val="uk-UA"/>
        </w:rPr>
        <w:t>йони</w:t>
      </w:r>
      <w:proofErr w:type="spellEnd"/>
      <w:r w:rsidRPr="00582146">
        <w:rPr>
          <w:rFonts w:ascii="Times New Roman" w:hAnsi="Times New Roman" w:cs="Times New Roman"/>
          <w:sz w:val="28"/>
          <w:szCs w:val="28"/>
          <w:lang w:val="uk-UA"/>
        </w:rPr>
        <w:t xml:space="preserve"> К</w:t>
      </w:r>
      <w:r w:rsidRPr="00582146">
        <w:rPr>
          <w:rFonts w:ascii="Times New Roman" w:hAnsi="Times New Roman" w:cs="Times New Roman"/>
          <w:sz w:val="28"/>
          <w:szCs w:val="28"/>
          <w:vertAlign w:val="superscript"/>
          <w:lang w:val="uk-UA"/>
        </w:rPr>
        <w:t>+</w:t>
      </w:r>
      <w:r w:rsidRPr="00582146">
        <w:rPr>
          <w:rFonts w:ascii="Times New Roman" w:hAnsi="Times New Roman" w:cs="Times New Roman"/>
          <w:sz w:val="28"/>
          <w:szCs w:val="28"/>
          <w:lang w:val="uk-UA"/>
        </w:rPr>
        <w:t xml:space="preserve">. Шар </w:t>
      </w:r>
      <w:proofErr w:type="spellStart"/>
      <w:r w:rsidRPr="00582146">
        <w:rPr>
          <w:rFonts w:ascii="Times New Roman" w:hAnsi="Times New Roman" w:cs="Times New Roman"/>
          <w:sz w:val="28"/>
          <w:szCs w:val="28"/>
          <w:lang w:val="uk-UA"/>
        </w:rPr>
        <w:t>протий</w:t>
      </w:r>
      <w:r w:rsidR="00D41BDC" w:rsidRPr="00582146">
        <w:rPr>
          <w:rFonts w:ascii="Times New Roman" w:hAnsi="Times New Roman" w:cs="Times New Roman"/>
          <w:sz w:val="28"/>
          <w:szCs w:val="28"/>
          <w:lang w:val="uk-UA"/>
        </w:rPr>
        <w:t>онів</w:t>
      </w:r>
      <w:proofErr w:type="spellEnd"/>
      <w:r w:rsidR="00D41BDC" w:rsidRPr="00582146">
        <w:rPr>
          <w:rFonts w:ascii="Times New Roman" w:hAnsi="Times New Roman" w:cs="Times New Roman"/>
          <w:sz w:val="28"/>
          <w:szCs w:val="28"/>
          <w:lang w:val="uk-UA"/>
        </w:rPr>
        <w:t xml:space="preserve"> </w:t>
      </w:r>
      <w:r w:rsidRPr="00582146">
        <w:rPr>
          <w:rFonts w:ascii="Times New Roman" w:hAnsi="Times New Roman" w:cs="Times New Roman"/>
          <w:sz w:val="28"/>
          <w:szCs w:val="28"/>
          <w:lang w:val="uk-UA"/>
        </w:rPr>
        <w:t xml:space="preserve"> утримується як електростатичними силами,  так і силами адсорбційного притягання.</w:t>
      </w:r>
    </w:p>
    <w:p w:rsidR="00CB0329" w:rsidRPr="00582146" w:rsidRDefault="00CB0329" w:rsidP="007D16C5">
      <w:pPr>
        <w:pStyle w:val="a3"/>
        <w:numPr>
          <w:ilvl w:val="0"/>
          <w:numId w:val="54"/>
        </w:numPr>
        <w:spacing w:after="0" w:line="240" w:lineRule="auto"/>
        <w:jc w:val="both"/>
        <w:rPr>
          <w:rFonts w:ascii="Times New Roman" w:hAnsi="Times New Roman" w:cs="Times New Roman"/>
          <w:b/>
          <w:sz w:val="28"/>
          <w:szCs w:val="28"/>
          <w:lang w:val="uk-UA"/>
        </w:rPr>
      </w:pPr>
      <w:r w:rsidRPr="00582146">
        <w:rPr>
          <w:rFonts w:ascii="Times New Roman" w:hAnsi="Times New Roman" w:cs="Times New Roman"/>
          <w:sz w:val="28"/>
          <w:szCs w:val="28"/>
          <w:lang w:val="uk-UA"/>
        </w:rPr>
        <w:t xml:space="preserve">Агрегат молекул (ядро) разом з адсорбційним шаром </w:t>
      </w:r>
      <w:proofErr w:type="spellStart"/>
      <w:r w:rsidRPr="00582146">
        <w:rPr>
          <w:rFonts w:ascii="Times New Roman" w:hAnsi="Times New Roman" w:cs="Times New Roman"/>
          <w:sz w:val="28"/>
          <w:szCs w:val="28"/>
          <w:lang w:val="uk-UA"/>
        </w:rPr>
        <w:t>йонів</w:t>
      </w:r>
      <w:proofErr w:type="spellEnd"/>
      <w:r w:rsidRPr="00582146">
        <w:rPr>
          <w:rFonts w:ascii="Times New Roman" w:hAnsi="Times New Roman" w:cs="Times New Roman"/>
          <w:sz w:val="28"/>
          <w:szCs w:val="28"/>
          <w:lang w:val="uk-UA"/>
        </w:rPr>
        <w:t xml:space="preserve"> та </w:t>
      </w:r>
      <w:proofErr w:type="spellStart"/>
      <w:r w:rsidRPr="00582146">
        <w:rPr>
          <w:rFonts w:ascii="Times New Roman" w:hAnsi="Times New Roman" w:cs="Times New Roman"/>
          <w:sz w:val="28"/>
          <w:szCs w:val="28"/>
          <w:lang w:val="uk-UA"/>
        </w:rPr>
        <w:t>протийонів</w:t>
      </w:r>
      <w:proofErr w:type="spellEnd"/>
      <w:r w:rsidRPr="00582146">
        <w:rPr>
          <w:rFonts w:ascii="Times New Roman" w:hAnsi="Times New Roman" w:cs="Times New Roman"/>
          <w:sz w:val="28"/>
          <w:szCs w:val="28"/>
          <w:lang w:val="uk-UA"/>
        </w:rPr>
        <w:t xml:space="preserve"> називається </w:t>
      </w:r>
      <w:r w:rsidRPr="00582146">
        <w:rPr>
          <w:rFonts w:ascii="Times New Roman" w:hAnsi="Times New Roman" w:cs="Times New Roman"/>
          <w:b/>
          <w:sz w:val="28"/>
          <w:szCs w:val="28"/>
          <w:lang w:val="uk-UA"/>
        </w:rPr>
        <w:t xml:space="preserve"> гранулою.</w:t>
      </w:r>
      <w:r w:rsidR="00582146">
        <w:rPr>
          <w:rFonts w:ascii="Times New Roman" w:hAnsi="Times New Roman" w:cs="Times New Roman"/>
          <w:b/>
          <w:sz w:val="28"/>
          <w:szCs w:val="28"/>
          <w:lang w:val="uk-UA"/>
        </w:rPr>
        <w:t xml:space="preserve"> </w:t>
      </w:r>
      <w:r w:rsidRPr="00582146">
        <w:rPr>
          <w:rFonts w:ascii="Times New Roman" w:hAnsi="Times New Roman" w:cs="Times New Roman"/>
          <w:sz w:val="28"/>
          <w:szCs w:val="28"/>
          <w:lang w:val="uk-UA"/>
        </w:rPr>
        <w:t xml:space="preserve">Частина </w:t>
      </w:r>
      <w:proofErr w:type="spellStart"/>
      <w:r w:rsidRPr="00582146">
        <w:rPr>
          <w:rFonts w:ascii="Times New Roman" w:hAnsi="Times New Roman" w:cs="Times New Roman"/>
          <w:sz w:val="28"/>
          <w:szCs w:val="28"/>
          <w:lang w:val="uk-UA"/>
        </w:rPr>
        <w:t>протийонів</w:t>
      </w:r>
      <w:proofErr w:type="spellEnd"/>
      <w:r w:rsidRPr="00582146">
        <w:rPr>
          <w:rFonts w:ascii="Times New Roman" w:hAnsi="Times New Roman" w:cs="Times New Roman"/>
          <w:sz w:val="28"/>
          <w:szCs w:val="28"/>
          <w:lang w:val="uk-UA"/>
        </w:rPr>
        <w:t xml:space="preserve"> внаслідок теплового руху розміщується </w:t>
      </w:r>
      <w:proofErr w:type="spellStart"/>
      <w:r w:rsidRPr="00582146">
        <w:rPr>
          <w:rFonts w:ascii="Times New Roman" w:hAnsi="Times New Roman" w:cs="Times New Roman"/>
          <w:sz w:val="28"/>
          <w:szCs w:val="28"/>
          <w:lang w:val="uk-UA"/>
        </w:rPr>
        <w:t>дифузно</w:t>
      </w:r>
      <w:proofErr w:type="spellEnd"/>
      <w:r w:rsidRPr="00582146">
        <w:rPr>
          <w:rFonts w:ascii="Times New Roman" w:hAnsi="Times New Roman" w:cs="Times New Roman"/>
          <w:sz w:val="28"/>
          <w:szCs w:val="28"/>
          <w:lang w:val="uk-UA"/>
        </w:rPr>
        <w:t xml:space="preserve"> углиб розчину, і притягання їх здійснюється тільки за рахунок електростатичних сил. Це </w:t>
      </w:r>
      <w:r w:rsidRPr="00582146">
        <w:rPr>
          <w:rFonts w:ascii="Times New Roman" w:hAnsi="Times New Roman" w:cs="Times New Roman"/>
          <w:b/>
          <w:sz w:val="28"/>
          <w:szCs w:val="28"/>
          <w:lang w:val="uk-UA"/>
        </w:rPr>
        <w:t>дифузний шар</w:t>
      </w:r>
      <w:r w:rsidRPr="00582146">
        <w:rPr>
          <w:rFonts w:ascii="Times New Roman" w:hAnsi="Times New Roman" w:cs="Times New Roman"/>
          <w:sz w:val="28"/>
          <w:szCs w:val="28"/>
          <w:lang w:val="uk-UA"/>
        </w:rPr>
        <w:t>.</w:t>
      </w:r>
    </w:p>
    <w:p w:rsidR="00CB0329" w:rsidRPr="00582146" w:rsidRDefault="00CB0329" w:rsidP="007D16C5">
      <w:pPr>
        <w:pStyle w:val="a3"/>
        <w:numPr>
          <w:ilvl w:val="0"/>
          <w:numId w:val="54"/>
        </w:numPr>
        <w:spacing w:after="0" w:line="240" w:lineRule="auto"/>
        <w:jc w:val="both"/>
        <w:rPr>
          <w:rFonts w:ascii="Times New Roman" w:hAnsi="Times New Roman" w:cs="Times New Roman"/>
          <w:sz w:val="28"/>
          <w:szCs w:val="28"/>
          <w:lang w:val="uk-UA"/>
        </w:rPr>
      </w:pPr>
      <w:r w:rsidRPr="00582146">
        <w:rPr>
          <w:rFonts w:ascii="Times New Roman" w:hAnsi="Times New Roman" w:cs="Times New Roman"/>
          <w:sz w:val="28"/>
          <w:szCs w:val="28"/>
          <w:lang w:val="uk-UA"/>
        </w:rPr>
        <w:lastRenderedPageBreak/>
        <w:t xml:space="preserve">Колоїдні частинки разом з оточуючим її дифузним шаром називається </w:t>
      </w:r>
      <w:r w:rsidRPr="00582146">
        <w:rPr>
          <w:rFonts w:ascii="Times New Roman" w:hAnsi="Times New Roman" w:cs="Times New Roman"/>
          <w:b/>
          <w:sz w:val="28"/>
          <w:szCs w:val="28"/>
          <w:lang w:val="uk-UA"/>
        </w:rPr>
        <w:t>міцелою</w:t>
      </w:r>
      <w:r w:rsidRPr="00582146">
        <w:rPr>
          <w:rFonts w:ascii="Times New Roman" w:hAnsi="Times New Roman" w:cs="Times New Roman"/>
          <w:sz w:val="28"/>
          <w:szCs w:val="28"/>
          <w:lang w:val="uk-UA"/>
        </w:rPr>
        <w:t xml:space="preserve">. </w:t>
      </w:r>
      <w:r w:rsidRPr="00582146">
        <w:rPr>
          <w:rFonts w:ascii="Times New Roman" w:hAnsi="Times New Roman" w:cs="Times New Roman"/>
          <w:b/>
          <w:sz w:val="28"/>
          <w:szCs w:val="28"/>
          <w:lang w:val="uk-UA"/>
        </w:rPr>
        <w:t xml:space="preserve"> Міцела </w:t>
      </w:r>
      <w:proofErr w:type="spellStart"/>
      <w:r w:rsidRPr="00582146">
        <w:rPr>
          <w:rFonts w:ascii="Times New Roman" w:hAnsi="Times New Roman" w:cs="Times New Roman"/>
          <w:b/>
          <w:sz w:val="28"/>
          <w:szCs w:val="28"/>
          <w:lang w:val="uk-UA"/>
        </w:rPr>
        <w:t>електронейтральна</w:t>
      </w:r>
      <w:proofErr w:type="spellEnd"/>
      <w:r w:rsidRPr="00582146">
        <w:rPr>
          <w:rFonts w:ascii="Times New Roman" w:hAnsi="Times New Roman" w:cs="Times New Roman"/>
          <w:sz w:val="28"/>
          <w:szCs w:val="28"/>
          <w:lang w:val="uk-UA"/>
        </w:rPr>
        <w:t>, тому щ</w:t>
      </w:r>
      <w:r w:rsidR="00D41BDC" w:rsidRPr="00582146">
        <w:rPr>
          <w:rFonts w:ascii="Times New Roman" w:hAnsi="Times New Roman" w:cs="Times New Roman"/>
          <w:sz w:val="28"/>
          <w:szCs w:val="28"/>
          <w:lang w:val="uk-UA"/>
        </w:rPr>
        <w:t>о заряд ядра дорівнює зарядові у</w:t>
      </w:r>
      <w:r w:rsidRPr="00582146">
        <w:rPr>
          <w:rFonts w:ascii="Times New Roman" w:hAnsi="Times New Roman" w:cs="Times New Roman"/>
          <w:sz w:val="28"/>
          <w:szCs w:val="28"/>
          <w:lang w:val="uk-UA"/>
        </w:rPr>
        <w:t xml:space="preserve">сіх </w:t>
      </w:r>
      <w:proofErr w:type="spellStart"/>
      <w:r w:rsidRPr="00582146">
        <w:rPr>
          <w:rFonts w:ascii="Times New Roman" w:hAnsi="Times New Roman" w:cs="Times New Roman"/>
          <w:sz w:val="28"/>
          <w:szCs w:val="28"/>
          <w:lang w:val="uk-UA"/>
        </w:rPr>
        <w:t>протийонів</w:t>
      </w:r>
      <w:proofErr w:type="spellEnd"/>
      <w:r w:rsidR="00D41BDC" w:rsidRPr="00582146">
        <w:rPr>
          <w:rFonts w:ascii="Times New Roman" w:hAnsi="Times New Roman" w:cs="Times New Roman"/>
          <w:sz w:val="28"/>
          <w:szCs w:val="28"/>
          <w:lang w:val="uk-UA"/>
        </w:rPr>
        <w:t>, а частинка звичайно має заряд,</w:t>
      </w:r>
      <w:r w:rsidRPr="00582146">
        <w:rPr>
          <w:rFonts w:ascii="Times New Roman" w:hAnsi="Times New Roman" w:cs="Times New Roman"/>
          <w:sz w:val="28"/>
          <w:szCs w:val="28"/>
          <w:lang w:val="uk-UA"/>
        </w:rPr>
        <w:t xml:space="preserve"> який називається </w:t>
      </w:r>
      <w:r w:rsidRPr="00582146">
        <w:rPr>
          <w:rFonts w:ascii="Times New Roman" w:hAnsi="Times New Roman" w:cs="Times New Roman"/>
          <w:b/>
          <w:sz w:val="28"/>
          <w:szCs w:val="28"/>
          <w:lang w:val="uk-UA"/>
        </w:rPr>
        <w:t>електрокінетичним.</w:t>
      </w:r>
    </w:p>
    <w:p w:rsidR="003E0435" w:rsidRPr="0061045F" w:rsidRDefault="00921CAB" w:rsidP="005821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82146">
        <w:rPr>
          <w:rFonts w:ascii="Times New Roman" w:eastAsia="Times New Roman" w:hAnsi="Times New Roman" w:cs="Times New Roman"/>
          <w:sz w:val="28"/>
          <w:szCs w:val="28"/>
          <w:lang w:val="uk-UA" w:eastAsia="ru-RU"/>
        </w:rPr>
        <w:t>Отже,</w:t>
      </w:r>
      <w:r w:rsidRPr="00582146">
        <w:rPr>
          <w:rFonts w:ascii="Times New Roman" w:eastAsia="Times New Roman" w:hAnsi="Times New Roman" w:cs="Times New Roman"/>
          <w:b/>
          <w:sz w:val="28"/>
          <w:szCs w:val="28"/>
          <w:lang w:val="uk-UA" w:eastAsia="ru-RU"/>
        </w:rPr>
        <w:t xml:space="preserve"> з</w:t>
      </w:r>
      <w:r w:rsidR="003E0435" w:rsidRPr="00582146">
        <w:rPr>
          <w:rFonts w:ascii="Times New Roman" w:eastAsia="Times New Roman" w:hAnsi="Times New Roman" w:cs="Times New Roman"/>
          <w:b/>
          <w:sz w:val="28"/>
          <w:szCs w:val="28"/>
          <w:lang w:val="uk-UA" w:eastAsia="ru-RU"/>
        </w:rPr>
        <w:t xml:space="preserve">а правилом </w:t>
      </w:r>
      <w:proofErr w:type="spellStart"/>
      <w:r w:rsidR="003E0435" w:rsidRPr="00582146">
        <w:rPr>
          <w:rFonts w:ascii="Times New Roman" w:eastAsia="Times New Roman" w:hAnsi="Times New Roman" w:cs="Times New Roman"/>
          <w:b/>
          <w:sz w:val="28"/>
          <w:szCs w:val="28"/>
          <w:lang w:val="uk-UA" w:eastAsia="ru-RU"/>
        </w:rPr>
        <w:t>Пєскова-Фаянса</w:t>
      </w:r>
      <w:proofErr w:type="spellEnd"/>
      <w:r w:rsidR="003E0435" w:rsidRPr="00582146">
        <w:rPr>
          <w:rFonts w:ascii="Times New Roman" w:eastAsia="Times New Roman" w:hAnsi="Times New Roman" w:cs="Times New Roman"/>
          <w:b/>
          <w:sz w:val="28"/>
          <w:szCs w:val="28"/>
          <w:lang w:val="uk-UA" w:eastAsia="ru-RU"/>
        </w:rPr>
        <w:t xml:space="preserve"> </w:t>
      </w:r>
      <w:r w:rsidR="003E0435" w:rsidRPr="00582146">
        <w:rPr>
          <w:rFonts w:ascii="Times New Roman" w:eastAsia="Times New Roman" w:hAnsi="Times New Roman" w:cs="Times New Roman"/>
          <w:sz w:val="28"/>
          <w:szCs w:val="28"/>
          <w:lang w:val="uk-UA" w:eastAsia="ru-RU"/>
        </w:rPr>
        <w:t xml:space="preserve">на поверхні ядра переважно адсорбуються ті </w:t>
      </w:r>
      <w:proofErr w:type="spellStart"/>
      <w:r w:rsidR="003E0435" w:rsidRPr="00582146">
        <w:rPr>
          <w:rFonts w:ascii="Times New Roman" w:eastAsia="Times New Roman" w:hAnsi="Times New Roman" w:cs="Times New Roman"/>
          <w:sz w:val="28"/>
          <w:szCs w:val="28"/>
          <w:lang w:val="uk-UA" w:eastAsia="ru-RU"/>
        </w:rPr>
        <w:t>йони</w:t>
      </w:r>
      <w:proofErr w:type="spellEnd"/>
      <w:r w:rsidR="003E0435" w:rsidRPr="00582146">
        <w:rPr>
          <w:rFonts w:ascii="Times New Roman" w:eastAsia="Times New Roman" w:hAnsi="Times New Roman" w:cs="Times New Roman"/>
          <w:sz w:val="28"/>
          <w:szCs w:val="28"/>
          <w:lang w:val="uk-UA" w:eastAsia="ru-RU"/>
        </w:rPr>
        <w:t xml:space="preserve">, що входять до складу речовини, яка утворює ядро, або ізоморфні, і в </w:t>
      </w:r>
      <w:r w:rsidR="00582146">
        <w:rPr>
          <w:rFonts w:ascii="Times New Roman" w:eastAsia="Times New Roman" w:hAnsi="Times New Roman" w:cs="Times New Roman"/>
          <w:sz w:val="28"/>
          <w:szCs w:val="28"/>
          <w:lang w:val="uk-UA" w:eastAsia="ru-RU"/>
        </w:rPr>
        <w:t>розчині знаходиться в надлишку.</w:t>
      </w:r>
    </w:p>
    <w:p w:rsidR="003E0435" w:rsidRPr="0061045F" w:rsidRDefault="003E0435" w:rsidP="003E0435">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sz w:val="28"/>
          <w:szCs w:val="28"/>
          <w:lang w:val="uk-UA" w:eastAsia="ru-RU"/>
        </w:rPr>
      </w:pPr>
      <w:proofErr w:type="spellStart"/>
      <w:proofErr w:type="gramStart"/>
      <w:r w:rsidRPr="0061045F">
        <w:rPr>
          <w:rFonts w:ascii="Times New Roman" w:eastAsia="Times New Roman" w:hAnsi="Times New Roman" w:cs="Times New Roman"/>
          <w:sz w:val="28"/>
          <w:szCs w:val="28"/>
          <w:lang w:val="en-US" w:eastAsia="ru-RU"/>
        </w:rPr>
        <w:t>AgNO</w:t>
      </w:r>
      <w:proofErr w:type="spellEnd"/>
      <w:r w:rsidRPr="0061045F">
        <w:rPr>
          <w:rFonts w:ascii="Times New Roman" w:eastAsia="Times New Roman" w:hAnsi="Times New Roman" w:cs="Times New Roman"/>
          <w:sz w:val="28"/>
          <w:szCs w:val="28"/>
          <w:vertAlign w:val="subscript"/>
          <w:lang w:val="uk-UA" w:eastAsia="ru-RU"/>
        </w:rPr>
        <w:t>3(</w:t>
      </w:r>
      <w:proofErr w:type="spellStart"/>
      <w:proofErr w:type="gramEnd"/>
      <w:r w:rsidRPr="0061045F">
        <w:rPr>
          <w:rFonts w:ascii="Times New Roman" w:eastAsia="Times New Roman" w:hAnsi="Times New Roman" w:cs="Times New Roman"/>
          <w:sz w:val="28"/>
          <w:szCs w:val="28"/>
          <w:vertAlign w:val="subscript"/>
          <w:lang w:val="uk-UA" w:eastAsia="ru-RU"/>
        </w:rPr>
        <w:t>надл</w:t>
      </w:r>
      <w:proofErr w:type="spellEnd"/>
      <w:r w:rsidRPr="0061045F">
        <w:rPr>
          <w:rFonts w:ascii="Times New Roman" w:eastAsia="Times New Roman" w:hAnsi="Times New Roman" w:cs="Times New Roman"/>
          <w:sz w:val="28"/>
          <w:szCs w:val="28"/>
          <w:vertAlign w:val="subscript"/>
          <w:lang w:val="uk-UA" w:eastAsia="ru-RU"/>
        </w:rPr>
        <w:t>.)</w:t>
      </w:r>
      <w:r w:rsidRPr="0061045F">
        <w:rPr>
          <w:rFonts w:ascii="Times New Roman" w:eastAsia="Times New Roman" w:hAnsi="Times New Roman" w:cs="Times New Roman"/>
          <w:sz w:val="28"/>
          <w:szCs w:val="28"/>
          <w:lang w:val="uk-UA" w:eastAsia="ru-RU"/>
        </w:rPr>
        <w:t xml:space="preserve"> + КІ = </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 xml:space="preserve">↓ + </w:t>
      </w:r>
      <w:r w:rsidRPr="0061045F">
        <w:rPr>
          <w:rFonts w:ascii="Times New Roman" w:eastAsia="Times New Roman" w:hAnsi="Times New Roman" w:cs="Times New Roman"/>
          <w:sz w:val="28"/>
          <w:szCs w:val="28"/>
          <w:lang w:val="en-US" w:eastAsia="ru-RU"/>
        </w:rPr>
        <w:t>KNO</w:t>
      </w:r>
      <w:r w:rsidRPr="0061045F">
        <w:rPr>
          <w:rFonts w:ascii="Times New Roman" w:eastAsia="Times New Roman" w:hAnsi="Times New Roman" w:cs="Times New Roman"/>
          <w:sz w:val="28"/>
          <w:szCs w:val="28"/>
          <w:vertAlign w:val="subscript"/>
          <w:lang w:val="uk-UA" w:eastAsia="ru-RU"/>
        </w:rPr>
        <w:t>3</w:t>
      </w:r>
    </w:p>
    <w:p w:rsidR="003E0435" w:rsidRPr="0061045F" w:rsidRDefault="003E0435" w:rsidP="003E0435">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vertAlign w:val="subscript"/>
          <w:lang w:val="en-US" w:eastAsia="ru-RU"/>
        </w:rPr>
        <w:t>m</w:t>
      </w:r>
      <w:r w:rsidRPr="0061045F">
        <w:rPr>
          <w:rFonts w:ascii="Times New Roman" w:eastAsia="Times New Roman" w:hAnsi="Times New Roman" w:cs="Times New Roman"/>
          <w:sz w:val="28"/>
          <w:szCs w:val="28"/>
          <w:lang w:val="uk-UA" w:eastAsia="ru-RU"/>
        </w:rPr>
        <w:t>·</w:t>
      </w:r>
      <w:proofErr w:type="spellStart"/>
      <w:r w:rsidRPr="0061045F">
        <w:rPr>
          <w:rFonts w:ascii="Times New Roman" w:eastAsia="Times New Roman" w:hAnsi="Times New Roman" w:cs="Times New Roman"/>
          <w:i/>
          <w:sz w:val="28"/>
          <w:szCs w:val="28"/>
          <w:lang w:val="en-US" w:eastAsia="ru-RU"/>
        </w:rPr>
        <w:t>n</w:t>
      </w:r>
      <w:r w:rsidRPr="0061045F">
        <w:rPr>
          <w:rFonts w:ascii="Times New Roman" w:eastAsia="Times New Roman" w:hAnsi="Times New Roman" w:cs="Times New Roman"/>
          <w:sz w:val="28"/>
          <w:szCs w:val="28"/>
          <w:lang w:val="en-US" w:eastAsia="ru-RU"/>
        </w:rPr>
        <w:t>Ag</w:t>
      </w:r>
      <w:proofErr w:type="spellEnd"/>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i/>
          <w:sz w:val="28"/>
          <w:szCs w:val="28"/>
          <w:lang w:val="en-US" w:eastAsia="ru-RU"/>
        </w:rPr>
        <w:t>n</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i/>
          <w:sz w:val="28"/>
          <w:szCs w:val="28"/>
          <w:lang w:val="en-US" w:eastAsia="ru-RU"/>
        </w:rPr>
        <w:t>x</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sz w:val="28"/>
          <w:szCs w:val="28"/>
          <w:lang w:val="en-US" w:eastAsia="ru-RU"/>
        </w:rPr>
        <w:t>NO</w:t>
      </w:r>
      <w:r w:rsidRPr="0061045F">
        <w:rPr>
          <w:rFonts w:ascii="Times New Roman" w:eastAsia="Times New Roman" w:hAnsi="Times New Roman" w:cs="Times New Roman"/>
          <w:sz w:val="28"/>
          <w:szCs w:val="28"/>
          <w:vertAlign w:val="subscript"/>
          <w:lang w:val="uk-UA" w:eastAsia="ru-RU"/>
        </w:rPr>
        <w:t>3</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vertAlign w:val="superscript"/>
          <w:lang w:val="en-US" w:eastAsia="ru-RU"/>
        </w:rPr>
        <w:t>x</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proofErr w:type="spellStart"/>
      <w:r w:rsidRPr="0061045F">
        <w:rPr>
          <w:rFonts w:ascii="Times New Roman" w:eastAsia="Times New Roman" w:hAnsi="Times New Roman" w:cs="Times New Roman"/>
          <w:i/>
          <w:sz w:val="28"/>
          <w:szCs w:val="28"/>
          <w:lang w:val="en-US" w:eastAsia="ru-RU"/>
        </w:rPr>
        <w:t>x</w:t>
      </w:r>
      <w:r w:rsidRPr="0061045F">
        <w:rPr>
          <w:rFonts w:ascii="Times New Roman" w:eastAsia="Times New Roman" w:hAnsi="Times New Roman" w:cs="Times New Roman"/>
          <w:sz w:val="28"/>
          <w:szCs w:val="28"/>
          <w:lang w:val="en-US" w:eastAsia="ru-RU"/>
        </w:rPr>
        <w:t>NO</w:t>
      </w:r>
      <w:proofErr w:type="spellEnd"/>
      <w:r w:rsidRPr="0061045F">
        <w:rPr>
          <w:rFonts w:ascii="Times New Roman" w:eastAsia="Times New Roman" w:hAnsi="Times New Roman" w:cs="Times New Roman"/>
          <w:sz w:val="28"/>
          <w:szCs w:val="28"/>
          <w:vertAlign w:val="subscript"/>
          <w:lang w:val="uk-UA" w:eastAsia="ru-RU"/>
        </w:rPr>
        <w:t>3</w:t>
      </w:r>
      <w:r w:rsidRPr="0061045F">
        <w:rPr>
          <w:rFonts w:ascii="Times New Roman" w:eastAsia="Times New Roman" w:hAnsi="Times New Roman" w:cs="Times New Roman"/>
          <w:sz w:val="28"/>
          <w:szCs w:val="28"/>
          <w:vertAlign w:val="superscript"/>
          <w:lang w:val="uk-UA" w:eastAsia="ru-RU"/>
        </w:rPr>
        <w:t>-</w:t>
      </w:r>
    </w:p>
    <w:p w:rsidR="003E0435" w:rsidRPr="0061045F" w:rsidRDefault="003E0435" w:rsidP="003E043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або</w:t>
      </w:r>
    </w:p>
    <w:p w:rsidR="003E0435" w:rsidRPr="0061045F" w:rsidRDefault="003E0435" w:rsidP="003E0435">
      <w:pPr>
        <w:widowControl w:val="0"/>
        <w:shd w:val="clear" w:color="auto" w:fill="FFFFFF"/>
        <w:autoSpaceDE w:val="0"/>
        <w:autoSpaceDN w:val="0"/>
        <w:adjustRightInd w:val="0"/>
        <w:spacing w:before="158" w:after="0" w:line="240" w:lineRule="auto"/>
        <w:ind w:right="72" w:firstLine="540"/>
        <w:jc w:val="center"/>
        <w:rPr>
          <w:rFonts w:ascii="Times New Roman" w:eastAsia="Times New Roman" w:hAnsi="Times New Roman" w:cs="Times New Roman"/>
          <w:sz w:val="28"/>
          <w:szCs w:val="28"/>
          <w:lang w:val="uk-UA" w:eastAsia="ru-RU"/>
        </w:rPr>
      </w:pPr>
      <w:proofErr w:type="spellStart"/>
      <w:r w:rsidRPr="0061045F">
        <w:rPr>
          <w:rFonts w:ascii="Times New Roman" w:eastAsia="Times New Roman" w:hAnsi="Times New Roman" w:cs="Times New Roman"/>
          <w:sz w:val="28"/>
          <w:szCs w:val="28"/>
          <w:lang w:val="en-US" w:eastAsia="ru-RU"/>
        </w:rPr>
        <w:t>AgNO</w:t>
      </w:r>
      <w:proofErr w:type="spellEnd"/>
      <w:r w:rsidRPr="0061045F">
        <w:rPr>
          <w:rFonts w:ascii="Times New Roman" w:eastAsia="Times New Roman" w:hAnsi="Times New Roman" w:cs="Times New Roman"/>
          <w:sz w:val="28"/>
          <w:szCs w:val="28"/>
          <w:vertAlign w:val="subscript"/>
          <w:lang w:val="uk-UA" w:eastAsia="ru-RU"/>
        </w:rPr>
        <w:t xml:space="preserve">3 </w:t>
      </w:r>
      <w:r w:rsidRPr="0061045F">
        <w:rPr>
          <w:rFonts w:ascii="Times New Roman" w:eastAsia="Times New Roman" w:hAnsi="Times New Roman" w:cs="Times New Roman"/>
          <w:sz w:val="28"/>
          <w:szCs w:val="28"/>
          <w:lang w:val="uk-UA" w:eastAsia="ru-RU"/>
        </w:rPr>
        <w:t>+ КІ</w:t>
      </w:r>
      <w:r w:rsidRPr="0061045F">
        <w:rPr>
          <w:rFonts w:ascii="Times New Roman" w:eastAsia="Times New Roman" w:hAnsi="Times New Roman" w:cs="Times New Roman"/>
          <w:sz w:val="28"/>
          <w:szCs w:val="28"/>
          <w:vertAlign w:val="subscript"/>
          <w:lang w:val="uk-UA" w:eastAsia="ru-RU"/>
        </w:rPr>
        <w:t>(</w:t>
      </w:r>
      <w:proofErr w:type="spellStart"/>
      <w:r w:rsidRPr="0061045F">
        <w:rPr>
          <w:rFonts w:ascii="Times New Roman" w:eastAsia="Times New Roman" w:hAnsi="Times New Roman" w:cs="Times New Roman"/>
          <w:sz w:val="28"/>
          <w:szCs w:val="28"/>
          <w:vertAlign w:val="subscript"/>
          <w:lang w:val="uk-UA" w:eastAsia="ru-RU"/>
        </w:rPr>
        <w:t>надл</w:t>
      </w:r>
      <w:proofErr w:type="spellEnd"/>
      <w:r w:rsidRPr="0061045F">
        <w:rPr>
          <w:rFonts w:ascii="Times New Roman" w:eastAsia="Times New Roman" w:hAnsi="Times New Roman" w:cs="Times New Roman"/>
          <w:sz w:val="28"/>
          <w:szCs w:val="28"/>
          <w:vertAlign w:val="subscript"/>
          <w:lang w:val="uk-UA" w:eastAsia="ru-RU"/>
        </w:rPr>
        <w:t>.)</w:t>
      </w:r>
      <w:r w:rsidRPr="0061045F">
        <w:rPr>
          <w:rFonts w:ascii="Times New Roman" w:eastAsia="Times New Roman" w:hAnsi="Times New Roman" w:cs="Times New Roman"/>
          <w:sz w:val="28"/>
          <w:szCs w:val="28"/>
          <w:lang w:val="uk-UA" w:eastAsia="ru-RU"/>
        </w:rPr>
        <w:t xml:space="preserve">  = </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 xml:space="preserve">↓ + </w:t>
      </w:r>
      <w:r w:rsidRPr="0061045F">
        <w:rPr>
          <w:rFonts w:ascii="Times New Roman" w:eastAsia="Times New Roman" w:hAnsi="Times New Roman" w:cs="Times New Roman"/>
          <w:sz w:val="28"/>
          <w:szCs w:val="28"/>
          <w:lang w:val="en-US" w:eastAsia="ru-RU"/>
        </w:rPr>
        <w:t>KNO</w:t>
      </w:r>
      <w:r w:rsidRPr="0061045F">
        <w:rPr>
          <w:rFonts w:ascii="Times New Roman" w:eastAsia="Times New Roman" w:hAnsi="Times New Roman" w:cs="Times New Roman"/>
          <w:sz w:val="28"/>
          <w:szCs w:val="28"/>
          <w:vertAlign w:val="subscript"/>
          <w:lang w:val="uk-UA" w:eastAsia="ru-RU"/>
        </w:rPr>
        <w:t>3</w:t>
      </w:r>
    </w:p>
    <w:p w:rsidR="003E0435" w:rsidRPr="0061045F" w:rsidRDefault="003E0435" w:rsidP="003E0435">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uk-UA" w:eastAsia="ru-RU"/>
        </w:rPr>
      </w:pPr>
      <w:r w:rsidRPr="0061045F">
        <w:rPr>
          <w:rFonts w:ascii="Times New Roman" w:eastAsia="Times New Roman" w:hAnsi="Times New Roman" w:cs="Times New Roman"/>
          <w:sz w:val="28"/>
          <w:szCs w:val="28"/>
          <w:lang w:val="uk-UA" w:eastAsia="ru-RU"/>
        </w:rPr>
        <w:t>{(</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vertAlign w:val="subscript"/>
          <w:lang w:val="en-US" w:eastAsia="ru-RU"/>
        </w:rPr>
        <w:t>m</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i/>
          <w:sz w:val="28"/>
          <w:szCs w:val="28"/>
          <w:lang w:val="en-US" w:eastAsia="ru-RU"/>
        </w:rPr>
        <w:t>n</w:t>
      </w:r>
      <w:r w:rsidRPr="0061045F">
        <w:rPr>
          <w:rFonts w:ascii="Times New Roman" w:eastAsia="Times New Roman" w:hAnsi="Times New Roman" w:cs="Times New Roman"/>
          <w:sz w:val="28"/>
          <w:szCs w:val="28"/>
          <w:lang w:val="uk-UA" w:eastAsia="ru-RU"/>
        </w:rPr>
        <w:t>І</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i/>
          <w:sz w:val="28"/>
          <w:szCs w:val="28"/>
          <w:lang w:val="en-US" w:eastAsia="ru-RU"/>
        </w:rPr>
        <w:t>n</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i/>
          <w:sz w:val="28"/>
          <w:szCs w:val="28"/>
          <w:lang w:val="en-US" w:eastAsia="ru-RU"/>
        </w:rPr>
        <w:t>x</w:t>
      </w:r>
      <w:r w:rsidRPr="0061045F">
        <w:rPr>
          <w:rFonts w:ascii="Times New Roman" w:eastAsia="Times New Roman" w:hAnsi="Times New Roman" w:cs="Times New Roman"/>
          <w:i/>
          <w:sz w:val="28"/>
          <w:szCs w:val="28"/>
          <w:lang w:val="uk-UA" w:eastAsia="ru-RU"/>
        </w:rPr>
        <w:t>)</w:t>
      </w:r>
      <w:r w:rsidRPr="0061045F">
        <w:rPr>
          <w:rFonts w:ascii="Times New Roman" w:eastAsia="Times New Roman" w:hAnsi="Times New Roman" w:cs="Times New Roman"/>
          <w:sz w:val="28"/>
          <w:szCs w:val="28"/>
          <w:lang w:val="uk-UA" w:eastAsia="ru-RU"/>
        </w:rPr>
        <w:t>К</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vertAlign w:val="superscript"/>
          <w:lang w:val="en-US" w:eastAsia="ru-RU"/>
        </w:rPr>
        <w:t>x</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i/>
          <w:sz w:val="28"/>
          <w:szCs w:val="28"/>
          <w:lang w:val="en-US" w:eastAsia="ru-RU"/>
        </w:rPr>
        <w:t>x</w:t>
      </w:r>
      <w:r w:rsidRPr="0061045F">
        <w:rPr>
          <w:rFonts w:ascii="Times New Roman" w:eastAsia="Times New Roman" w:hAnsi="Times New Roman" w:cs="Times New Roman"/>
          <w:sz w:val="28"/>
          <w:szCs w:val="28"/>
          <w:lang w:val="uk-UA" w:eastAsia="ru-RU"/>
        </w:rPr>
        <w:t>К</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w:t>
      </w:r>
    </w:p>
    <w:p w:rsidR="003E0435" w:rsidRPr="0061045F" w:rsidRDefault="003E0435" w:rsidP="003E043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3E0435" w:rsidRPr="00921CAB" w:rsidRDefault="003E0435" w:rsidP="00921C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vertAlign w:val="subscript"/>
          <w:lang w:val="uk-UA" w:eastAsia="ru-RU"/>
        </w:rPr>
      </w:pPr>
      <w:r w:rsidRPr="0061045F">
        <w:rPr>
          <w:rFonts w:ascii="Times New Roman" w:eastAsia="Times New Roman" w:hAnsi="Times New Roman" w:cs="Times New Roman"/>
          <w:sz w:val="28"/>
          <w:szCs w:val="28"/>
          <w:lang w:val="uk-UA" w:eastAsia="ru-RU"/>
        </w:rPr>
        <w:t xml:space="preserve">У першому випадку до складу ядра входять </w:t>
      </w:r>
      <w:proofErr w:type="spellStart"/>
      <w:r w:rsidRPr="0061045F">
        <w:rPr>
          <w:rFonts w:ascii="Times New Roman" w:eastAsia="Times New Roman" w:hAnsi="Times New Roman" w:cs="Times New Roman"/>
          <w:sz w:val="28"/>
          <w:szCs w:val="28"/>
          <w:lang w:val="uk-UA" w:eastAsia="ru-RU"/>
        </w:rPr>
        <w:t>йони</w:t>
      </w:r>
      <w:proofErr w:type="spellEnd"/>
      <w:r>
        <w:rPr>
          <w:rFonts w:ascii="Times New Roman" w:eastAsia="Times New Roman" w:hAnsi="Times New Roman" w:cs="Times New Roman"/>
          <w:sz w:val="28"/>
          <w:szCs w:val="28"/>
          <w:lang w:val="uk-UA" w:eastAsia="ru-RU"/>
        </w:rPr>
        <w:t xml:space="preserve"> </w:t>
      </w:r>
      <w:r w:rsidRPr="0061045F">
        <w:rPr>
          <w:rFonts w:ascii="Times New Roman" w:eastAsia="Times New Roman" w:hAnsi="Times New Roman" w:cs="Times New Roman"/>
          <w:sz w:val="28"/>
          <w:szCs w:val="28"/>
          <w:lang w:val="en-US" w:eastAsia="ru-RU"/>
        </w:rPr>
        <w:t>Ag</w:t>
      </w:r>
      <w:r w:rsidRPr="00415DD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 xml:space="preserve">, вони і будуть адсорбуватися на поверхні ядра, що складається з </w:t>
      </w:r>
      <w:r w:rsidRPr="0061045F">
        <w:rPr>
          <w:rFonts w:ascii="Times New Roman" w:eastAsia="Times New Roman" w:hAnsi="Times New Roman" w:cs="Times New Roman"/>
          <w:i/>
          <w:sz w:val="28"/>
          <w:szCs w:val="28"/>
          <w:lang w:val="en-US" w:eastAsia="ru-RU"/>
        </w:rPr>
        <w:t>m</w:t>
      </w:r>
      <w:r w:rsidR="00921CAB">
        <w:rPr>
          <w:rFonts w:ascii="Times New Roman" w:eastAsia="Times New Roman" w:hAnsi="Times New Roman" w:cs="Times New Roman"/>
          <w:i/>
          <w:sz w:val="28"/>
          <w:szCs w:val="28"/>
          <w:lang w:eastAsia="ru-RU"/>
        </w:rPr>
        <w:t xml:space="preserve"> </w:t>
      </w:r>
      <w:r w:rsidRPr="0061045F">
        <w:rPr>
          <w:rFonts w:ascii="Times New Roman" w:eastAsia="Times New Roman" w:hAnsi="Times New Roman" w:cs="Times New Roman"/>
          <w:sz w:val="28"/>
          <w:szCs w:val="28"/>
          <w:lang w:val="uk-UA" w:eastAsia="ru-RU"/>
        </w:rPr>
        <w:t xml:space="preserve">молекул </w:t>
      </w:r>
      <w:proofErr w:type="spellStart"/>
      <w:r w:rsidRPr="0061045F">
        <w:rPr>
          <w:rFonts w:ascii="Times New Roman" w:eastAsia="Times New Roman" w:hAnsi="Times New Roman" w:cs="Times New Roman"/>
          <w:sz w:val="28"/>
          <w:szCs w:val="28"/>
          <w:lang w:val="en-US" w:eastAsia="ru-RU"/>
        </w:rPr>
        <w:t>AgI</w:t>
      </w:r>
      <w:proofErr w:type="spellEnd"/>
      <w:r w:rsidRPr="0061045F">
        <w:rPr>
          <w:rFonts w:ascii="Times New Roman" w:eastAsia="Times New Roman" w:hAnsi="Times New Roman" w:cs="Times New Roman"/>
          <w:sz w:val="28"/>
          <w:szCs w:val="28"/>
          <w:lang w:val="uk-UA" w:eastAsia="ru-RU"/>
        </w:rPr>
        <w:t xml:space="preserve">, а у другому – на поверхні ядра будуть адсорбуватися </w:t>
      </w:r>
      <w:proofErr w:type="spellStart"/>
      <w:r w:rsidRPr="0061045F">
        <w:rPr>
          <w:rFonts w:ascii="Times New Roman" w:eastAsia="Times New Roman" w:hAnsi="Times New Roman" w:cs="Times New Roman"/>
          <w:sz w:val="28"/>
          <w:szCs w:val="28"/>
          <w:lang w:val="uk-UA" w:eastAsia="ru-RU"/>
        </w:rPr>
        <w:t>йони</w:t>
      </w:r>
      <w:proofErr w:type="spellEnd"/>
      <w:r w:rsidRPr="0061045F">
        <w:rPr>
          <w:rFonts w:ascii="Times New Roman" w:eastAsia="Times New Roman" w:hAnsi="Times New Roman" w:cs="Times New Roman"/>
          <w:sz w:val="28"/>
          <w:szCs w:val="28"/>
          <w:lang w:val="uk-UA" w:eastAsia="ru-RU"/>
        </w:rPr>
        <w:t xml:space="preserve"> І</w:t>
      </w:r>
      <w:r w:rsidRPr="0061045F">
        <w:rPr>
          <w:rFonts w:ascii="Times New Roman" w:eastAsia="Times New Roman" w:hAnsi="Times New Roman" w:cs="Times New Roman"/>
          <w:sz w:val="28"/>
          <w:szCs w:val="28"/>
          <w:vertAlign w:val="superscript"/>
          <w:lang w:val="uk-UA" w:eastAsia="ru-RU"/>
        </w:rPr>
        <w:t>-</w:t>
      </w:r>
      <w:r w:rsidRPr="0061045F">
        <w:rPr>
          <w:rFonts w:ascii="Times New Roman" w:eastAsia="Times New Roman" w:hAnsi="Times New Roman" w:cs="Times New Roman"/>
          <w:sz w:val="28"/>
          <w:szCs w:val="28"/>
          <w:lang w:val="uk-UA" w:eastAsia="ru-RU"/>
        </w:rPr>
        <w:t xml:space="preserve">, які є в надлишку і входять до складу ядра </w:t>
      </w:r>
      <w:r w:rsidRPr="00415DDF">
        <w:rPr>
          <w:rFonts w:ascii="Times New Roman" w:eastAsia="Times New Roman" w:hAnsi="Times New Roman" w:cs="Times New Roman"/>
          <w:sz w:val="28"/>
          <w:szCs w:val="28"/>
          <w:lang w:val="uk-UA" w:eastAsia="ru-RU"/>
        </w:rPr>
        <w:t>(</w:t>
      </w:r>
      <w:proofErr w:type="spellStart"/>
      <w:r w:rsidRPr="0061045F">
        <w:rPr>
          <w:rFonts w:ascii="Times New Roman" w:eastAsia="Times New Roman" w:hAnsi="Times New Roman" w:cs="Times New Roman"/>
          <w:sz w:val="28"/>
          <w:szCs w:val="28"/>
          <w:lang w:val="en-US" w:eastAsia="ru-RU"/>
        </w:rPr>
        <w:t>AgI</w:t>
      </w:r>
      <w:proofErr w:type="spellEnd"/>
      <w:r w:rsidRPr="00415DDF">
        <w:rPr>
          <w:rFonts w:ascii="Times New Roman" w:eastAsia="Times New Roman" w:hAnsi="Times New Roman" w:cs="Times New Roman"/>
          <w:sz w:val="28"/>
          <w:szCs w:val="28"/>
          <w:lang w:val="uk-UA" w:eastAsia="ru-RU"/>
        </w:rPr>
        <w:t>)</w:t>
      </w:r>
      <w:r w:rsidRPr="0061045F">
        <w:rPr>
          <w:rFonts w:ascii="Times New Roman" w:eastAsia="Times New Roman" w:hAnsi="Times New Roman" w:cs="Times New Roman"/>
          <w:sz w:val="28"/>
          <w:szCs w:val="28"/>
          <w:vertAlign w:val="subscript"/>
          <w:lang w:val="en-US" w:eastAsia="ru-RU"/>
        </w:rPr>
        <w:t>m</w:t>
      </w:r>
      <w:r w:rsidR="00921CAB">
        <w:rPr>
          <w:rFonts w:ascii="Times New Roman" w:eastAsia="Times New Roman" w:hAnsi="Times New Roman" w:cs="Times New Roman"/>
          <w:sz w:val="28"/>
          <w:szCs w:val="28"/>
          <w:vertAlign w:val="subscript"/>
          <w:lang w:val="uk-UA" w:eastAsia="ru-RU"/>
        </w:rPr>
        <w:t>..</w:t>
      </w:r>
    </w:p>
    <w:p w:rsidR="00CB0329" w:rsidRPr="00CB0329" w:rsidRDefault="00921CAB" w:rsidP="00025B3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Б</w:t>
      </w:r>
      <w:r w:rsidR="00CB0329" w:rsidRPr="00CB0329">
        <w:rPr>
          <w:rFonts w:ascii="Times New Roman" w:hAnsi="Times New Roman" w:cs="Times New Roman"/>
          <w:b/>
          <w:sz w:val="28"/>
          <w:szCs w:val="28"/>
          <w:lang w:val="uk-UA"/>
        </w:rPr>
        <w:t>уд</w:t>
      </w:r>
      <w:proofErr w:type="spellStart"/>
      <w:r w:rsidR="00CB0329" w:rsidRPr="00CB0329">
        <w:rPr>
          <w:rFonts w:ascii="Times New Roman" w:hAnsi="Times New Roman" w:cs="Times New Roman"/>
          <w:b/>
          <w:sz w:val="28"/>
          <w:szCs w:val="28"/>
        </w:rPr>
        <w:t>ову</w:t>
      </w:r>
      <w:proofErr w:type="spellEnd"/>
      <w:r w:rsidR="00CB0329" w:rsidRPr="00CB0329">
        <w:rPr>
          <w:rFonts w:ascii="Times New Roman" w:hAnsi="Times New Roman" w:cs="Times New Roman"/>
          <w:b/>
          <w:sz w:val="28"/>
          <w:szCs w:val="28"/>
        </w:rPr>
        <w:t xml:space="preserve"> </w:t>
      </w:r>
      <w:proofErr w:type="spellStart"/>
      <w:r w:rsidR="00CB0329" w:rsidRPr="00CB0329">
        <w:rPr>
          <w:rFonts w:ascii="Times New Roman" w:hAnsi="Times New Roman" w:cs="Times New Roman"/>
          <w:b/>
          <w:sz w:val="28"/>
          <w:szCs w:val="28"/>
        </w:rPr>
        <w:t>міцели</w:t>
      </w:r>
      <w:proofErr w:type="spellEnd"/>
      <w:r w:rsidR="00CB0329" w:rsidRPr="00CB0329">
        <w:rPr>
          <w:rFonts w:ascii="Times New Roman" w:hAnsi="Times New Roman" w:cs="Times New Roman"/>
          <w:b/>
          <w:sz w:val="28"/>
          <w:szCs w:val="28"/>
        </w:rPr>
        <w:t xml:space="preserve"> </w:t>
      </w:r>
      <w:proofErr w:type="spellStart"/>
      <w:r w:rsidR="00CB0329" w:rsidRPr="00CB0329">
        <w:rPr>
          <w:rFonts w:ascii="Times New Roman" w:hAnsi="Times New Roman" w:cs="Times New Roman"/>
          <w:b/>
          <w:sz w:val="28"/>
          <w:szCs w:val="28"/>
        </w:rPr>
        <w:t>можна</w:t>
      </w:r>
      <w:proofErr w:type="spellEnd"/>
      <w:r w:rsidR="00CB0329" w:rsidRPr="00CB0329">
        <w:rPr>
          <w:rFonts w:ascii="Times New Roman" w:hAnsi="Times New Roman" w:cs="Times New Roman"/>
          <w:b/>
          <w:sz w:val="28"/>
          <w:szCs w:val="28"/>
        </w:rPr>
        <w:t xml:space="preserve"> подати такою формулою:</w:t>
      </w:r>
    </w:p>
    <w:p w:rsidR="00CB0329" w:rsidRPr="00CB0329" w:rsidRDefault="00AD5B84" w:rsidP="00582146">
      <w:pPr>
        <w:spacing w:after="0"/>
        <w:jc w:val="center"/>
        <w:rPr>
          <w:rFonts w:ascii="Times New Roman" w:hAnsi="Times New Roman" w:cs="Times New Roman"/>
          <w:sz w:val="28"/>
          <w:szCs w:val="28"/>
          <w:lang w:val="uk-UA"/>
        </w:rPr>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681" type="#_x0000_t88" style="position:absolute;left:0;text-align:left;margin-left:346.6pt;margin-top:15.8pt;width:9pt;height:36.2pt;rotation:90;z-index:251917312"/>
        </w:pict>
      </w:r>
      <w:r>
        <w:rPr>
          <w:rFonts w:ascii="Times New Roman" w:hAnsi="Times New Roman" w:cs="Times New Roman"/>
          <w:sz w:val="24"/>
          <w:szCs w:val="24"/>
        </w:rPr>
        <w:pict>
          <v:shape id="_x0000_s1680" type="#_x0000_t88" style="position:absolute;left:0;text-align:left;margin-left:242.95pt;margin-top:-24.55pt;width:18.1pt;height:126pt;rotation:90;z-index:251916288"/>
        </w:pict>
      </w:r>
      <w:r>
        <w:rPr>
          <w:rFonts w:ascii="Times New Roman" w:hAnsi="Times New Roman" w:cs="Times New Roman"/>
          <w:sz w:val="24"/>
          <w:szCs w:val="24"/>
        </w:rPr>
        <w:pict>
          <v:shape id="_x0000_s1679" type="#_x0000_t88" style="position:absolute;left:0;text-align:left;margin-left:143.95pt;margin-top:2.45pt;width:9.05pt;height:63pt;rotation:90;z-index:251915264"/>
        </w:pict>
      </w:r>
      <w:r w:rsidR="00CB0329" w:rsidRPr="00CB0329">
        <w:rPr>
          <w:rFonts w:ascii="Times New Roman" w:eastAsia="Times New Roman" w:hAnsi="Times New Roman" w:cs="Times New Roman"/>
          <w:position w:val="-14"/>
          <w:sz w:val="28"/>
          <w:szCs w:val="28"/>
        </w:rPr>
        <w:object w:dxaOrig="2820" w:dyaOrig="460">
          <v:shape id="_x0000_i1082" type="#_x0000_t75" style="width:283.5pt;height:30.75pt" o:ole="">
            <v:imagedata r:id="rId118" o:title=""/>
          </v:shape>
          <o:OLEObject Type="Embed" ProgID="Equation.3" ShapeID="_x0000_i1082" DrawAspect="Content" ObjectID="_1737532350" r:id="rId119"/>
        </w:object>
      </w:r>
    </w:p>
    <w:p w:rsidR="00CB0329" w:rsidRPr="00CB0329" w:rsidRDefault="00CB0329" w:rsidP="00582146">
      <w:pPr>
        <w:spacing w:after="0" w:line="360" w:lineRule="auto"/>
        <w:rPr>
          <w:rFonts w:ascii="Times New Roman" w:hAnsi="Times New Roman" w:cs="Times New Roman"/>
          <w:sz w:val="28"/>
          <w:szCs w:val="28"/>
          <w:lang w:val="uk-UA"/>
        </w:rPr>
      </w:pPr>
      <w:r w:rsidRPr="00CB0329">
        <w:rPr>
          <w:rFonts w:ascii="Times New Roman" w:hAnsi="Times New Roman" w:cs="Times New Roman"/>
          <w:sz w:val="28"/>
          <w:szCs w:val="28"/>
          <w:lang w:val="uk-UA"/>
        </w:rPr>
        <w:t xml:space="preserve">                            </w:t>
      </w:r>
    </w:p>
    <w:p w:rsidR="00CB0329" w:rsidRPr="00CB0329" w:rsidRDefault="00AD5B84" w:rsidP="00582146">
      <w:pPr>
        <w:spacing w:after="0" w:line="360" w:lineRule="auto"/>
        <w:rPr>
          <w:rFonts w:ascii="Times New Roman" w:hAnsi="Times New Roman" w:cs="Times New Roman"/>
          <w:sz w:val="28"/>
          <w:szCs w:val="28"/>
          <w:lang w:val="uk-UA"/>
        </w:rPr>
      </w:pPr>
      <w:r>
        <w:rPr>
          <w:rFonts w:ascii="Times New Roman" w:hAnsi="Times New Roman" w:cs="Times New Roman"/>
          <w:sz w:val="24"/>
          <w:szCs w:val="24"/>
        </w:rPr>
        <w:pict>
          <v:shape id="_x0000_s1677" type="#_x0000_t88" style="position:absolute;margin-left:213.75pt;margin-top:-68.5pt;width:22.45pt;height:198pt;rotation:90;z-index:251913216" adj=",9156"/>
        </w:pict>
      </w:r>
      <w:r w:rsidR="00CB0329" w:rsidRPr="00CB0329">
        <w:rPr>
          <w:rFonts w:ascii="Times New Roman" w:hAnsi="Times New Roman" w:cs="Times New Roman"/>
          <w:sz w:val="28"/>
          <w:szCs w:val="28"/>
          <w:lang w:val="uk-UA"/>
        </w:rPr>
        <w:t xml:space="preserve">                                 агрегат        адсорбційний шар</w:t>
      </w:r>
      <w:r w:rsidR="00CB0329" w:rsidRPr="00CB0329">
        <w:rPr>
          <w:rFonts w:ascii="Times New Roman" w:hAnsi="Times New Roman" w:cs="Times New Roman"/>
          <w:sz w:val="28"/>
          <w:szCs w:val="28"/>
          <w:lang w:val="uk-UA"/>
        </w:rPr>
        <w:tab/>
        <w:t>дифузійний шар</w:t>
      </w:r>
    </w:p>
    <w:p w:rsidR="00CB0329" w:rsidRPr="00CB0329" w:rsidRDefault="00CB0329" w:rsidP="00582146">
      <w:pPr>
        <w:spacing w:after="0" w:line="360" w:lineRule="auto"/>
        <w:rPr>
          <w:rFonts w:ascii="Times New Roman" w:hAnsi="Times New Roman" w:cs="Times New Roman"/>
          <w:sz w:val="28"/>
          <w:szCs w:val="28"/>
          <w:lang w:val="uk-UA"/>
        </w:rPr>
      </w:pPr>
    </w:p>
    <w:p w:rsidR="00CB0329" w:rsidRPr="00CB0329" w:rsidRDefault="00CB0329" w:rsidP="00582146">
      <w:pPr>
        <w:spacing w:after="0" w:line="360" w:lineRule="auto"/>
        <w:rPr>
          <w:rFonts w:ascii="Times New Roman" w:hAnsi="Times New Roman" w:cs="Times New Roman"/>
          <w:sz w:val="28"/>
          <w:szCs w:val="28"/>
          <w:lang w:val="uk-UA"/>
        </w:rPr>
      </w:pPr>
      <w:r w:rsidRPr="00CB0329">
        <w:rPr>
          <w:rFonts w:ascii="Times New Roman" w:hAnsi="Times New Roman" w:cs="Times New Roman"/>
          <w:sz w:val="28"/>
          <w:szCs w:val="28"/>
          <w:lang w:val="uk-UA"/>
        </w:rPr>
        <w:t xml:space="preserve">                                        колоїдна частинка (гранула)</w:t>
      </w:r>
    </w:p>
    <w:p w:rsidR="00CB0329" w:rsidRPr="00CB0329" w:rsidRDefault="00AD5B84" w:rsidP="00582146">
      <w:pPr>
        <w:spacing w:after="0" w:line="360" w:lineRule="auto"/>
        <w:rPr>
          <w:rFonts w:ascii="Times New Roman" w:hAnsi="Times New Roman" w:cs="Times New Roman"/>
          <w:sz w:val="28"/>
          <w:szCs w:val="28"/>
          <w:lang w:val="uk-UA"/>
        </w:rPr>
      </w:pPr>
      <w:r>
        <w:rPr>
          <w:rFonts w:ascii="Times New Roman" w:hAnsi="Times New Roman" w:cs="Times New Roman"/>
          <w:sz w:val="24"/>
          <w:szCs w:val="24"/>
        </w:rPr>
        <w:pict>
          <v:shape id="_x0000_s1678" type="#_x0000_t88" style="position:absolute;margin-left:246.85pt;margin-top:-120.05pt;width:28.3pt;height:270pt;rotation:90;z-index:251914240" adj=",10855"/>
        </w:pict>
      </w:r>
    </w:p>
    <w:p w:rsidR="00CB0329" w:rsidRPr="00CB0329" w:rsidRDefault="00CB0329" w:rsidP="00582146">
      <w:pPr>
        <w:tabs>
          <w:tab w:val="left" w:pos="7300"/>
        </w:tabs>
        <w:spacing w:after="0"/>
        <w:rPr>
          <w:rFonts w:ascii="Times New Roman" w:hAnsi="Times New Roman" w:cs="Times New Roman"/>
          <w:sz w:val="28"/>
          <w:szCs w:val="28"/>
          <w:lang w:val="uk-UA"/>
        </w:rPr>
      </w:pPr>
      <w:r w:rsidRPr="00CB0329">
        <w:rPr>
          <w:rFonts w:ascii="Times New Roman" w:hAnsi="Times New Roman" w:cs="Times New Roman"/>
          <w:sz w:val="28"/>
          <w:szCs w:val="28"/>
          <w:lang w:val="uk-UA"/>
        </w:rPr>
        <w:t xml:space="preserve">                                                                    міцела</w:t>
      </w:r>
    </w:p>
    <w:p w:rsidR="00C829E3" w:rsidRDefault="00CB0329" w:rsidP="00CB0329">
      <w:pPr>
        <w:tabs>
          <w:tab w:val="left" w:pos="7300"/>
        </w:tabs>
        <w:rPr>
          <w:rFonts w:ascii="Times New Roman" w:hAnsi="Times New Roman" w:cs="Times New Roman"/>
          <w:sz w:val="28"/>
          <w:szCs w:val="28"/>
          <w:lang w:val="uk-UA"/>
        </w:rPr>
      </w:pPr>
      <w:r w:rsidRPr="00CB0329">
        <w:rPr>
          <w:rFonts w:ascii="Times New Roman" w:hAnsi="Times New Roman" w:cs="Times New Roman"/>
          <w:sz w:val="28"/>
          <w:szCs w:val="28"/>
          <w:lang w:val="uk-UA"/>
        </w:rPr>
        <w:t xml:space="preserve"> </w:t>
      </w:r>
    </w:p>
    <w:p w:rsidR="007F5CF1" w:rsidRPr="002C27D1" w:rsidRDefault="007F5CF1" w:rsidP="00582146">
      <w:pPr>
        <w:pStyle w:val="a9"/>
        <w:jc w:val="center"/>
        <w:rPr>
          <w:b/>
          <w:bCs/>
        </w:rPr>
      </w:pPr>
      <w:r w:rsidRPr="002C27D1">
        <w:rPr>
          <w:b/>
          <w:bCs/>
        </w:rPr>
        <w:t>П</w:t>
      </w:r>
      <w:r w:rsidR="00533EC9">
        <w:rPr>
          <w:b/>
          <w:bCs/>
        </w:rPr>
        <w:t>итання і вправи для сам</w:t>
      </w:r>
      <w:proofErr w:type="spellStart"/>
      <w:r w:rsidR="00533EC9">
        <w:rPr>
          <w:b/>
          <w:bCs/>
          <w:lang w:val="ru-RU"/>
        </w:rPr>
        <w:t>оперевірки</w:t>
      </w:r>
      <w:proofErr w:type="spellEnd"/>
      <w:r w:rsidR="001745C0">
        <w:rPr>
          <w:b/>
          <w:bCs/>
          <w:lang w:val="ru-RU"/>
        </w:rPr>
        <w:t>:</w:t>
      </w:r>
    </w:p>
    <w:p w:rsidR="007F5CF1" w:rsidRPr="002C27D1" w:rsidRDefault="007D07E0" w:rsidP="007D16C5">
      <w:pPr>
        <w:numPr>
          <w:ilvl w:val="0"/>
          <w:numId w:val="5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класифікують дисперсні</w:t>
      </w:r>
      <w:r w:rsidR="007F5CF1" w:rsidRPr="002C27D1">
        <w:rPr>
          <w:rFonts w:ascii="Times New Roman" w:hAnsi="Times New Roman" w:cs="Times New Roman"/>
          <w:sz w:val="28"/>
          <w:szCs w:val="28"/>
          <w:lang w:val="uk-UA"/>
        </w:rPr>
        <w:t xml:space="preserve"> системам</w:t>
      </w:r>
      <w:r>
        <w:rPr>
          <w:rFonts w:ascii="Times New Roman" w:hAnsi="Times New Roman" w:cs="Times New Roman"/>
          <w:sz w:val="28"/>
          <w:szCs w:val="28"/>
          <w:lang w:val="uk-UA"/>
        </w:rPr>
        <w:t xml:space="preserve">и </w:t>
      </w:r>
      <w:r w:rsidR="00E55EB2">
        <w:rPr>
          <w:rFonts w:ascii="Times New Roman" w:hAnsi="Times New Roman" w:cs="Times New Roman"/>
          <w:sz w:val="28"/>
          <w:szCs w:val="28"/>
          <w:lang w:val="uk-UA"/>
        </w:rPr>
        <w:t>за ступенем дисперсності та за агрегатним станом?</w:t>
      </w:r>
    </w:p>
    <w:p w:rsidR="007F5CF1" w:rsidRPr="002C27D1" w:rsidRDefault="007F5CF1" w:rsidP="007D16C5">
      <w:pPr>
        <w:numPr>
          <w:ilvl w:val="0"/>
          <w:numId w:val="50"/>
        </w:numPr>
        <w:spacing w:after="0" w:line="240" w:lineRule="auto"/>
        <w:jc w:val="both"/>
        <w:rPr>
          <w:rFonts w:ascii="Times New Roman" w:hAnsi="Times New Roman" w:cs="Times New Roman"/>
          <w:sz w:val="28"/>
          <w:szCs w:val="28"/>
          <w:lang w:val="uk-UA"/>
        </w:rPr>
      </w:pPr>
      <w:r w:rsidRPr="004B2A3D">
        <w:rPr>
          <w:rFonts w:ascii="Times New Roman" w:hAnsi="Times New Roman" w:cs="Times New Roman"/>
          <w:sz w:val="28"/>
          <w:szCs w:val="28"/>
          <w:lang w:val="uk-UA"/>
        </w:rPr>
        <w:t>Наслідком чого є виникнення</w:t>
      </w:r>
      <w:r w:rsidRPr="002C27D1">
        <w:rPr>
          <w:rFonts w:ascii="Times New Roman" w:hAnsi="Times New Roman" w:cs="Times New Roman"/>
          <w:sz w:val="28"/>
          <w:szCs w:val="28"/>
          <w:lang w:val="uk-UA"/>
        </w:rPr>
        <w:t xml:space="preserve"> поверхневого натягу?</w:t>
      </w:r>
      <w:r w:rsidR="00823014">
        <w:rPr>
          <w:rFonts w:ascii="Times New Roman" w:hAnsi="Times New Roman" w:cs="Times New Roman"/>
          <w:sz w:val="28"/>
          <w:szCs w:val="28"/>
          <w:lang w:val="uk-UA"/>
        </w:rPr>
        <w:t xml:space="preserve"> Яка роль ПАР у санітарії, </w:t>
      </w:r>
      <w:proofErr w:type="spellStart"/>
      <w:r w:rsidR="00823014">
        <w:rPr>
          <w:rFonts w:ascii="Times New Roman" w:hAnsi="Times New Roman" w:cs="Times New Roman"/>
          <w:sz w:val="28"/>
          <w:szCs w:val="28"/>
          <w:lang w:val="uk-UA"/>
        </w:rPr>
        <w:t>піноутворенні</w:t>
      </w:r>
      <w:proofErr w:type="spellEnd"/>
      <w:r w:rsidR="00823014">
        <w:rPr>
          <w:rFonts w:ascii="Times New Roman" w:hAnsi="Times New Roman" w:cs="Times New Roman"/>
          <w:sz w:val="28"/>
          <w:szCs w:val="28"/>
          <w:lang w:val="uk-UA"/>
        </w:rPr>
        <w:t>, емульгуванні?</w:t>
      </w:r>
    </w:p>
    <w:p w:rsidR="007F5CF1" w:rsidRPr="00C16144" w:rsidRDefault="007F5CF1" w:rsidP="007D16C5">
      <w:pPr>
        <w:numPr>
          <w:ilvl w:val="0"/>
          <w:numId w:val="50"/>
        </w:numPr>
        <w:spacing w:after="0" w:line="240" w:lineRule="auto"/>
        <w:jc w:val="both"/>
        <w:rPr>
          <w:rFonts w:ascii="Times New Roman" w:hAnsi="Times New Roman" w:cs="Times New Roman"/>
          <w:sz w:val="28"/>
          <w:szCs w:val="28"/>
          <w:lang w:val="uk-UA"/>
        </w:rPr>
      </w:pPr>
      <w:r w:rsidRPr="00C16144">
        <w:rPr>
          <w:rFonts w:ascii="Times New Roman" w:hAnsi="Times New Roman" w:cs="Times New Roman"/>
          <w:sz w:val="28"/>
          <w:szCs w:val="28"/>
          <w:lang w:val="uk-UA"/>
        </w:rPr>
        <w:t>Що таке адсорбція? хемосорбція? десорбція? капілярна конденсація?</w:t>
      </w:r>
    </w:p>
    <w:p w:rsidR="001B5C49" w:rsidRPr="002C27D1" w:rsidRDefault="001B5C49" w:rsidP="001B5C49">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У чому полягає їх практичне значення?</w:t>
      </w:r>
    </w:p>
    <w:p w:rsidR="00683335" w:rsidRDefault="00F70942" w:rsidP="0068333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8B1C5F">
        <w:rPr>
          <w:rFonts w:ascii="Times New Roman" w:hAnsi="Times New Roman" w:cs="Times New Roman"/>
          <w:sz w:val="28"/>
          <w:szCs w:val="28"/>
          <w:lang w:val="uk-UA"/>
        </w:rPr>
        <w:t xml:space="preserve">. </w:t>
      </w:r>
      <w:r w:rsidR="007F5CF1" w:rsidRPr="004B2A3D">
        <w:rPr>
          <w:rFonts w:ascii="Times New Roman" w:hAnsi="Times New Roman" w:cs="Times New Roman"/>
          <w:sz w:val="28"/>
          <w:szCs w:val="28"/>
          <w:lang w:val="uk-UA"/>
        </w:rPr>
        <w:t>Що описує</w:t>
      </w:r>
      <w:r w:rsidR="007F5CF1" w:rsidRPr="002C27D1">
        <w:rPr>
          <w:rFonts w:ascii="Times New Roman" w:hAnsi="Times New Roman" w:cs="Times New Roman"/>
          <w:sz w:val="28"/>
          <w:szCs w:val="28"/>
          <w:lang w:val="uk-UA"/>
        </w:rPr>
        <w:t xml:space="preserve"> рівняння </w:t>
      </w:r>
      <w:proofErr w:type="spellStart"/>
      <w:r w:rsidR="007F5CF1" w:rsidRPr="002C27D1">
        <w:rPr>
          <w:rFonts w:ascii="Times New Roman" w:hAnsi="Times New Roman" w:cs="Times New Roman"/>
          <w:sz w:val="28"/>
          <w:szCs w:val="28"/>
          <w:lang w:val="uk-UA"/>
        </w:rPr>
        <w:t>Фрейндліха</w:t>
      </w:r>
      <w:proofErr w:type="spellEnd"/>
      <w:r w:rsidR="007F5CF1" w:rsidRPr="002C27D1">
        <w:rPr>
          <w:rFonts w:ascii="Times New Roman" w:hAnsi="Times New Roman" w:cs="Times New Roman"/>
          <w:sz w:val="28"/>
          <w:szCs w:val="28"/>
          <w:lang w:val="uk-UA"/>
        </w:rPr>
        <w:t>?</w:t>
      </w:r>
    </w:p>
    <w:p w:rsidR="001967B7" w:rsidRDefault="00683335" w:rsidP="0068333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70942">
        <w:rPr>
          <w:rFonts w:ascii="Times New Roman" w:hAnsi="Times New Roman" w:cs="Times New Roman"/>
          <w:sz w:val="28"/>
          <w:szCs w:val="28"/>
          <w:lang w:val="uk-UA"/>
        </w:rPr>
        <w:t>5</w:t>
      </w:r>
      <w:r>
        <w:rPr>
          <w:rFonts w:ascii="Times New Roman" w:hAnsi="Times New Roman" w:cs="Times New Roman"/>
          <w:sz w:val="28"/>
          <w:szCs w:val="28"/>
          <w:lang w:val="uk-UA"/>
        </w:rPr>
        <w:t>.</w:t>
      </w:r>
      <w:r w:rsidR="006B311A">
        <w:rPr>
          <w:rFonts w:ascii="Times New Roman" w:hAnsi="Times New Roman" w:cs="Times New Roman"/>
          <w:sz w:val="28"/>
          <w:szCs w:val="28"/>
          <w:lang w:val="uk-UA"/>
        </w:rPr>
        <w:t xml:space="preserve"> </w:t>
      </w:r>
      <w:r w:rsidR="002132BA" w:rsidRPr="004B2A3D">
        <w:rPr>
          <w:rFonts w:ascii="Times New Roman" w:hAnsi="Times New Roman" w:cs="Times New Roman"/>
          <w:sz w:val="28"/>
          <w:szCs w:val="28"/>
          <w:lang w:val="uk-UA"/>
        </w:rPr>
        <w:t>Що називається</w:t>
      </w:r>
      <w:r w:rsidR="002132BA" w:rsidRPr="00D53F2D">
        <w:rPr>
          <w:rFonts w:ascii="Times New Roman" w:hAnsi="Times New Roman" w:cs="Times New Roman"/>
          <w:sz w:val="28"/>
          <w:szCs w:val="28"/>
          <w:lang w:val="uk-UA"/>
        </w:rPr>
        <w:t xml:space="preserve"> колоїдною системою? </w:t>
      </w:r>
      <w:r w:rsidR="0093476A">
        <w:rPr>
          <w:rFonts w:ascii="Times New Roman" w:hAnsi="Times New Roman" w:cs="Times New Roman"/>
          <w:sz w:val="28"/>
          <w:szCs w:val="28"/>
          <w:lang w:val="uk-UA"/>
        </w:rPr>
        <w:t>Яка будова міцел?</w:t>
      </w:r>
      <w:r w:rsidR="006D0E59">
        <w:rPr>
          <w:rFonts w:ascii="Times New Roman" w:hAnsi="Times New Roman" w:cs="Times New Roman"/>
          <w:sz w:val="28"/>
          <w:szCs w:val="28"/>
          <w:lang w:val="uk-UA"/>
        </w:rPr>
        <w:t xml:space="preserve"> </w:t>
      </w:r>
      <w:r w:rsidR="002132BA" w:rsidRPr="00D53F2D">
        <w:rPr>
          <w:rFonts w:ascii="Times New Roman" w:hAnsi="Times New Roman" w:cs="Times New Roman"/>
          <w:sz w:val="28"/>
          <w:szCs w:val="28"/>
          <w:lang w:val="uk-UA"/>
        </w:rPr>
        <w:t xml:space="preserve">Чим відрізняються </w:t>
      </w:r>
    </w:p>
    <w:p w:rsidR="002132BA" w:rsidRPr="00D53F2D" w:rsidRDefault="001967B7" w:rsidP="0068333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2BA" w:rsidRPr="00D53F2D">
        <w:rPr>
          <w:rFonts w:ascii="Times New Roman" w:hAnsi="Times New Roman" w:cs="Times New Roman"/>
          <w:sz w:val="28"/>
          <w:szCs w:val="28"/>
          <w:lang w:val="uk-UA"/>
        </w:rPr>
        <w:t>колоїди від</w:t>
      </w:r>
      <w:r w:rsidR="005A628B">
        <w:rPr>
          <w:rFonts w:ascii="Times New Roman" w:hAnsi="Times New Roman" w:cs="Times New Roman"/>
          <w:sz w:val="28"/>
          <w:szCs w:val="28"/>
          <w:lang w:val="uk-UA"/>
        </w:rPr>
        <w:t xml:space="preserve"> </w:t>
      </w:r>
      <w:r w:rsidR="002132BA" w:rsidRPr="00D53F2D">
        <w:rPr>
          <w:rFonts w:ascii="Times New Roman" w:hAnsi="Times New Roman" w:cs="Times New Roman"/>
          <w:sz w:val="28"/>
          <w:szCs w:val="28"/>
          <w:lang w:val="uk-UA"/>
        </w:rPr>
        <w:t xml:space="preserve">розчинів </w:t>
      </w:r>
      <w:r w:rsidR="00683335">
        <w:rPr>
          <w:rFonts w:ascii="Times New Roman" w:hAnsi="Times New Roman" w:cs="Times New Roman"/>
          <w:sz w:val="28"/>
          <w:szCs w:val="28"/>
          <w:lang w:val="uk-UA"/>
        </w:rPr>
        <w:t xml:space="preserve"> </w:t>
      </w:r>
      <w:r w:rsidR="002132BA" w:rsidRPr="00D53F2D">
        <w:rPr>
          <w:rFonts w:ascii="Times New Roman" w:hAnsi="Times New Roman" w:cs="Times New Roman"/>
          <w:sz w:val="28"/>
          <w:szCs w:val="28"/>
          <w:lang w:val="uk-UA"/>
        </w:rPr>
        <w:t xml:space="preserve">ВМС та </w:t>
      </w:r>
      <w:proofErr w:type="spellStart"/>
      <w:r w:rsidR="002132BA" w:rsidRPr="00D53F2D">
        <w:rPr>
          <w:rFonts w:ascii="Times New Roman" w:hAnsi="Times New Roman" w:cs="Times New Roman"/>
          <w:sz w:val="28"/>
          <w:szCs w:val="28"/>
          <w:lang w:val="uk-UA"/>
        </w:rPr>
        <w:t>грубодисперсних</w:t>
      </w:r>
      <w:proofErr w:type="spellEnd"/>
      <w:r w:rsidR="002132BA" w:rsidRPr="00D53F2D">
        <w:rPr>
          <w:rFonts w:ascii="Times New Roman" w:hAnsi="Times New Roman" w:cs="Times New Roman"/>
          <w:sz w:val="28"/>
          <w:szCs w:val="28"/>
          <w:lang w:val="uk-UA"/>
        </w:rPr>
        <w:t xml:space="preserve"> систем?</w:t>
      </w:r>
    </w:p>
    <w:p w:rsidR="002132BA" w:rsidRPr="00D53F2D" w:rsidRDefault="00A134E5" w:rsidP="00A134E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1796C">
        <w:rPr>
          <w:rFonts w:ascii="Times New Roman" w:hAnsi="Times New Roman" w:cs="Times New Roman"/>
          <w:sz w:val="28"/>
          <w:szCs w:val="28"/>
          <w:lang w:val="uk-UA"/>
        </w:rPr>
        <w:t>.</w:t>
      </w:r>
      <w:r w:rsidR="006B311A">
        <w:rPr>
          <w:rFonts w:ascii="Times New Roman" w:hAnsi="Times New Roman" w:cs="Times New Roman"/>
          <w:sz w:val="28"/>
          <w:szCs w:val="28"/>
          <w:lang w:val="uk-UA"/>
        </w:rPr>
        <w:t xml:space="preserve"> </w:t>
      </w:r>
      <w:r w:rsidR="002132BA" w:rsidRPr="004B2A3D">
        <w:rPr>
          <w:rFonts w:ascii="Times New Roman" w:hAnsi="Times New Roman" w:cs="Times New Roman"/>
          <w:sz w:val="28"/>
          <w:szCs w:val="28"/>
          <w:lang w:val="uk-UA"/>
        </w:rPr>
        <w:t>Які особливості притаманні</w:t>
      </w:r>
      <w:r w:rsidR="002132BA" w:rsidRPr="00D53F2D">
        <w:rPr>
          <w:rFonts w:ascii="Times New Roman" w:hAnsi="Times New Roman" w:cs="Times New Roman"/>
          <w:sz w:val="28"/>
          <w:szCs w:val="28"/>
          <w:lang w:val="uk-UA"/>
        </w:rPr>
        <w:t xml:space="preserve"> колоїдному стану?</w:t>
      </w:r>
    </w:p>
    <w:p w:rsidR="00082E87" w:rsidRDefault="00A134E5" w:rsidP="00A134E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82E87">
        <w:rPr>
          <w:rFonts w:ascii="Times New Roman" w:hAnsi="Times New Roman" w:cs="Times New Roman"/>
          <w:sz w:val="28"/>
          <w:szCs w:val="28"/>
          <w:lang w:val="uk-UA"/>
        </w:rPr>
        <w:t>.</w:t>
      </w:r>
      <w:r w:rsidR="006B311A">
        <w:rPr>
          <w:rFonts w:ascii="Times New Roman" w:hAnsi="Times New Roman" w:cs="Times New Roman"/>
          <w:sz w:val="28"/>
          <w:szCs w:val="28"/>
          <w:lang w:val="uk-UA"/>
        </w:rPr>
        <w:t xml:space="preserve"> </w:t>
      </w:r>
      <w:r w:rsidR="002132BA" w:rsidRPr="00EB505E">
        <w:rPr>
          <w:rFonts w:ascii="Times New Roman" w:hAnsi="Times New Roman" w:cs="Times New Roman"/>
          <w:sz w:val="28"/>
          <w:szCs w:val="28"/>
          <w:lang w:val="uk-UA"/>
        </w:rPr>
        <w:t>У чому полягають</w:t>
      </w:r>
      <w:r w:rsidR="002132BA" w:rsidRPr="00D53F2D">
        <w:rPr>
          <w:rFonts w:ascii="Times New Roman" w:hAnsi="Times New Roman" w:cs="Times New Roman"/>
          <w:sz w:val="28"/>
          <w:szCs w:val="28"/>
          <w:lang w:val="uk-UA"/>
        </w:rPr>
        <w:t xml:space="preserve"> основні відмінності у поглинанні світла істинними і </w:t>
      </w:r>
    </w:p>
    <w:p w:rsidR="00082E87" w:rsidRDefault="00082E87" w:rsidP="00A134E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2BA" w:rsidRPr="00D53F2D">
        <w:rPr>
          <w:rFonts w:ascii="Times New Roman" w:hAnsi="Times New Roman" w:cs="Times New Roman"/>
          <w:sz w:val="28"/>
          <w:szCs w:val="28"/>
          <w:lang w:val="uk-UA"/>
        </w:rPr>
        <w:t xml:space="preserve">колоїдними розчинами? Як практично відрізнити колоїдний розчин від </w:t>
      </w:r>
    </w:p>
    <w:p w:rsidR="002132BA" w:rsidRPr="00D53F2D" w:rsidRDefault="00082E87" w:rsidP="002B7790">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132BA" w:rsidRPr="00D53F2D">
        <w:rPr>
          <w:rFonts w:ascii="Times New Roman" w:hAnsi="Times New Roman" w:cs="Times New Roman"/>
          <w:sz w:val="28"/>
          <w:szCs w:val="28"/>
          <w:lang w:val="uk-UA"/>
        </w:rPr>
        <w:t>істинного?</w:t>
      </w:r>
    </w:p>
    <w:p w:rsidR="00DE0C7B" w:rsidRDefault="006D0E59" w:rsidP="00DE0C7B">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E0C7B">
        <w:rPr>
          <w:rFonts w:ascii="Times New Roman" w:hAnsi="Times New Roman" w:cs="Times New Roman"/>
          <w:sz w:val="28"/>
          <w:szCs w:val="28"/>
          <w:lang w:val="uk-UA"/>
        </w:rPr>
        <w:t xml:space="preserve">. </w:t>
      </w:r>
      <w:r w:rsidR="002132BA" w:rsidRPr="00EB505E">
        <w:rPr>
          <w:rFonts w:ascii="Times New Roman" w:hAnsi="Times New Roman" w:cs="Times New Roman"/>
          <w:sz w:val="28"/>
          <w:szCs w:val="28"/>
          <w:lang w:val="uk-UA"/>
        </w:rPr>
        <w:t>Що таке</w:t>
      </w:r>
      <w:r w:rsidR="002132BA" w:rsidRPr="00D53F2D">
        <w:rPr>
          <w:rFonts w:ascii="Times New Roman" w:hAnsi="Times New Roman" w:cs="Times New Roman"/>
          <w:sz w:val="28"/>
          <w:szCs w:val="28"/>
          <w:lang w:val="uk-UA"/>
        </w:rPr>
        <w:t xml:space="preserve"> седиментація? коагуляція? Від яких факторів вони залежать?</w:t>
      </w:r>
      <w:r w:rsidR="00DD2CCF">
        <w:rPr>
          <w:rFonts w:ascii="Times New Roman" w:hAnsi="Times New Roman" w:cs="Times New Roman"/>
          <w:sz w:val="28"/>
          <w:szCs w:val="28"/>
          <w:lang w:val="uk-UA"/>
        </w:rPr>
        <w:t xml:space="preserve"> Яке</w:t>
      </w:r>
      <w:r w:rsidR="00BA5059">
        <w:rPr>
          <w:rFonts w:ascii="Times New Roman" w:hAnsi="Times New Roman" w:cs="Times New Roman"/>
          <w:sz w:val="28"/>
          <w:szCs w:val="28"/>
          <w:lang w:val="uk-UA"/>
        </w:rPr>
        <w:t xml:space="preserve"> </w:t>
      </w:r>
    </w:p>
    <w:p w:rsidR="00DE0C7B" w:rsidRDefault="00DE0C7B" w:rsidP="00DE0C7B">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5059">
        <w:rPr>
          <w:rFonts w:ascii="Times New Roman" w:hAnsi="Times New Roman" w:cs="Times New Roman"/>
          <w:sz w:val="28"/>
          <w:szCs w:val="28"/>
          <w:lang w:val="uk-UA"/>
        </w:rPr>
        <w:t>практичне значення цих явищ</w:t>
      </w:r>
      <w:r w:rsidR="00DD2CCF">
        <w:rPr>
          <w:rFonts w:ascii="Times New Roman" w:hAnsi="Times New Roman" w:cs="Times New Roman"/>
          <w:sz w:val="28"/>
          <w:szCs w:val="28"/>
          <w:lang w:val="uk-UA"/>
        </w:rPr>
        <w:t xml:space="preserve"> у</w:t>
      </w:r>
      <w:r w:rsidR="00BA5059">
        <w:rPr>
          <w:rFonts w:ascii="Times New Roman" w:hAnsi="Times New Roman" w:cs="Times New Roman"/>
          <w:sz w:val="28"/>
          <w:szCs w:val="28"/>
          <w:lang w:val="uk-UA"/>
        </w:rPr>
        <w:t xml:space="preserve"> технології приготування їжі та зберіганні </w:t>
      </w:r>
    </w:p>
    <w:p w:rsidR="00E55DF2" w:rsidRDefault="00DE0C7B" w:rsidP="00E55DF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5059">
        <w:rPr>
          <w:rFonts w:ascii="Times New Roman" w:hAnsi="Times New Roman" w:cs="Times New Roman"/>
          <w:sz w:val="28"/>
          <w:szCs w:val="28"/>
          <w:lang w:val="uk-UA"/>
        </w:rPr>
        <w:t>продуктів харчування?</w:t>
      </w:r>
      <w:r w:rsidR="00E55DF2">
        <w:rPr>
          <w:rFonts w:ascii="Times New Roman" w:hAnsi="Times New Roman" w:cs="Times New Roman"/>
          <w:sz w:val="28"/>
          <w:szCs w:val="28"/>
          <w:lang w:val="uk-UA"/>
        </w:rPr>
        <w:t xml:space="preserve"> </w:t>
      </w:r>
    </w:p>
    <w:p w:rsidR="002132BA" w:rsidRDefault="006D0E59" w:rsidP="00E55DF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E55DF2">
        <w:rPr>
          <w:rFonts w:ascii="Times New Roman" w:hAnsi="Times New Roman" w:cs="Times New Roman"/>
          <w:sz w:val="28"/>
          <w:szCs w:val="28"/>
          <w:lang w:val="uk-UA"/>
        </w:rPr>
        <w:t>.</w:t>
      </w:r>
      <w:r w:rsidR="006B311A">
        <w:rPr>
          <w:rFonts w:ascii="Times New Roman" w:hAnsi="Times New Roman" w:cs="Times New Roman"/>
          <w:sz w:val="28"/>
          <w:szCs w:val="28"/>
          <w:lang w:val="uk-UA"/>
        </w:rPr>
        <w:t xml:space="preserve"> </w:t>
      </w:r>
      <w:r w:rsidR="002132BA" w:rsidRPr="00EB505E">
        <w:rPr>
          <w:rFonts w:ascii="Times New Roman" w:hAnsi="Times New Roman" w:cs="Times New Roman"/>
          <w:sz w:val="28"/>
          <w:szCs w:val="28"/>
          <w:lang w:val="uk-UA"/>
        </w:rPr>
        <w:t>Зобразіть схему</w:t>
      </w:r>
      <w:r w:rsidR="002132BA" w:rsidRPr="00D53F2D">
        <w:rPr>
          <w:rFonts w:ascii="Times New Roman" w:hAnsi="Times New Roman" w:cs="Times New Roman"/>
          <w:sz w:val="28"/>
          <w:szCs w:val="28"/>
          <w:lang w:val="uk-UA"/>
        </w:rPr>
        <w:t xml:space="preserve"> будови міцели йодиду срібла, якщо стабілізатором є </w:t>
      </w:r>
      <w:r w:rsidR="002132BA" w:rsidRPr="00D53F2D">
        <w:rPr>
          <w:rFonts w:ascii="Times New Roman" w:hAnsi="Times New Roman" w:cs="Times New Roman"/>
          <w:sz w:val="28"/>
          <w:szCs w:val="28"/>
          <w:lang w:val="en-US"/>
        </w:rPr>
        <w:t>KJ</w:t>
      </w:r>
      <w:r w:rsidR="002132BA" w:rsidRPr="00D53F2D">
        <w:rPr>
          <w:rFonts w:ascii="Times New Roman" w:hAnsi="Times New Roman" w:cs="Times New Roman"/>
          <w:sz w:val="28"/>
          <w:szCs w:val="28"/>
          <w:lang w:val="uk-UA"/>
        </w:rPr>
        <w:t>.</w:t>
      </w:r>
    </w:p>
    <w:p w:rsidR="00D55C1A" w:rsidRPr="00D53F2D" w:rsidRDefault="00D55C1A" w:rsidP="00D55C1A">
      <w:pPr>
        <w:spacing w:after="0" w:line="240" w:lineRule="auto"/>
        <w:ind w:left="720"/>
        <w:jc w:val="both"/>
        <w:rPr>
          <w:rFonts w:ascii="Times New Roman" w:hAnsi="Times New Roman" w:cs="Times New Roman"/>
          <w:sz w:val="28"/>
          <w:szCs w:val="28"/>
          <w:lang w:val="uk-UA"/>
        </w:rPr>
      </w:pPr>
      <w:r w:rsidRPr="00D53F2D">
        <w:rPr>
          <w:rFonts w:ascii="Times New Roman" w:hAnsi="Times New Roman" w:cs="Times New Roman"/>
          <w:sz w:val="28"/>
          <w:szCs w:val="28"/>
          <w:lang w:val="uk-UA"/>
        </w:rPr>
        <w:t>Зазначте складові частини міцели.</w:t>
      </w:r>
    </w:p>
    <w:p w:rsidR="00730180" w:rsidRDefault="00730180" w:rsidP="006B311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B06C2" w:rsidRPr="005F5159" w:rsidRDefault="00DB06C2" w:rsidP="00DB06C2">
      <w:pPr>
        <w:spacing w:after="0" w:line="240" w:lineRule="auto"/>
        <w:jc w:val="center"/>
        <w:rPr>
          <w:rFonts w:ascii="Times New Roman" w:eastAsia="Times New Roman" w:hAnsi="Times New Roman" w:cs="Times New Roman"/>
          <w:b/>
          <w:sz w:val="32"/>
          <w:szCs w:val="32"/>
          <w:lang w:val="uk-UA" w:eastAsia="ru-RU"/>
        </w:rPr>
      </w:pPr>
      <w:r w:rsidRPr="005F5159">
        <w:rPr>
          <w:rFonts w:ascii="Times New Roman" w:eastAsia="Times New Roman" w:hAnsi="Times New Roman" w:cs="Times New Roman"/>
          <w:b/>
          <w:sz w:val="32"/>
          <w:szCs w:val="32"/>
          <w:lang w:val="uk-UA" w:eastAsia="ru-RU"/>
        </w:rPr>
        <w:t xml:space="preserve">Лекція </w:t>
      </w:r>
      <w:r w:rsidR="00536B1B">
        <w:rPr>
          <w:rFonts w:ascii="Times New Roman" w:eastAsia="Times New Roman" w:hAnsi="Times New Roman" w:cs="Times New Roman"/>
          <w:b/>
          <w:sz w:val="32"/>
          <w:szCs w:val="32"/>
          <w:lang w:val="uk-UA" w:eastAsia="ru-RU"/>
        </w:rPr>
        <w:t>№</w:t>
      </w:r>
      <w:r w:rsidRPr="005F5159">
        <w:rPr>
          <w:rFonts w:ascii="Times New Roman" w:eastAsia="Times New Roman" w:hAnsi="Times New Roman" w:cs="Times New Roman"/>
          <w:b/>
          <w:sz w:val="32"/>
          <w:szCs w:val="32"/>
          <w:lang w:val="uk-UA" w:eastAsia="ru-RU"/>
        </w:rPr>
        <w:t>5</w:t>
      </w:r>
    </w:p>
    <w:p w:rsidR="00DB06C2" w:rsidRPr="00DB06C2" w:rsidRDefault="00DB06C2" w:rsidP="00DB06C2">
      <w:pPr>
        <w:spacing w:after="0" w:line="240" w:lineRule="auto"/>
        <w:jc w:val="center"/>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Тема</w:t>
      </w:r>
      <w:r w:rsidR="00536B1B">
        <w:rPr>
          <w:rFonts w:ascii="Times New Roman" w:eastAsia="Times New Roman" w:hAnsi="Times New Roman" w:cs="Times New Roman"/>
          <w:b/>
          <w:sz w:val="28"/>
          <w:szCs w:val="28"/>
          <w:lang w:val="uk-UA" w:eastAsia="ru-RU"/>
        </w:rPr>
        <w:t>:</w:t>
      </w:r>
      <w:r w:rsidR="005F5159">
        <w:rPr>
          <w:rFonts w:ascii="Times New Roman" w:eastAsia="Times New Roman" w:hAnsi="Times New Roman" w:cs="Times New Roman"/>
          <w:b/>
          <w:sz w:val="28"/>
          <w:szCs w:val="28"/>
          <w:lang w:val="uk-UA" w:eastAsia="ru-RU"/>
        </w:rPr>
        <w:t xml:space="preserve"> </w:t>
      </w:r>
      <w:proofErr w:type="spellStart"/>
      <w:r w:rsidRPr="00DB06C2">
        <w:rPr>
          <w:rFonts w:ascii="Times New Roman" w:eastAsia="Times New Roman" w:hAnsi="Times New Roman" w:cs="Times New Roman"/>
          <w:b/>
          <w:sz w:val="28"/>
          <w:szCs w:val="28"/>
          <w:lang w:val="uk-UA" w:eastAsia="ru-RU"/>
        </w:rPr>
        <w:t>Грубодисперсні</w:t>
      </w:r>
      <w:proofErr w:type="spellEnd"/>
      <w:r w:rsidRPr="00DB06C2">
        <w:rPr>
          <w:rFonts w:ascii="Times New Roman" w:eastAsia="Times New Roman" w:hAnsi="Times New Roman" w:cs="Times New Roman"/>
          <w:b/>
          <w:sz w:val="28"/>
          <w:szCs w:val="28"/>
          <w:lang w:val="uk-UA" w:eastAsia="ru-RU"/>
        </w:rPr>
        <w:t xml:space="preserve"> системи. Розчини високомолекулярних сполук.</w:t>
      </w:r>
    </w:p>
    <w:p w:rsidR="00DB06C2" w:rsidRPr="00DB06C2" w:rsidRDefault="00DB06C2" w:rsidP="00DB06C2">
      <w:pPr>
        <w:spacing w:after="0" w:line="240" w:lineRule="auto"/>
        <w:jc w:val="center"/>
        <w:rPr>
          <w:rFonts w:ascii="Times New Roman" w:eastAsia="Times New Roman" w:hAnsi="Times New Roman" w:cs="Times New Roman"/>
          <w:b/>
          <w:sz w:val="28"/>
          <w:szCs w:val="28"/>
          <w:lang w:val="uk-UA" w:eastAsia="ru-RU"/>
        </w:rPr>
      </w:pPr>
    </w:p>
    <w:p w:rsidR="00DB06C2" w:rsidRPr="00DB06C2" w:rsidRDefault="00DB06C2" w:rsidP="00DB06C2">
      <w:pPr>
        <w:spacing w:after="0" w:line="240" w:lineRule="auto"/>
        <w:jc w:val="center"/>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План</w:t>
      </w:r>
    </w:p>
    <w:p w:rsidR="00DB06C2" w:rsidRPr="00DB06C2" w:rsidRDefault="00DB06C2" w:rsidP="00DB06C2">
      <w:pPr>
        <w:numPr>
          <w:ilvl w:val="0"/>
          <w:numId w:val="25"/>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 xml:space="preserve">Загальна характеристика </w:t>
      </w:r>
      <w:proofErr w:type="spellStart"/>
      <w:r w:rsidRPr="00DB06C2">
        <w:rPr>
          <w:rFonts w:ascii="Times New Roman" w:eastAsia="Times New Roman" w:hAnsi="Times New Roman" w:cs="Times New Roman"/>
          <w:sz w:val="28"/>
          <w:szCs w:val="28"/>
          <w:lang w:val="uk-UA" w:eastAsia="ru-RU"/>
        </w:rPr>
        <w:t>мікрогетерогенних</w:t>
      </w:r>
      <w:proofErr w:type="spellEnd"/>
      <w:r w:rsidRPr="00DB06C2">
        <w:rPr>
          <w:rFonts w:ascii="Times New Roman" w:eastAsia="Times New Roman" w:hAnsi="Times New Roman" w:cs="Times New Roman"/>
          <w:sz w:val="28"/>
          <w:szCs w:val="28"/>
          <w:lang w:val="uk-UA" w:eastAsia="ru-RU"/>
        </w:rPr>
        <w:t xml:space="preserve"> систем.</w:t>
      </w:r>
    </w:p>
    <w:p w:rsidR="00DB06C2" w:rsidRPr="00DB06C2" w:rsidRDefault="00DB06C2" w:rsidP="00DB06C2">
      <w:pPr>
        <w:numPr>
          <w:ilvl w:val="0"/>
          <w:numId w:val="25"/>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Порошки, суспензії, пасти, емульсії, піни, аерозолі, їх властивості, методи одержання та використання.</w:t>
      </w:r>
    </w:p>
    <w:p w:rsidR="00DB06C2" w:rsidRPr="00DB06C2" w:rsidRDefault="00DB06C2" w:rsidP="00DB06C2">
      <w:pPr>
        <w:numPr>
          <w:ilvl w:val="0"/>
          <w:numId w:val="25"/>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Властивості розчинів високомолекулярних сполук.</w:t>
      </w:r>
    </w:p>
    <w:p w:rsidR="001D63E8" w:rsidRPr="003264CC" w:rsidRDefault="00DB06C2" w:rsidP="001D63E8">
      <w:pPr>
        <w:numPr>
          <w:ilvl w:val="0"/>
          <w:numId w:val="25"/>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Гелі та драглі, їх добування, властивості та застосування. Харчові драглі.</w:t>
      </w:r>
    </w:p>
    <w:p w:rsidR="001D63E8" w:rsidRDefault="001D63E8" w:rsidP="001D63E8">
      <w:pPr>
        <w:spacing w:after="0" w:line="240" w:lineRule="auto"/>
        <w:jc w:val="both"/>
        <w:rPr>
          <w:rFonts w:ascii="Times New Roman" w:eastAsia="Times New Roman" w:hAnsi="Times New Roman" w:cs="Times New Roman"/>
          <w:sz w:val="28"/>
          <w:szCs w:val="28"/>
          <w:lang w:val="uk-UA" w:eastAsia="ru-RU"/>
        </w:rPr>
      </w:pPr>
    </w:p>
    <w:p w:rsidR="006B311A" w:rsidRDefault="006B311A" w:rsidP="001D63E8">
      <w:pPr>
        <w:spacing w:after="0" w:line="240" w:lineRule="auto"/>
        <w:jc w:val="both"/>
        <w:rPr>
          <w:rFonts w:ascii="Times New Roman" w:eastAsia="Times New Roman" w:hAnsi="Times New Roman" w:cs="Times New Roman"/>
          <w:sz w:val="28"/>
          <w:szCs w:val="28"/>
          <w:lang w:val="uk-UA" w:eastAsia="ru-RU"/>
        </w:rPr>
      </w:pPr>
    </w:p>
    <w:p w:rsidR="003C49A2" w:rsidRPr="005529CD" w:rsidRDefault="00D927F9" w:rsidP="00D927F9">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C49A2" w:rsidRPr="005529CD">
        <w:rPr>
          <w:rFonts w:ascii="Times New Roman" w:eastAsia="Times New Roman" w:hAnsi="Times New Roman" w:cs="Times New Roman"/>
          <w:b/>
          <w:sz w:val="28"/>
          <w:szCs w:val="28"/>
          <w:lang w:val="uk-UA" w:eastAsia="ru-RU"/>
        </w:rPr>
        <w:t>Література:</w:t>
      </w:r>
    </w:p>
    <w:p w:rsidR="003C49A2" w:rsidRDefault="003C49A2" w:rsidP="006B311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6B311A">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Ліпатников</w:t>
      </w:r>
      <w:proofErr w:type="spellEnd"/>
      <w:r>
        <w:rPr>
          <w:rFonts w:ascii="Times New Roman" w:eastAsia="Times New Roman" w:hAnsi="Times New Roman" w:cs="Times New Roman"/>
          <w:sz w:val="28"/>
          <w:szCs w:val="28"/>
          <w:lang w:val="uk-UA" w:eastAsia="ru-RU"/>
        </w:rPr>
        <w:t xml:space="preserve"> В.Є., </w:t>
      </w:r>
      <w:proofErr w:type="spellStart"/>
      <w:r>
        <w:rPr>
          <w:rFonts w:ascii="Times New Roman" w:eastAsia="Times New Roman" w:hAnsi="Times New Roman" w:cs="Times New Roman"/>
          <w:sz w:val="28"/>
          <w:szCs w:val="28"/>
          <w:lang w:val="uk-UA" w:eastAsia="ru-RU"/>
        </w:rPr>
        <w:t>Казаков</w:t>
      </w:r>
      <w:proofErr w:type="spellEnd"/>
      <w:r>
        <w:rPr>
          <w:rFonts w:ascii="Times New Roman" w:eastAsia="Times New Roman" w:hAnsi="Times New Roman" w:cs="Times New Roman"/>
          <w:sz w:val="28"/>
          <w:szCs w:val="28"/>
          <w:lang w:val="uk-UA" w:eastAsia="ru-RU"/>
        </w:rPr>
        <w:t xml:space="preserve"> К.М. Фізична і колоїдна хімія. Київ. «Вища школа»,   </w:t>
      </w:r>
    </w:p>
    <w:p w:rsidR="003C49A2" w:rsidRDefault="006B311A" w:rsidP="006B311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C49A2">
        <w:rPr>
          <w:rFonts w:ascii="Times New Roman" w:eastAsia="Times New Roman" w:hAnsi="Times New Roman" w:cs="Times New Roman"/>
          <w:sz w:val="28"/>
          <w:szCs w:val="28"/>
          <w:lang w:val="uk-UA" w:eastAsia="ru-RU"/>
        </w:rPr>
        <w:t>1983. – 197 с.</w:t>
      </w:r>
    </w:p>
    <w:p w:rsidR="003C49A2" w:rsidRDefault="006B311A" w:rsidP="006B311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proofErr w:type="spellStart"/>
      <w:r w:rsidR="003C49A2">
        <w:rPr>
          <w:rFonts w:ascii="Times New Roman" w:eastAsia="Times New Roman" w:hAnsi="Times New Roman" w:cs="Times New Roman"/>
          <w:sz w:val="28"/>
          <w:szCs w:val="28"/>
          <w:lang w:val="uk-UA" w:eastAsia="ru-RU"/>
        </w:rPr>
        <w:t>Слободнюк</w:t>
      </w:r>
      <w:proofErr w:type="spellEnd"/>
      <w:r w:rsidR="003C49A2">
        <w:rPr>
          <w:rFonts w:ascii="Times New Roman" w:eastAsia="Times New Roman" w:hAnsi="Times New Roman" w:cs="Times New Roman"/>
          <w:sz w:val="28"/>
          <w:szCs w:val="28"/>
          <w:lang w:val="uk-UA" w:eastAsia="ru-RU"/>
        </w:rPr>
        <w:t xml:space="preserve"> Р.Є. Фізична і колоїдна хімія. Навчальний </w:t>
      </w:r>
      <w:proofErr w:type="spellStart"/>
      <w:r w:rsidR="003C49A2">
        <w:rPr>
          <w:rFonts w:ascii="Times New Roman" w:eastAsia="Times New Roman" w:hAnsi="Times New Roman" w:cs="Times New Roman"/>
          <w:sz w:val="28"/>
          <w:szCs w:val="28"/>
          <w:lang w:val="uk-UA" w:eastAsia="ru-RU"/>
        </w:rPr>
        <w:t>посібник.-</w:t>
      </w:r>
      <w:proofErr w:type="spellEnd"/>
      <w:r w:rsidR="003C49A2">
        <w:rPr>
          <w:rFonts w:ascii="Times New Roman" w:eastAsia="Times New Roman" w:hAnsi="Times New Roman" w:cs="Times New Roman"/>
          <w:sz w:val="28"/>
          <w:szCs w:val="28"/>
          <w:lang w:val="uk-UA" w:eastAsia="ru-RU"/>
        </w:rPr>
        <w:t xml:space="preserve"> Львів: </w:t>
      </w:r>
    </w:p>
    <w:p w:rsidR="003C49A2" w:rsidRDefault="003C49A2" w:rsidP="003C49A2">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Компакт</w:t>
      </w:r>
      <w:proofErr w:type="spellEnd"/>
      <w:r>
        <w:rPr>
          <w:rFonts w:ascii="Times New Roman" w:eastAsia="Times New Roman" w:hAnsi="Times New Roman" w:cs="Times New Roman"/>
          <w:sz w:val="28"/>
          <w:szCs w:val="28"/>
          <w:lang w:val="uk-UA" w:eastAsia="ru-RU"/>
        </w:rPr>
        <w:t xml:space="preserve"> – ЛВ, 2007. – 336 с. </w:t>
      </w:r>
    </w:p>
    <w:p w:rsidR="006B311A" w:rsidRDefault="00C445CA" w:rsidP="006B311A">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r w:rsidR="00752AD2">
        <w:rPr>
          <w:rFonts w:ascii="Times New Roman" w:eastAsia="Times New Roman" w:hAnsi="Times New Roman" w:cs="Times New Roman"/>
          <w:sz w:val="28"/>
          <w:szCs w:val="24"/>
          <w:lang w:val="uk-UA" w:eastAsia="ru-RU"/>
        </w:rPr>
        <w:t>. Мороз А.С., Ковальова А.Г.,</w:t>
      </w:r>
      <w:r w:rsidR="002B33C1">
        <w:rPr>
          <w:rFonts w:ascii="Times New Roman" w:eastAsia="Times New Roman" w:hAnsi="Times New Roman" w:cs="Times New Roman"/>
          <w:sz w:val="28"/>
          <w:szCs w:val="24"/>
          <w:lang w:val="uk-UA" w:eastAsia="ru-RU"/>
        </w:rPr>
        <w:t xml:space="preserve"> Фізична та колоїдна хімія. </w:t>
      </w:r>
      <w:proofErr w:type="spellStart"/>
      <w:r w:rsidR="002B33C1">
        <w:rPr>
          <w:rFonts w:ascii="Times New Roman" w:eastAsia="Times New Roman" w:hAnsi="Times New Roman" w:cs="Times New Roman"/>
          <w:sz w:val="28"/>
          <w:szCs w:val="24"/>
          <w:lang w:val="uk-UA" w:eastAsia="ru-RU"/>
        </w:rPr>
        <w:t>Навч</w:t>
      </w:r>
      <w:proofErr w:type="spellEnd"/>
      <w:r w:rsidR="002B33C1">
        <w:rPr>
          <w:rFonts w:ascii="Times New Roman" w:eastAsia="Times New Roman" w:hAnsi="Times New Roman" w:cs="Times New Roman"/>
          <w:sz w:val="28"/>
          <w:szCs w:val="24"/>
          <w:lang w:val="uk-UA" w:eastAsia="ru-RU"/>
        </w:rPr>
        <w:t xml:space="preserve">. </w:t>
      </w:r>
      <w:proofErr w:type="spellStart"/>
      <w:r w:rsidR="002B33C1">
        <w:rPr>
          <w:rFonts w:ascii="Times New Roman" w:eastAsia="Times New Roman" w:hAnsi="Times New Roman" w:cs="Times New Roman"/>
          <w:sz w:val="28"/>
          <w:szCs w:val="24"/>
          <w:lang w:val="uk-UA" w:eastAsia="ru-RU"/>
        </w:rPr>
        <w:t>посіб.-</w:t>
      </w:r>
      <w:proofErr w:type="spellEnd"/>
      <w:r w:rsidR="002B33C1">
        <w:rPr>
          <w:rFonts w:ascii="Times New Roman" w:eastAsia="Times New Roman" w:hAnsi="Times New Roman" w:cs="Times New Roman"/>
          <w:sz w:val="28"/>
          <w:szCs w:val="24"/>
          <w:lang w:val="uk-UA" w:eastAsia="ru-RU"/>
        </w:rPr>
        <w:t xml:space="preserve"> Львів: </w:t>
      </w:r>
      <w:r w:rsidR="006B311A">
        <w:rPr>
          <w:rFonts w:ascii="Times New Roman" w:eastAsia="Times New Roman" w:hAnsi="Times New Roman" w:cs="Times New Roman"/>
          <w:sz w:val="28"/>
          <w:szCs w:val="24"/>
          <w:lang w:val="uk-UA" w:eastAsia="ru-RU"/>
        </w:rPr>
        <w:t xml:space="preserve">  </w:t>
      </w:r>
    </w:p>
    <w:p w:rsidR="003B4ABD" w:rsidRDefault="006B311A" w:rsidP="006B311A">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2B33C1">
        <w:rPr>
          <w:rFonts w:ascii="Times New Roman" w:eastAsia="Times New Roman" w:hAnsi="Times New Roman" w:cs="Times New Roman"/>
          <w:sz w:val="28"/>
          <w:szCs w:val="24"/>
          <w:lang w:val="uk-UA" w:eastAsia="ru-RU"/>
        </w:rPr>
        <w:t>світ, 1994.- 279 с.</w:t>
      </w:r>
    </w:p>
    <w:p w:rsidR="003C49A2" w:rsidRDefault="00C445CA" w:rsidP="003C49A2">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3C49A2" w:rsidRPr="00443894">
        <w:rPr>
          <w:rFonts w:ascii="Times New Roman" w:hAnsi="Times New Roman" w:cs="Times New Roman"/>
          <w:sz w:val="28"/>
          <w:szCs w:val="28"/>
          <w:lang w:val="uk-UA"/>
        </w:rPr>
        <w:t xml:space="preserve">. </w:t>
      </w:r>
      <w:proofErr w:type="spellStart"/>
      <w:r w:rsidR="003C49A2" w:rsidRPr="00BF4A69">
        <w:rPr>
          <w:rFonts w:ascii="Times New Roman" w:hAnsi="Times New Roman" w:cs="Times New Roman"/>
          <w:sz w:val="28"/>
          <w:szCs w:val="28"/>
          <w:lang w:val="en-US"/>
        </w:rPr>
        <w:t>Elibrary</w:t>
      </w:r>
      <w:proofErr w:type="spellEnd"/>
      <w:r w:rsidR="003C49A2" w:rsidRPr="00443894">
        <w:rPr>
          <w:rFonts w:ascii="Times New Roman" w:hAnsi="Times New Roman" w:cs="Times New Roman"/>
          <w:sz w:val="28"/>
          <w:szCs w:val="28"/>
          <w:lang w:val="uk-UA"/>
        </w:rPr>
        <w:t>.</w:t>
      </w:r>
      <w:proofErr w:type="spellStart"/>
      <w:r w:rsidR="003C49A2" w:rsidRPr="00BF4A69">
        <w:rPr>
          <w:rFonts w:ascii="Times New Roman" w:hAnsi="Times New Roman" w:cs="Times New Roman"/>
          <w:sz w:val="28"/>
          <w:szCs w:val="28"/>
          <w:lang w:val="en-US"/>
        </w:rPr>
        <w:t>nubip</w:t>
      </w:r>
      <w:proofErr w:type="spellEnd"/>
      <w:r w:rsidR="003C49A2" w:rsidRPr="00443894">
        <w:rPr>
          <w:rFonts w:ascii="Times New Roman" w:hAnsi="Times New Roman" w:cs="Times New Roman"/>
          <w:sz w:val="28"/>
          <w:szCs w:val="28"/>
          <w:lang w:val="uk-UA"/>
        </w:rPr>
        <w:t>.</w:t>
      </w:r>
      <w:proofErr w:type="spellStart"/>
      <w:r w:rsidR="003C49A2" w:rsidRPr="00BF4A69">
        <w:rPr>
          <w:rFonts w:ascii="Times New Roman" w:hAnsi="Times New Roman" w:cs="Times New Roman"/>
          <w:sz w:val="28"/>
          <w:szCs w:val="28"/>
          <w:lang w:val="en-US"/>
        </w:rPr>
        <w:t>edu</w:t>
      </w:r>
      <w:proofErr w:type="spellEnd"/>
      <w:r w:rsidR="003C49A2" w:rsidRPr="00443894">
        <w:rPr>
          <w:rFonts w:ascii="Times New Roman" w:hAnsi="Times New Roman" w:cs="Times New Roman"/>
          <w:sz w:val="28"/>
          <w:szCs w:val="28"/>
          <w:lang w:val="uk-UA"/>
        </w:rPr>
        <w:t>.</w:t>
      </w:r>
      <w:proofErr w:type="spellStart"/>
      <w:r w:rsidR="003C49A2" w:rsidRPr="00BF4A69">
        <w:rPr>
          <w:rFonts w:ascii="Times New Roman" w:hAnsi="Times New Roman" w:cs="Times New Roman"/>
          <w:sz w:val="28"/>
          <w:szCs w:val="28"/>
          <w:lang w:val="en-US"/>
        </w:rPr>
        <w:t>ua</w:t>
      </w:r>
      <w:proofErr w:type="spellEnd"/>
      <w:r w:rsidR="003C49A2" w:rsidRPr="00443894">
        <w:rPr>
          <w:rFonts w:ascii="Times New Roman" w:hAnsi="Times New Roman" w:cs="Times New Roman"/>
          <w:sz w:val="28"/>
          <w:szCs w:val="28"/>
          <w:lang w:val="uk-UA"/>
        </w:rPr>
        <w:t>/4654/</w:t>
      </w:r>
      <w:proofErr w:type="spellStart"/>
      <w:r w:rsidR="003C49A2" w:rsidRPr="00BF4A69">
        <w:rPr>
          <w:rFonts w:ascii="Times New Roman" w:hAnsi="Times New Roman" w:cs="Times New Roman"/>
          <w:sz w:val="28"/>
          <w:szCs w:val="28"/>
          <w:lang w:val="en-US"/>
        </w:rPr>
        <w:t>Vovcotrub</w:t>
      </w:r>
      <w:proofErr w:type="spellEnd"/>
      <w:r w:rsidR="003C49A2" w:rsidRPr="00443894">
        <w:rPr>
          <w:rFonts w:ascii="Times New Roman" w:hAnsi="Times New Roman" w:cs="Times New Roman"/>
          <w:sz w:val="28"/>
          <w:szCs w:val="28"/>
          <w:lang w:val="uk-UA"/>
        </w:rPr>
        <w:t>_</w:t>
      </w:r>
      <w:proofErr w:type="spellStart"/>
      <w:r w:rsidR="003C49A2" w:rsidRPr="00BF4A69">
        <w:rPr>
          <w:rFonts w:ascii="Times New Roman" w:hAnsi="Times New Roman" w:cs="Times New Roman"/>
          <w:sz w:val="28"/>
          <w:szCs w:val="28"/>
          <w:lang w:val="en-US"/>
        </w:rPr>
        <w:t>Phys</w:t>
      </w:r>
      <w:proofErr w:type="spellEnd"/>
      <w:r w:rsidR="003C49A2" w:rsidRPr="00443894">
        <w:rPr>
          <w:rFonts w:ascii="Times New Roman" w:hAnsi="Times New Roman" w:cs="Times New Roman"/>
          <w:sz w:val="28"/>
          <w:szCs w:val="28"/>
          <w:lang w:val="uk-UA"/>
        </w:rPr>
        <w:t>_</w:t>
      </w:r>
      <w:r w:rsidR="003C49A2" w:rsidRPr="00BF4A69">
        <w:rPr>
          <w:rFonts w:ascii="Times New Roman" w:hAnsi="Times New Roman" w:cs="Times New Roman"/>
          <w:sz w:val="28"/>
          <w:szCs w:val="28"/>
          <w:lang w:val="en-US"/>
        </w:rPr>
        <w:t>Col</w:t>
      </w:r>
      <w:r w:rsidR="003C49A2" w:rsidRPr="00443894">
        <w:rPr>
          <w:rFonts w:ascii="Times New Roman" w:hAnsi="Times New Roman" w:cs="Times New Roman"/>
          <w:sz w:val="28"/>
          <w:szCs w:val="28"/>
          <w:lang w:val="uk-UA"/>
        </w:rPr>
        <w:t xml:space="preserve">_ </w:t>
      </w:r>
      <w:proofErr w:type="spellStart"/>
      <w:r w:rsidR="003C49A2" w:rsidRPr="00BF4A69">
        <w:rPr>
          <w:rFonts w:ascii="Times New Roman" w:hAnsi="Times New Roman" w:cs="Times New Roman"/>
          <w:sz w:val="28"/>
          <w:szCs w:val="28"/>
          <w:lang w:val="en-US"/>
        </w:rPr>
        <w:t>Chem</w:t>
      </w:r>
      <w:proofErr w:type="spellEnd"/>
      <w:r w:rsidR="003C49A2" w:rsidRPr="00443894">
        <w:rPr>
          <w:rFonts w:ascii="Times New Roman" w:hAnsi="Times New Roman" w:cs="Times New Roman"/>
          <w:sz w:val="28"/>
          <w:szCs w:val="28"/>
          <w:lang w:val="uk-UA"/>
        </w:rPr>
        <w:t>_</w:t>
      </w:r>
      <w:proofErr w:type="spellStart"/>
      <w:r w:rsidR="003C49A2" w:rsidRPr="00BF4A69">
        <w:rPr>
          <w:rFonts w:ascii="Times New Roman" w:hAnsi="Times New Roman" w:cs="Times New Roman"/>
          <w:sz w:val="28"/>
          <w:szCs w:val="28"/>
          <w:lang w:val="en-US"/>
        </w:rPr>
        <w:t>Pidr_NUBIP</w:t>
      </w:r>
      <w:proofErr w:type="spellEnd"/>
    </w:p>
    <w:p w:rsidR="003C49A2" w:rsidRDefault="003C49A2" w:rsidP="003C49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A69">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ідручник з фізичної та колоїдної хімії). </w:t>
      </w:r>
    </w:p>
    <w:p w:rsidR="006B311A" w:rsidRDefault="00C445CA" w:rsidP="003C49A2">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3C49A2">
        <w:rPr>
          <w:rFonts w:ascii="Times New Roman" w:hAnsi="Times New Roman" w:cs="Times New Roman"/>
          <w:sz w:val="28"/>
          <w:szCs w:val="28"/>
          <w:lang w:val="uk-UA"/>
        </w:rPr>
        <w:t xml:space="preserve">. </w:t>
      </w:r>
      <w:proofErr w:type="spellStart"/>
      <w:proofErr w:type="gramStart"/>
      <w:r w:rsidR="003C49A2">
        <w:rPr>
          <w:rFonts w:ascii="Times New Roman" w:hAnsi="Times New Roman" w:cs="Times New Roman"/>
          <w:sz w:val="28"/>
          <w:szCs w:val="28"/>
        </w:rPr>
        <w:t>Chnpu</w:t>
      </w:r>
      <w:proofErr w:type="spellEnd"/>
      <w:r w:rsidR="003C49A2">
        <w:rPr>
          <w:rFonts w:ascii="Times New Roman" w:hAnsi="Times New Roman" w:cs="Times New Roman"/>
          <w:sz w:val="28"/>
          <w:szCs w:val="28"/>
          <w:lang w:val="uk-UA"/>
        </w:rPr>
        <w:t>.</w:t>
      </w:r>
      <w:proofErr w:type="spellStart"/>
      <w:r w:rsidR="003C49A2">
        <w:rPr>
          <w:rFonts w:ascii="Times New Roman" w:hAnsi="Times New Roman" w:cs="Times New Roman"/>
          <w:sz w:val="28"/>
          <w:szCs w:val="28"/>
        </w:rPr>
        <w:t>edu</w:t>
      </w:r>
      <w:proofErr w:type="spellEnd"/>
      <w:r w:rsidR="003C49A2">
        <w:rPr>
          <w:rFonts w:ascii="Times New Roman" w:hAnsi="Times New Roman" w:cs="Times New Roman"/>
          <w:sz w:val="28"/>
          <w:szCs w:val="28"/>
          <w:lang w:val="uk-UA"/>
        </w:rPr>
        <w:t>.</w:t>
      </w:r>
      <w:proofErr w:type="spellStart"/>
      <w:r w:rsidR="003C49A2">
        <w:rPr>
          <w:rFonts w:ascii="Times New Roman" w:hAnsi="Times New Roman" w:cs="Times New Roman"/>
          <w:sz w:val="28"/>
          <w:szCs w:val="28"/>
        </w:rPr>
        <w:t>ua</w:t>
      </w:r>
      <w:proofErr w:type="spellEnd"/>
      <w:r w:rsidR="003C49A2">
        <w:rPr>
          <w:rFonts w:ascii="Times New Roman" w:hAnsi="Times New Roman" w:cs="Times New Roman"/>
          <w:sz w:val="28"/>
          <w:szCs w:val="28"/>
          <w:lang w:val="uk-UA"/>
        </w:rPr>
        <w:t>./</w:t>
      </w:r>
      <w:proofErr w:type="spellStart"/>
      <w:r w:rsidR="003C49A2">
        <w:rPr>
          <w:rFonts w:ascii="Times New Roman" w:hAnsi="Times New Roman" w:cs="Times New Roman"/>
          <w:sz w:val="28"/>
          <w:szCs w:val="28"/>
        </w:rPr>
        <w:t>lib</w:t>
      </w:r>
      <w:proofErr w:type="spellEnd"/>
      <w:r w:rsidR="003C49A2">
        <w:rPr>
          <w:rFonts w:ascii="Times New Roman" w:hAnsi="Times New Roman" w:cs="Times New Roman"/>
          <w:sz w:val="28"/>
          <w:szCs w:val="28"/>
          <w:lang w:val="uk-UA"/>
        </w:rPr>
        <w:t>/</w:t>
      </w:r>
      <w:proofErr w:type="spellStart"/>
      <w:r w:rsidR="003C49A2">
        <w:rPr>
          <w:rFonts w:ascii="Times New Roman" w:hAnsi="Times New Roman" w:cs="Times New Roman"/>
          <w:sz w:val="28"/>
          <w:szCs w:val="28"/>
        </w:rPr>
        <w:t>culture</w:t>
      </w:r>
      <w:proofErr w:type="spellEnd"/>
      <w:r w:rsidR="003C49A2">
        <w:rPr>
          <w:rFonts w:ascii="Times New Roman" w:hAnsi="Times New Roman" w:cs="Times New Roman"/>
          <w:sz w:val="28"/>
          <w:szCs w:val="28"/>
          <w:lang w:val="uk-UA"/>
        </w:rPr>
        <w:t>_</w:t>
      </w:r>
      <w:proofErr w:type="spellStart"/>
      <w:r w:rsidR="003C49A2">
        <w:rPr>
          <w:rFonts w:ascii="Times New Roman" w:hAnsi="Times New Roman" w:cs="Times New Roman"/>
          <w:sz w:val="28"/>
          <w:szCs w:val="28"/>
        </w:rPr>
        <w:t>arrangements</w:t>
      </w:r>
      <w:proofErr w:type="spellEnd"/>
      <w:r w:rsidR="003C49A2">
        <w:rPr>
          <w:rFonts w:ascii="Times New Roman" w:hAnsi="Times New Roman" w:cs="Times New Roman"/>
          <w:sz w:val="28"/>
          <w:szCs w:val="28"/>
          <w:lang w:val="uk-UA"/>
        </w:rPr>
        <w:t>_6.</w:t>
      </w:r>
      <w:proofErr w:type="spellStart"/>
      <w:r w:rsidR="003C49A2">
        <w:rPr>
          <w:rFonts w:ascii="Times New Roman" w:hAnsi="Times New Roman" w:cs="Times New Roman"/>
          <w:sz w:val="28"/>
          <w:szCs w:val="28"/>
        </w:rPr>
        <w:t>php</w:t>
      </w:r>
      <w:proofErr w:type="spellEnd"/>
      <w:r w:rsidR="003C49A2">
        <w:rPr>
          <w:rFonts w:ascii="Times New Roman" w:hAnsi="Times New Roman" w:cs="Times New Roman"/>
          <w:sz w:val="28"/>
          <w:szCs w:val="28"/>
          <w:lang w:val="uk-UA"/>
        </w:rPr>
        <w:t>. (кафедра загальної та харчової</w:t>
      </w:r>
      <w:proofErr w:type="gramEnd"/>
    </w:p>
    <w:p w:rsidR="003C49A2" w:rsidRDefault="006B311A" w:rsidP="003C49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9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C49A2">
        <w:rPr>
          <w:rFonts w:ascii="Times New Roman" w:hAnsi="Times New Roman" w:cs="Times New Roman"/>
          <w:sz w:val="28"/>
          <w:szCs w:val="28"/>
          <w:lang w:val="uk-UA"/>
        </w:rPr>
        <w:t>хімії:</w:t>
      </w:r>
      <w:r>
        <w:rPr>
          <w:rFonts w:ascii="Times New Roman" w:hAnsi="Times New Roman" w:cs="Times New Roman"/>
          <w:sz w:val="28"/>
          <w:szCs w:val="28"/>
          <w:lang w:val="uk-UA"/>
        </w:rPr>
        <w:t xml:space="preserve"> Фізична та колоїдна, органічна хімія)</w:t>
      </w:r>
    </w:p>
    <w:p w:rsidR="001D63E8" w:rsidRPr="006B311A" w:rsidRDefault="003C49A2" w:rsidP="006B311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D44BD" w:rsidRPr="006B311A" w:rsidRDefault="008D44BD" w:rsidP="007D16C5">
      <w:pPr>
        <w:pStyle w:val="a3"/>
        <w:numPr>
          <w:ilvl w:val="0"/>
          <w:numId w:val="55"/>
        </w:numPr>
        <w:spacing w:after="0" w:line="240" w:lineRule="auto"/>
        <w:jc w:val="both"/>
        <w:rPr>
          <w:rFonts w:ascii="Times New Roman" w:eastAsia="Times New Roman" w:hAnsi="Times New Roman" w:cs="Times New Roman"/>
          <w:b/>
          <w:sz w:val="28"/>
          <w:szCs w:val="28"/>
          <w:lang w:val="uk-UA" w:eastAsia="ru-RU"/>
        </w:rPr>
      </w:pPr>
      <w:r w:rsidRPr="006B311A">
        <w:rPr>
          <w:rFonts w:ascii="Times New Roman" w:eastAsia="Times New Roman" w:hAnsi="Times New Roman" w:cs="Times New Roman"/>
          <w:b/>
          <w:sz w:val="28"/>
          <w:szCs w:val="28"/>
          <w:lang w:val="uk-UA" w:eastAsia="ru-RU"/>
        </w:rPr>
        <w:t xml:space="preserve">Загальна характеристика </w:t>
      </w:r>
      <w:proofErr w:type="spellStart"/>
      <w:r w:rsidRPr="006B311A">
        <w:rPr>
          <w:rFonts w:ascii="Times New Roman" w:eastAsia="Times New Roman" w:hAnsi="Times New Roman" w:cs="Times New Roman"/>
          <w:b/>
          <w:sz w:val="28"/>
          <w:szCs w:val="28"/>
          <w:lang w:val="uk-UA" w:eastAsia="ru-RU"/>
        </w:rPr>
        <w:t>мікрогетерогенних</w:t>
      </w:r>
      <w:proofErr w:type="spellEnd"/>
      <w:r w:rsidRPr="006B311A">
        <w:rPr>
          <w:rFonts w:ascii="Times New Roman" w:eastAsia="Times New Roman" w:hAnsi="Times New Roman" w:cs="Times New Roman"/>
          <w:b/>
          <w:sz w:val="28"/>
          <w:szCs w:val="28"/>
          <w:lang w:val="uk-UA" w:eastAsia="ru-RU"/>
        </w:rPr>
        <w:t xml:space="preserve"> систем.</w:t>
      </w:r>
    </w:p>
    <w:p w:rsidR="00DB06C2" w:rsidRPr="00DB06C2" w:rsidRDefault="00DB06C2" w:rsidP="00DB06C2">
      <w:pPr>
        <w:spacing w:after="0" w:line="240" w:lineRule="auto"/>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82" o:spid="_x0000_s1056" style="position:absolute;left:0;text-align:left;margin-left:1in;margin-top:8.1pt;width:5in;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">
            <v:textbox>
              <w:txbxContent>
                <w:p w:rsidR="00AD5B84" w:rsidRPr="006C0E6F" w:rsidRDefault="00AD5B84" w:rsidP="00DB06C2">
                  <w:pPr>
                    <w:jc w:val="center"/>
                    <w:rPr>
                      <w:rFonts w:ascii="Times New Roman" w:hAnsi="Times New Roman" w:cs="Times New Roman"/>
                      <w:b/>
                      <w:sz w:val="28"/>
                      <w:szCs w:val="28"/>
                      <w:lang w:val="uk-UA"/>
                    </w:rPr>
                  </w:pPr>
                  <w:r w:rsidRPr="006C0E6F">
                    <w:rPr>
                      <w:rFonts w:ascii="Times New Roman" w:hAnsi="Times New Roman" w:cs="Times New Roman"/>
                      <w:b/>
                      <w:sz w:val="28"/>
                      <w:szCs w:val="28"/>
                      <w:lang w:val="uk-UA"/>
                    </w:rPr>
                    <w:t xml:space="preserve">Класифікація </w:t>
                  </w:r>
                  <w:proofErr w:type="spellStart"/>
                  <w:r w:rsidRPr="006C0E6F">
                    <w:rPr>
                      <w:rFonts w:ascii="Times New Roman" w:hAnsi="Times New Roman" w:cs="Times New Roman"/>
                      <w:b/>
                      <w:sz w:val="28"/>
                      <w:szCs w:val="28"/>
                      <w:lang w:val="uk-UA"/>
                    </w:rPr>
                    <w:t>мікрогетерогенних</w:t>
                  </w:r>
                  <w:proofErr w:type="spellEnd"/>
                  <w:r w:rsidRPr="006C0E6F">
                    <w:rPr>
                      <w:rFonts w:ascii="Times New Roman" w:hAnsi="Times New Roman" w:cs="Times New Roman"/>
                      <w:b/>
                      <w:sz w:val="28"/>
                      <w:szCs w:val="28"/>
                      <w:lang w:val="uk-UA"/>
                    </w:rPr>
                    <w:t xml:space="preserve"> систем</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81" o:spid="_x0000_s1101" style="position:absolute;left:0;text-align:left;flip:x;z-index:251808768;visibility:visible" from="48.1pt,2.9pt" to="120.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">
            <v:stroke endarrow="block"/>
          </v:line>
        </w:pict>
      </w:r>
      <w:r>
        <w:rPr>
          <w:rFonts w:ascii="Times New Roman" w:eastAsia="Times New Roman" w:hAnsi="Times New Roman" w:cs="Times New Roman"/>
          <w:noProof/>
          <w:sz w:val="28"/>
          <w:szCs w:val="28"/>
          <w:lang w:eastAsia="ru-RU"/>
        </w:rPr>
        <w:pict>
          <v:line id="Прямая соединительная линия 180" o:spid="_x0000_s1100" style="position:absolute;left:0;text-align:left;z-index:251812864;visibility:visible" from="405pt,2.9pt" to="477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179" o:spid="_x0000_s1099" style="position:absolute;left:0;text-align:left;z-index:251811840;visibility:visible" from="333pt,2.9pt" to="37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">
            <v:stroke endarrow="block"/>
          </v:line>
        </w:pict>
      </w:r>
      <w:r>
        <w:rPr>
          <w:rFonts w:ascii="Times New Roman" w:eastAsia="Times New Roman" w:hAnsi="Times New Roman" w:cs="Times New Roman"/>
          <w:noProof/>
          <w:sz w:val="28"/>
          <w:szCs w:val="28"/>
          <w:lang w:eastAsia="ru-RU"/>
        </w:rPr>
        <w:pict>
          <v:line id="Прямая соединительная линия 178" o:spid="_x0000_s1098" style="position:absolute;left:0;text-align:left;z-index:251810816;visibility:visible" from="261pt,2.9pt" to="26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177" o:spid="_x0000_s1097" style="position:absolute;left:0;text-align:left;flip:x;z-index:251809792;visibility:visible" from="2in,2.9pt" to="18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">
            <v:stroke endarrow="block"/>
          </v:line>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75" o:spid="_x0000_s1058" style="position:absolute;left:0;text-align:left;margin-left:6in;margin-top:15.7pt;width:83.25pt;height:27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">
            <v:textbox>
              <w:txbxContent>
                <w:p w:rsidR="00AD5B84" w:rsidRPr="006C0E6F" w:rsidRDefault="00AD5B84" w:rsidP="00DB06C2">
                  <w:pPr>
                    <w:jc w:val="center"/>
                    <w:rPr>
                      <w:rFonts w:ascii="Times New Roman" w:hAnsi="Times New Roman" w:cs="Times New Roman"/>
                      <w:sz w:val="28"/>
                      <w:szCs w:val="28"/>
                      <w:lang w:val="uk-UA"/>
                    </w:rPr>
                  </w:pPr>
                  <w:r w:rsidRPr="006C0E6F">
                    <w:rPr>
                      <w:rFonts w:ascii="Times New Roman" w:hAnsi="Times New Roman" w:cs="Times New Roman"/>
                      <w:sz w:val="28"/>
                      <w:szCs w:val="28"/>
                      <w:lang w:val="uk-UA"/>
                    </w:rPr>
                    <w:t xml:space="preserve">Аерозолі </w:t>
                  </w:r>
                </w:p>
              </w:txbxContent>
            </v:textbox>
          </v:rect>
        </w:pict>
      </w: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76" o:spid="_x0000_s1057" style="position:absolute;left:0;text-align:left;margin-left:0;margin-top:-.4pt;width:90pt;height:2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">
            <v:textbox>
              <w:txbxContent>
                <w:p w:rsidR="00AD5B84" w:rsidRPr="006C0E6F" w:rsidRDefault="00AD5B84" w:rsidP="00DB06C2">
                  <w:pPr>
                    <w:jc w:val="center"/>
                    <w:rPr>
                      <w:rFonts w:ascii="Times New Roman" w:hAnsi="Times New Roman" w:cs="Times New Roman"/>
                      <w:sz w:val="28"/>
                      <w:szCs w:val="28"/>
                      <w:lang w:val="uk-UA"/>
                    </w:rPr>
                  </w:pPr>
                  <w:r w:rsidRPr="006C0E6F">
                    <w:rPr>
                      <w:rFonts w:ascii="Times New Roman" w:hAnsi="Times New Roman" w:cs="Times New Roman"/>
                      <w:sz w:val="28"/>
                      <w:szCs w:val="28"/>
                      <w:lang w:val="uk-UA"/>
                    </w:rPr>
                    <w:t>Порошки</w:t>
                  </w:r>
                </w:p>
              </w:txbxContent>
            </v:textbox>
          </v:rect>
        </w:pict>
      </w:r>
      <w:r>
        <w:rPr>
          <w:rFonts w:ascii="Times New Roman" w:eastAsia="Times New Roman" w:hAnsi="Times New Roman" w:cs="Times New Roman"/>
          <w:noProof/>
          <w:sz w:val="28"/>
          <w:szCs w:val="28"/>
          <w:lang w:eastAsia="ru-RU"/>
        </w:rPr>
        <w:pict>
          <v:rect id="Прямоугольник 174" o:spid="_x0000_s1059" style="position:absolute;left:0;text-align:left;margin-left:324pt;margin-top:-.4pt;width:90pt;height:27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">
            <v:textbox>
              <w:txbxContent>
                <w:p w:rsidR="00AD5B84" w:rsidRPr="006C0E6F" w:rsidRDefault="00AD5B84" w:rsidP="00DB06C2">
                  <w:pPr>
                    <w:jc w:val="center"/>
                    <w:rPr>
                      <w:rFonts w:ascii="Times New Roman" w:hAnsi="Times New Roman" w:cs="Times New Roman"/>
                      <w:sz w:val="28"/>
                      <w:szCs w:val="28"/>
                      <w:lang w:val="uk-UA"/>
                    </w:rPr>
                  </w:pPr>
                  <w:r w:rsidRPr="006C0E6F">
                    <w:rPr>
                      <w:rFonts w:ascii="Times New Roman" w:hAnsi="Times New Roman" w:cs="Times New Roman"/>
                      <w:sz w:val="28"/>
                      <w:szCs w:val="28"/>
                      <w:lang w:val="uk-UA"/>
                    </w:rPr>
                    <w:t>Піни</w:t>
                  </w:r>
                </w:p>
              </w:txbxContent>
            </v:textbox>
          </v:rect>
        </w:pict>
      </w:r>
      <w:r>
        <w:rPr>
          <w:rFonts w:ascii="Times New Roman" w:eastAsia="Times New Roman" w:hAnsi="Times New Roman" w:cs="Times New Roman"/>
          <w:noProof/>
          <w:sz w:val="28"/>
          <w:szCs w:val="28"/>
          <w:lang w:eastAsia="ru-RU"/>
        </w:rPr>
        <w:pict>
          <v:rect id="Прямоугольник 173" o:spid="_x0000_s1060" style="position:absolute;left:0;text-align:left;margin-left:3in;margin-top:-.4pt;width:90pt;height:27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">
            <v:textbox>
              <w:txbxContent>
                <w:p w:rsidR="00AD5B84" w:rsidRPr="006C0E6F" w:rsidRDefault="00AD5B84" w:rsidP="00DB06C2">
                  <w:pPr>
                    <w:jc w:val="center"/>
                    <w:rPr>
                      <w:rFonts w:ascii="Times New Roman" w:hAnsi="Times New Roman" w:cs="Times New Roman"/>
                      <w:sz w:val="28"/>
                      <w:szCs w:val="28"/>
                      <w:lang w:val="uk-UA"/>
                    </w:rPr>
                  </w:pPr>
                  <w:r w:rsidRPr="006C0E6F">
                    <w:rPr>
                      <w:rFonts w:ascii="Times New Roman" w:hAnsi="Times New Roman" w:cs="Times New Roman"/>
                      <w:sz w:val="28"/>
                      <w:szCs w:val="28"/>
                      <w:lang w:val="uk-UA"/>
                    </w:rPr>
                    <w:t>Емульсії</w:t>
                  </w:r>
                </w:p>
              </w:txbxContent>
            </v:textbox>
          </v:rect>
        </w:pict>
      </w:r>
      <w:r>
        <w:rPr>
          <w:rFonts w:ascii="Times New Roman" w:eastAsia="Times New Roman" w:hAnsi="Times New Roman" w:cs="Times New Roman"/>
          <w:noProof/>
          <w:sz w:val="28"/>
          <w:szCs w:val="28"/>
          <w:lang w:eastAsia="ru-RU"/>
        </w:rPr>
        <w:pict>
          <v:rect id="Прямоугольник 172" o:spid="_x0000_s1061" style="position:absolute;left:0;text-align:left;margin-left:108pt;margin-top:-.4pt;width:90pt;height:2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">
            <v:textbox>
              <w:txbxContent>
                <w:p w:rsidR="00AD5B84" w:rsidRPr="006C0E6F" w:rsidRDefault="00AD5B84" w:rsidP="00DB06C2">
                  <w:pPr>
                    <w:jc w:val="center"/>
                    <w:rPr>
                      <w:rFonts w:ascii="Times New Roman" w:hAnsi="Times New Roman" w:cs="Times New Roman"/>
                      <w:sz w:val="28"/>
                      <w:szCs w:val="28"/>
                      <w:lang w:val="uk-UA"/>
                    </w:rPr>
                  </w:pPr>
                  <w:r w:rsidRPr="006C0E6F">
                    <w:rPr>
                      <w:rFonts w:ascii="Times New Roman" w:hAnsi="Times New Roman" w:cs="Times New Roman"/>
                      <w:sz w:val="28"/>
                      <w:szCs w:val="28"/>
                      <w:lang w:val="uk-UA"/>
                    </w:rPr>
                    <w:t>Суспензії</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 xml:space="preserve">Особливості </w:t>
      </w:r>
      <w:proofErr w:type="spellStart"/>
      <w:r w:rsidRPr="00DB06C2">
        <w:rPr>
          <w:rFonts w:ascii="Times New Roman" w:eastAsia="Times New Roman" w:hAnsi="Times New Roman" w:cs="Times New Roman"/>
          <w:b/>
          <w:sz w:val="28"/>
          <w:szCs w:val="28"/>
          <w:lang w:val="uk-UA" w:eastAsia="ru-RU"/>
        </w:rPr>
        <w:t>мікрогетерогенних</w:t>
      </w:r>
      <w:proofErr w:type="spellEnd"/>
      <w:r w:rsidRPr="00DB06C2">
        <w:rPr>
          <w:rFonts w:ascii="Times New Roman" w:eastAsia="Times New Roman" w:hAnsi="Times New Roman" w:cs="Times New Roman"/>
          <w:b/>
          <w:sz w:val="28"/>
          <w:szCs w:val="28"/>
          <w:lang w:val="uk-UA" w:eastAsia="ru-RU"/>
        </w:rPr>
        <w:t xml:space="preserve"> систем:</w:t>
      </w:r>
    </w:p>
    <w:p w:rsidR="00DB06C2" w:rsidRPr="00DB06C2" w:rsidRDefault="003C2000" w:rsidP="00DB06C2">
      <w:pPr>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Розмір частинок знаходиться у</w:t>
      </w:r>
      <w:r w:rsidR="00DB06C2" w:rsidRPr="00DB06C2">
        <w:rPr>
          <w:rFonts w:ascii="Times New Roman" w:eastAsia="Times New Roman" w:hAnsi="Times New Roman" w:cs="Times New Roman"/>
          <w:sz w:val="28"/>
          <w:szCs w:val="28"/>
          <w:lang w:val="uk-UA" w:eastAsia="ru-RU"/>
        </w:rPr>
        <w:t xml:space="preserve"> межах 10</w:t>
      </w:r>
      <w:r w:rsidR="00DB06C2" w:rsidRPr="00DB06C2">
        <w:rPr>
          <w:rFonts w:ascii="Times New Roman" w:eastAsia="Times New Roman" w:hAnsi="Times New Roman" w:cs="Times New Roman"/>
          <w:sz w:val="28"/>
          <w:szCs w:val="28"/>
          <w:vertAlign w:val="superscript"/>
          <w:lang w:val="uk-UA" w:eastAsia="ru-RU"/>
        </w:rPr>
        <w:t>-3</w:t>
      </w:r>
      <w:r w:rsidR="00DB06C2" w:rsidRPr="00DB06C2">
        <w:rPr>
          <w:rFonts w:ascii="Times New Roman" w:eastAsia="Times New Roman" w:hAnsi="Times New Roman" w:cs="Times New Roman"/>
          <w:sz w:val="28"/>
          <w:szCs w:val="28"/>
          <w:lang w:val="uk-UA" w:eastAsia="ru-RU"/>
        </w:rPr>
        <w:t xml:space="preserve"> – 10</w:t>
      </w:r>
      <w:r w:rsidR="00DB06C2" w:rsidRPr="00DB06C2">
        <w:rPr>
          <w:rFonts w:ascii="Times New Roman" w:eastAsia="Times New Roman" w:hAnsi="Times New Roman" w:cs="Times New Roman"/>
          <w:sz w:val="28"/>
          <w:szCs w:val="28"/>
          <w:vertAlign w:val="superscript"/>
          <w:lang w:val="uk-UA" w:eastAsia="ru-RU"/>
        </w:rPr>
        <w:t>-</w:t>
      </w:r>
      <w:smartTag w:uri="urn:schemas-microsoft-com:office:smarttags" w:element="metricconverter">
        <w:smartTagPr>
          <w:attr w:name="ProductID" w:val="4 см"/>
        </w:smartTagPr>
        <w:r w:rsidR="00DB06C2" w:rsidRPr="00DB06C2">
          <w:rPr>
            <w:rFonts w:ascii="Times New Roman" w:eastAsia="Times New Roman" w:hAnsi="Times New Roman" w:cs="Times New Roman"/>
            <w:sz w:val="28"/>
            <w:szCs w:val="28"/>
            <w:vertAlign w:val="superscript"/>
            <w:lang w:val="uk-UA" w:eastAsia="ru-RU"/>
          </w:rPr>
          <w:t>4</w:t>
        </w:r>
        <w:r w:rsidR="00DB06C2" w:rsidRPr="00DB06C2">
          <w:rPr>
            <w:rFonts w:ascii="Times New Roman" w:eastAsia="Times New Roman" w:hAnsi="Times New Roman" w:cs="Times New Roman"/>
            <w:sz w:val="28"/>
            <w:szCs w:val="28"/>
            <w:lang w:val="uk-UA" w:eastAsia="ru-RU"/>
          </w:rPr>
          <w:t xml:space="preserve"> см</w:t>
        </w:r>
      </w:smartTag>
      <w:r w:rsidR="00DB06C2" w:rsidRPr="00DB06C2">
        <w:rPr>
          <w:rFonts w:ascii="Times New Roman" w:eastAsia="Times New Roman" w:hAnsi="Times New Roman" w:cs="Times New Roman"/>
          <w:sz w:val="28"/>
          <w:szCs w:val="28"/>
          <w:lang w:val="uk-UA" w:eastAsia="ru-RU"/>
        </w:rPr>
        <w:t>.</w:t>
      </w:r>
    </w:p>
    <w:p w:rsidR="00DB06C2" w:rsidRPr="00DB06C2" w:rsidRDefault="00DB06C2" w:rsidP="00DB06C2">
      <w:pPr>
        <w:numPr>
          <w:ilvl w:val="0"/>
          <w:numId w:val="26"/>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Системи оптично непрозорі, а частинки дисперсної фази можна спостерігати у світловому мікроскопі.</w:t>
      </w:r>
    </w:p>
    <w:p w:rsidR="00DB06C2" w:rsidRPr="00DB06C2" w:rsidRDefault="00DB06C2" w:rsidP="00DB06C2">
      <w:pPr>
        <w:numPr>
          <w:ilvl w:val="0"/>
          <w:numId w:val="26"/>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lastRenderedPageBreak/>
        <w:t xml:space="preserve">Незначні </w:t>
      </w:r>
      <w:proofErr w:type="spellStart"/>
      <w:r w:rsidRPr="00DB06C2">
        <w:rPr>
          <w:rFonts w:ascii="Times New Roman" w:eastAsia="Times New Roman" w:hAnsi="Times New Roman" w:cs="Times New Roman"/>
          <w:sz w:val="28"/>
          <w:szCs w:val="28"/>
          <w:lang w:val="uk-UA" w:eastAsia="ru-RU"/>
        </w:rPr>
        <w:t>молекулярно</w:t>
      </w:r>
      <w:proofErr w:type="spellEnd"/>
      <w:r w:rsidRPr="00DB06C2">
        <w:rPr>
          <w:rFonts w:ascii="Times New Roman" w:eastAsia="Times New Roman" w:hAnsi="Times New Roman" w:cs="Times New Roman"/>
          <w:sz w:val="28"/>
          <w:szCs w:val="28"/>
          <w:lang w:val="uk-UA" w:eastAsia="ru-RU"/>
        </w:rPr>
        <w:t xml:space="preserve"> – кінетичні властивості (броунівський рух, дифузія).</w:t>
      </w:r>
    </w:p>
    <w:p w:rsidR="00DB06C2" w:rsidRPr="00DB06C2" w:rsidRDefault="00DB06C2" w:rsidP="00DB06C2">
      <w:pPr>
        <w:numPr>
          <w:ilvl w:val="0"/>
          <w:numId w:val="26"/>
        </w:numPr>
        <w:spacing w:after="0" w:line="240" w:lineRule="auto"/>
        <w:jc w:val="both"/>
        <w:rPr>
          <w:rFonts w:ascii="Times New Roman" w:eastAsia="Times New Roman" w:hAnsi="Times New Roman" w:cs="Times New Roman"/>
          <w:sz w:val="28"/>
          <w:szCs w:val="28"/>
          <w:lang w:val="uk-UA" w:eastAsia="ru-RU"/>
        </w:rPr>
      </w:pPr>
      <w:proofErr w:type="spellStart"/>
      <w:r w:rsidRPr="00DB06C2">
        <w:rPr>
          <w:rFonts w:ascii="Times New Roman" w:eastAsia="Times New Roman" w:hAnsi="Times New Roman" w:cs="Times New Roman"/>
          <w:sz w:val="28"/>
          <w:szCs w:val="28"/>
          <w:lang w:val="uk-UA" w:eastAsia="ru-RU"/>
        </w:rPr>
        <w:t>Мікрогетерогенні</w:t>
      </w:r>
      <w:proofErr w:type="spellEnd"/>
      <w:r w:rsidRPr="00DB06C2">
        <w:rPr>
          <w:rFonts w:ascii="Times New Roman" w:eastAsia="Times New Roman" w:hAnsi="Times New Roman" w:cs="Times New Roman"/>
          <w:sz w:val="28"/>
          <w:szCs w:val="28"/>
          <w:lang w:val="uk-UA" w:eastAsia="ru-RU"/>
        </w:rPr>
        <w:t xml:space="preserve"> системи </w:t>
      </w:r>
      <w:proofErr w:type="spellStart"/>
      <w:r w:rsidRPr="00DB06C2">
        <w:rPr>
          <w:rFonts w:ascii="Times New Roman" w:eastAsia="Times New Roman" w:hAnsi="Times New Roman" w:cs="Times New Roman"/>
          <w:sz w:val="28"/>
          <w:szCs w:val="28"/>
          <w:lang w:val="uk-UA" w:eastAsia="ru-RU"/>
        </w:rPr>
        <w:t>седиментаційно</w:t>
      </w:r>
      <w:proofErr w:type="spellEnd"/>
      <w:r w:rsidRPr="00DB06C2">
        <w:rPr>
          <w:rFonts w:ascii="Times New Roman" w:eastAsia="Times New Roman" w:hAnsi="Times New Roman" w:cs="Times New Roman"/>
          <w:sz w:val="28"/>
          <w:szCs w:val="28"/>
          <w:lang w:val="uk-UA" w:eastAsia="ru-RU"/>
        </w:rPr>
        <w:t xml:space="preserve"> та </w:t>
      </w:r>
      <w:proofErr w:type="spellStart"/>
      <w:r w:rsidRPr="00DB06C2">
        <w:rPr>
          <w:rFonts w:ascii="Times New Roman" w:eastAsia="Times New Roman" w:hAnsi="Times New Roman" w:cs="Times New Roman"/>
          <w:sz w:val="28"/>
          <w:szCs w:val="28"/>
          <w:lang w:val="uk-UA" w:eastAsia="ru-RU"/>
        </w:rPr>
        <w:t>агрегативно</w:t>
      </w:r>
      <w:proofErr w:type="spellEnd"/>
      <w:r w:rsidRPr="00DB06C2">
        <w:rPr>
          <w:rFonts w:ascii="Times New Roman" w:eastAsia="Times New Roman" w:hAnsi="Times New Roman" w:cs="Times New Roman"/>
          <w:sz w:val="28"/>
          <w:szCs w:val="28"/>
          <w:lang w:val="uk-UA" w:eastAsia="ru-RU"/>
        </w:rPr>
        <w:t xml:space="preserve"> нестійкі. Для надання їм стійкості необхідно додавати стабілізатор.</w:t>
      </w:r>
    </w:p>
    <w:p w:rsidR="00DB06C2" w:rsidRPr="00DB06C2" w:rsidRDefault="00DB06C2" w:rsidP="00DB06C2">
      <w:pPr>
        <w:spacing w:after="0" w:line="240" w:lineRule="auto"/>
        <w:jc w:val="both"/>
        <w:rPr>
          <w:rFonts w:ascii="Times New Roman" w:eastAsia="Times New Roman" w:hAnsi="Times New Roman" w:cs="Times New Roman"/>
          <w:sz w:val="28"/>
          <w:szCs w:val="28"/>
          <w:lang w:val="uk-UA" w:eastAsia="ru-RU"/>
        </w:rPr>
      </w:pPr>
    </w:p>
    <w:p w:rsidR="003C2000" w:rsidRDefault="003C2000" w:rsidP="006C0E6F">
      <w:pPr>
        <w:spacing w:after="0" w:line="240" w:lineRule="auto"/>
        <w:ind w:left="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2. </w:t>
      </w:r>
      <w:r w:rsidRPr="003C2000">
        <w:rPr>
          <w:rFonts w:ascii="Times New Roman" w:eastAsia="Times New Roman" w:hAnsi="Times New Roman" w:cs="Times New Roman"/>
          <w:b/>
          <w:sz w:val="28"/>
          <w:szCs w:val="28"/>
          <w:lang w:val="uk-UA" w:eastAsia="ru-RU"/>
        </w:rPr>
        <w:t xml:space="preserve">Порошки, суспензії, пасти, емульсії, піни, аерозолі, їх властивості, </w:t>
      </w:r>
    </w:p>
    <w:p w:rsidR="003C2000" w:rsidRPr="00DB06C2" w:rsidRDefault="003C2000" w:rsidP="006C0E6F">
      <w:pPr>
        <w:spacing w:after="0"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3C2000">
        <w:rPr>
          <w:rFonts w:ascii="Times New Roman" w:eastAsia="Times New Roman" w:hAnsi="Times New Roman" w:cs="Times New Roman"/>
          <w:b/>
          <w:sz w:val="28"/>
          <w:szCs w:val="28"/>
          <w:lang w:val="uk-UA" w:eastAsia="ru-RU"/>
        </w:rPr>
        <w:t>методи одержання та використання</w:t>
      </w:r>
      <w:r w:rsidRPr="00DB06C2">
        <w:rPr>
          <w:rFonts w:ascii="Times New Roman" w:eastAsia="Times New Roman" w:hAnsi="Times New Roman" w:cs="Times New Roman"/>
          <w:sz w:val="28"/>
          <w:szCs w:val="28"/>
          <w:lang w:val="uk-UA" w:eastAsia="ru-RU"/>
        </w:rPr>
        <w:t>.</w: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 xml:space="preserve">Порошки – </w:t>
      </w:r>
      <w:proofErr w:type="spellStart"/>
      <w:r w:rsidRPr="00DB06C2">
        <w:rPr>
          <w:rFonts w:ascii="Times New Roman" w:eastAsia="Times New Roman" w:hAnsi="Times New Roman" w:cs="Times New Roman"/>
          <w:sz w:val="28"/>
          <w:szCs w:val="28"/>
          <w:lang w:val="uk-UA" w:eastAsia="ru-RU"/>
        </w:rPr>
        <w:t>мікрогетерогенна</w:t>
      </w:r>
      <w:proofErr w:type="spellEnd"/>
      <w:r w:rsidRPr="00DB06C2">
        <w:rPr>
          <w:rFonts w:ascii="Times New Roman" w:eastAsia="Times New Roman" w:hAnsi="Times New Roman" w:cs="Times New Roman"/>
          <w:sz w:val="28"/>
          <w:szCs w:val="28"/>
          <w:lang w:val="uk-UA" w:eastAsia="ru-RU"/>
        </w:rPr>
        <w:t xml:space="preserve"> система, в якій тверді частинки дисперсної фази розподілені у газовому дисперсійному середовищі. Розмір частинок у порошках знаходиться в межах 10</w:t>
      </w:r>
      <w:r w:rsidRPr="00DB06C2">
        <w:rPr>
          <w:rFonts w:ascii="Times New Roman" w:eastAsia="Times New Roman" w:hAnsi="Times New Roman" w:cs="Times New Roman"/>
          <w:sz w:val="28"/>
          <w:szCs w:val="28"/>
          <w:vertAlign w:val="superscript"/>
          <w:lang w:val="uk-UA" w:eastAsia="ru-RU"/>
        </w:rPr>
        <w:t>-6</w:t>
      </w:r>
      <w:r w:rsidRPr="00DB06C2">
        <w:rPr>
          <w:rFonts w:ascii="Times New Roman" w:eastAsia="Times New Roman" w:hAnsi="Times New Roman" w:cs="Times New Roman"/>
          <w:sz w:val="28"/>
          <w:szCs w:val="28"/>
          <w:lang w:val="uk-UA" w:eastAsia="ru-RU"/>
        </w:rPr>
        <w:t xml:space="preserve"> – 10</w:t>
      </w:r>
      <w:r w:rsidRPr="00DB06C2">
        <w:rPr>
          <w:rFonts w:ascii="Times New Roman" w:eastAsia="Times New Roman" w:hAnsi="Times New Roman" w:cs="Times New Roman"/>
          <w:sz w:val="28"/>
          <w:szCs w:val="28"/>
          <w:vertAlign w:val="superscript"/>
          <w:lang w:val="uk-UA" w:eastAsia="ru-RU"/>
        </w:rPr>
        <w:t>-</w:t>
      </w:r>
      <w:smartTag w:uri="urn:schemas-microsoft-com:office:smarttags" w:element="metricconverter">
        <w:smartTagPr>
          <w:attr w:name="ProductID" w:val="2 см"/>
        </w:smartTagPr>
        <w:r w:rsidRPr="00DB06C2">
          <w:rPr>
            <w:rFonts w:ascii="Times New Roman" w:eastAsia="Times New Roman" w:hAnsi="Times New Roman" w:cs="Times New Roman"/>
            <w:sz w:val="28"/>
            <w:szCs w:val="28"/>
            <w:vertAlign w:val="superscript"/>
            <w:lang w:val="uk-UA" w:eastAsia="ru-RU"/>
          </w:rPr>
          <w:t>2</w:t>
        </w:r>
        <w:r w:rsidRPr="00DB06C2">
          <w:rPr>
            <w:rFonts w:ascii="Times New Roman" w:eastAsia="Times New Roman" w:hAnsi="Times New Roman" w:cs="Times New Roman"/>
            <w:sz w:val="28"/>
            <w:szCs w:val="28"/>
            <w:lang w:val="uk-UA" w:eastAsia="ru-RU"/>
          </w:rPr>
          <w:t xml:space="preserve"> см</w:t>
        </w:r>
      </w:smartTag>
      <w:r w:rsidRPr="00DB06C2">
        <w:rPr>
          <w:rFonts w:ascii="Times New Roman" w:eastAsia="Times New Roman" w:hAnsi="Times New Roman" w:cs="Times New Roman"/>
          <w:sz w:val="28"/>
          <w:szCs w:val="28"/>
          <w:lang w:val="uk-UA" w:eastAsia="ru-RU"/>
        </w:rPr>
        <w:t>.</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4"/>
          <w:sz w:val="28"/>
          <w:szCs w:val="28"/>
          <w:lang w:val="uk-UA" w:eastAsia="ru-RU"/>
        </w:rPr>
        <w:t>До порошків відносяться деякі продовольчі та непро</w:t>
      </w:r>
      <w:r w:rsidRPr="00DB06C2">
        <w:rPr>
          <w:rFonts w:ascii="Times New Roman" w:eastAsia="Times New Roman" w:hAnsi="Times New Roman" w:cs="Times New Roman"/>
          <w:iCs/>
          <w:color w:val="000000"/>
          <w:spacing w:val="-4"/>
          <w:sz w:val="28"/>
          <w:szCs w:val="28"/>
          <w:lang w:val="uk-UA" w:eastAsia="ru-RU"/>
        </w:rPr>
        <w:softHyphen/>
      </w:r>
      <w:r w:rsidRPr="00DB06C2">
        <w:rPr>
          <w:rFonts w:ascii="Times New Roman" w:eastAsia="Times New Roman" w:hAnsi="Times New Roman" w:cs="Times New Roman"/>
          <w:iCs/>
          <w:color w:val="000000"/>
          <w:spacing w:val="-5"/>
          <w:sz w:val="28"/>
          <w:szCs w:val="28"/>
          <w:lang w:val="uk-UA" w:eastAsia="ru-RU"/>
        </w:rPr>
        <w:t xml:space="preserve">довольчі товари: борошно, цукрова пудра, какао, різні будівельні </w:t>
      </w:r>
      <w:r w:rsidRPr="00DB06C2">
        <w:rPr>
          <w:rFonts w:ascii="Times New Roman" w:eastAsia="Times New Roman" w:hAnsi="Times New Roman" w:cs="Times New Roman"/>
          <w:iCs/>
          <w:color w:val="000000"/>
          <w:spacing w:val="4"/>
          <w:sz w:val="28"/>
          <w:szCs w:val="28"/>
          <w:lang w:val="uk-UA" w:eastAsia="ru-RU"/>
        </w:rPr>
        <w:t xml:space="preserve">матеріали (цемент, крейда, вапно), мінеральні добрива, </w:t>
      </w:r>
      <w:r w:rsidRPr="00DB06C2">
        <w:rPr>
          <w:rFonts w:ascii="Times New Roman" w:eastAsia="Times New Roman" w:hAnsi="Times New Roman" w:cs="Times New Roman"/>
          <w:iCs/>
          <w:color w:val="000000"/>
          <w:spacing w:val="-5"/>
          <w:sz w:val="28"/>
          <w:szCs w:val="28"/>
          <w:lang w:val="uk-UA" w:eastAsia="ru-RU"/>
        </w:rPr>
        <w:t>парфумні вироби, сухі барвники та пігменти, сажа та ін.</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Cs/>
          <w:iCs/>
          <w:color w:val="000000"/>
          <w:spacing w:val="-2"/>
          <w:sz w:val="28"/>
          <w:szCs w:val="28"/>
          <w:lang w:val="uk-UA" w:eastAsia="ru-RU"/>
        </w:rPr>
        <w:t>У порошках частинки дисперсної фази сти</w:t>
      </w:r>
      <w:r w:rsidRPr="00DB06C2">
        <w:rPr>
          <w:rFonts w:ascii="Times New Roman" w:eastAsia="Times New Roman" w:hAnsi="Times New Roman" w:cs="Times New Roman"/>
          <w:bCs/>
          <w:iCs/>
          <w:color w:val="000000"/>
          <w:spacing w:val="-2"/>
          <w:sz w:val="28"/>
          <w:szCs w:val="28"/>
          <w:lang w:val="uk-UA" w:eastAsia="ru-RU"/>
        </w:rPr>
        <w:softHyphen/>
        <w:t xml:space="preserve">каються одна з одною і можуть злипатися. </w:t>
      </w:r>
      <w:r w:rsidRPr="00DB06C2">
        <w:rPr>
          <w:rFonts w:ascii="Times New Roman" w:eastAsia="Times New Roman" w:hAnsi="Times New Roman" w:cs="Times New Roman"/>
          <w:bCs/>
          <w:iCs/>
          <w:color w:val="000000"/>
          <w:sz w:val="28"/>
          <w:szCs w:val="28"/>
          <w:lang w:val="uk-UA" w:eastAsia="ru-RU"/>
        </w:rPr>
        <w:t>Для запобігання злипанню попередньо змо</w:t>
      </w:r>
      <w:r w:rsidRPr="00DB06C2">
        <w:rPr>
          <w:rFonts w:ascii="Times New Roman" w:eastAsia="Times New Roman" w:hAnsi="Times New Roman" w:cs="Times New Roman"/>
          <w:bCs/>
          <w:iCs/>
          <w:color w:val="000000"/>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 xml:space="preserve">чені порошки або порошки, в які додають </w:t>
      </w:r>
      <w:r w:rsidRPr="00DB06C2">
        <w:rPr>
          <w:rFonts w:ascii="Times New Roman" w:eastAsia="Times New Roman" w:hAnsi="Times New Roman" w:cs="Times New Roman"/>
          <w:bCs/>
          <w:iCs/>
          <w:color w:val="000000"/>
          <w:sz w:val="28"/>
          <w:szCs w:val="28"/>
          <w:lang w:val="uk-UA" w:eastAsia="ru-RU"/>
        </w:rPr>
        <w:t xml:space="preserve">склеєні речовини, </w:t>
      </w:r>
      <w:r w:rsidRPr="00DB06C2">
        <w:rPr>
          <w:rFonts w:ascii="Times New Roman" w:eastAsia="Times New Roman" w:hAnsi="Times New Roman" w:cs="Times New Roman"/>
          <w:b/>
          <w:bCs/>
          <w:iCs/>
          <w:color w:val="000000"/>
          <w:sz w:val="28"/>
          <w:szCs w:val="28"/>
          <w:lang w:val="uk-UA" w:eastAsia="ru-RU"/>
        </w:rPr>
        <w:t xml:space="preserve">гранулюють способом </w:t>
      </w:r>
      <w:r w:rsidRPr="00DB06C2">
        <w:rPr>
          <w:rFonts w:ascii="Times New Roman" w:eastAsia="Times New Roman" w:hAnsi="Times New Roman" w:cs="Times New Roman"/>
          <w:b/>
          <w:bCs/>
          <w:iCs/>
          <w:color w:val="000000"/>
          <w:spacing w:val="-1"/>
          <w:sz w:val="28"/>
          <w:szCs w:val="28"/>
          <w:lang w:val="uk-UA" w:eastAsia="ru-RU"/>
        </w:rPr>
        <w:t>механічного ущільнення</w:t>
      </w:r>
      <w:r w:rsidRPr="00DB06C2">
        <w:rPr>
          <w:rFonts w:ascii="Times New Roman" w:eastAsia="Times New Roman" w:hAnsi="Times New Roman" w:cs="Times New Roman"/>
          <w:bCs/>
          <w:iCs/>
          <w:color w:val="000000"/>
          <w:spacing w:val="-1"/>
          <w:sz w:val="28"/>
          <w:szCs w:val="28"/>
          <w:lang w:val="uk-UA" w:eastAsia="ru-RU"/>
        </w:rPr>
        <w:t>.</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
          <w:bCs/>
          <w:color w:val="000000"/>
          <w:sz w:val="28"/>
          <w:szCs w:val="28"/>
          <w:lang w:val="uk-UA" w:eastAsia="ru-RU"/>
        </w:rPr>
        <w:t xml:space="preserve">Гранулювання порошків </w:t>
      </w:r>
      <w:r w:rsidRPr="00DB06C2">
        <w:rPr>
          <w:rFonts w:ascii="Times New Roman" w:eastAsia="Times New Roman" w:hAnsi="Times New Roman" w:cs="Times New Roman"/>
          <w:color w:val="000000"/>
          <w:sz w:val="28"/>
          <w:szCs w:val="28"/>
          <w:lang w:val="uk-UA" w:eastAsia="ru-RU"/>
        </w:rPr>
        <w:t xml:space="preserve">- це спонтанний процес, який </w:t>
      </w:r>
      <w:r w:rsidRPr="00DB06C2">
        <w:rPr>
          <w:rFonts w:ascii="Times New Roman" w:eastAsia="Times New Roman" w:hAnsi="Times New Roman" w:cs="Times New Roman"/>
          <w:color w:val="000000"/>
          <w:spacing w:val="-1"/>
          <w:sz w:val="28"/>
          <w:szCs w:val="28"/>
          <w:lang w:val="uk-UA" w:eastAsia="ru-RU"/>
        </w:rPr>
        <w:t>протікає зі зміною вільної енергії системи в результаті зли</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pacing w:val="4"/>
          <w:sz w:val="28"/>
          <w:szCs w:val="28"/>
          <w:lang w:val="uk-UA" w:eastAsia="ru-RU"/>
        </w:rPr>
        <w:t>пання частинок. Для того, щоб процес гранулювання пройшов успішно, необхідне деяке оптимальне змочу</w:t>
      </w:r>
      <w:r w:rsidRPr="00DB06C2">
        <w:rPr>
          <w:rFonts w:ascii="Times New Roman" w:eastAsia="Times New Roman" w:hAnsi="Times New Roman" w:cs="Times New Roman"/>
          <w:color w:val="000000"/>
          <w:spacing w:val="4"/>
          <w:sz w:val="28"/>
          <w:szCs w:val="28"/>
          <w:lang w:val="uk-UA" w:eastAsia="ru-RU"/>
        </w:rPr>
        <w:softHyphen/>
      </w:r>
      <w:r w:rsidRPr="00DB06C2">
        <w:rPr>
          <w:rFonts w:ascii="Times New Roman" w:eastAsia="Times New Roman" w:hAnsi="Times New Roman" w:cs="Times New Roman"/>
          <w:color w:val="000000"/>
          <w:spacing w:val="5"/>
          <w:sz w:val="28"/>
          <w:szCs w:val="28"/>
          <w:lang w:val="uk-UA" w:eastAsia="ru-RU"/>
        </w:rPr>
        <w:t xml:space="preserve">вання поверхні частинок невеликою кількістю рідини. </w:t>
      </w:r>
      <w:r w:rsidRPr="00DB06C2">
        <w:rPr>
          <w:rFonts w:ascii="Times New Roman" w:eastAsia="Times New Roman" w:hAnsi="Times New Roman" w:cs="Times New Roman"/>
          <w:color w:val="000000"/>
          <w:spacing w:val="1"/>
          <w:sz w:val="28"/>
          <w:szCs w:val="28"/>
          <w:lang w:val="uk-UA" w:eastAsia="ru-RU"/>
        </w:rPr>
        <w:t>Роль рідини при змочуванні полягає в утворенні гранич</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pacing w:val="5"/>
          <w:sz w:val="28"/>
          <w:szCs w:val="28"/>
          <w:lang w:val="uk-UA" w:eastAsia="ru-RU"/>
        </w:rPr>
        <w:t>ного шару з підвищеною в'язкістю, яка сприяє склею</w:t>
      </w:r>
      <w:r w:rsidRPr="00DB06C2">
        <w:rPr>
          <w:rFonts w:ascii="Times New Roman" w:eastAsia="Times New Roman" w:hAnsi="Times New Roman" w:cs="Times New Roman"/>
          <w:color w:val="000000"/>
          <w:spacing w:val="5"/>
          <w:sz w:val="28"/>
          <w:szCs w:val="28"/>
          <w:lang w:val="uk-UA" w:eastAsia="ru-RU"/>
        </w:rPr>
        <w:softHyphen/>
      </w:r>
      <w:r w:rsidRPr="00DB06C2">
        <w:rPr>
          <w:rFonts w:ascii="Times New Roman" w:eastAsia="Times New Roman" w:hAnsi="Times New Roman" w:cs="Times New Roman"/>
          <w:color w:val="000000"/>
          <w:spacing w:val="-2"/>
          <w:sz w:val="28"/>
          <w:szCs w:val="28"/>
          <w:lang w:val="uk-UA" w:eastAsia="ru-RU"/>
        </w:rPr>
        <w:t>ванню частинок.</w:t>
      </w:r>
    </w:p>
    <w:p w:rsidR="00DB06C2" w:rsidRPr="006C0E6F" w:rsidRDefault="00DB06C2" w:rsidP="006C0E6F">
      <w:pPr>
        <w:shd w:val="clear" w:color="auto" w:fill="FFFFFF"/>
        <w:spacing w:after="0" w:line="240" w:lineRule="auto"/>
        <w:ind w:firstLine="540"/>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Cs/>
          <w:iCs/>
          <w:color w:val="000000"/>
          <w:spacing w:val="1"/>
          <w:sz w:val="28"/>
          <w:szCs w:val="28"/>
          <w:lang w:val="uk-UA" w:eastAsia="ru-RU"/>
        </w:rPr>
        <w:t xml:space="preserve">Характерною властивістю порошків </w:t>
      </w:r>
      <w:r w:rsidRPr="00DB06C2">
        <w:rPr>
          <w:rFonts w:ascii="Times New Roman" w:eastAsia="Times New Roman" w:hAnsi="Times New Roman" w:cs="Times New Roman"/>
          <w:bCs/>
          <w:iCs/>
          <w:color w:val="000000"/>
          <w:sz w:val="28"/>
          <w:szCs w:val="28"/>
          <w:lang w:val="uk-UA" w:eastAsia="ru-RU"/>
        </w:rPr>
        <w:t xml:space="preserve">є здатність їх переходити у </w:t>
      </w:r>
      <w:r w:rsidRPr="00DB06C2">
        <w:rPr>
          <w:rFonts w:ascii="Times New Roman" w:eastAsia="Times New Roman" w:hAnsi="Times New Roman" w:cs="Times New Roman"/>
          <w:b/>
          <w:bCs/>
          <w:iCs/>
          <w:color w:val="000000"/>
          <w:sz w:val="28"/>
          <w:szCs w:val="28"/>
          <w:lang w:val="uk-UA" w:eastAsia="ru-RU"/>
        </w:rPr>
        <w:t>текучий (</w:t>
      </w:r>
      <w:proofErr w:type="spellStart"/>
      <w:r w:rsidRPr="00DB06C2">
        <w:rPr>
          <w:rFonts w:ascii="Times New Roman" w:eastAsia="Times New Roman" w:hAnsi="Times New Roman" w:cs="Times New Roman"/>
          <w:b/>
          <w:bCs/>
          <w:iCs/>
          <w:color w:val="000000"/>
          <w:sz w:val="28"/>
          <w:szCs w:val="28"/>
          <w:lang w:val="uk-UA" w:eastAsia="ru-RU"/>
        </w:rPr>
        <w:t>псевдорідкий</w:t>
      </w:r>
      <w:proofErr w:type="spellEnd"/>
      <w:r w:rsidRPr="00DB06C2">
        <w:rPr>
          <w:rFonts w:ascii="Times New Roman" w:eastAsia="Times New Roman" w:hAnsi="Times New Roman" w:cs="Times New Roman"/>
          <w:b/>
          <w:bCs/>
          <w:iCs/>
          <w:color w:val="000000"/>
          <w:sz w:val="28"/>
          <w:szCs w:val="28"/>
          <w:lang w:val="uk-UA" w:eastAsia="ru-RU"/>
        </w:rPr>
        <w:t>) стан.</w:t>
      </w:r>
      <w:r w:rsidRPr="00DB06C2">
        <w:rPr>
          <w:rFonts w:ascii="Times New Roman" w:eastAsia="Times New Roman" w:hAnsi="Times New Roman" w:cs="Times New Roman"/>
          <w:bCs/>
          <w:iCs/>
          <w:color w:val="000000"/>
          <w:sz w:val="28"/>
          <w:szCs w:val="28"/>
          <w:lang w:val="uk-UA" w:eastAsia="ru-RU"/>
        </w:rPr>
        <w:t xml:space="preserve"> У </w:t>
      </w:r>
      <w:proofErr w:type="spellStart"/>
      <w:r w:rsidRPr="00DB06C2">
        <w:rPr>
          <w:rFonts w:ascii="Times New Roman" w:eastAsia="Times New Roman" w:hAnsi="Times New Roman" w:cs="Times New Roman"/>
          <w:bCs/>
          <w:iCs/>
          <w:color w:val="000000"/>
          <w:sz w:val="28"/>
          <w:szCs w:val="28"/>
          <w:lang w:val="uk-UA" w:eastAsia="ru-RU"/>
        </w:rPr>
        <w:t>псевдорідкий</w:t>
      </w:r>
      <w:r w:rsidRPr="00DB06C2">
        <w:rPr>
          <w:rFonts w:ascii="Times New Roman" w:eastAsia="Times New Roman" w:hAnsi="Times New Roman" w:cs="Times New Roman"/>
          <w:bCs/>
          <w:iCs/>
          <w:color w:val="000000"/>
          <w:spacing w:val="2"/>
          <w:sz w:val="28"/>
          <w:szCs w:val="28"/>
          <w:lang w:val="uk-UA" w:eastAsia="ru-RU"/>
        </w:rPr>
        <w:t>стан</w:t>
      </w:r>
      <w:proofErr w:type="spellEnd"/>
      <w:r w:rsidRPr="00DB06C2">
        <w:rPr>
          <w:rFonts w:ascii="Times New Roman" w:eastAsia="Times New Roman" w:hAnsi="Times New Roman" w:cs="Times New Roman"/>
          <w:bCs/>
          <w:iCs/>
          <w:color w:val="000000"/>
          <w:spacing w:val="2"/>
          <w:sz w:val="28"/>
          <w:szCs w:val="28"/>
          <w:lang w:val="uk-UA" w:eastAsia="ru-RU"/>
        </w:rPr>
        <w:t xml:space="preserve"> порошки переходять, наприк</w:t>
      </w:r>
      <w:r w:rsidRPr="00DB06C2">
        <w:rPr>
          <w:rFonts w:ascii="Times New Roman" w:eastAsia="Times New Roman" w:hAnsi="Times New Roman" w:cs="Times New Roman"/>
          <w:bCs/>
          <w:iCs/>
          <w:color w:val="000000"/>
          <w:spacing w:val="2"/>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лад, при їх пересипанні</w:t>
      </w:r>
      <w:r w:rsidR="006C0E6F">
        <w:rPr>
          <w:rFonts w:ascii="Times New Roman" w:eastAsia="Times New Roman" w:hAnsi="Times New Roman" w:cs="Times New Roman"/>
          <w:bCs/>
          <w:iCs/>
          <w:color w:val="000000"/>
          <w:spacing w:val="-1"/>
          <w:sz w:val="28"/>
          <w:szCs w:val="28"/>
          <w:lang w:val="uk-UA" w:eastAsia="ru-RU"/>
        </w:rPr>
        <w:t>.</w: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70" o:spid="_x0000_s1062" style="position:absolute;left:0;text-align:left;margin-left:117pt;margin-top:-9.65pt;width:279pt;height:27.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">
            <v:textbox>
              <w:txbxContent>
                <w:p w:rsidR="00AD5B84" w:rsidRPr="006C0E6F" w:rsidRDefault="00AD5B84" w:rsidP="00DB06C2">
                  <w:pPr>
                    <w:jc w:val="center"/>
                    <w:rPr>
                      <w:rFonts w:ascii="Times New Roman" w:hAnsi="Times New Roman" w:cs="Times New Roman"/>
                      <w:b/>
                      <w:sz w:val="28"/>
                      <w:szCs w:val="28"/>
                      <w:lang w:val="uk-UA"/>
                    </w:rPr>
                  </w:pPr>
                  <w:r w:rsidRPr="006C0E6F">
                    <w:rPr>
                      <w:rFonts w:ascii="Times New Roman" w:hAnsi="Times New Roman" w:cs="Times New Roman"/>
                      <w:b/>
                      <w:sz w:val="28"/>
                      <w:szCs w:val="28"/>
                      <w:lang w:val="uk-UA"/>
                    </w:rPr>
                    <w:t>Одержання порошків</w:t>
                  </w:r>
                </w:p>
              </w:txbxContent>
            </v:textbox>
          </v:rect>
        </w:pict>
      </w: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69" o:spid="_x0000_s1095" style="position:absolute;left:0;text-align:left;flip:x;z-index:251820032;visibility:visible" from="93.85pt,1.05pt" to="219.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">
            <v:stroke endarrow="block"/>
          </v:line>
        </w:pict>
      </w:r>
      <w:r>
        <w:rPr>
          <w:rFonts w:ascii="Times New Roman" w:eastAsia="Times New Roman" w:hAnsi="Times New Roman" w:cs="Times New Roman"/>
          <w:noProof/>
          <w:sz w:val="28"/>
          <w:szCs w:val="28"/>
          <w:lang w:eastAsia="ru-RU"/>
        </w:rPr>
        <w:pict>
          <v:line id="Прямая соединительная линия 168" o:spid="_x0000_s1094" style="position:absolute;left:0;text-align:left;z-index:251821056;visibility:visible" from="4in,1.9pt" to="39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">
            <v:stroke endarrow="block"/>
          </v:line>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67" o:spid="_x0000_s1063" style="position:absolute;left:0;text-align:left;margin-left:18pt;margin-top:7.6pt;width:162pt;height:27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">
            <v:textbox>
              <w:txbxContent>
                <w:p w:rsidR="00AD5B84" w:rsidRPr="00FE0710" w:rsidRDefault="00AD5B84" w:rsidP="00DB06C2">
                  <w:pPr>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Методи диспергування</w:t>
                  </w:r>
                </w:p>
              </w:txbxContent>
            </v:textbox>
          </v:rect>
        </w:pict>
      </w:r>
      <w:r>
        <w:rPr>
          <w:rFonts w:ascii="Times New Roman" w:eastAsia="Times New Roman" w:hAnsi="Times New Roman" w:cs="Times New Roman"/>
          <w:noProof/>
          <w:sz w:val="28"/>
          <w:szCs w:val="28"/>
          <w:lang w:eastAsia="ru-RU"/>
        </w:rPr>
        <w:pict>
          <v:rect id="Прямоугольник 166" o:spid="_x0000_s1064" style="position:absolute;left:0;text-align:left;margin-left:306pt;margin-top:7.6pt;width:153pt;height:27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">
            <v:textbox>
              <w:txbxContent>
                <w:p w:rsidR="00AD5B84" w:rsidRPr="00FE0710" w:rsidRDefault="00AD5B84" w:rsidP="00DB06C2">
                  <w:pPr>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Методи конденсації</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65" o:spid="_x0000_s1093" style="position:absolute;left:0;text-align:left;z-index:251823104;visibility:visible" from="378pt,2.4pt" to="37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WYgIAAH0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164" o:spid="_x0000_s1092" style="position:absolute;left:0;text-align:left;z-index:251822080;visibility:visible" from="90pt,2.4pt" to="9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2v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">
            <v:stroke endarrow="block"/>
          </v:line>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63" o:spid="_x0000_s1065" style="position:absolute;left:0;text-align:left;margin-left:4in;margin-top:6.2pt;width:198pt;height:126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">
            <v:textbox>
              <w:txbxContent>
                <w:p w:rsidR="00AD5B84" w:rsidRPr="00FE0710" w:rsidRDefault="00AD5B84" w:rsidP="00FE0710">
                  <w:pPr>
                    <w:spacing w:after="0"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Одержання порошків осадженням із розчинів внаслідок коагуляції золів або в результаті хімічної реакції між електролітами.</w:t>
                  </w:r>
                </w:p>
              </w:txbxContent>
            </v:textbox>
          </v:rect>
        </w:pict>
      </w:r>
      <w:r>
        <w:rPr>
          <w:rFonts w:ascii="Times New Roman" w:eastAsia="Times New Roman" w:hAnsi="Times New Roman" w:cs="Times New Roman"/>
          <w:noProof/>
          <w:sz w:val="28"/>
          <w:szCs w:val="28"/>
          <w:lang w:eastAsia="ru-RU"/>
        </w:rPr>
        <w:pict>
          <v:rect id="Прямоугольник 162" o:spid="_x0000_s1066" style="position:absolute;left:0;text-align:left;margin-left:0;margin-top:6.2pt;width:207pt;height:126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">
            <v:textbox>
              <w:txbxContent>
                <w:p w:rsidR="00AD5B84" w:rsidRPr="00FE0710" w:rsidRDefault="00AD5B84" w:rsidP="00FE0710">
                  <w:pPr>
                    <w:spacing w:after="0"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Подрібнення вихідної сировини на валькових, шарових, вібраційних та колоїдних млинах з подальшим розділенням на фракції за розміром частинок шляхом</w:t>
                  </w:r>
                  <w:r>
                    <w:rPr>
                      <w:sz w:val="28"/>
                      <w:szCs w:val="28"/>
                      <w:lang w:val="uk-UA"/>
                    </w:rPr>
                    <w:t xml:space="preserve"> </w:t>
                  </w:r>
                  <w:r w:rsidRPr="00FE0710">
                    <w:rPr>
                      <w:rFonts w:ascii="Times New Roman" w:hAnsi="Times New Roman" w:cs="Times New Roman"/>
                      <w:sz w:val="28"/>
                      <w:szCs w:val="28"/>
                      <w:lang w:val="uk-UA"/>
                    </w:rPr>
                    <w:t>просіювання.</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Default="00DB06C2" w:rsidP="00DB06C2">
      <w:pPr>
        <w:shd w:val="clear" w:color="auto" w:fill="FFFFFF"/>
        <w:tabs>
          <w:tab w:val="left" w:pos="0"/>
        </w:tabs>
        <w:spacing w:after="0" w:line="240" w:lineRule="auto"/>
        <w:ind w:firstLine="540"/>
        <w:jc w:val="center"/>
        <w:rPr>
          <w:rFonts w:ascii="Times New Roman" w:eastAsia="Times New Roman" w:hAnsi="Times New Roman" w:cs="Times New Roman"/>
          <w:b/>
          <w:bCs/>
          <w:color w:val="000000"/>
          <w:spacing w:val="-2"/>
          <w:sz w:val="28"/>
          <w:szCs w:val="28"/>
          <w:lang w:val="uk-UA" w:eastAsia="ru-RU"/>
        </w:rPr>
      </w:pPr>
    </w:p>
    <w:p w:rsidR="00025B3B" w:rsidRDefault="00025B3B" w:rsidP="00DB06C2">
      <w:pPr>
        <w:shd w:val="clear" w:color="auto" w:fill="FFFFFF"/>
        <w:tabs>
          <w:tab w:val="left" w:pos="0"/>
        </w:tabs>
        <w:spacing w:after="0" w:line="240" w:lineRule="auto"/>
        <w:ind w:firstLine="540"/>
        <w:jc w:val="center"/>
        <w:rPr>
          <w:rFonts w:ascii="Times New Roman" w:eastAsia="Times New Roman" w:hAnsi="Times New Roman" w:cs="Times New Roman"/>
          <w:b/>
          <w:bCs/>
          <w:color w:val="000000"/>
          <w:spacing w:val="-2"/>
          <w:sz w:val="28"/>
          <w:szCs w:val="28"/>
          <w:lang w:val="en-US" w:eastAsia="ru-RU"/>
        </w:rPr>
      </w:pPr>
    </w:p>
    <w:p w:rsidR="00DB06C2" w:rsidRPr="00DB06C2" w:rsidRDefault="00DB06C2" w:rsidP="00DB06C2">
      <w:pPr>
        <w:shd w:val="clear" w:color="auto" w:fill="FFFFFF"/>
        <w:tabs>
          <w:tab w:val="left" w:pos="0"/>
        </w:tabs>
        <w:spacing w:after="0" w:line="240" w:lineRule="auto"/>
        <w:ind w:firstLine="540"/>
        <w:jc w:val="center"/>
        <w:rPr>
          <w:rFonts w:ascii="Times New Roman" w:eastAsia="Times New Roman" w:hAnsi="Times New Roman" w:cs="Times New Roman"/>
          <w:b/>
          <w:bCs/>
          <w:color w:val="000000"/>
          <w:spacing w:val="-2"/>
          <w:sz w:val="28"/>
          <w:szCs w:val="28"/>
          <w:lang w:val="uk-UA" w:eastAsia="ru-RU"/>
        </w:rPr>
      </w:pPr>
      <w:r w:rsidRPr="00DB06C2">
        <w:rPr>
          <w:rFonts w:ascii="Times New Roman" w:eastAsia="Times New Roman" w:hAnsi="Times New Roman" w:cs="Times New Roman"/>
          <w:b/>
          <w:bCs/>
          <w:color w:val="000000"/>
          <w:spacing w:val="-2"/>
          <w:sz w:val="28"/>
          <w:szCs w:val="28"/>
          <w:lang w:val="uk-UA" w:eastAsia="ru-RU"/>
        </w:rPr>
        <w:lastRenderedPageBreak/>
        <w:t>Суспензії.</w:t>
      </w:r>
    </w:p>
    <w:p w:rsidR="00DB06C2" w:rsidRPr="00DB06C2" w:rsidRDefault="00DB06C2" w:rsidP="00DB06C2">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bCs/>
          <w:color w:val="000000"/>
          <w:spacing w:val="-2"/>
          <w:sz w:val="28"/>
          <w:szCs w:val="28"/>
          <w:lang w:val="uk-UA" w:eastAsia="ru-RU"/>
        </w:rPr>
        <w:t xml:space="preserve">Суспензіями   </w:t>
      </w:r>
      <w:r w:rsidRPr="00DB06C2">
        <w:rPr>
          <w:rFonts w:ascii="Times New Roman" w:eastAsia="Times New Roman" w:hAnsi="Times New Roman" w:cs="Times New Roman"/>
          <w:color w:val="000000"/>
          <w:spacing w:val="-2"/>
          <w:sz w:val="28"/>
          <w:szCs w:val="28"/>
          <w:lang w:val="uk-UA" w:eastAsia="ru-RU"/>
        </w:rPr>
        <w:t xml:space="preserve">називаються   </w:t>
      </w:r>
      <w:proofErr w:type="spellStart"/>
      <w:r w:rsidRPr="00DB06C2">
        <w:rPr>
          <w:rFonts w:ascii="Times New Roman" w:eastAsia="Times New Roman" w:hAnsi="Times New Roman" w:cs="Times New Roman"/>
          <w:color w:val="000000"/>
          <w:spacing w:val="-2"/>
          <w:sz w:val="28"/>
          <w:szCs w:val="28"/>
          <w:lang w:val="uk-UA" w:eastAsia="ru-RU"/>
        </w:rPr>
        <w:t>мікрогетерогенні</w:t>
      </w:r>
      <w:proofErr w:type="spellEnd"/>
      <w:r w:rsidRPr="00DB06C2">
        <w:rPr>
          <w:rFonts w:ascii="Times New Roman" w:eastAsia="Times New Roman" w:hAnsi="Times New Roman" w:cs="Times New Roman"/>
          <w:color w:val="000000"/>
          <w:spacing w:val="-2"/>
          <w:sz w:val="28"/>
          <w:szCs w:val="28"/>
          <w:lang w:val="uk-UA" w:eastAsia="ru-RU"/>
        </w:rPr>
        <w:t xml:space="preserve">   системи,   в </w:t>
      </w:r>
      <w:r w:rsidRPr="00DB06C2">
        <w:rPr>
          <w:rFonts w:ascii="Times New Roman" w:eastAsia="Times New Roman" w:hAnsi="Times New Roman" w:cs="Times New Roman"/>
          <w:color w:val="000000"/>
          <w:spacing w:val="4"/>
          <w:sz w:val="28"/>
          <w:szCs w:val="28"/>
          <w:lang w:val="uk-UA" w:eastAsia="ru-RU"/>
        </w:rPr>
        <w:t xml:space="preserve">яких    дисперсна фаза тверда, а дисперсійне середовище </w:t>
      </w:r>
      <w:r w:rsidRPr="00DB06C2">
        <w:rPr>
          <w:rFonts w:ascii="Times New Roman" w:eastAsia="Times New Roman" w:hAnsi="Times New Roman" w:cs="Times New Roman"/>
          <w:color w:val="000000"/>
          <w:spacing w:val="1"/>
          <w:sz w:val="28"/>
          <w:szCs w:val="28"/>
          <w:lang w:val="uk-UA" w:eastAsia="ru-RU"/>
        </w:rPr>
        <w:t>рідке. Вони являють собою зависі порошків у рідинах.</w:t>
      </w:r>
    </w:p>
    <w:p w:rsidR="00DB06C2" w:rsidRPr="00DB06C2" w:rsidRDefault="00DB06C2" w:rsidP="00DB06C2">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До суспензій можна віднести "крохмальне молоко", </w:t>
      </w:r>
      <w:r w:rsidRPr="00DB06C2">
        <w:rPr>
          <w:rFonts w:ascii="Times New Roman" w:eastAsia="Times New Roman" w:hAnsi="Times New Roman" w:cs="Times New Roman"/>
          <w:iCs/>
          <w:color w:val="000000"/>
          <w:spacing w:val="-1"/>
          <w:sz w:val="28"/>
          <w:szCs w:val="28"/>
          <w:lang w:val="uk-UA" w:eastAsia="ru-RU"/>
        </w:rPr>
        <w:t>розчин какао в воді, шоколадну масу (частинки какао і цукру у какао-маслі) при температурі вище 35°С.</w:t>
      </w:r>
    </w:p>
    <w:p w:rsidR="00DB06C2" w:rsidRPr="00DB06C2" w:rsidRDefault="00DB06C2" w:rsidP="00DB06C2">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Суспензії </w:t>
      </w:r>
      <w:proofErr w:type="spellStart"/>
      <w:r w:rsidRPr="00DB06C2">
        <w:rPr>
          <w:rFonts w:ascii="Times New Roman" w:eastAsia="Times New Roman" w:hAnsi="Times New Roman" w:cs="Times New Roman"/>
          <w:b/>
          <w:bCs/>
          <w:iCs/>
          <w:color w:val="000000"/>
          <w:sz w:val="28"/>
          <w:szCs w:val="28"/>
          <w:lang w:val="uk-UA" w:eastAsia="ru-RU"/>
        </w:rPr>
        <w:t>седиментаційно</w:t>
      </w:r>
      <w:proofErr w:type="spellEnd"/>
      <w:r w:rsidRPr="00DB06C2">
        <w:rPr>
          <w:rFonts w:ascii="Times New Roman" w:eastAsia="Times New Roman" w:hAnsi="Times New Roman" w:cs="Times New Roman"/>
          <w:b/>
          <w:bCs/>
          <w:iCs/>
          <w:color w:val="000000"/>
          <w:sz w:val="28"/>
          <w:szCs w:val="28"/>
          <w:lang w:val="uk-UA" w:eastAsia="ru-RU"/>
        </w:rPr>
        <w:t xml:space="preserve"> нестійкі,</w:t>
      </w:r>
      <w:r w:rsidRPr="00DB06C2">
        <w:rPr>
          <w:rFonts w:ascii="Times New Roman" w:eastAsia="Times New Roman" w:hAnsi="Times New Roman" w:cs="Times New Roman"/>
          <w:bCs/>
          <w:iCs/>
          <w:color w:val="000000"/>
          <w:sz w:val="28"/>
          <w:szCs w:val="28"/>
          <w:lang w:val="uk-UA" w:eastAsia="ru-RU"/>
        </w:rPr>
        <w:t xml:space="preserve"> їх час</w:t>
      </w:r>
      <w:r w:rsidRPr="00DB06C2">
        <w:rPr>
          <w:rFonts w:ascii="Times New Roman" w:eastAsia="Times New Roman" w:hAnsi="Times New Roman" w:cs="Times New Roman"/>
          <w:bCs/>
          <w:iCs/>
          <w:color w:val="000000"/>
          <w:sz w:val="28"/>
          <w:szCs w:val="28"/>
          <w:lang w:val="uk-UA" w:eastAsia="ru-RU"/>
        </w:rPr>
        <w:softHyphen/>
      </w:r>
      <w:r w:rsidRPr="00DB06C2">
        <w:rPr>
          <w:rFonts w:ascii="Times New Roman" w:eastAsia="Times New Roman" w:hAnsi="Times New Roman" w:cs="Times New Roman"/>
          <w:bCs/>
          <w:iCs/>
          <w:color w:val="000000"/>
          <w:spacing w:val="3"/>
          <w:sz w:val="28"/>
          <w:szCs w:val="28"/>
          <w:lang w:val="uk-UA" w:eastAsia="ru-RU"/>
        </w:rPr>
        <w:t xml:space="preserve">тинки осідають під дією сили тяжіння. </w:t>
      </w:r>
      <w:r w:rsidRPr="00DB06C2">
        <w:rPr>
          <w:rFonts w:ascii="Times New Roman" w:eastAsia="Times New Roman" w:hAnsi="Times New Roman" w:cs="Times New Roman"/>
          <w:bCs/>
          <w:iCs/>
          <w:color w:val="000000"/>
          <w:spacing w:val="4"/>
          <w:sz w:val="28"/>
          <w:szCs w:val="28"/>
          <w:lang w:val="uk-UA" w:eastAsia="ru-RU"/>
        </w:rPr>
        <w:t xml:space="preserve">Однак суспензії можуть бути як </w:t>
      </w:r>
      <w:proofErr w:type="spellStart"/>
      <w:r w:rsidRPr="00DB06C2">
        <w:rPr>
          <w:rFonts w:ascii="Times New Roman" w:eastAsia="Times New Roman" w:hAnsi="Times New Roman" w:cs="Times New Roman"/>
          <w:bCs/>
          <w:iCs/>
          <w:color w:val="000000"/>
          <w:spacing w:val="4"/>
          <w:sz w:val="28"/>
          <w:szCs w:val="28"/>
          <w:lang w:val="uk-UA" w:eastAsia="ru-RU"/>
        </w:rPr>
        <w:t>агрега</w:t>
      </w:r>
      <w:r w:rsidRPr="00DB06C2">
        <w:rPr>
          <w:rFonts w:ascii="Times New Roman" w:eastAsia="Times New Roman" w:hAnsi="Times New Roman" w:cs="Times New Roman"/>
          <w:bCs/>
          <w:iCs/>
          <w:color w:val="000000"/>
          <w:spacing w:val="7"/>
          <w:sz w:val="28"/>
          <w:szCs w:val="28"/>
          <w:lang w:val="uk-UA" w:eastAsia="ru-RU"/>
        </w:rPr>
        <w:t>тивно</w:t>
      </w:r>
      <w:proofErr w:type="spellEnd"/>
      <w:r w:rsidRPr="00DB06C2">
        <w:rPr>
          <w:rFonts w:ascii="Times New Roman" w:eastAsia="Times New Roman" w:hAnsi="Times New Roman" w:cs="Times New Roman"/>
          <w:bCs/>
          <w:iCs/>
          <w:color w:val="000000"/>
          <w:spacing w:val="7"/>
          <w:sz w:val="28"/>
          <w:szCs w:val="28"/>
          <w:lang w:val="uk-UA" w:eastAsia="ru-RU"/>
        </w:rPr>
        <w:t xml:space="preserve"> стійкими (частинки її можуть </w:t>
      </w:r>
      <w:r w:rsidRPr="00DB06C2">
        <w:rPr>
          <w:rFonts w:ascii="Times New Roman" w:eastAsia="Times New Roman" w:hAnsi="Times New Roman" w:cs="Times New Roman"/>
          <w:bCs/>
          <w:iCs/>
          <w:color w:val="000000"/>
          <w:spacing w:val="8"/>
          <w:sz w:val="28"/>
          <w:szCs w:val="28"/>
          <w:lang w:val="uk-UA" w:eastAsia="ru-RU"/>
        </w:rPr>
        <w:t xml:space="preserve">осідати колена окремо, не коагулюючи), </w:t>
      </w:r>
      <w:r w:rsidRPr="00DB06C2">
        <w:rPr>
          <w:rFonts w:ascii="Times New Roman" w:eastAsia="Times New Roman" w:hAnsi="Times New Roman" w:cs="Times New Roman"/>
          <w:bCs/>
          <w:iCs/>
          <w:color w:val="000000"/>
          <w:sz w:val="28"/>
          <w:szCs w:val="28"/>
          <w:lang w:val="uk-UA" w:eastAsia="ru-RU"/>
        </w:rPr>
        <w:t xml:space="preserve">так і </w:t>
      </w:r>
      <w:proofErr w:type="spellStart"/>
      <w:r w:rsidRPr="00DB06C2">
        <w:rPr>
          <w:rFonts w:ascii="Times New Roman" w:eastAsia="Times New Roman" w:hAnsi="Times New Roman" w:cs="Times New Roman"/>
          <w:bCs/>
          <w:iCs/>
          <w:color w:val="000000"/>
          <w:sz w:val="28"/>
          <w:szCs w:val="28"/>
          <w:lang w:val="uk-UA" w:eastAsia="ru-RU"/>
        </w:rPr>
        <w:t>агрегативно</w:t>
      </w:r>
      <w:proofErr w:type="spellEnd"/>
      <w:r w:rsidRPr="00DB06C2">
        <w:rPr>
          <w:rFonts w:ascii="Times New Roman" w:eastAsia="Times New Roman" w:hAnsi="Times New Roman" w:cs="Times New Roman"/>
          <w:bCs/>
          <w:iCs/>
          <w:color w:val="000000"/>
          <w:sz w:val="28"/>
          <w:szCs w:val="28"/>
          <w:lang w:val="uk-UA" w:eastAsia="ru-RU"/>
        </w:rPr>
        <w:t xml:space="preserve"> нестійкими (частинки її, осідаючи, з'єднуються під дією міжмолеку</w:t>
      </w:r>
      <w:r w:rsidRPr="00DB06C2">
        <w:rPr>
          <w:rFonts w:ascii="Times New Roman" w:eastAsia="Times New Roman" w:hAnsi="Times New Roman" w:cs="Times New Roman"/>
          <w:bCs/>
          <w:iCs/>
          <w:color w:val="000000"/>
          <w:sz w:val="28"/>
          <w:szCs w:val="28"/>
          <w:lang w:val="uk-UA" w:eastAsia="ru-RU"/>
        </w:rPr>
        <w:softHyphen/>
        <w:t>лярних сил і утворюють більш великі час</w:t>
      </w:r>
      <w:r w:rsidRPr="00DB06C2">
        <w:rPr>
          <w:rFonts w:ascii="Times New Roman" w:eastAsia="Times New Roman" w:hAnsi="Times New Roman" w:cs="Times New Roman"/>
          <w:bCs/>
          <w:iCs/>
          <w:color w:val="000000"/>
          <w:sz w:val="28"/>
          <w:szCs w:val="28"/>
          <w:lang w:val="uk-UA" w:eastAsia="ru-RU"/>
        </w:rPr>
        <w:softHyphen/>
      </w:r>
      <w:r w:rsidRPr="00DB06C2">
        <w:rPr>
          <w:rFonts w:ascii="Times New Roman" w:eastAsia="Times New Roman" w:hAnsi="Times New Roman" w:cs="Times New Roman"/>
          <w:bCs/>
          <w:iCs/>
          <w:color w:val="000000"/>
          <w:spacing w:val="-2"/>
          <w:sz w:val="28"/>
          <w:szCs w:val="28"/>
          <w:lang w:val="uk-UA" w:eastAsia="ru-RU"/>
        </w:rPr>
        <w:t>тинки (агрегати).</w:t>
      </w:r>
    </w:p>
    <w:p w:rsidR="00DB06C2" w:rsidRPr="00DB06C2" w:rsidRDefault="00DB06C2" w:rsidP="00FE0710">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proofErr w:type="spellStart"/>
      <w:r w:rsidRPr="00DB06C2">
        <w:rPr>
          <w:rFonts w:ascii="Times New Roman" w:eastAsia="Times New Roman" w:hAnsi="Times New Roman" w:cs="Times New Roman"/>
          <w:b/>
          <w:bCs/>
          <w:color w:val="000000"/>
          <w:spacing w:val="1"/>
          <w:sz w:val="28"/>
          <w:szCs w:val="28"/>
          <w:lang w:val="uk-UA" w:eastAsia="ru-RU"/>
        </w:rPr>
        <w:t>Агрегативно</w:t>
      </w:r>
      <w:proofErr w:type="spellEnd"/>
      <w:r w:rsidRPr="00DB06C2">
        <w:rPr>
          <w:rFonts w:ascii="Times New Roman" w:eastAsia="Times New Roman" w:hAnsi="Times New Roman" w:cs="Times New Roman"/>
          <w:b/>
          <w:bCs/>
          <w:color w:val="000000"/>
          <w:spacing w:val="1"/>
          <w:sz w:val="28"/>
          <w:szCs w:val="28"/>
          <w:lang w:val="uk-UA" w:eastAsia="ru-RU"/>
        </w:rPr>
        <w:t xml:space="preserve"> стійкими суспензії </w:t>
      </w:r>
      <w:r w:rsidRPr="00DB06C2">
        <w:rPr>
          <w:rFonts w:ascii="Times New Roman" w:eastAsia="Times New Roman" w:hAnsi="Times New Roman" w:cs="Times New Roman"/>
          <w:color w:val="000000"/>
          <w:spacing w:val="1"/>
          <w:sz w:val="28"/>
          <w:szCs w:val="28"/>
          <w:lang w:val="uk-UA" w:eastAsia="ru-RU"/>
        </w:rPr>
        <w:t xml:space="preserve">є тоді, коли їх </w:t>
      </w:r>
      <w:proofErr w:type="spellStart"/>
      <w:r w:rsidRPr="00DB06C2">
        <w:rPr>
          <w:rFonts w:ascii="Times New Roman" w:eastAsia="Times New Roman" w:hAnsi="Times New Roman" w:cs="Times New Roman"/>
          <w:color w:val="000000"/>
          <w:spacing w:val="1"/>
          <w:sz w:val="28"/>
          <w:szCs w:val="28"/>
          <w:lang w:val="uk-UA" w:eastAsia="ru-RU"/>
        </w:rPr>
        <w:t>частинки</w:t>
      </w:r>
      <w:r w:rsidRPr="00DB06C2">
        <w:rPr>
          <w:rFonts w:ascii="Times New Roman" w:eastAsia="Times New Roman" w:hAnsi="Times New Roman" w:cs="Times New Roman"/>
          <w:color w:val="000000"/>
          <w:spacing w:val="-1"/>
          <w:sz w:val="28"/>
          <w:szCs w:val="28"/>
          <w:lang w:val="uk-UA" w:eastAsia="ru-RU"/>
        </w:rPr>
        <w:t>змочуються</w:t>
      </w:r>
      <w:proofErr w:type="spellEnd"/>
      <w:r w:rsidRPr="00DB06C2">
        <w:rPr>
          <w:rFonts w:ascii="Times New Roman" w:eastAsia="Times New Roman" w:hAnsi="Times New Roman" w:cs="Times New Roman"/>
          <w:color w:val="000000"/>
          <w:spacing w:val="-1"/>
          <w:sz w:val="28"/>
          <w:szCs w:val="28"/>
          <w:lang w:val="uk-UA" w:eastAsia="ru-RU"/>
        </w:rPr>
        <w:t xml:space="preserve"> рідким дисперсійним середовищем, в резуль</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таті чого навколо них виникають </w:t>
      </w:r>
      <w:proofErr w:type="spellStart"/>
      <w:r w:rsidRPr="00DB06C2">
        <w:rPr>
          <w:rFonts w:ascii="Times New Roman" w:eastAsia="Times New Roman" w:hAnsi="Times New Roman" w:cs="Times New Roman"/>
          <w:color w:val="000000"/>
          <w:sz w:val="28"/>
          <w:szCs w:val="28"/>
          <w:lang w:val="uk-UA" w:eastAsia="ru-RU"/>
        </w:rPr>
        <w:t>сольватні</w:t>
      </w:r>
      <w:proofErr w:type="spellEnd"/>
      <w:r w:rsidRPr="00DB06C2">
        <w:rPr>
          <w:rFonts w:ascii="Times New Roman" w:eastAsia="Times New Roman" w:hAnsi="Times New Roman" w:cs="Times New Roman"/>
          <w:color w:val="000000"/>
          <w:sz w:val="28"/>
          <w:szCs w:val="28"/>
          <w:lang w:val="uk-UA" w:eastAsia="ru-RU"/>
        </w:rPr>
        <w:t xml:space="preserve"> оболонки, що складаються з молекул дисперсійного середовища. Такі </w:t>
      </w:r>
      <w:r w:rsidRPr="00DB06C2">
        <w:rPr>
          <w:rFonts w:ascii="Times New Roman" w:eastAsia="Times New Roman" w:hAnsi="Times New Roman" w:cs="Times New Roman"/>
          <w:color w:val="000000"/>
          <w:spacing w:val="2"/>
          <w:sz w:val="28"/>
          <w:szCs w:val="28"/>
          <w:lang w:val="uk-UA" w:eastAsia="ru-RU"/>
        </w:rPr>
        <w:t>оболонки перешкоджають зчепленню частинок і є фак</w:t>
      </w:r>
      <w:r w:rsidRPr="00DB06C2">
        <w:rPr>
          <w:rFonts w:ascii="Times New Roman" w:eastAsia="Times New Roman" w:hAnsi="Times New Roman" w:cs="Times New Roman"/>
          <w:color w:val="000000"/>
          <w:spacing w:val="2"/>
          <w:sz w:val="28"/>
          <w:szCs w:val="28"/>
          <w:lang w:val="uk-UA" w:eastAsia="ru-RU"/>
        </w:rPr>
        <w:softHyphen/>
      </w:r>
      <w:r w:rsidRPr="00DB06C2">
        <w:rPr>
          <w:rFonts w:ascii="Times New Roman" w:eastAsia="Times New Roman" w:hAnsi="Times New Roman" w:cs="Times New Roman"/>
          <w:color w:val="000000"/>
          <w:sz w:val="28"/>
          <w:szCs w:val="28"/>
          <w:lang w:val="uk-UA" w:eastAsia="ru-RU"/>
        </w:rPr>
        <w:t>тором стабілізації для розведених суспензій.</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z w:val="28"/>
          <w:szCs w:val="28"/>
          <w:lang w:val="uk-UA" w:eastAsia="ru-RU"/>
        </w:rPr>
        <w:t xml:space="preserve">Так, </w:t>
      </w:r>
      <w:proofErr w:type="spellStart"/>
      <w:r w:rsidRPr="00DB06C2">
        <w:rPr>
          <w:rFonts w:ascii="Times New Roman" w:eastAsia="Times New Roman" w:hAnsi="Times New Roman" w:cs="Times New Roman"/>
          <w:iCs/>
          <w:color w:val="000000"/>
          <w:sz w:val="28"/>
          <w:szCs w:val="28"/>
          <w:lang w:val="uk-UA" w:eastAsia="ru-RU"/>
        </w:rPr>
        <w:t>агрегативно</w:t>
      </w:r>
      <w:proofErr w:type="spellEnd"/>
      <w:r w:rsidRPr="00DB06C2">
        <w:rPr>
          <w:rFonts w:ascii="Times New Roman" w:eastAsia="Times New Roman" w:hAnsi="Times New Roman" w:cs="Times New Roman"/>
          <w:iCs/>
          <w:color w:val="000000"/>
          <w:sz w:val="28"/>
          <w:szCs w:val="28"/>
          <w:lang w:val="uk-UA" w:eastAsia="ru-RU"/>
        </w:rPr>
        <w:t xml:space="preserve"> стійкі, як правило, суспензії гідро</w:t>
      </w:r>
      <w:r w:rsidRPr="00DB06C2">
        <w:rPr>
          <w:rFonts w:ascii="Times New Roman" w:eastAsia="Times New Roman" w:hAnsi="Times New Roman" w:cs="Times New Roman"/>
          <w:iCs/>
          <w:color w:val="000000"/>
          <w:sz w:val="28"/>
          <w:szCs w:val="28"/>
          <w:lang w:val="uk-UA" w:eastAsia="ru-RU"/>
        </w:rPr>
        <w:softHyphen/>
      </w:r>
      <w:r w:rsidRPr="00DB06C2">
        <w:rPr>
          <w:rFonts w:ascii="Times New Roman" w:eastAsia="Times New Roman" w:hAnsi="Times New Roman" w:cs="Times New Roman"/>
          <w:iCs/>
          <w:color w:val="000000"/>
          <w:spacing w:val="-4"/>
          <w:sz w:val="28"/>
          <w:szCs w:val="28"/>
          <w:lang w:val="uk-UA" w:eastAsia="ru-RU"/>
        </w:rPr>
        <w:t>фільних мінеральних порошків (</w:t>
      </w:r>
      <w:proofErr w:type="spellStart"/>
      <w:r w:rsidRPr="00DB06C2">
        <w:rPr>
          <w:rFonts w:ascii="Times New Roman" w:eastAsia="Times New Roman" w:hAnsi="Times New Roman" w:cs="Times New Roman"/>
          <w:iCs/>
          <w:color w:val="000000"/>
          <w:spacing w:val="-4"/>
          <w:sz w:val="28"/>
          <w:szCs w:val="28"/>
          <w:lang w:val="uk-UA" w:eastAsia="ru-RU"/>
        </w:rPr>
        <w:t>СаСОз</w:t>
      </w:r>
      <w:proofErr w:type="spellEnd"/>
      <w:r w:rsidRPr="00DB06C2">
        <w:rPr>
          <w:rFonts w:ascii="Times New Roman" w:eastAsia="Times New Roman" w:hAnsi="Times New Roman" w:cs="Times New Roman"/>
          <w:iCs/>
          <w:color w:val="000000"/>
          <w:spacing w:val="-4"/>
          <w:sz w:val="28"/>
          <w:szCs w:val="28"/>
          <w:lang w:val="uk-UA" w:eastAsia="ru-RU"/>
        </w:rPr>
        <w:t xml:space="preserve">, </w:t>
      </w:r>
      <w:proofErr w:type="spellStart"/>
      <w:r w:rsidRPr="00DB06C2">
        <w:rPr>
          <w:rFonts w:ascii="Times New Roman" w:eastAsia="Times New Roman" w:hAnsi="Times New Roman" w:cs="Times New Roman"/>
          <w:iCs/>
          <w:color w:val="000000"/>
          <w:spacing w:val="-4"/>
          <w:sz w:val="28"/>
          <w:szCs w:val="28"/>
          <w:lang w:val="uk-UA" w:eastAsia="ru-RU"/>
        </w:rPr>
        <w:t>Ва</w:t>
      </w:r>
      <w:proofErr w:type="spellEnd"/>
      <w:r w:rsidRPr="00DB06C2">
        <w:rPr>
          <w:rFonts w:ascii="Times New Roman" w:eastAsia="Times New Roman" w:hAnsi="Times New Roman" w:cs="Times New Roman"/>
          <w:iCs/>
          <w:color w:val="000000"/>
          <w:spacing w:val="-4"/>
          <w:sz w:val="28"/>
          <w:szCs w:val="28"/>
          <w:lang w:val="en-US" w:eastAsia="ru-RU"/>
        </w:rPr>
        <w:t>S</w:t>
      </w:r>
      <w:r w:rsidRPr="00DB06C2">
        <w:rPr>
          <w:rFonts w:ascii="Times New Roman" w:eastAsia="Times New Roman" w:hAnsi="Times New Roman" w:cs="Times New Roman"/>
          <w:iCs/>
          <w:color w:val="000000"/>
          <w:spacing w:val="-4"/>
          <w:sz w:val="28"/>
          <w:szCs w:val="28"/>
          <w:lang w:val="uk-UA" w:eastAsia="ru-RU"/>
        </w:rPr>
        <w:t>О</w:t>
      </w:r>
      <w:r w:rsidRPr="00DB06C2">
        <w:rPr>
          <w:rFonts w:ascii="Times New Roman" w:eastAsia="Times New Roman" w:hAnsi="Times New Roman" w:cs="Times New Roman"/>
          <w:iCs/>
          <w:color w:val="000000"/>
          <w:spacing w:val="-4"/>
          <w:sz w:val="28"/>
          <w:szCs w:val="28"/>
          <w:vertAlign w:val="subscript"/>
          <w:lang w:val="uk-UA" w:eastAsia="ru-RU"/>
        </w:rPr>
        <w:t>4</w:t>
      </w:r>
      <w:r w:rsidRPr="00DB06C2">
        <w:rPr>
          <w:rFonts w:ascii="Times New Roman" w:eastAsia="Times New Roman" w:hAnsi="Times New Roman" w:cs="Times New Roman"/>
          <w:iCs/>
          <w:color w:val="000000"/>
          <w:spacing w:val="-4"/>
          <w:sz w:val="28"/>
          <w:szCs w:val="28"/>
          <w:lang w:val="uk-UA" w:eastAsia="ru-RU"/>
        </w:rPr>
        <w:t xml:space="preserve"> , АІ</w:t>
      </w:r>
      <w:r w:rsidRPr="00DB06C2">
        <w:rPr>
          <w:rFonts w:ascii="Times New Roman" w:eastAsia="Times New Roman" w:hAnsi="Times New Roman" w:cs="Times New Roman"/>
          <w:iCs/>
          <w:color w:val="000000"/>
          <w:spacing w:val="-4"/>
          <w:sz w:val="28"/>
          <w:szCs w:val="28"/>
          <w:vertAlign w:val="subscript"/>
          <w:lang w:val="uk-UA" w:eastAsia="ru-RU"/>
        </w:rPr>
        <w:t>2</w:t>
      </w:r>
      <w:r w:rsidRPr="00DB06C2">
        <w:rPr>
          <w:rFonts w:ascii="Times New Roman" w:eastAsia="Times New Roman" w:hAnsi="Times New Roman" w:cs="Times New Roman"/>
          <w:iCs/>
          <w:color w:val="000000"/>
          <w:spacing w:val="-4"/>
          <w:sz w:val="28"/>
          <w:szCs w:val="28"/>
          <w:lang w:val="uk-UA" w:eastAsia="ru-RU"/>
        </w:rPr>
        <w:t>О</w:t>
      </w:r>
      <w:r w:rsidRPr="00DB06C2">
        <w:rPr>
          <w:rFonts w:ascii="Times New Roman" w:eastAsia="Times New Roman" w:hAnsi="Times New Roman" w:cs="Times New Roman"/>
          <w:iCs/>
          <w:color w:val="000000"/>
          <w:spacing w:val="-4"/>
          <w:sz w:val="28"/>
          <w:szCs w:val="28"/>
          <w:vertAlign w:val="subscript"/>
          <w:lang w:val="uk-UA" w:eastAsia="ru-RU"/>
        </w:rPr>
        <w:t>3</w:t>
      </w:r>
      <w:r w:rsidRPr="00DB06C2">
        <w:rPr>
          <w:rFonts w:ascii="Times New Roman" w:eastAsia="Times New Roman" w:hAnsi="Times New Roman" w:cs="Times New Roman"/>
          <w:iCs/>
          <w:color w:val="000000"/>
          <w:spacing w:val="-4"/>
          <w:sz w:val="28"/>
          <w:szCs w:val="28"/>
          <w:lang w:val="uk-UA" w:eastAsia="ru-RU"/>
        </w:rPr>
        <w:t xml:space="preserve">) у воді і </w:t>
      </w:r>
      <w:r w:rsidRPr="00DB06C2">
        <w:rPr>
          <w:rFonts w:ascii="Times New Roman" w:eastAsia="Times New Roman" w:hAnsi="Times New Roman" w:cs="Times New Roman"/>
          <w:iCs/>
          <w:color w:val="000000"/>
          <w:spacing w:val="-1"/>
          <w:sz w:val="28"/>
          <w:szCs w:val="28"/>
          <w:lang w:val="uk-UA" w:eastAsia="ru-RU"/>
        </w:rPr>
        <w:t>суспензії гідрофобної сажі в бензолі, оскільки вода добре змо</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3"/>
          <w:sz w:val="28"/>
          <w:szCs w:val="28"/>
          <w:lang w:val="uk-UA" w:eastAsia="ru-RU"/>
        </w:rPr>
        <w:t xml:space="preserve">чує мінеральні порошки, а бензол </w:t>
      </w:r>
      <w:r w:rsidRPr="00DB06C2">
        <w:rPr>
          <w:rFonts w:ascii="Times New Roman" w:eastAsia="Times New Roman" w:hAnsi="Times New Roman" w:cs="Times New Roman"/>
          <w:color w:val="000000"/>
          <w:spacing w:val="-3"/>
          <w:sz w:val="28"/>
          <w:szCs w:val="28"/>
          <w:lang w:val="uk-UA" w:eastAsia="ru-RU"/>
        </w:rPr>
        <w:t xml:space="preserve">— </w:t>
      </w:r>
      <w:r w:rsidRPr="00DB06C2">
        <w:rPr>
          <w:rFonts w:ascii="Times New Roman" w:eastAsia="Times New Roman" w:hAnsi="Times New Roman" w:cs="Times New Roman"/>
          <w:iCs/>
          <w:color w:val="000000"/>
          <w:spacing w:val="-3"/>
          <w:sz w:val="28"/>
          <w:szCs w:val="28"/>
          <w:lang w:val="uk-UA" w:eastAsia="ru-RU"/>
        </w:rPr>
        <w:t xml:space="preserve">сажу. Якщо ж змочування </w:t>
      </w:r>
      <w:r w:rsidRPr="00DB06C2">
        <w:rPr>
          <w:rFonts w:ascii="Times New Roman" w:eastAsia="Times New Roman" w:hAnsi="Times New Roman" w:cs="Times New Roman"/>
          <w:iCs/>
          <w:color w:val="000000"/>
          <w:spacing w:val="-1"/>
          <w:sz w:val="28"/>
          <w:szCs w:val="28"/>
          <w:lang w:val="uk-UA" w:eastAsia="ru-RU"/>
        </w:rPr>
        <w:t xml:space="preserve">недостатнє, то </w:t>
      </w:r>
      <w:proofErr w:type="spellStart"/>
      <w:r w:rsidRPr="00DB06C2">
        <w:rPr>
          <w:rFonts w:ascii="Times New Roman" w:eastAsia="Times New Roman" w:hAnsi="Times New Roman" w:cs="Times New Roman"/>
          <w:iCs/>
          <w:color w:val="000000"/>
          <w:spacing w:val="-1"/>
          <w:sz w:val="28"/>
          <w:szCs w:val="28"/>
          <w:lang w:val="uk-UA" w:eastAsia="ru-RU"/>
        </w:rPr>
        <w:t>сольватна</w:t>
      </w:r>
      <w:proofErr w:type="spellEnd"/>
      <w:r w:rsidRPr="00DB06C2">
        <w:rPr>
          <w:rFonts w:ascii="Times New Roman" w:eastAsia="Times New Roman" w:hAnsi="Times New Roman" w:cs="Times New Roman"/>
          <w:iCs/>
          <w:color w:val="000000"/>
          <w:spacing w:val="-1"/>
          <w:sz w:val="28"/>
          <w:szCs w:val="28"/>
          <w:lang w:val="uk-UA" w:eastAsia="ru-RU"/>
        </w:rPr>
        <w:t xml:space="preserve"> оболонка не утворюється і від</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2"/>
          <w:sz w:val="28"/>
          <w:szCs w:val="28"/>
          <w:lang w:val="uk-UA" w:eastAsia="ru-RU"/>
        </w:rPr>
        <w:t>бувається коагуляція.</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b/>
          <w:bCs/>
          <w:iCs/>
          <w:color w:val="000000"/>
          <w:sz w:val="28"/>
          <w:szCs w:val="28"/>
          <w:lang w:val="uk-UA" w:eastAsia="ru-RU"/>
        </w:rPr>
      </w:pPr>
      <w:r w:rsidRPr="00DB06C2">
        <w:rPr>
          <w:rFonts w:ascii="Times New Roman" w:eastAsia="Times New Roman" w:hAnsi="Times New Roman" w:cs="Times New Roman"/>
          <w:bCs/>
          <w:iCs/>
          <w:color w:val="000000"/>
          <w:spacing w:val="-1"/>
          <w:sz w:val="28"/>
          <w:szCs w:val="28"/>
          <w:lang w:val="uk-UA" w:eastAsia="ru-RU"/>
        </w:rPr>
        <w:t>Іноді при коагуляції суспензій утворю</w:t>
      </w:r>
      <w:r w:rsidRPr="00DB06C2">
        <w:rPr>
          <w:rFonts w:ascii="Times New Roman" w:eastAsia="Times New Roman" w:hAnsi="Times New Roman" w:cs="Times New Roman"/>
          <w:bCs/>
          <w:iCs/>
          <w:color w:val="000000"/>
          <w:spacing w:val="-1"/>
          <w:sz w:val="28"/>
          <w:szCs w:val="28"/>
          <w:lang w:val="uk-UA" w:eastAsia="ru-RU"/>
        </w:rPr>
        <w:softHyphen/>
      </w:r>
      <w:r w:rsidRPr="00DB06C2">
        <w:rPr>
          <w:rFonts w:ascii="Times New Roman" w:eastAsia="Times New Roman" w:hAnsi="Times New Roman" w:cs="Times New Roman"/>
          <w:bCs/>
          <w:iCs/>
          <w:color w:val="000000"/>
          <w:spacing w:val="11"/>
          <w:sz w:val="28"/>
          <w:szCs w:val="28"/>
          <w:lang w:val="uk-UA" w:eastAsia="ru-RU"/>
        </w:rPr>
        <w:t xml:space="preserve">ються великі частинки дисперсної </w:t>
      </w:r>
      <w:r w:rsidRPr="00DB06C2">
        <w:rPr>
          <w:rFonts w:ascii="Times New Roman" w:eastAsia="Times New Roman" w:hAnsi="Times New Roman" w:cs="Times New Roman"/>
          <w:bCs/>
          <w:iCs/>
          <w:color w:val="000000"/>
          <w:spacing w:val="3"/>
          <w:sz w:val="28"/>
          <w:szCs w:val="28"/>
          <w:lang w:val="uk-UA" w:eastAsia="ru-RU"/>
        </w:rPr>
        <w:t>фази, які погано змочуються середо</w:t>
      </w:r>
      <w:r w:rsidRPr="00DB06C2">
        <w:rPr>
          <w:rFonts w:ascii="Times New Roman" w:eastAsia="Times New Roman" w:hAnsi="Times New Roman" w:cs="Times New Roman"/>
          <w:bCs/>
          <w:iCs/>
          <w:color w:val="000000"/>
          <w:spacing w:val="3"/>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 xml:space="preserve">вищем і випливають на поверхню. Таке </w:t>
      </w:r>
      <w:r w:rsidRPr="00DB06C2">
        <w:rPr>
          <w:rFonts w:ascii="Times New Roman" w:eastAsia="Times New Roman" w:hAnsi="Times New Roman" w:cs="Times New Roman"/>
          <w:bCs/>
          <w:iCs/>
          <w:color w:val="000000"/>
          <w:sz w:val="28"/>
          <w:szCs w:val="28"/>
          <w:lang w:val="uk-UA" w:eastAsia="ru-RU"/>
        </w:rPr>
        <w:t xml:space="preserve">явище називається </w:t>
      </w:r>
      <w:r w:rsidRPr="00DB06C2">
        <w:rPr>
          <w:rFonts w:ascii="Times New Roman" w:eastAsia="Times New Roman" w:hAnsi="Times New Roman" w:cs="Times New Roman"/>
          <w:b/>
          <w:bCs/>
          <w:iCs/>
          <w:color w:val="000000"/>
          <w:sz w:val="28"/>
          <w:szCs w:val="28"/>
          <w:lang w:val="uk-UA" w:eastAsia="ru-RU"/>
        </w:rPr>
        <w:t>флокуляцією.</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b/>
          <w:bCs/>
          <w:iCs/>
          <w:color w:val="000000"/>
          <w:sz w:val="28"/>
          <w:szCs w:val="28"/>
          <w:lang w:val="uk-UA" w:eastAsia="ru-RU"/>
        </w:rPr>
      </w:pPr>
      <w:r w:rsidRPr="00DB06C2">
        <w:rPr>
          <w:rFonts w:ascii="Times New Roman" w:eastAsia="Times New Roman" w:hAnsi="Times New Roman" w:cs="Times New Roman"/>
          <w:iCs/>
          <w:color w:val="000000"/>
          <w:spacing w:val="3"/>
          <w:sz w:val="28"/>
          <w:szCs w:val="28"/>
          <w:lang w:val="uk-UA" w:eastAsia="ru-RU"/>
        </w:rPr>
        <w:t xml:space="preserve">Мінеральні частинки у воді здебільшого </w:t>
      </w:r>
      <w:proofErr w:type="spellStart"/>
      <w:r w:rsidRPr="00DB06C2">
        <w:rPr>
          <w:rFonts w:ascii="Times New Roman" w:eastAsia="Times New Roman" w:hAnsi="Times New Roman" w:cs="Times New Roman"/>
          <w:iCs/>
          <w:color w:val="000000"/>
          <w:spacing w:val="3"/>
          <w:sz w:val="28"/>
          <w:szCs w:val="28"/>
          <w:lang w:val="uk-UA" w:eastAsia="ru-RU"/>
        </w:rPr>
        <w:t>йоногенні</w:t>
      </w:r>
      <w:proofErr w:type="spellEnd"/>
      <w:r w:rsidRPr="00DB06C2">
        <w:rPr>
          <w:rFonts w:ascii="Times New Roman" w:eastAsia="Times New Roman" w:hAnsi="Times New Roman" w:cs="Times New Roman"/>
          <w:iCs/>
          <w:color w:val="000000"/>
          <w:spacing w:val="3"/>
          <w:sz w:val="28"/>
          <w:szCs w:val="28"/>
          <w:lang w:val="uk-UA" w:eastAsia="ru-RU"/>
        </w:rPr>
        <w:t xml:space="preserve">, </w:t>
      </w:r>
      <w:r w:rsidRPr="00DB06C2">
        <w:rPr>
          <w:rFonts w:ascii="Times New Roman" w:eastAsia="Times New Roman" w:hAnsi="Times New Roman" w:cs="Times New Roman"/>
          <w:iCs/>
          <w:color w:val="000000"/>
          <w:spacing w:val="12"/>
          <w:sz w:val="28"/>
          <w:szCs w:val="28"/>
          <w:lang w:val="uk-UA" w:eastAsia="ru-RU"/>
        </w:rPr>
        <w:t xml:space="preserve">тобто здатні віддавати </w:t>
      </w:r>
      <w:proofErr w:type="spellStart"/>
      <w:r w:rsidRPr="00DB06C2">
        <w:rPr>
          <w:rFonts w:ascii="Times New Roman" w:eastAsia="Times New Roman" w:hAnsi="Times New Roman" w:cs="Times New Roman"/>
          <w:iCs/>
          <w:color w:val="000000"/>
          <w:spacing w:val="12"/>
          <w:sz w:val="28"/>
          <w:szCs w:val="28"/>
          <w:lang w:val="uk-UA" w:eastAsia="ru-RU"/>
        </w:rPr>
        <w:t>йони</w:t>
      </w:r>
      <w:proofErr w:type="spellEnd"/>
      <w:r w:rsidRPr="00DB06C2">
        <w:rPr>
          <w:rFonts w:ascii="Times New Roman" w:eastAsia="Times New Roman" w:hAnsi="Times New Roman" w:cs="Times New Roman"/>
          <w:iCs/>
          <w:color w:val="000000"/>
          <w:spacing w:val="12"/>
          <w:sz w:val="28"/>
          <w:szCs w:val="28"/>
          <w:lang w:val="uk-UA" w:eastAsia="ru-RU"/>
        </w:rPr>
        <w:t xml:space="preserve"> в розчин і набувати </w:t>
      </w:r>
      <w:r w:rsidRPr="00DB06C2">
        <w:rPr>
          <w:rFonts w:ascii="Times New Roman" w:eastAsia="Times New Roman" w:hAnsi="Times New Roman" w:cs="Times New Roman"/>
          <w:iCs/>
          <w:color w:val="000000"/>
          <w:spacing w:val="3"/>
          <w:sz w:val="28"/>
          <w:szCs w:val="28"/>
          <w:lang w:val="uk-UA" w:eastAsia="ru-RU"/>
        </w:rPr>
        <w:t xml:space="preserve">електричного заряду. Це </w:t>
      </w:r>
      <w:proofErr w:type="spellStart"/>
      <w:r w:rsidRPr="00DB06C2">
        <w:rPr>
          <w:rFonts w:ascii="Times New Roman" w:eastAsia="Times New Roman" w:hAnsi="Times New Roman" w:cs="Times New Roman"/>
          <w:bCs/>
          <w:iCs/>
          <w:color w:val="000000"/>
          <w:spacing w:val="3"/>
          <w:sz w:val="28"/>
          <w:szCs w:val="28"/>
          <w:lang w:val="uk-UA" w:eastAsia="ru-RU"/>
        </w:rPr>
        <w:t>також</w:t>
      </w:r>
      <w:r w:rsidRPr="00DB06C2">
        <w:rPr>
          <w:rFonts w:ascii="Times New Roman" w:eastAsia="Times New Roman" w:hAnsi="Times New Roman" w:cs="Times New Roman"/>
          <w:iCs/>
          <w:color w:val="000000"/>
          <w:spacing w:val="3"/>
          <w:sz w:val="28"/>
          <w:szCs w:val="28"/>
          <w:lang w:val="uk-UA" w:eastAsia="ru-RU"/>
        </w:rPr>
        <w:t>зумовлює</w:t>
      </w:r>
      <w:proofErr w:type="spellEnd"/>
      <w:r w:rsidRPr="00DB06C2">
        <w:rPr>
          <w:rFonts w:ascii="Times New Roman" w:eastAsia="Times New Roman" w:hAnsi="Times New Roman" w:cs="Times New Roman"/>
          <w:iCs/>
          <w:color w:val="000000"/>
          <w:spacing w:val="3"/>
          <w:sz w:val="28"/>
          <w:szCs w:val="28"/>
          <w:lang w:val="uk-UA" w:eastAsia="ru-RU"/>
        </w:rPr>
        <w:t xml:space="preserve"> підвищення </w:t>
      </w:r>
      <w:proofErr w:type="spellStart"/>
      <w:r w:rsidRPr="00DB06C2">
        <w:rPr>
          <w:rFonts w:ascii="Times New Roman" w:eastAsia="Times New Roman" w:hAnsi="Times New Roman" w:cs="Times New Roman"/>
          <w:iCs/>
          <w:color w:val="000000"/>
          <w:spacing w:val="4"/>
          <w:sz w:val="28"/>
          <w:szCs w:val="28"/>
          <w:lang w:val="uk-UA" w:eastAsia="ru-RU"/>
        </w:rPr>
        <w:t>агрегативної</w:t>
      </w:r>
      <w:proofErr w:type="spellEnd"/>
      <w:r w:rsidRPr="00DB06C2">
        <w:rPr>
          <w:rFonts w:ascii="Times New Roman" w:eastAsia="Times New Roman" w:hAnsi="Times New Roman" w:cs="Times New Roman"/>
          <w:iCs/>
          <w:color w:val="000000"/>
          <w:spacing w:val="4"/>
          <w:sz w:val="28"/>
          <w:szCs w:val="28"/>
          <w:lang w:val="uk-UA" w:eastAsia="ru-RU"/>
        </w:rPr>
        <w:t xml:space="preserve"> стійкості суспензій полярних мінеральних </w:t>
      </w:r>
      <w:r w:rsidRPr="00DB06C2">
        <w:rPr>
          <w:rFonts w:ascii="Times New Roman" w:eastAsia="Times New Roman" w:hAnsi="Times New Roman" w:cs="Times New Roman"/>
          <w:iCs/>
          <w:color w:val="000000"/>
          <w:spacing w:val="-3"/>
          <w:sz w:val="28"/>
          <w:szCs w:val="28"/>
          <w:lang w:val="uk-UA" w:eastAsia="ru-RU"/>
        </w:rPr>
        <w:t>порошків у воді.</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sz w:val="28"/>
          <w:szCs w:val="28"/>
          <w:lang w:val="uk-UA" w:eastAsia="ru-RU"/>
        </w:rPr>
      </w:pPr>
      <w:proofErr w:type="spellStart"/>
      <w:r w:rsidRPr="00DB06C2">
        <w:rPr>
          <w:rFonts w:ascii="Times New Roman" w:eastAsia="Times New Roman" w:hAnsi="Times New Roman" w:cs="Times New Roman"/>
          <w:b/>
          <w:bCs/>
          <w:color w:val="000000"/>
          <w:spacing w:val="1"/>
          <w:sz w:val="28"/>
          <w:szCs w:val="28"/>
          <w:lang w:val="uk-UA" w:eastAsia="ru-RU"/>
        </w:rPr>
        <w:t>Агрегативно</w:t>
      </w:r>
      <w:proofErr w:type="spellEnd"/>
      <w:r w:rsidRPr="00DB06C2">
        <w:rPr>
          <w:rFonts w:ascii="Times New Roman" w:eastAsia="Times New Roman" w:hAnsi="Times New Roman" w:cs="Times New Roman"/>
          <w:b/>
          <w:bCs/>
          <w:color w:val="000000"/>
          <w:spacing w:val="1"/>
          <w:sz w:val="28"/>
          <w:szCs w:val="28"/>
          <w:lang w:val="uk-UA" w:eastAsia="ru-RU"/>
        </w:rPr>
        <w:t xml:space="preserve"> нестійкі суспензії </w:t>
      </w:r>
      <w:r w:rsidRPr="00DB06C2">
        <w:rPr>
          <w:rFonts w:ascii="Times New Roman" w:eastAsia="Times New Roman" w:hAnsi="Times New Roman" w:cs="Times New Roman"/>
          <w:color w:val="000000"/>
          <w:spacing w:val="1"/>
          <w:sz w:val="28"/>
          <w:szCs w:val="28"/>
          <w:lang w:val="uk-UA" w:eastAsia="ru-RU"/>
        </w:rPr>
        <w:t xml:space="preserve">полярних мінеральних </w:t>
      </w:r>
      <w:r w:rsidRPr="00DB06C2">
        <w:rPr>
          <w:rFonts w:ascii="Times New Roman" w:eastAsia="Times New Roman" w:hAnsi="Times New Roman" w:cs="Times New Roman"/>
          <w:color w:val="000000"/>
          <w:sz w:val="28"/>
          <w:szCs w:val="28"/>
          <w:lang w:val="uk-UA" w:eastAsia="ru-RU"/>
        </w:rPr>
        <w:t xml:space="preserve">порошків у неполярних рідких вуглеводнів (наприклад, </w:t>
      </w:r>
      <w:r w:rsidRPr="00DB06C2">
        <w:rPr>
          <w:rFonts w:ascii="Times New Roman" w:eastAsia="Times New Roman" w:hAnsi="Times New Roman" w:cs="Times New Roman"/>
          <w:color w:val="000000"/>
          <w:spacing w:val="11"/>
          <w:sz w:val="28"/>
          <w:szCs w:val="28"/>
          <w:lang w:val="uk-UA" w:eastAsia="ru-RU"/>
        </w:rPr>
        <w:t xml:space="preserve">бензолі), частинки в них коагулюють, утворюючи </w:t>
      </w:r>
      <w:r w:rsidRPr="00DB06C2">
        <w:rPr>
          <w:rFonts w:ascii="Times New Roman" w:eastAsia="Times New Roman" w:hAnsi="Times New Roman" w:cs="Times New Roman"/>
          <w:color w:val="000000"/>
          <w:spacing w:val="8"/>
          <w:sz w:val="28"/>
          <w:szCs w:val="28"/>
          <w:lang w:val="uk-UA" w:eastAsia="ru-RU"/>
        </w:rPr>
        <w:t xml:space="preserve">агрегати, внаслідок чого частинки дисперсної фази </w:t>
      </w:r>
      <w:r w:rsidRPr="00DB06C2">
        <w:rPr>
          <w:rFonts w:ascii="Times New Roman" w:eastAsia="Times New Roman" w:hAnsi="Times New Roman" w:cs="Times New Roman"/>
          <w:color w:val="000000"/>
          <w:spacing w:val="10"/>
          <w:sz w:val="28"/>
          <w:szCs w:val="28"/>
          <w:lang w:val="uk-UA" w:eastAsia="ru-RU"/>
        </w:rPr>
        <w:t xml:space="preserve">осідають дуже швидко. Це стосується, наприклад, </w:t>
      </w:r>
      <w:r w:rsidRPr="00DB06C2">
        <w:rPr>
          <w:rFonts w:ascii="Times New Roman" w:eastAsia="Times New Roman" w:hAnsi="Times New Roman" w:cs="Times New Roman"/>
          <w:color w:val="000000"/>
          <w:sz w:val="28"/>
          <w:szCs w:val="28"/>
          <w:lang w:val="uk-UA" w:eastAsia="ru-RU"/>
        </w:rPr>
        <w:t>суспензії оксиду заліза та оксиду алюмінію в бензолі.</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sz w:val="28"/>
          <w:szCs w:val="28"/>
          <w:lang w:val="uk-UA" w:eastAsia="ru-RU"/>
        </w:rPr>
      </w:pPr>
      <w:proofErr w:type="spellStart"/>
      <w:r w:rsidRPr="00DB06C2">
        <w:rPr>
          <w:rFonts w:ascii="Times New Roman" w:eastAsia="Times New Roman" w:hAnsi="Times New Roman" w:cs="Times New Roman"/>
          <w:iCs/>
          <w:color w:val="000000"/>
          <w:spacing w:val="1"/>
          <w:sz w:val="28"/>
          <w:szCs w:val="28"/>
          <w:lang w:val="uk-UA" w:eastAsia="ru-RU"/>
        </w:rPr>
        <w:t>Агрегативно</w:t>
      </w:r>
      <w:proofErr w:type="spellEnd"/>
      <w:r w:rsidRPr="00DB06C2">
        <w:rPr>
          <w:rFonts w:ascii="Times New Roman" w:eastAsia="Times New Roman" w:hAnsi="Times New Roman" w:cs="Times New Roman"/>
          <w:iCs/>
          <w:color w:val="000000"/>
          <w:spacing w:val="1"/>
          <w:sz w:val="28"/>
          <w:szCs w:val="28"/>
          <w:lang w:val="uk-UA" w:eastAsia="ru-RU"/>
        </w:rPr>
        <w:t xml:space="preserve"> стійкими будуть суспензії </w:t>
      </w:r>
      <w:r w:rsidRPr="00DB06C2">
        <w:rPr>
          <w:rFonts w:ascii="Times New Roman" w:eastAsia="Times New Roman" w:hAnsi="Times New Roman" w:cs="Times New Roman"/>
          <w:iCs/>
          <w:color w:val="000000"/>
          <w:spacing w:val="5"/>
          <w:sz w:val="28"/>
          <w:szCs w:val="28"/>
          <w:lang w:val="uk-UA" w:eastAsia="ru-RU"/>
        </w:rPr>
        <w:t xml:space="preserve">полярних порошків у неполярних рідинах та неполярних </w:t>
      </w:r>
      <w:r w:rsidRPr="00DB06C2">
        <w:rPr>
          <w:rFonts w:ascii="Times New Roman" w:eastAsia="Times New Roman" w:hAnsi="Times New Roman" w:cs="Times New Roman"/>
          <w:iCs/>
          <w:color w:val="000000"/>
          <w:spacing w:val="-1"/>
          <w:sz w:val="28"/>
          <w:szCs w:val="28"/>
          <w:lang w:val="uk-UA" w:eastAsia="ru-RU"/>
        </w:rPr>
        <w:t>порошків у полярних рідинах.</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bCs/>
          <w:iCs/>
          <w:color w:val="000000"/>
          <w:spacing w:val="-2"/>
          <w:sz w:val="28"/>
          <w:szCs w:val="28"/>
          <w:lang w:val="uk-UA" w:eastAsia="ru-RU"/>
        </w:rPr>
      </w:pPr>
      <w:r w:rsidRPr="00DB06C2">
        <w:rPr>
          <w:rFonts w:ascii="Times New Roman" w:eastAsia="Times New Roman" w:hAnsi="Times New Roman" w:cs="Times New Roman"/>
          <w:b/>
          <w:bCs/>
          <w:iCs/>
          <w:color w:val="000000"/>
          <w:spacing w:val="10"/>
          <w:sz w:val="28"/>
          <w:szCs w:val="28"/>
          <w:lang w:val="uk-UA" w:eastAsia="ru-RU"/>
        </w:rPr>
        <w:t>Стабілізувати суспензії можна</w:t>
      </w:r>
      <w:r w:rsidRPr="00DB06C2">
        <w:rPr>
          <w:rFonts w:ascii="Times New Roman" w:eastAsia="Times New Roman" w:hAnsi="Times New Roman" w:cs="Times New Roman"/>
          <w:bCs/>
          <w:iCs/>
          <w:color w:val="000000"/>
          <w:spacing w:val="10"/>
          <w:sz w:val="28"/>
          <w:szCs w:val="28"/>
          <w:lang w:val="uk-UA" w:eastAsia="ru-RU"/>
        </w:rPr>
        <w:t xml:space="preserve"> не </w:t>
      </w:r>
      <w:r w:rsidRPr="00DB06C2">
        <w:rPr>
          <w:rFonts w:ascii="Times New Roman" w:eastAsia="Times New Roman" w:hAnsi="Times New Roman" w:cs="Times New Roman"/>
          <w:bCs/>
          <w:iCs/>
          <w:color w:val="000000"/>
          <w:spacing w:val="2"/>
          <w:sz w:val="28"/>
          <w:szCs w:val="28"/>
          <w:lang w:val="uk-UA" w:eastAsia="ru-RU"/>
        </w:rPr>
        <w:t>тільки додаванням поверхнево-актив</w:t>
      </w:r>
      <w:r w:rsidRPr="00DB06C2">
        <w:rPr>
          <w:rFonts w:ascii="Times New Roman" w:eastAsia="Times New Roman" w:hAnsi="Times New Roman" w:cs="Times New Roman"/>
          <w:bCs/>
          <w:iCs/>
          <w:color w:val="000000"/>
          <w:spacing w:val="2"/>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 xml:space="preserve">них речовин (олеїнової кислоти, мила тощо), а також додаванням полімеру, </w:t>
      </w:r>
      <w:r w:rsidRPr="00DB06C2">
        <w:rPr>
          <w:rFonts w:ascii="Times New Roman" w:eastAsia="Times New Roman" w:hAnsi="Times New Roman" w:cs="Times New Roman"/>
          <w:bCs/>
          <w:iCs/>
          <w:color w:val="000000"/>
          <w:spacing w:val="6"/>
          <w:sz w:val="28"/>
          <w:szCs w:val="28"/>
          <w:lang w:val="uk-UA" w:eastAsia="ru-RU"/>
        </w:rPr>
        <w:t xml:space="preserve">який на поверхні частинок утворює </w:t>
      </w:r>
      <w:r w:rsidRPr="00DB06C2">
        <w:rPr>
          <w:rFonts w:ascii="Times New Roman" w:eastAsia="Times New Roman" w:hAnsi="Times New Roman" w:cs="Times New Roman"/>
          <w:bCs/>
          <w:iCs/>
          <w:color w:val="000000"/>
          <w:spacing w:val="-2"/>
          <w:sz w:val="28"/>
          <w:szCs w:val="28"/>
          <w:lang w:val="uk-UA" w:eastAsia="ru-RU"/>
        </w:rPr>
        <w:t>плівку.</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bCs/>
          <w:iCs/>
          <w:color w:val="000000"/>
          <w:spacing w:val="-2"/>
          <w:sz w:val="28"/>
          <w:szCs w:val="28"/>
          <w:lang w:val="uk-UA" w:eastAsia="ru-RU"/>
        </w:rPr>
      </w:pPr>
      <w:r w:rsidRPr="00DB06C2">
        <w:rPr>
          <w:rFonts w:ascii="Times New Roman" w:eastAsia="Times New Roman" w:hAnsi="Times New Roman" w:cs="Times New Roman"/>
          <w:iCs/>
          <w:color w:val="000000"/>
          <w:sz w:val="28"/>
          <w:szCs w:val="28"/>
          <w:lang w:val="uk-UA" w:eastAsia="ru-RU"/>
        </w:rPr>
        <w:t>Суспензії знаходять широке застосування. Так, розве</w:t>
      </w:r>
      <w:r w:rsidRPr="00DB06C2">
        <w:rPr>
          <w:rFonts w:ascii="Times New Roman" w:eastAsia="Times New Roman" w:hAnsi="Times New Roman" w:cs="Times New Roman"/>
          <w:iCs/>
          <w:color w:val="000000"/>
          <w:sz w:val="28"/>
          <w:szCs w:val="28"/>
          <w:lang w:val="uk-UA" w:eastAsia="ru-RU"/>
        </w:rPr>
        <w:softHyphen/>
        <w:t xml:space="preserve">дені суспензії використовуються при фарбуванні, наприклад, </w:t>
      </w:r>
      <w:r w:rsidRPr="00DB06C2">
        <w:rPr>
          <w:rFonts w:ascii="Times New Roman" w:eastAsia="Times New Roman" w:hAnsi="Times New Roman" w:cs="Times New Roman"/>
          <w:iCs/>
          <w:color w:val="000000"/>
          <w:spacing w:val="1"/>
          <w:sz w:val="28"/>
          <w:szCs w:val="28"/>
          <w:lang w:val="uk-UA" w:eastAsia="ru-RU"/>
        </w:rPr>
        <w:t xml:space="preserve">тканин, а концентровані </w:t>
      </w:r>
      <w:r w:rsidRPr="00DB06C2">
        <w:rPr>
          <w:rFonts w:ascii="Times New Roman" w:eastAsia="Times New Roman" w:hAnsi="Times New Roman" w:cs="Times New Roman"/>
          <w:color w:val="000000"/>
          <w:spacing w:val="1"/>
          <w:sz w:val="28"/>
          <w:szCs w:val="28"/>
          <w:lang w:val="uk-UA" w:eastAsia="ru-RU"/>
        </w:rPr>
        <w:t xml:space="preserve">- </w:t>
      </w:r>
      <w:r w:rsidRPr="00DB06C2">
        <w:rPr>
          <w:rFonts w:ascii="Times New Roman" w:eastAsia="Times New Roman" w:hAnsi="Times New Roman" w:cs="Times New Roman"/>
          <w:iCs/>
          <w:color w:val="000000"/>
          <w:spacing w:val="1"/>
          <w:sz w:val="28"/>
          <w:szCs w:val="28"/>
          <w:lang w:val="uk-UA" w:eastAsia="ru-RU"/>
        </w:rPr>
        <w:t xml:space="preserve">у керамічній промисловості та </w:t>
      </w:r>
      <w:proofErr w:type="spellStart"/>
      <w:r w:rsidRPr="00DB06C2">
        <w:rPr>
          <w:rFonts w:ascii="Times New Roman" w:eastAsia="Times New Roman" w:hAnsi="Times New Roman" w:cs="Times New Roman"/>
          <w:bCs/>
          <w:iCs/>
          <w:color w:val="000000"/>
          <w:spacing w:val="1"/>
          <w:sz w:val="28"/>
          <w:szCs w:val="28"/>
          <w:lang w:val="uk-UA" w:eastAsia="ru-RU"/>
        </w:rPr>
        <w:t>в</w:t>
      </w:r>
      <w:r w:rsidRPr="00DB06C2">
        <w:rPr>
          <w:rFonts w:ascii="Times New Roman" w:eastAsia="Times New Roman" w:hAnsi="Times New Roman" w:cs="Times New Roman"/>
          <w:iCs/>
          <w:color w:val="000000"/>
          <w:spacing w:val="-2"/>
          <w:sz w:val="28"/>
          <w:szCs w:val="28"/>
          <w:lang w:val="uk-UA" w:eastAsia="ru-RU"/>
        </w:rPr>
        <w:t>промисловості</w:t>
      </w:r>
      <w:proofErr w:type="spellEnd"/>
      <w:r w:rsidRPr="00DB06C2">
        <w:rPr>
          <w:rFonts w:ascii="Times New Roman" w:eastAsia="Times New Roman" w:hAnsi="Times New Roman" w:cs="Times New Roman"/>
          <w:iCs/>
          <w:color w:val="000000"/>
          <w:spacing w:val="-2"/>
          <w:sz w:val="28"/>
          <w:szCs w:val="28"/>
          <w:lang w:val="uk-UA" w:eastAsia="ru-RU"/>
        </w:rPr>
        <w:t xml:space="preserve"> будівельних </w:t>
      </w:r>
      <w:r w:rsidRPr="00DB06C2">
        <w:rPr>
          <w:rFonts w:ascii="Times New Roman" w:eastAsia="Times New Roman" w:hAnsi="Times New Roman" w:cs="Times New Roman"/>
          <w:bCs/>
          <w:iCs/>
          <w:color w:val="000000"/>
          <w:spacing w:val="-2"/>
          <w:sz w:val="28"/>
          <w:szCs w:val="28"/>
          <w:lang w:val="uk-UA" w:eastAsia="ru-RU"/>
        </w:rPr>
        <w:t>матеріалів.</w:t>
      </w:r>
    </w:p>
    <w:p w:rsidR="00DB06C2" w:rsidRPr="00DB06C2" w:rsidRDefault="00DB06C2" w:rsidP="00FE0710">
      <w:pPr>
        <w:shd w:val="clear" w:color="auto" w:fill="FFFFFF"/>
        <w:spacing w:after="0" w:line="240" w:lineRule="auto"/>
        <w:ind w:left="22" w:firstLine="576"/>
        <w:jc w:val="both"/>
        <w:rPr>
          <w:rFonts w:ascii="Times New Roman" w:eastAsia="Times New Roman" w:hAnsi="Times New Roman" w:cs="Times New Roman"/>
          <w:bCs/>
          <w:iCs/>
          <w:color w:val="000000"/>
          <w:spacing w:val="-2"/>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Концентровані суспензії називаються </w:t>
      </w:r>
      <w:r w:rsidRPr="00DB06C2">
        <w:rPr>
          <w:rFonts w:ascii="Times New Roman" w:eastAsia="Times New Roman" w:hAnsi="Times New Roman" w:cs="Times New Roman"/>
          <w:bCs/>
          <w:iCs/>
          <w:color w:val="000000"/>
          <w:spacing w:val="2"/>
          <w:sz w:val="28"/>
          <w:szCs w:val="28"/>
          <w:lang w:val="uk-UA" w:eastAsia="ru-RU"/>
        </w:rPr>
        <w:t xml:space="preserve">пастами. </w:t>
      </w:r>
      <w:r w:rsidRPr="00DB06C2">
        <w:rPr>
          <w:rFonts w:ascii="Times New Roman" w:eastAsia="Times New Roman" w:hAnsi="Times New Roman" w:cs="Times New Roman"/>
          <w:b/>
          <w:bCs/>
          <w:iCs/>
          <w:color w:val="000000"/>
          <w:spacing w:val="2"/>
          <w:sz w:val="28"/>
          <w:szCs w:val="28"/>
          <w:lang w:val="uk-UA" w:eastAsia="ru-RU"/>
        </w:rPr>
        <w:t>Пасти</w:t>
      </w:r>
      <w:r w:rsidRPr="00DB06C2">
        <w:rPr>
          <w:rFonts w:ascii="Times New Roman" w:eastAsia="Times New Roman" w:hAnsi="Times New Roman" w:cs="Times New Roman"/>
          <w:bCs/>
          <w:iCs/>
          <w:color w:val="000000"/>
          <w:spacing w:val="2"/>
          <w:sz w:val="28"/>
          <w:szCs w:val="28"/>
          <w:lang w:val="uk-UA" w:eastAsia="ru-RU"/>
        </w:rPr>
        <w:t xml:space="preserve"> (від лат. </w:t>
      </w:r>
      <w:r w:rsidRPr="00DB06C2">
        <w:rPr>
          <w:rFonts w:ascii="Times New Roman" w:eastAsia="Times New Roman" w:hAnsi="Times New Roman" w:cs="Times New Roman"/>
          <w:bCs/>
          <w:iCs/>
          <w:color w:val="000000"/>
          <w:spacing w:val="2"/>
          <w:sz w:val="28"/>
          <w:szCs w:val="28"/>
          <w:lang w:val="en-US" w:eastAsia="ru-RU"/>
        </w:rPr>
        <w:t>pasta</w:t>
      </w:r>
      <w:r w:rsidRPr="00DB06C2">
        <w:rPr>
          <w:rFonts w:ascii="Times New Roman" w:eastAsia="Times New Roman" w:hAnsi="Times New Roman" w:cs="Times New Roman"/>
          <w:bCs/>
          <w:iCs/>
          <w:color w:val="000000"/>
          <w:spacing w:val="2"/>
          <w:sz w:val="28"/>
          <w:szCs w:val="28"/>
          <w:lang w:val="uk-UA" w:eastAsia="ru-RU"/>
        </w:rPr>
        <w:t xml:space="preserve"> - густа </w:t>
      </w:r>
      <w:r w:rsidRPr="00DB06C2">
        <w:rPr>
          <w:rFonts w:ascii="Times New Roman" w:eastAsia="Times New Roman" w:hAnsi="Times New Roman" w:cs="Times New Roman"/>
          <w:bCs/>
          <w:iCs/>
          <w:color w:val="000000"/>
          <w:spacing w:val="3"/>
          <w:sz w:val="28"/>
          <w:szCs w:val="28"/>
          <w:lang w:val="uk-UA" w:eastAsia="ru-RU"/>
        </w:rPr>
        <w:t xml:space="preserve">мазь, тісто) </w:t>
      </w:r>
      <w:r w:rsidRPr="00DB06C2">
        <w:rPr>
          <w:rFonts w:ascii="Times New Roman" w:eastAsia="Times New Roman" w:hAnsi="Times New Roman" w:cs="Times New Roman"/>
          <w:bCs/>
          <w:color w:val="000000"/>
          <w:spacing w:val="3"/>
          <w:sz w:val="28"/>
          <w:szCs w:val="28"/>
          <w:lang w:val="uk-UA" w:eastAsia="ru-RU"/>
        </w:rPr>
        <w:t xml:space="preserve">- </w:t>
      </w:r>
      <w:r w:rsidRPr="00DB06C2">
        <w:rPr>
          <w:rFonts w:ascii="Times New Roman" w:eastAsia="Times New Roman" w:hAnsi="Times New Roman" w:cs="Times New Roman"/>
          <w:bCs/>
          <w:iCs/>
          <w:color w:val="000000"/>
          <w:spacing w:val="3"/>
          <w:sz w:val="28"/>
          <w:szCs w:val="28"/>
          <w:lang w:val="uk-UA" w:eastAsia="ru-RU"/>
        </w:rPr>
        <w:t xml:space="preserve">суспензії, що містять </w:t>
      </w:r>
      <w:r w:rsidRPr="00DB06C2">
        <w:rPr>
          <w:rFonts w:ascii="Times New Roman" w:eastAsia="Times New Roman" w:hAnsi="Times New Roman" w:cs="Times New Roman"/>
          <w:bCs/>
          <w:iCs/>
          <w:color w:val="000000"/>
          <w:spacing w:val="2"/>
          <w:sz w:val="28"/>
          <w:szCs w:val="28"/>
          <w:lang w:val="uk-UA" w:eastAsia="ru-RU"/>
        </w:rPr>
        <w:t xml:space="preserve">більше 25% дисперсної фази. Пасти є </w:t>
      </w:r>
      <w:r w:rsidRPr="00DB06C2">
        <w:rPr>
          <w:rFonts w:ascii="Times New Roman" w:eastAsia="Times New Roman" w:hAnsi="Times New Roman" w:cs="Times New Roman"/>
          <w:bCs/>
          <w:iCs/>
          <w:color w:val="000000"/>
          <w:spacing w:val="1"/>
          <w:sz w:val="28"/>
          <w:szCs w:val="28"/>
          <w:lang w:val="uk-UA" w:eastAsia="ru-RU"/>
        </w:rPr>
        <w:lastRenderedPageBreak/>
        <w:t>пластичними тиксотропними систе</w:t>
      </w:r>
      <w:r w:rsidRPr="00DB06C2">
        <w:rPr>
          <w:rFonts w:ascii="Times New Roman" w:eastAsia="Times New Roman" w:hAnsi="Times New Roman" w:cs="Times New Roman"/>
          <w:bCs/>
          <w:iCs/>
          <w:color w:val="000000"/>
          <w:spacing w:val="1"/>
          <w:sz w:val="28"/>
          <w:szCs w:val="28"/>
          <w:lang w:val="uk-UA" w:eastAsia="ru-RU"/>
        </w:rPr>
        <w:softHyphen/>
      </w:r>
      <w:r w:rsidRPr="00DB06C2">
        <w:rPr>
          <w:rFonts w:ascii="Times New Roman" w:eastAsia="Times New Roman" w:hAnsi="Times New Roman" w:cs="Times New Roman"/>
          <w:bCs/>
          <w:iCs/>
          <w:color w:val="000000"/>
          <w:sz w:val="28"/>
          <w:szCs w:val="28"/>
          <w:lang w:val="uk-UA" w:eastAsia="ru-RU"/>
        </w:rPr>
        <w:t>мами. Вони здатні зберігати форму, в'язкість, можуть затвердіти.</w:t>
      </w:r>
    </w:p>
    <w:p w:rsidR="00DB06C2" w:rsidRDefault="00DB06C2" w:rsidP="00FE0710">
      <w:pPr>
        <w:shd w:val="clear" w:color="auto" w:fill="FFFFFF"/>
        <w:spacing w:after="0" w:line="240" w:lineRule="auto"/>
        <w:ind w:left="22" w:firstLine="576"/>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pacing w:val="-1"/>
          <w:sz w:val="28"/>
          <w:szCs w:val="28"/>
          <w:lang w:val="uk-UA" w:eastAsia="ru-RU"/>
        </w:rPr>
        <w:t xml:space="preserve">Якщо паста (або осад) </w:t>
      </w:r>
      <w:proofErr w:type="spellStart"/>
      <w:r w:rsidRPr="00DB06C2">
        <w:rPr>
          <w:rFonts w:ascii="Times New Roman" w:eastAsia="Times New Roman" w:hAnsi="Times New Roman" w:cs="Times New Roman"/>
          <w:color w:val="000000"/>
          <w:spacing w:val="-1"/>
          <w:sz w:val="28"/>
          <w:szCs w:val="28"/>
          <w:lang w:val="uk-UA" w:eastAsia="ru-RU"/>
        </w:rPr>
        <w:t>агрегативрю</w:t>
      </w:r>
      <w:proofErr w:type="spellEnd"/>
      <w:r w:rsidRPr="00DB06C2">
        <w:rPr>
          <w:rFonts w:ascii="Times New Roman" w:eastAsia="Times New Roman" w:hAnsi="Times New Roman" w:cs="Times New Roman"/>
          <w:color w:val="000000"/>
          <w:spacing w:val="-1"/>
          <w:sz w:val="28"/>
          <w:szCs w:val="28"/>
          <w:lang w:val="uk-UA" w:eastAsia="ru-RU"/>
        </w:rPr>
        <w:t xml:space="preserve"> стійка (наприклад, осад </w:t>
      </w:r>
      <w:r w:rsidRPr="00DB06C2">
        <w:rPr>
          <w:rFonts w:ascii="Times New Roman" w:eastAsia="Times New Roman" w:hAnsi="Times New Roman" w:cs="Times New Roman"/>
          <w:color w:val="000000"/>
          <w:spacing w:val="10"/>
          <w:sz w:val="28"/>
          <w:szCs w:val="28"/>
          <w:lang w:val="uk-UA" w:eastAsia="ru-RU"/>
        </w:rPr>
        <w:t xml:space="preserve">стабілізованої суспензії), і всі її частинки вкриті </w:t>
      </w:r>
      <w:proofErr w:type="spellStart"/>
      <w:r w:rsidRPr="00DB06C2">
        <w:rPr>
          <w:rFonts w:ascii="Times New Roman" w:eastAsia="Times New Roman" w:hAnsi="Times New Roman" w:cs="Times New Roman"/>
          <w:color w:val="000000"/>
          <w:spacing w:val="1"/>
          <w:sz w:val="28"/>
          <w:szCs w:val="28"/>
          <w:lang w:val="uk-UA" w:eastAsia="ru-RU"/>
        </w:rPr>
        <w:t>адсорбційно-сольватною</w:t>
      </w:r>
      <w:proofErr w:type="spellEnd"/>
      <w:r w:rsidRPr="00DB06C2">
        <w:rPr>
          <w:rFonts w:ascii="Times New Roman" w:eastAsia="Times New Roman" w:hAnsi="Times New Roman" w:cs="Times New Roman"/>
          <w:color w:val="000000"/>
          <w:spacing w:val="1"/>
          <w:sz w:val="28"/>
          <w:szCs w:val="28"/>
          <w:lang w:val="uk-UA" w:eastAsia="ru-RU"/>
        </w:rPr>
        <w:t xml:space="preserve"> оболонкою, то характерною для </w:t>
      </w:r>
      <w:r w:rsidRPr="00DB06C2">
        <w:rPr>
          <w:rFonts w:ascii="Times New Roman" w:eastAsia="Times New Roman" w:hAnsi="Times New Roman" w:cs="Times New Roman"/>
          <w:color w:val="000000"/>
          <w:spacing w:val="4"/>
          <w:sz w:val="28"/>
          <w:szCs w:val="28"/>
          <w:lang w:val="uk-UA" w:eastAsia="ru-RU"/>
        </w:rPr>
        <w:t xml:space="preserve">неї є пластичність, навіть плинність. Навпаки, осади </w:t>
      </w:r>
      <w:r w:rsidRPr="00DB06C2">
        <w:rPr>
          <w:rFonts w:ascii="Times New Roman" w:eastAsia="Times New Roman" w:hAnsi="Times New Roman" w:cs="Times New Roman"/>
          <w:color w:val="000000"/>
          <w:spacing w:val="5"/>
          <w:sz w:val="28"/>
          <w:szCs w:val="28"/>
          <w:lang w:val="uk-UA" w:eastAsia="ru-RU"/>
        </w:rPr>
        <w:t xml:space="preserve">нестійких суспензій, в яких відбувалась коагуляція, </w:t>
      </w:r>
      <w:r w:rsidRPr="00DB06C2">
        <w:rPr>
          <w:rFonts w:ascii="Times New Roman" w:eastAsia="Times New Roman" w:hAnsi="Times New Roman" w:cs="Times New Roman"/>
          <w:color w:val="000000"/>
          <w:sz w:val="28"/>
          <w:szCs w:val="28"/>
          <w:lang w:val="uk-UA" w:eastAsia="ru-RU"/>
        </w:rPr>
        <w:t xml:space="preserve">структуровані, твердо-подібні, крихкі. Стабілізуючи </w:t>
      </w:r>
      <w:r w:rsidRPr="00DB06C2">
        <w:rPr>
          <w:rFonts w:ascii="Times New Roman" w:eastAsia="Times New Roman" w:hAnsi="Times New Roman" w:cs="Times New Roman"/>
          <w:color w:val="000000"/>
          <w:spacing w:val="1"/>
          <w:sz w:val="28"/>
          <w:szCs w:val="28"/>
          <w:lang w:val="uk-UA" w:eastAsia="ru-RU"/>
        </w:rPr>
        <w:t xml:space="preserve">поверхнево-активними речовинами деякі структуровані </w:t>
      </w:r>
      <w:r w:rsidRPr="00DB06C2">
        <w:rPr>
          <w:rFonts w:ascii="Times New Roman" w:eastAsia="Times New Roman" w:hAnsi="Times New Roman" w:cs="Times New Roman"/>
          <w:color w:val="000000"/>
          <w:sz w:val="28"/>
          <w:szCs w:val="28"/>
          <w:lang w:val="uk-UA" w:eastAsia="ru-RU"/>
        </w:rPr>
        <w:t>пасти, можна зробити їх текучими.</w:t>
      </w: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61" o:spid="_x0000_s1067" style="position:absolute;left:0;text-align:left;margin-left:4in;margin-top:9.75pt;width:198pt;height:63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">
            <v:textbox>
              <w:txbxContent>
                <w:p w:rsidR="00AD5B84" w:rsidRPr="00FE0710" w:rsidRDefault="00AD5B84" w:rsidP="008B1696">
                  <w:pPr>
                    <w:spacing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Гетерогенні пасти складаються із декількох компонентів дисперсної фази</w:t>
                  </w:r>
                </w:p>
              </w:txbxContent>
            </v:textbox>
          </v:rect>
        </w:pict>
      </w:r>
      <w:r>
        <w:rPr>
          <w:rFonts w:ascii="Times New Roman" w:eastAsia="Times New Roman" w:hAnsi="Times New Roman" w:cs="Times New Roman"/>
          <w:noProof/>
          <w:sz w:val="28"/>
          <w:szCs w:val="28"/>
          <w:lang w:eastAsia="ru-RU"/>
        </w:rPr>
        <w:pict>
          <v:rect id="Прямоугольник 160" o:spid="_x0000_s1068" style="position:absolute;left:0;text-align:left;margin-left:9pt;margin-top:9.9pt;width:198pt;height:63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">
            <v:textbox>
              <w:txbxContent>
                <w:p w:rsidR="00AD5B84" w:rsidRPr="00FE0710" w:rsidRDefault="00AD5B84" w:rsidP="008B1696">
                  <w:pPr>
                    <w:spacing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Гомогенні пасти – однокомпонентні системи</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59" o:spid="_x0000_s1091" style="position:absolute;left:0;text-align:left;flip:x y;z-index:251832320;visibility:visible" from="84.1pt,6.1pt" to="183.1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">
            <v:stroke endarrow="block"/>
          </v:line>
        </w:pict>
      </w:r>
      <w:r>
        <w:rPr>
          <w:rFonts w:ascii="Times New Roman" w:eastAsia="Times New Roman" w:hAnsi="Times New Roman" w:cs="Times New Roman"/>
          <w:noProof/>
          <w:sz w:val="28"/>
          <w:szCs w:val="28"/>
          <w:lang w:eastAsia="ru-RU"/>
        </w:rPr>
        <w:pict>
          <v:line id="Прямая соединительная линия 158" o:spid="_x0000_s1090" style="position:absolute;left:0;text-align:left;flip:y;z-index:251829248;visibility:visible" from="307.5pt,6.25pt" to="39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">
            <v:stroke endarrow="block"/>
          </v:line>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57" o:spid="_x0000_s1069" style="position:absolute;left:0;text-align:left;margin-left:183.1pt;margin-top:2.05pt;width:126pt;height:36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oCTgIAAGQ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">
            <v:textbox>
              <w:txbxContent>
                <w:p w:rsidR="00AD5B84" w:rsidRPr="00FE0710" w:rsidRDefault="00AD5B84" w:rsidP="00DB06C2">
                  <w:pPr>
                    <w:jc w:val="center"/>
                    <w:rPr>
                      <w:rFonts w:ascii="Times New Roman" w:hAnsi="Times New Roman" w:cs="Times New Roman"/>
                      <w:b/>
                      <w:sz w:val="28"/>
                      <w:szCs w:val="28"/>
                      <w:lang w:val="uk-UA"/>
                    </w:rPr>
                  </w:pPr>
                  <w:r w:rsidRPr="00FE0710">
                    <w:rPr>
                      <w:rFonts w:ascii="Times New Roman" w:hAnsi="Times New Roman" w:cs="Times New Roman"/>
                      <w:b/>
                      <w:sz w:val="28"/>
                      <w:szCs w:val="28"/>
                      <w:lang w:val="uk-UA"/>
                    </w:rPr>
                    <w:t xml:space="preserve">Пасти </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56" o:spid="_x0000_s1089" style="position:absolute;left:0;text-align:left;flip:x;z-index:251830272;visibility:visible" from="81.75pt,6.75pt" to="180.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">
            <v:stroke endarrow="block"/>
          </v:line>
        </w:pict>
      </w:r>
      <w:r>
        <w:rPr>
          <w:rFonts w:ascii="Times New Roman" w:eastAsia="Times New Roman" w:hAnsi="Times New Roman" w:cs="Times New Roman"/>
          <w:noProof/>
          <w:sz w:val="28"/>
          <w:szCs w:val="28"/>
          <w:lang w:eastAsia="ru-RU"/>
        </w:rPr>
        <w:pict>
          <v:line id="Прямая соединительная линия 155" o:spid="_x0000_s1088" style="position:absolute;left:0;text-align:left;z-index:251831296;visibility:visible" from="306.75pt,5.25pt" to="414.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">
            <v:stroke endarrow="block"/>
          </v:line>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AD5B84" w:rsidP="00DB06C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54" o:spid="_x0000_s1070" style="position:absolute;left:0;text-align:left;margin-left:4in;margin-top:12.05pt;width:198pt;height:1in;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">
            <v:textbox>
              <w:txbxContent>
                <w:p w:rsidR="00AD5B84" w:rsidRPr="00FE0710" w:rsidRDefault="00AD5B84" w:rsidP="008B1696">
                  <w:pPr>
                    <w:spacing w:after="0"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Нежирні пасти – основою є гліцерин, гідрофільні глини та інші речовини</w:t>
                  </w:r>
                </w:p>
              </w:txbxContent>
            </v:textbox>
          </v:rect>
        </w:pict>
      </w:r>
      <w:r>
        <w:rPr>
          <w:rFonts w:ascii="Times New Roman" w:eastAsia="Times New Roman" w:hAnsi="Times New Roman" w:cs="Times New Roman"/>
          <w:noProof/>
          <w:sz w:val="28"/>
          <w:szCs w:val="28"/>
          <w:lang w:eastAsia="ru-RU"/>
        </w:rPr>
        <w:pict>
          <v:rect id="Прямоугольник 153" o:spid="_x0000_s1071" style="position:absolute;left:0;text-align:left;margin-left:9pt;margin-top:12.05pt;width:3in;height:1in;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">
            <v:textbox>
              <w:txbxContent>
                <w:p w:rsidR="00AD5B84" w:rsidRPr="00FE0710" w:rsidRDefault="00AD5B84" w:rsidP="00FE0710">
                  <w:pPr>
                    <w:spacing w:after="0" w:line="240" w:lineRule="auto"/>
                    <w:jc w:val="center"/>
                    <w:rPr>
                      <w:rFonts w:ascii="Times New Roman" w:hAnsi="Times New Roman" w:cs="Times New Roman"/>
                      <w:sz w:val="28"/>
                      <w:szCs w:val="28"/>
                      <w:lang w:val="uk-UA"/>
                    </w:rPr>
                  </w:pPr>
                  <w:r w:rsidRPr="00FE0710">
                    <w:rPr>
                      <w:rFonts w:ascii="Times New Roman" w:hAnsi="Times New Roman" w:cs="Times New Roman"/>
                      <w:sz w:val="28"/>
                      <w:szCs w:val="28"/>
                      <w:lang w:val="uk-UA"/>
                    </w:rPr>
                    <w:t>Жирні пасти – основою є жир, жироподібні речовини або високомолекулярні вуглеводні, наприклад, вазелін</w:t>
                  </w:r>
                </w:p>
              </w:txbxContent>
            </v:textbox>
          </v:rect>
        </w:pic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Одержання паст.</w:t>
      </w:r>
    </w:p>
    <w:p w:rsidR="00DB06C2" w:rsidRPr="00DB06C2" w:rsidRDefault="00DB06C2" w:rsidP="00DB06C2">
      <w:pPr>
        <w:numPr>
          <w:ilvl w:val="0"/>
          <w:numId w:val="27"/>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Пасти одержують диспергуванням твердих речовин у рідинах, які добре їх змочують.</w:t>
      </w:r>
    </w:p>
    <w:p w:rsidR="00DB06C2" w:rsidRPr="00DB06C2" w:rsidRDefault="00DB06C2" w:rsidP="00DB06C2">
      <w:pPr>
        <w:numPr>
          <w:ilvl w:val="0"/>
          <w:numId w:val="27"/>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Деякі пасти готують на емульсіях.</w: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Прикладом лікарських паст є саліцилово-цинкова, </w:t>
      </w:r>
      <w:r w:rsidRPr="00DB06C2">
        <w:rPr>
          <w:rFonts w:ascii="Times New Roman" w:eastAsia="Times New Roman" w:hAnsi="Times New Roman" w:cs="Times New Roman"/>
          <w:iCs/>
          <w:color w:val="000000"/>
          <w:spacing w:val="1"/>
          <w:sz w:val="28"/>
          <w:szCs w:val="28"/>
          <w:lang w:val="uk-UA" w:eastAsia="ru-RU"/>
        </w:rPr>
        <w:t>борно-цинкова та йодоформові пасти. Як профілак</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3"/>
          <w:sz w:val="28"/>
          <w:szCs w:val="28"/>
          <w:lang w:val="uk-UA" w:eastAsia="ru-RU"/>
        </w:rPr>
        <w:t xml:space="preserve">тичні пасти використовуються різні види зубних паст, </w:t>
      </w:r>
      <w:r w:rsidRPr="00DB06C2">
        <w:rPr>
          <w:rFonts w:ascii="Times New Roman" w:eastAsia="Times New Roman" w:hAnsi="Times New Roman" w:cs="Times New Roman"/>
          <w:iCs/>
          <w:color w:val="000000"/>
          <w:spacing w:val="1"/>
          <w:sz w:val="28"/>
          <w:szCs w:val="28"/>
          <w:lang w:val="uk-UA" w:eastAsia="ru-RU"/>
        </w:rPr>
        <w:t xml:space="preserve">косметичні креми, У вигляді паст використовують </w:t>
      </w:r>
      <w:r w:rsidRPr="00DB06C2">
        <w:rPr>
          <w:rFonts w:ascii="Times New Roman" w:eastAsia="Times New Roman" w:hAnsi="Times New Roman" w:cs="Times New Roman"/>
          <w:iCs/>
          <w:color w:val="000000"/>
          <w:spacing w:val="4"/>
          <w:sz w:val="28"/>
          <w:szCs w:val="28"/>
          <w:lang w:val="uk-UA" w:eastAsia="ru-RU"/>
        </w:rPr>
        <w:t xml:space="preserve">багато будівельних та лакофарбових матеріалів </w:t>
      </w:r>
      <w:r w:rsidRPr="00DB06C2">
        <w:rPr>
          <w:rFonts w:ascii="Times New Roman" w:eastAsia="Times New Roman" w:hAnsi="Times New Roman" w:cs="Times New Roman"/>
          <w:iCs/>
          <w:color w:val="000000"/>
          <w:sz w:val="28"/>
          <w:szCs w:val="28"/>
          <w:lang w:val="uk-UA" w:eastAsia="ru-RU"/>
        </w:rPr>
        <w:t xml:space="preserve">(мастики, замазки, шпаклівки, ґрунтувальні суміші), </w:t>
      </w:r>
      <w:r w:rsidRPr="00DB06C2">
        <w:rPr>
          <w:rFonts w:ascii="Times New Roman" w:eastAsia="Times New Roman" w:hAnsi="Times New Roman" w:cs="Times New Roman"/>
          <w:iCs/>
          <w:color w:val="000000"/>
          <w:spacing w:val="-2"/>
          <w:sz w:val="28"/>
          <w:szCs w:val="28"/>
          <w:lang w:val="uk-UA" w:eastAsia="ru-RU"/>
        </w:rPr>
        <w:t>полірувальні пасти та ін.</w:t>
      </w:r>
    </w:p>
    <w:p w:rsidR="00DB06C2" w:rsidRPr="00DB06C2" w:rsidRDefault="00DB06C2" w:rsidP="008B1696">
      <w:pPr>
        <w:spacing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B06C2" w:rsidP="008B1696">
      <w:pPr>
        <w:spacing w:after="0" w:line="240" w:lineRule="auto"/>
        <w:ind w:firstLine="540"/>
        <w:jc w:val="center"/>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Емульсії.</w:t>
      </w:r>
    </w:p>
    <w:p w:rsidR="00DB06C2" w:rsidRPr="00DB06C2" w:rsidRDefault="00DB06C2" w:rsidP="008B1696">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bCs/>
          <w:color w:val="000000"/>
          <w:spacing w:val="1"/>
          <w:sz w:val="28"/>
          <w:szCs w:val="28"/>
          <w:lang w:val="uk-UA" w:eastAsia="ru-RU"/>
        </w:rPr>
        <w:t xml:space="preserve">Емульсіями   </w:t>
      </w:r>
      <w:r w:rsidRPr="00DB06C2">
        <w:rPr>
          <w:rFonts w:ascii="Times New Roman" w:eastAsia="Times New Roman" w:hAnsi="Times New Roman" w:cs="Times New Roman"/>
          <w:color w:val="000000"/>
          <w:spacing w:val="1"/>
          <w:sz w:val="28"/>
          <w:szCs w:val="28"/>
          <w:lang w:val="uk-UA" w:eastAsia="ru-RU"/>
        </w:rPr>
        <w:t xml:space="preserve">називають   дисперсійні   системи,   в   яких дисперсна фаза і дисперсійне середовище - рідини (радіус </w:t>
      </w:r>
      <w:r w:rsidRPr="00DB06C2">
        <w:rPr>
          <w:rFonts w:ascii="Times New Roman" w:eastAsia="Times New Roman" w:hAnsi="Times New Roman" w:cs="Times New Roman"/>
          <w:color w:val="000000"/>
          <w:spacing w:val="-2"/>
          <w:sz w:val="28"/>
          <w:szCs w:val="28"/>
          <w:lang w:val="uk-UA" w:eastAsia="ru-RU"/>
        </w:rPr>
        <w:t>частинок дисперсної фази    10</w:t>
      </w:r>
      <w:r w:rsidRPr="00DB06C2">
        <w:rPr>
          <w:rFonts w:ascii="Times New Roman" w:eastAsia="Times New Roman" w:hAnsi="Times New Roman" w:cs="Times New Roman"/>
          <w:color w:val="000000"/>
          <w:spacing w:val="-2"/>
          <w:sz w:val="28"/>
          <w:szCs w:val="28"/>
          <w:vertAlign w:val="superscript"/>
          <w:lang w:val="uk-UA" w:eastAsia="ru-RU"/>
        </w:rPr>
        <w:t>-5</w:t>
      </w:r>
      <w:r w:rsidR="008B1696">
        <w:rPr>
          <w:rFonts w:ascii="Times New Roman" w:eastAsia="Times New Roman" w:hAnsi="Times New Roman" w:cs="Times New Roman"/>
          <w:color w:val="000000"/>
          <w:spacing w:val="-2"/>
          <w:sz w:val="28"/>
          <w:szCs w:val="28"/>
          <w:lang w:val="uk-UA" w:eastAsia="ru-RU"/>
        </w:rPr>
        <w:t>-</w:t>
      </w:r>
      <w:r w:rsidRPr="00DB06C2">
        <w:rPr>
          <w:rFonts w:ascii="Times New Roman" w:eastAsia="Times New Roman" w:hAnsi="Times New Roman" w:cs="Times New Roman"/>
          <w:color w:val="000000"/>
          <w:spacing w:val="-2"/>
          <w:sz w:val="28"/>
          <w:szCs w:val="28"/>
          <w:lang w:val="uk-UA" w:eastAsia="ru-RU"/>
        </w:rPr>
        <w:t>10</w:t>
      </w:r>
      <w:r w:rsidRPr="00DB06C2">
        <w:rPr>
          <w:rFonts w:ascii="Times New Roman" w:eastAsia="Times New Roman" w:hAnsi="Times New Roman" w:cs="Times New Roman"/>
          <w:color w:val="000000"/>
          <w:spacing w:val="-2"/>
          <w:sz w:val="28"/>
          <w:szCs w:val="28"/>
          <w:vertAlign w:val="superscript"/>
          <w:lang w:val="uk-UA" w:eastAsia="ru-RU"/>
        </w:rPr>
        <w:t>-</w:t>
      </w:r>
      <w:smartTag w:uri="urn:schemas-microsoft-com:office:smarttags" w:element="metricconverter">
        <w:smartTagPr>
          <w:attr w:name="ProductID" w:val="3 см"/>
        </w:smartTagPr>
        <w:r w:rsidRPr="00DB06C2">
          <w:rPr>
            <w:rFonts w:ascii="Times New Roman" w:eastAsia="Times New Roman" w:hAnsi="Times New Roman" w:cs="Times New Roman"/>
            <w:color w:val="000000"/>
            <w:spacing w:val="-2"/>
            <w:sz w:val="28"/>
            <w:szCs w:val="28"/>
            <w:vertAlign w:val="superscript"/>
            <w:lang w:val="uk-UA" w:eastAsia="ru-RU"/>
          </w:rPr>
          <w:t>3</w:t>
        </w:r>
        <w:r w:rsidRPr="00DB06C2">
          <w:rPr>
            <w:rFonts w:ascii="Times New Roman" w:eastAsia="Times New Roman" w:hAnsi="Times New Roman" w:cs="Times New Roman"/>
            <w:iCs/>
            <w:color w:val="000000"/>
            <w:spacing w:val="-2"/>
            <w:sz w:val="28"/>
            <w:szCs w:val="28"/>
            <w:lang w:val="uk-UA" w:eastAsia="ru-RU"/>
          </w:rPr>
          <w:t>см</w:t>
        </w:r>
      </w:smartTag>
      <w:r w:rsidRPr="00DB06C2">
        <w:rPr>
          <w:rFonts w:ascii="Times New Roman" w:eastAsia="Times New Roman" w:hAnsi="Times New Roman" w:cs="Times New Roman"/>
          <w:iCs/>
          <w:color w:val="000000"/>
          <w:spacing w:val="-2"/>
          <w:sz w:val="28"/>
          <w:szCs w:val="28"/>
          <w:lang w:val="uk-UA" w:eastAsia="ru-RU"/>
        </w:rPr>
        <w:t>).</w:t>
      </w:r>
    </w:p>
    <w:p w:rsidR="00DB06C2" w:rsidRPr="00DB06C2" w:rsidRDefault="00DB06C2" w:rsidP="008B1696">
      <w:pPr>
        <w:shd w:val="clear" w:color="auto" w:fill="FFFFFF"/>
        <w:tabs>
          <w:tab w:val="left" w:pos="0"/>
        </w:tabs>
        <w:spacing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7"/>
          <w:sz w:val="28"/>
          <w:szCs w:val="28"/>
          <w:lang w:val="uk-UA" w:eastAsia="ru-RU"/>
        </w:rPr>
        <w:t xml:space="preserve">До емульсій відносять молоко, вершкове масло, </w:t>
      </w:r>
      <w:r w:rsidRPr="00DB06C2">
        <w:rPr>
          <w:rFonts w:ascii="Times New Roman" w:eastAsia="Times New Roman" w:hAnsi="Times New Roman" w:cs="Times New Roman"/>
          <w:iCs/>
          <w:color w:val="000000"/>
          <w:spacing w:val="6"/>
          <w:sz w:val="28"/>
          <w:szCs w:val="28"/>
          <w:lang w:val="uk-UA" w:eastAsia="ru-RU"/>
        </w:rPr>
        <w:t>сметану, майонез, маргарин, нафту, в якій завжди міс</w:t>
      </w:r>
      <w:r w:rsidRPr="00DB06C2">
        <w:rPr>
          <w:rFonts w:ascii="Times New Roman" w:eastAsia="Times New Roman" w:hAnsi="Times New Roman" w:cs="Times New Roman"/>
          <w:iCs/>
          <w:color w:val="000000"/>
          <w:spacing w:val="6"/>
          <w:sz w:val="28"/>
          <w:szCs w:val="28"/>
          <w:lang w:val="uk-UA" w:eastAsia="ru-RU"/>
        </w:rPr>
        <w:softHyphen/>
      </w:r>
      <w:r w:rsidRPr="00DB06C2">
        <w:rPr>
          <w:rFonts w:ascii="Times New Roman" w:eastAsia="Times New Roman" w:hAnsi="Times New Roman" w:cs="Times New Roman"/>
          <w:iCs/>
          <w:color w:val="000000"/>
          <w:spacing w:val="-1"/>
          <w:sz w:val="28"/>
          <w:szCs w:val="28"/>
          <w:lang w:val="uk-UA" w:eastAsia="ru-RU"/>
        </w:rPr>
        <w:t xml:space="preserve">титься в </w:t>
      </w:r>
      <w:proofErr w:type="spellStart"/>
      <w:r w:rsidRPr="00DB06C2">
        <w:rPr>
          <w:rFonts w:ascii="Times New Roman" w:eastAsia="Times New Roman" w:hAnsi="Times New Roman" w:cs="Times New Roman"/>
          <w:iCs/>
          <w:color w:val="000000"/>
          <w:spacing w:val="-1"/>
          <w:sz w:val="28"/>
          <w:szCs w:val="28"/>
          <w:lang w:val="uk-UA" w:eastAsia="ru-RU"/>
        </w:rPr>
        <w:t>диспергованому</w:t>
      </w:r>
      <w:proofErr w:type="spellEnd"/>
      <w:r w:rsidRPr="00DB06C2">
        <w:rPr>
          <w:rFonts w:ascii="Times New Roman" w:eastAsia="Times New Roman" w:hAnsi="Times New Roman" w:cs="Times New Roman"/>
          <w:iCs/>
          <w:color w:val="000000"/>
          <w:spacing w:val="-1"/>
          <w:sz w:val="28"/>
          <w:szCs w:val="28"/>
          <w:lang w:val="uk-UA" w:eastAsia="ru-RU"/>
        </w:rPr>
        <w:t xml:space="preserve"> вигляді вода, молочний сік рослин-</w:t>
      </w:r>
      <w:r w:rsidRPr="00DB06C2">
        <w:rPr>
          <w:rFonts w:ascii="Times New Roman" w:eastAsia="Times New Roman" w:hAnsi="Times New Roman" w:cs="Times New Roman"/>
          <w:iCs/>
          <w:color w:val="000000"/>
          <w:spacing w:val="-3"/>
          <w:sz w:val="28"/>
          <w:szCs w:val="28"/>
          <w:lang w:val="uk-UA" w:eastAsia="ru-RU"/>
        </w:rPr>
        <w:t>каучуконосів тощо.</w:t>
      </w:r>
    </w:p>
    <w:p w:rsidR="00DB06C2" w:rsidRDefault="00DB06C2" w:rsidP="008B1696">
      <w:pPr>
        <w:shd w:val="clear" w:color="auto" w:fill="FFFFFF"/>
        <w:tabs>
          <w:tab w:val="left" w:pos="0"/>
        </w:tabs>
        <w:spacing w:after="0" w:line="240" w:lineRule="auto"/>
        <w:ind w:firstLine="540"/>
        <w:jc w:val="both"/>
        <w:rPr>
          <w:rFonts w:ascii="Times New Roman" w:eastAsia="Times New Roman" w:hAnsi="Times New Roman" w:cs="Times New Roman"/>
          <w:color w:val="000000"/>
          <w:spacing w:val="2"/>
          <w:sz w:val="28"/>
          <w:szCs w:val="28"/>
          <w:lang w:val="uk-UA" w:eastAsia="ru-RU"/>
        </w:rPr>
      </w:pPr>
      <w:r w:rsidRPr="00DB06C2">
        <w:rPr>
          <w:rFonts w:ascii="Times New Roman" w:eastAsia="Times New Roman" w:hAnsi="Times New Roman" w:cs="Times New Roman"/>
          <w:b/>
          <w:bCs/>
          <w:color w:val="000000"/>
          <w:spacing w:val="6"/>
          <w:sz w:val="28"/>
          <w:szCs w:val="28"/>
          <w:lang w:val="uk-UA" w:eastAsia="ru-RU"/>
        </w:rPr>
        <w:t xml:space="preserve">Звичайні емульсії </w:t>
      </w:r>
      <w:r w:rsidRPr="00DB06C2">
        <w:rPr>
          <w:rFonts w:ascii="Times New Roman" w:eastAsia="Times New Roman" w:hAnsi="Times New Roman" w:cs="Times New Roman"/>
          <w:color w:val="000000"/>
          <w:spacing w:val="6"/>
          <w:sz w:val="28"/>
          <w:szCs w:val="28"/>
          <w:lang w:val="uk-UA" w:eastAsia="ru-RU"/>
        </w:rPr>
        <w:t xml:space="preserve">– це </w:t>
      </w:r>
      <w:proofErr w:type="spellStart"/>
      <w:r w:rsidRPr="00DB06C2">
        <w:rPr>
          <w:rFonts w:ascii="Times New Roman" w:eastAsia="Times New Roman" w:hAnsi="Times New Roman" w:cs="Times New Roman"/>
          <w:color w:val="000000"/>
          <w:spacing w:val="6"/>
          <w:sz w:val="28"/>
          <w:szCs w:val="28"/>
          <w:lang w:val="uk-UA" w:eastAsia="ru-RU"/>
        </w:rPr>
        <w:t>мікрогетерогенні</w:t>
      </w:r>
      <w:proofErr w:type="spellEnd"/>
      <w:r w:rsidRPr="00DB06C2">
        <w:rPr>
          <w:rFonts w:ascii="Times New Roman" w:eastAsia="Times New Roman" w:hAnsi="Times New Roman" w:cs="Times New Roman"/>
          <w:color w:val="000000"/>
          <w:spacing w:val="6"/>
          <w:sz w:val="28"/>
          <w:szCs w:val="28"/>
          <w:lang w:val="uk-UA" w:eastAsia="ru-RU"/>
        </w:rPr>
        <w:t xml:space="preserve"> системи, що </w:t>
      </w:r>
      <w:r w:rsidRPr="00DB06C2">
        <w:rPr>
          <w:rFonts w:ascii="Times New Roman" w:eastAsia="Times New Roman" w:hAnsi="Times New Roman" w:cs="Times New Roman"/>
          <w:color w:val="000000"/>
          <w:sz w:val="28"/>
          <w:szCs w:val="28"/>
          <w:lang w:val="uk-UA" w:eastAsia="ru-RU"/>
        </w:rPr>
        <w:t xml:space="preserve">складаються    з    двох  </w:t>
      </w:r>
      <w:proofErr w:type="spellStart"/>
      <w:r w:rsidRPr="00DB06C2">
        <w:rPr>
          <w:rFonts w:ascii="Times New Roman" w:eastAsia="Times New Roman" w:hAnsi="Times New Roman" w:cs="Times New Roman"/>
          <w:color w:val="000000"/>
          <w:sz w:val="28"/>
          <w:szCs w:val="28"/>
          <w:lang w:val="uk-UA" w:eastAsia="ru-RU"/>
        </w:rPr>
        <w:t>незмішуваних</w:t>
      </w:r>
      <w:proofErr w:type="spellEnd"/>
      <w:r w:rsidRPr="00DB06C2">
        <w:rPr>
          <w:rFonts w:ascii="Times New Roman" w:eastAsia="Times New Roman" w:hAnsi="Times New Roman" w:cs="Times New Roman"/>
          <w:color w:val="000000"/>
          <w:sz w:val="28"/>
          <w:szCs w:val="28"/>
          <w:lang w:val="uk-UA" w:eastAsia="ru-RU"/>
        </w:rPr>
        <w:t xml:space="preserve">    (або     обмежено </w:t>
      </w:r>
      <w:r w:rsidRPr="00DB06C2">
        <w:rPr>
          <w:rFonts w:ascii="Times New Roman" w:eastAsia="Times New Roman" w:hAnsi="Times New Roman" w:cs="Times New Roman"/>
          <w:color w:val="000000"/>
          <w:spacing w:val="6"/>
          <w:sz w:val="28"/>
          <w:szCs w:val="28"/>
          <w:lang w:val="uk-UA" w:eastAsia="ru-RU"/>
        </w:rPr>
        <w:t xml:space="preserve">змішуваних) рідин, одна з яких </w:t>
      </w:r>
      <w:proofErr w:type="spellStart"/>
      <w:r w:rsidRPr="00DB06C2">
        <w:rPr>
          <w:rFonts w:ascii="Times New Roman" w:eastAsia="Times New Roman" w:hAnsi="Times New Roman" w:cs="Times New Roman"/>
          <w:color w:val="000000"/>
          <w:spacing w:val="6"/>
          <w:sz w:val="28"/>
          <w:szCs w:val="28"/>
          <w:lang w:val="uk-UA" w:eastAsia="ru-RU"/>
        </w:rPr>
        <w:t>диспергована</w:t>
      </w:r>
      <w:proofErr w:type="spellEnd"/>
      <w:r w:rsidRPr="00DB06C2">
        <w:rPr>
          <w:rFonts w:ascii="Times New Roman" w:eastAsia="Times New Roman" w:hAnsi="Times New Roman" w:cs="Times New Roman"/>
          <w:color w:val="000000"/>
          <w:spacing w:val="6"/>
          <w:sz w:val="28"/>
          <w:szCs w:val="28"/>
          <w:lang w:val="uk-UA" w:eastAsia="ru-RU"/>
        </w:rPr>
        <w:t xml:space="preserve"> в іншій у </w:t>
      </w:r>
      <w:r w:rsidRPr="00DB06C2">
        <w:rPr>
          <w:rFonts w:ascii="Times New Roman" w:eastAsia="Times New Roman" w:hAnsi="Times New Roman" w:cs="Times New Roman"/>
          <w:color w:val="000000"/>
          <w:spacing w:val="8"/>
          <w:sz w:val="28"/>
          <w:szCs w:val="28"/>
          <w:lang w:val="uk-UA" w:eastAsia="ru-RU"/>
        </w:rPr>
        <w:t xml:space="preserve">вигляді дуже дрібних краплин.  Одна із фаз емульсій - </w:t>
      </w:r>
      <w:r w:rsidRPr="00DB06C2">
        <w:rPr>
          <w:rFonts w:ascii="Times New Roman" w:eastAsia="Times New Roman" w:hAnsi="Times New Roman" w:cs="Times New Roman"/>
          <w:color w:val="000000"/>
          <w:spacing w:val="1"/>
          <w:sz w:val="28"/>
          <w:szCs w:val="28"/>
          <w:lang w:val="uk-UA" w:eastAsia="ru-RU"/>
        </w:rPr>
        <w:t xml:space="preserve">вода. Іншою фазою може бути будь-яка органічна рідина, </w:t>
      </w:r>
      <w:r w:rsidRPr="00DB06C2">
        <w:rPr>
          <w:rFonts w:ascii="Times New Roman" w:eastAsia="Times New Roman" w:hAnsi="Times New Roman" w:cs="Times New Roman"/>
          <w:color w:val="000000"/>
          <w:spacing w:val="2"/>
          <w:sz w:val="28"/>
          <w:szCs w:val="28"/>
          <w:lang w:val="uk-UA" w:eastAsia="ru-RU"/>
        </w:rPr>
        <w:t xml:space="preserve">що не змішується з </w:t>
      </w:r>
      <w:r w:rsidRPr="00DB06C2">
        <w:rPr>
          <w:rFonts w:ascii="Times New Roman" w:eastAsia="Times New Roman" w:hAnsi="Times New Roman" w:cs="Times New Roman"/>
          <w:color w:val="000000"/>
          <w:spacing w:val="2"/>
          <w:sz w:val="28"/>
          <w:szCs w:val="28"/>
          <w:lang w:val="uk-UA" w:eastAsia="ru-RU"/>
        </w:rPr>
        <w:lastRenderedPageBreak/>
        <w:t xml:space="preserve">водою: олія, бензол, бензин, гас та ін. </w:t>
      </w:r>
      <w:r w:rsidRPr="00DB06C2">
        <w:rPr>
          <w:rFonts w:ascii="Times New Roman" w:eastAsia="Times New Roman" w:hAnsi="Times New Roman" w:cs="Times New Roman"/>
          <w:color w:val="000000"/>
          <w:spacing w:val="5"/>
          <w:sz w:val="28"/>
          <w:szCs w:val="28"/>
          <w:lang w:val="uk-UA" w:eastAsia="ru-RU"/>
        </w:rPr>
        <w:t>Ці рідини незалежно від їх хімічної природи називають</w:t>
      </w:r>
      <w:r w:rsidRPr="00DB06C2">
        <w:rPr>
          <w:rFonts w:ascii="Times New Roman" w:eastAsia="Times New Roman" w:hAnsi="Times New Roman" w:cs="Times New Roman"/>
          <w:color w:val="000000"/>
          <w:spacing w:val="5"/>
          <w:sz w:val="28"/>
          <w:szCs w:val="28"/>
          <w:lang w:val="uk-UA" w:eastAsia="ru-RU"/>
        </w:rPr>
        <w:br/>
      </w:r>
      <w:r w:rsidRPr="00DB06C2">
        <w:rPr>
          <w:rFonts w:ascii="Times New Roman" w:eastAsia="Times New Roman" w:hAnsi="Times New Roman" w:cs="Times New Roman"/>
          <w:color w:val="000000"/>
          <w:spacing w:val="8"/>
          <w:sz w:val="28"/>
          <w:szCs w:val="28"/>
          <w:lang w:val="uk-UA" w:eastAsia="ru-RU"/>
        </w:rPr>
        <w:t xml:space="preserve">маслом.  Крім води та масла,  будь-яка стійка емульсія </w:t>
      </w:r>
      <w:r w:rsidRPr="00DB06C2">
        <w:rPr>
          <w:rFonts w:ascii="Times New Roman" w:eastAsia="Times New Roman" w:hAnsi="Times New Roman" w:cs="Times New Roman"/>
          <w:color w:val="000000"/>
          <w:spacing w:val="6"/>
          <w:sz w:val="28"/>
          <w:szCs w:val="28"/>
          <w:lang w:val="uk-UA" w:eastAsia="ru-RU"/>
        </w:rPr>
        <w:t xml:space="preserve">обов'язково містить ще третій компонент, який надає їй </w:t>
      </w:r>
      <w:proofErr w:type="spellStart"/>
      <w:r w:rsidRPr="00DB06C2">
        <w:rPr>
          <w:rFonts w:ascii="Times New Roman" w:eastAsia="Times New Roman" w:hAnsi="Times New Roman" w:cs="Times New Roman"/>
          <w:color w:val="000000"/>
          <w:spacing w:val="2"/>
          <w:sz w:val="28"/>
          <w:szCs w:val="28"/>
          <w:lang w:val="uk-UA" w:eastAsia="ru-RU"/>
        </w:rPr>
        <w:t>агрегативної</w:t>
      </w:r>
      <w:proofErr w:type="spellEnd"/>
      <w:r w:rsidRPr="00DB06C2">
        <w:rPr>
          <w:rFonts w:ascii="Times New Roman" w:eastAsia="Times New Roman" w:hAnsi="Times New Roman" w:cs="Times New Roman"/>
          <w:color w:val="000000"/>
          <w:spacing w:val="2"/>
          <w:sz w:val="28"/>
          <w:szCs w:val="28"/>
          <w:lang w:val="uk-UA" w:eastAsia="ru-RU"/>
        </w:rPr>
        <w:t xml:space="preserve"> стійкості і називається емульгатором.</w:t>
      </w:r>
    </w:p>
    <w:p w:rsidR="008B1696" w:rsidRDefault="008B1696" w:rsidP="008B1696">
      <w:pPr>
        <w:shd w:val="clear" w:color="auto" w:fill="FFFFFF"/>
        <w:tabs>
          <w:tab w:val="left" w:pos="0"/>
        </w:tabs>
        <w:spacing w:after="0" w:line="240" w:lineRule="auto"/>
        <w:ind w:firstLine="540"/>
        <w:jc w:val="both"/>
        <w:rPr>
          <w:rFonts w:ascii="Times New Roman" w:eastAsia="Times New Roman" w:hAnsi="Times New Roman" w:cs="Times New Roman"/>
          <w:color w:val="000000"/>
          <w:spacing w:val="2"/>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Вода і масло можуть утворювати емульсії двох типів:</w:t>
      </w:r>
    </w:p>
    <w:p w:rsidR="00DB06C2" w:rsidRPr="00DB06C2" w:rsidRDefault="00DB06C2" w:rsidP="00DB06C2">
      <w:pPr>
        <w:numPr>
          <w:ilvl w:val="0"/>
          <w:numId w:val="28"/>
        </w:numPr>
        <w:spacing w:after="0" w:line="240" w:lineRule="auto"/>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bCs/>
          <w:color w:val="000000"/>
          <w:sz w:val="28"/>
          <w:szCs w:val="28"/>
          <w:lang w:val="uk-UA" w:eastAsia="ru-RU"/>
        </w:rPr>
        <w:t xml:space="preserve">Емульсії масло у воді (м/в) </w:t>
      </w:r>
      <w:r w:rsidRPr="00DB06C2">
        <w:rPr>
          <w:rFonts w:ascii="Times New Roman" w:eastAsia="Times New Roman" w:hAnsi="Times New Roman" w:cs="Times New Roman"/>
          <w:color w:val="000000"/>
          <w:sz w:val="28"/>
          <w:szCs w:val="28"/>
          <w:lang w:val="uk-UA" w:eastAsia="ru-RU"/>
        </w:rPr>
        <w:t xml:space="preserve">або </w:t>
      </w:r>
      <w:r w:rsidRPr="00DB06C2">
        <w:rPr>
          <w:rFonts w:ascii="Times New Roman" w:eastAsia="Times New Roman" w:hAnsi="Times New Roman" w:cs="Times New Roman"/>
          <w:b/>
          <w:bCs/>
          <w:color w:val="000000"/>
          <w:sz w:val="28"/>
          <w:szCs w:val="28"/>
          <w:lang w:val="uk-UA" w:eastAsia="ru-RU"/>
        </w:rPr>
        <w:t xml:space="preserve">емульсії першого типу </w:t>
      </w:r>
      <w:r w:rsidRPr="00DB06C2">
        <w:rPr>
          <w:rFonts w:ascii="Times New Roman" w:eastAsia="Times New Roman" w:hAnsi="Times New Roman" w:cs="Times New Roman"/>
          <w:b/>
          <w:bCs/>
          <w:color w:val="000000"/>
          <w:spacing w:val="4"/>
          <w:sz w:val="28"/>
          <w:szCs w:val="28"/>
          <w:lang w:val="uk-UA" w:eastAsia="ru-RU"/>
        </w:rPr>
        <w:t xml:space="preserve">(прямі). </w:t>
      </w:r>
      <w:r w:rsidRPr="00DB06C2">
        <w:rPr>
          <w:rFonts w:ascii="Times New Roman" w:eastAsia="Times New Roman" w:hAnsi="Times New Roman" w:cs="Times New Roman"/>
          <w:color w:val="000000"/>
          <w:spacing w:val="4"/>
          <w:sz w:val="28"/>
          <w:szCs w:val="28"/>
          <w:lang w:val="uk-UA" w:eastAsia="ru-RU"/>
        </w:rPr>
        <w:t>У таких емульсіях вода - дисперсійне середо</w:t>
      </w:r>
      <w:r w:rsidRPr="00DB06C2">
        <w:rPr>
          <w:rFonts w:ascii="Times New Roman" w:eastAsia="Times New Roman" w:hAnsi="Times New Roman" w:cs="Times New Roman"/>
          <w:color w:val="000000"/>
          <w:spacing w:val="4"/>
          <w:sz w:val="28"/>
          <w:szCs w:val="28"/>
          <w:lang w:val="uk-UA" w:eastAsia="ru-RU"/>
        </w:rPr>
        <w:softHyphen/>
      </w:r>
      <w:r w:rsidRPr="00DB06C2">
        <w:rPr>
          <w:rFonts w:ascii="Times New Roman" w:eastAsia="Times New Roman" w:hAnsi="Times New Roman" w:cs="Times New Roman"/>
          <w:color w:val="000000"/>
          <w:spacing w:val="8"/>
          <w:sz w:val="28"/>
          <w:szCs w:val="28"/>
          <w:lang w:val="uk-UA" w:eastAsia="ru-RU"/>
        </w:rPr>
        <w:t xml:space="preserve">вище, а масло - дисперсна фаза, подрібнена у воді у </w:t>
      </w:r>
      <w:r w:rsidRPr="00DB06C2">
        <w:rPr>
          <w:rFonts w:ascii="Times New Roman" w:eastAsia="Times New Roman" w:hAnsi="Times New Roman" w:cs="Times New Roman"/>
          <w:color w:val="000000"/>
          <w:spacing w:val="-1"/>
          <w:sz w:val="28"/>
          <w:szCs w:val="28"/>
          <w:lang w:val="uk-UA" w:eastAsia="ru-RU"/>
        </w:rPr>
        <w:t>вигляді окремих краплинок.</w:t>
      </w:r>
    </w:p>
    <w:p w:rsidR="00DB06C2" w:rsidRPr="00DB06C2" w:rsidRDefault="00DB06C2" w:rsidP="00DB06C2">
      <w:pPr>
        <w:numPr>
          <w:ilvl w:val="0"/>
          <w:numId w:val="28"/>
        </w:numPr>
        <w:spacing w:after="0" w:line="240" w:lineRule="auto"/>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bCs/>
          <w:color w:val="000000"/>
          <w:spacing w:val="6"/>
          <w:sz w:val="28"/>
          <w:szCs w:val="28"/>
          <w:lang w:val="uk-UA" w:eastAsia="ru-RU"/>
        </w:rPr>
        <w:t xml:space="preserve">Емульсії вода у маслі (в/м) </w:t>
      </w:r>
      <w:r w:rsidRPr="00DB06C2">
        <w:rPr>
          <w:rFonts w:ascii="Times New Roman" w:eastAsia="Times New Roman" w:hAnsi="Times New Roman" w:cs="Times New Roman"/>
          <w:color w:val="000000"/>
          <w:spacing w:val="6"/>
          <w:sz w:val="28"/>
          <w:szCs w:val="28"/>
          <w:lang w:val="uk-UA" w:eastAsia="ru-RU"/>
        </w:rPr>
        <w:t xml:space="preserve">або </w:t>
      </w:r>
      <w:r w:rsidRPr="00DB06C2">
        <w:rPr>
          <w:rFonts w:ascii="Times New Roman" w:eastAsia="Times New Roman" w:hAnsi="Times New Roman" w:cs="Times New Roman"/>
          <w:b/>
          <w:bCs/>
          <w:color w:val="000000"/>
          <w:spacing w:val="6"/>
          <w:sz w:val="28"/>
          <w:szCs w:val="28"/>
          <w:lang w:val="uk-UA" w:eastAsia="ru-RU"/>
        </w:rPr>
        <w:t>емульсії іншого типу</w:t>
      </w:r>
      <w:r w:rsidRPr="00DB06C2">
        <w:rPr>
          <w:rFonts w:ascii="Times New Roman" w:eastAsia="Times New Roman" w:hAnsi="Times New Roman" w:cs="Times New Roman"/>
          <w:b/>
          <w:bCs/>
          <w:color w:val="000000"/>
          <w:sz w:val="28"/>
          <w:szCs w:val="28"/>
          <w:lang w:val="uk-UA" w:eastAsia="ru-RU"/>
        </w:rPr>
        <w:t xml:space="preserve">(обернені). </w:t>
      </w:r>
      <w:r w:rsidRPr="00DB06C2">
        <w:rPr>
          <w:rFonts w:ascii="Times New Roman" w:eastAsia="Times New Roman" w:hAnsi="Times New Roman" w:cs="Times New Roman"/>
          <w:color w:val="000000"/>
          <w:sz w:val="28"/>
          <w:szCs w:val="28"/>
          <w:lang w:val="uk-UA" w:eastAsia="ru-RU"/>
        </w:rPr>
        <w:t xml:space="preserve">У цих емульсіях вода - дисперсна фаза, що </w:t>
      </w:r>
      <w:r w:rsidRPr="00DB06C2">
        <w:rPr>
          <w:rFonts w:ascii="Times New Roman" w:eastAsia="Times New Roman" w:hAnsi="Times New Roman" w:cs="Times New Roman"/>
          <w:color w:val="000000"/>
          <w:spacing w:val="-1"/>
          <w:sz w:val="28"/>
          <w:szCs w:val="28"/>
          <w:lang w:val="uk-UA" w:eastAsia="ru-RU"/>
        </w:rPr>
        <w:t>міститься у вигляді окремих краплин у маслі.</w:t>
      </w:r>
    </w:p>
    <w:p w:rsidR="00DB06C2" w:rsidRPr="00DB06C2" w:rsidRDefault="00DB06C2" w:rsidP="00DB06C2">
      <w:pPr>
        <w:shd w:val="clear" w:color="auto" w:fill="FFFFFF"/>
        <w:spacing w:after="0" w:line="240" w:lineRule="auto"/>
        <w:ind w:right="14" w:firstLine="598"/>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3"/>
          <w:sz w:val="28"/>
          <w:szCs w:val="28"/>
          <w:lang w:val="uk-UA" w:eastAsia="ru-RU"/>
        </w:rPr>
        <w:t xml:space="preserve">Тип емульсії залежить від співвідношення об'ємів </w:t>
      </w:r>
      <w:r w:rsidRPr="00DB06C2">
        <w:rPr>
          <w:rFonts w:ascii="Times New Roman" w:eastAsia="Times New Roman" w:hAnsi="Times New Roman" w:cs="Times New Roman"/>
          <w:iCs/>
          <w:color w:val="000000"/>
          <w:spacing w:val="-1"/>
          <w:sz w:val="28"/>
          <w:szCs w:val="28"/>
          <w:lang w:val="uk-UA" w:eastAsia="ru-RU"/>
        </w:rPr>
        <w:t>рідких фаз, умов емульгування та інших факторів, але основну роль відіграє природа емульгатора.</w:t>
      </w:r>
    </w:p>
    <w:p w:rsidR="00DB06C2" w:rsidRPr="00DB06C2" w:rsidRDefault="00DB06C2" w:rsidP="00DB06C2">
      <w:pPr>
        <w:spacing w:after="0" w:line="240" w:lineRule="auto"/>
        <w:ind w:firstLine="598"/>
        <w:jc w:val="both"/>
        <w:rPr>
          <w:rFonts w:ascii="Times New Roman" w:eastAsia="Times New Roman" w:hAnsi="Times New Roman" w:cs="Times New Roman"/>
          <w:b/>
          <w:sz w:val="28"/>
          <w:szCs w:val="28"/>
          <w:lang w:val="uk-UA" w:eastAsia="ru-RU"/>
        </w:rPr>
      </w:pPr>
    </w:p>
    <w:p w:rsidR="00DB06C2" w:rsidRPr="00DB06C2" w:rsidRDefault="00DB06C2" w:rsidP="00DB06C2">
      <w:pPr>
        <w:spacing w:after="0" w:line="240" w:lineRule="auto"/>
        <w:ind w:firstLine="598"/>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Одержання емульсій:</w:t>
      </w:r>
    </w:p>
    <w:p w:rsidR="00DB06C2" w:rsidRPr="00DB06C2" w:rsidRDefault="00DB06C2" w:rsidP="00DB06C2">
      <w:pPr>
        <w:numPr>
          <w:ilvl w:val="0"/>
          <w:numId w:val="29"/>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Подрібнення речовини дисперсної фази.</w:t>
      </w:r>
    </w:p>
    <w:p w:rsidR="00DB06C2" w:rsidRPr="00DB06C2" w:rsidRDefault="00DB06C2" w:rsidP="00DB06C2">
      <w:pPr>
        <w:numPr>
          <w:ilvl w:val="0"/>
          <w:numId w:val="29"/>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Утворення плівок та їх розрив на дрібні краплини.</w:t>
      </w:r>
    </w:p>
    <w:p w:rsidR="00DB06C2" w:rsidRPr="00DB06C2" w:rsidRDefault="00DB06C2" w:rsidP="00DB06C2">
      <w:pPr>
        <w:numPr>
          <w:ilvl w:val="0"/>
          <w:numId w:val="29"/>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До дисперсійного середовища за наявності емульгатора при сильному перемішуванні додають дисперсну речовину.</w:t>
      </w:r>
    </w:p>
    <w:p w:rsidR="00DB06C2" w:rsidRPr="008B1696" w:rsidRDefault="00DB06C2" w:rsidP="00DB06C2">
      <w:pPr>
        <w:numPr>
          <w:ilvl w:val="0"/>
          <w:numId w:val="29"/>
        </w:numPr>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Плівка, яка утворюється при повільному додаванні рідини до дисперсійного середовища, розривається бульбашками повітря, які виходять із отвору трубки на дні посудини.</w:t>
      </w:r>
    </w:p>
    <w:p w:rsidR="00DB06C2" w:rsidRPr="00DB06C2" w:rsidRDefault="00DB06C2" w:rsidP="00DB06C2">
      <w:pPr>
        <w:shd w:val="clear" w:color="auto" w:fill="FFFFFF"/>
        <w:spacing w:after="0" w:line="240" w:lineRule="auto"/>
        <w:ind w:left="22" w:firstLine="583"/>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z w:val="28"/>
          <w:szCs w:val="28"/>
          <w:lang w:val="uk-UA" w:eastAsia="ru-RU"/>
        </w:rPr>
        <w:t>При цьому ступінь дисперсності емульсії та її стій</w:t>
      </w:r>
      <w:r w:rsidRPr="00DB06C2">
        <w:rPr>
          <w:rFonts w:ascii="Times New Roman" w:eastAsia="Times New Roman" w:hAnsi="Times New Roman" w:cs="Times New Roman"/>
          <w:iCs/>
          <w:color w:val="000000"/>
          <w:sz w:val="28"/>
          <w:szCs w:val="28"/>
          <w:lang w:val="uk-UA" w:eastAsia="ru-RU"/>
        </w:rPr>
        <w:softHyphen/>
        <w:t xml:space="preserve">кість залежить від швидкості перемішування, швидкості введення дисперсної речовини та її кількості, природи та </w:t>
      </w:r>
      <w:r w:rsidRPr="00DB06C2">
        <w:rPr>
          <w:rFonts w:ascii="Times New Roman" w:eastAsia="Times New Roman" w:hAnsi="Times New Roman" w:cs="Times New Roman"/>
          <w:iCs/>
          <w:color w:val="000000"/>
          <w:spacing w:val="-1"/>
          <w:sz w:val="28"/>
          <w:szCs w:val="28"/>
          <w:lang w:val="uk-UA" w:eastAsia="ru-RU"/>
        </w:rPr>
        <w:t xml:space="preserve">концентрації емульгатора, температури та </w:t>
      </w:r>
      <w:proofErr w:type="spellStart"/>
      <w:r w:rsidRPr="00DB06C2">
        <w:rPr>
          <w:rFonts w:ascii="Times New Roman" w:eastAsia="Times New Roman" w:hAnsi="Times New Roman" w:cs="Times New Roman"/>
          <w:iCs/>
          <w:color w:val="000000"/>
          <w:spacing w:val="-1"/>
          <w:sz w:val="28"/>
          <w:szCs w:val="28"/>
          <w:lang w:val="uk-UA" w:eastAsia="ru-RU"/>
        </w:rPr>
        <w:t>рН</w:t>
      </w:r>
      <w:proofErr w:type="spellEnd"/>
      <w:r w:rsidRPr="00DB06C2">
        <w:rPr>
          <w:rFonts w:ascii="Times New Roman" w:eastAsia="Times New Roman" w:hAnsi="Times New Roman" w:cs="Times New Roman"/>
          <w:iCs/>
          <w:color w:val="000000"/>
          <w:spacing w:val="-1"/>
          <w:sz w:val="28"/>
          <w:szCs w:val="28"/>
          <w:lang w:val="uk-UA" w:eastAsia="ru-RU"/>
        </w:rPr>
        <w:t xml:space="preserve"> середовища.</w:t>
      </w:r>
    </w:p>
    <w:p w:rsidR="00DB06C2" w:rsidRPr="00DB06C2" w:rsidRDefault="00DB06C2" w:rsidP="00DB06C2">
      <w:pPr>
        <w:shd w:val="clear" w:color="auto" w:fill="FFFFFF"/>
        <w:spacing w:after="0" w:line="240" w:lineRule="auto"/>
        <w:ind w:left="22" w:firstLine="583"/>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bCs/>
          <w:iCs/>
          <w:color w:val="000000"/>
          <w:sz w:val="28"/>
          <w:szCs w:val="28"/>
          <w:lang w:val="uk-UA" w:eastAsia="ru-RU"/>
        </w:rPr>
        <w:t xml:space="preserve">Емульсії </w:t>
      </w:r>
      <w:proofErr w:type="spellStart"/>
      <w:r w:rsidRPr="00DB06C2">
        <w:rPr>
          <w:rFonts w:ascii="Times New Roman" w:eastAsia="Times New Roman" w:hAnsi="Times New Roman" w:cs="Times New Roman"/>
          <w:b/>
          <w:bCs/>
          <w:iCs/>
          <w:color w:val="000000"/>
          <w:sz w:val="28"/>
          <w:szCs w:val="28"/>
          <w:lang w:val="uk-UA" w:eastAsia="ru-RU"/>
        </w:rPr>
        <w:t>седиментаційно</w:t>
      </w:r>
      <w:proofErr w:type="spellEnd"/>
      <w:r w:rsidRPr="00DB06C2">
        <w:rPr>
          <w:rFonts w:ascii="Times New Roman" w:eastAsia="Times New Roman" w:hAnsi="Times New Roman" w:cs="Times New Roman"/>
          <w:b/>
          <w:bCs/>
          <w:iCs/>
          <w:color w:val="000000"/>
          <w:sz w:val="28"/>
          <w:szCs w:val="28"/>
          <w:lang w:val="uk-UA" w:eastAsia="ru-RU"/>
        </w:rPr>
        <w:t xml:space="preserve"> та </w:t>
      </w:r>
      <w:proofErr w:type="spellStart"/>
      <w:r w:rsidRPr="00DB06C2">
        <w:rPr>
          <w:rFonts w:ascii="Times New Roman" w:eastAsia="Times New Roman" w:hAnsi="Times New Roman" w:cs="Times New Roman"/>
          <w:b/>
          <w:bCs/>
          <w:iCs/>
          <w:color w:val="000000"/>
          <w:sz w:val="28"/>
          <w:szCs w:val="28"/>
          <w:lang w:val="uk-UA" w:eastAsia="ru-RU"/>
        </w:rPr>
        <w:t>агрегативно</w:t>
      </w:r>
      <w:proofErr w:type="spellEnd"/>
      <w:r w:rsidRPr="00DB06C2">
        <w:rPr>
          <w:rFonts w:ascii="Times New Roman" w:eastAsia="Times New Roman" w:hAnsi="Times New Roman" w:cs="Times New Roman"/>
          <w:b/>
          <w:bCs/>
          <w:iCs/>
          <w:color w:val="000000"/>
          <w:sz w:val="28"/>
          <w:szCs w:val="28"/>
          <w:lang w:val="uk-UA" w:eastAsia="ru-RU"/>
        </w:rPr>
        <w:t xml:space="preserve"> нестійкі,</w:t>
      </w:r>
      <w:r w:rsidRPr="00DB06C2">
        <w:rPr>
          <w:rFonts w:ascii="Times New Roman" w:eastAsia="Times New Roman" w:hAnsi="Times New Roman" w:cs="Times New Roman"/>
          <w:bCs/>
          <w:iCs/>
          <w:color w:val="000000"/>
          <w:sz w:val="28"/>
          <w:szCs w:val="28"/>
          <w:lang w:val="uk-UA" w:eastAsia="ru-RU"/>
        </w:rPr>
        <w:t xml:space="preserve"> оскільки </w:t>
      </w:r>
      <w:proofErr w:type="spellStart"/>
      <w:r w:rsidRPr="00DB06C2">
        <w:rPr>
          <w:rFonts w:ascii="Times New Roman" w:eastAsia="Times New Roman" w:hAnsi="Times New Roman" w:cs="Times New Roman"/>
          <w:bCs/>
          <w:iCs/>
          <w:color w:val="000000"/>
          <w:sz w:val="28"/>
          <w:szCs w:val="28"/>
          <w:lang w:val="uk-UA" w:eastAsia="ru-RU"/>
        </w:rPr>
        <w:t>величина</w:t>
      </w:r>
      <w:r w:rsidRPr="00DB06C2">
        <w:rPr>
          <w:rFonts w:ascii="Times New Roman" w:eastAsia="Times New Roman" w:hAnsi="Times New Roman" w:cs="Times New Roman"/>
          <w:bCs/>
          <w:iCs/>
          <w:color w:val="000000"/>
          <w:spacing w:val="-2"/>
          <w:sz w:val="28"/>
          <w:szCs w:val="28"/>
          <w:lang w:val="uk-UA" w:eastAsia="ru-RU"/>
        </w:rPr>
        <w:t>частинок</w:t>
      </w:r>
      <w:proofErr w:type="spellEnd"/>
      <w:r w:rsidRPr="00DB06C2">
        <w:rPr>
          <w:rFonts w:ascii="Times New Roman" w:eastAsia="Times New Roman" w:hAnsi="Times New Roman" w:cs="Times New Roman"/>
          <w:bCs/>
          <w:iCs/>
          <w:color w:val="000000"/>
          <w:spacing w:val="-2"/>
          <w:sz w:val="28"/>
          <w:szCs w:val="28"/>
          <w:lang w:val="uk-UA" w:eastAsia="ru-RU"/>
        </w:rPr>
        <w:t xml:space="preserve"> і їх маса значно більша, ніж</w:t>
      </w:r>
      <w:r w:rsidRPr="00DB06C2">
        <w:rPr>
          <w:rFonts w:ascii="Times New Roman" w:eastAsia="Times New Roman" w:hAnsi="Times New Roman" w:cs="Times New Roman"/>
          <w:bCs/>
          <w:iCs/>
          <w:color w:val="000000"/>
          <w:sz w:val="28"/>
          <w:szCs w:val="28"/>
          <w:lang w:val="uk-UA" w:eastAsia="ru-RU"/>
        </w:rPr>
        <w:t>у колоїдних розчинах і, крім цього,</w:t>
      </w:r>
      <w:r w:rsidRPr="00DB06C2">
        <w:rPr>
          <w:rFonts w:ascii="Times New Roman" w:eastAsia="Times New Roman" w:hAnsi="Times New Roman" w:cs="Times New Roman"/>
          <w:bCs/>
          <w:iCs/>
          <w:color w:val="000000"/>
          <w:spacing w:val="-1"/>
          <w:sz w:val="28"/>
          <w:szCs w:val="28"/>
          <w:lang w:val="uk-UA" w:eastAsia="ru-RU"/>
        </w:rPr>
        <w:t xml:space="preserve">частинки без стабілізатора </w:t>
      </w:r>
      <w:proofErr w:type="spellStart"/>
      <w:r w:rsidRPr="00DB06C2">
        <w:rPr>
          <w:rFonts w:ascii="Times New Roman" w:eastAsia="Times New Roman" w:hAnsi="Times New Roman" w:cs="Times New Roman"/>
          <w:bCs/>
          <w:iCs/>
          <w:color w:val="000000"/>
          <w:spacing w:val="-1"/>
          <w:sz w:val="28"/>
          <w:szCs w:val="28"/>
          <w:lang w:val="uk-UA" w:eastAsia="ru-RU"/>
        </w:rPr>
        <w:t>можутьзлипатися</w:t>
      </w:r>
      <w:proofErr w:type="spellEnd"/>
      <w:r w:rsidRPr="00DB06C2">
        <w:rPr>
          <w:rFonts w:ascii="Times New Roman" w:eastAsia="Times New Roman" w:hAnsi="Times New Roman" w:cs="Times New Roman"/>
          <w:sz w:val="28"/>
          <w:szCs w:val="28"/>
          <w:lang w:val="uk-UA" w:eastAsia="ru-RU"/>
        </w:rPr>
        <w:t>.</w:t>
      </w:r>
    </w:p>
    <w:p w:rsidR="00DB06C2" w:rsidRPr="00DB06C2" w:rsidRDefault="00DB06C2" w:rsidP="00DB06C2">
      <w:pPr>
        <w:shd w:val="clear" w:color="auto" w:fill="FFFFFF"/>
        <w:spacing w:after="0" w:line="240" w:lineRule="auto"/>
        <w:ind w:left="22" w:firstLine="583"/>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Слід зазначити, що в багатьох емульсіях, наприклад, у </w:t>
      </w:r>
      <w:r w:rsidRPr="00DB06C2">
        <w:rPr>
          <w:rFonts w:ascii="Times New Roman" w:eastAsia="Times New Roman" w:hAnsi="Times New Roman" w:cs="Times New Roman"/>
          <w:iCs/>
          <w:color w:val="000000"/>
          <w:sz w:val="28"/>
          <w:szCs w:val="28"/>
          <w:lang w:val="uk-UA" w:eastAsia="ru-RU"/>
        </w:rPr>
        <w:t>молоці, густина дисперсної фази менша за густину диспер</w:t>
      </w:r>
      <w:r w:rsidRPr="00DB06C2">
        <w:rPr>
          <w:rFonts w:ascii="Times New Roman" w:eastAsia="Times New Roman" w:hAnsi="Times New Roman" w:cs="Times New Roman"/>
          <w:iCs/>
          <w:color w:val="000000"/>
          <w:sz w:val="28"/>
          <w:szCs w:val="28"/>
          <w:lang w:val="uk-UA" w:eastAsia="ru-RU"/>
        </w:rPr>
        <w:softHyphen/>
      </w:r>
      <w:r w:rsidRPr="00DB06C2">
        <w:rPr>
          <w:rFonts w:ascii="Times New Roman" w:eastAsia="Times New Roman" w:hAnsi="Times New Roman" w:cs="Times New Roman"/>
          <w:iCs/>
          <w:color w:val="000000"/>
          <w:spacing w:val="4"/>
          <w:sz w:val="28"/>
          <w:szCs w:val="28"/>
          <w:lang w:val="uk-UA" w:eastAsia="ru-RU"/>
        </w:rPr>
        <w:t xml:space="preserve">сійного середовища. Саме тому частинки не тонуть, а, </w:t>
      </w:r>
      <w:r w:rsidRPr="00DB06C2">
        <w:rPr>
          <w:rFonts w:ascii="Times New Roman" w:eastAsia="Times New Roman" w:hAnsi="Times New Roman" w:cs="Times New Roman"/>
          <w:iCs/>
          <w:color w:val="000000"/>
          <w:spacing w:val="-1"/>
          <w:sz w:val="28"/>
          <w:szCs w:val="28"/>
          <w:lang w:val="uk-UA" w:eastAsia="ru-RU"/>
        </w:rPr>
        <w:t xml:space="preserve">навпаки, </w:t>
      </w:r>
      <w:r w:rsidRPr="00DB06C2">
        <w:rPr>
          <w:rFonts w:ascii="Times New Roman" w:eastAsia="Times New Roman" w:hAnsi="Times New Roman" w:cs="Times New Roman"/>
          <w:b/>
          <w:bCs/>
          <w:iCs/>
          <w:color w:val="000000"/>
          <w:spacing w:val="-1"/>
          <w:sz w:val="28"/>
          <w:szCs w:val="28"/>
          <w:lang w:val="uk-UA" w:eastAsia="ru-RU"/>
        </w:rPr>
        <w:t>піднімаються на поверхню.</w:t>
      </w:r>
    </w:p>
    <w:p w:rsidR="00DB06C2" w:rsidRPr="00DB06C2" w:rsidRDefault="00DB06C2" w:rsidP="00DB06C2">
      <w:pPr>
        <w:shd w:val="clear" w:color="auto" w:fill="FFFFFF"/>
        <w:spacing w:after="0" w:line="240" w:lineRule="auto"/>
        <w:ind w:left="22" w:firstLine="583"/>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5"/>
          <w:sz w:val="28"/>
          <w:szCs w:val="28"/>
          <w:lang w:val="uk-UA" w:eastAsia="ru-RU"/>
        </w:rPr>
        <w:t xml:space="preserve">Молоко є емульсією типу "масло у воді", точніше, у </w:t>
      </w:r>
      <w:r w:rsidRPr="00DB06C2">
        <w:rPr>
          <w:rFonts w:ascii="Times New Roman" w:eastAsia="Times New Roman" w:hAnsi="Times New Roman" w:cs="Times New Roman"/>
          <w:color w:val="000000"/>
          <w:spacing w:val="-1"/>
          <w:sz w:val="28"/>
          <w:szCs w:val="28"/>
          <w:lang w:val="uk-UA" w:eastAsia="ru-RU"/>
        </w:rPr>
        <w:t xml:space="preserve">розчині білка. Діаметр кульок масла коливається в межах </w:t>
      </w:r>
      <w:r w:rsidRPr="00DB06C2">
        <w:rPr>
          <w:rFonts w:ascii="Times New Roman" w:eastAsia="Times New Roman" w:hAnsi="Times New Roman" w:cs="Times New Roman"/>
          <w:color w:val="000000"/>
          <w:spacing w:val="-5"/>
          <w:sz w:val="28"/>
          <w:szCs w:val="28"/>
          <w:lang w:val="uk-UA" w:eastAsia="ru-RU"/>
        </w:rPr>
        <w:t>10</w:t>
      </w:r>
      <w:r w:rsidRPr="00DB06C2">
        <w:rPr>
          <w:rFonts w:ascii="Times New Roman" w:eastAsia="Times New Roman" w:hAnsi="Times New Roman" w:cs="Times New Roman"/>
          <w:color w:val="000000"/>
          <w:spacing w:val="-5"/>
          <w:sz w:val="28"/>
          <w:szCs w:val="28"/>
          <w:vertAlign w:val="superscript"/>
          <w:lang w:val="uk-UA" w:eastAsia="ru-RU"/>
        </w:rPr>
        <w:t>-6</w:t>
      </w:r>
      <w:r w:rsidRPr="00DB06C2">
        <w:rPr>
          <w:rFonts w:ascii="Times New Roman" w:eastAsia="Times New Roman" w:hAnsi="Times New Roman" w:cs="Times New Roman"/>
          <w:color w:val="000000"/>
          <w:spacing w:val="-5"/>
          <w:sz w:val="28"/>
          <w:szCs w:val="28"/>
          <w:lang w:val="uk-UA" w:eastAsia="ru-RU"/>
        </w:rPr>
        <w:t xml:space="preserve"> – 10</w:t>
      </w:r>
      <w:r w:rsidRPr="00DB06C2">
        <w:rPr>
          <w:rFonts w:ascii="Times New Roman" w:eastAsia="Times New Roman" w:hAnsi="Times New Roman" w:cs="Times New Roman"/>
          <w:color w:val="000000"/>
          <w:spacing w:val="-5"/>
          <w:sz w:val="28"/>
          <w:szCs w:val="28"/>
          <w:vertAlign w:val="superscript"/>
          <w:lang w:val="uk-UA" w:eastAsia="ru-RU"/>
        </w:rPr>
        <w:t>-</w:t>
      </w:r>
      <w:smartTag w:uri="urn:schemas-microsoft-com:office:smarttags" w:element="metricconverter">
        <w:smartTagPr>
          <w:attr w:name="ProductID" w:val="4 см"/>
        </w:smartTagPr>
        <w:r w:rsidRPr="00DB06C2">
          <w:rPr>
            <w:rFonts w:ascii="Times New Roman" w:eastAsia="Times New Roman" w:hAnsi="Times New Roman" w:cs="Times New Roman"/>
            <w:color w:val="000000"/>
            <w:spacing w:val="-5"/>
            <w:sz w:val="28"/>
            <w:szCs w:val="28"/>
            <w:vertAlign w:val="superscript"/>
            <w:lang w:val="uk-UA" w:eastAsia="ru-RU"/>
          </w:rPr>
          <w:t>4</w:t>
        </w:r>
        <w:r w:rsidRPr="00DB06C2">
          <w:rPr>
            <w:rFonts w:ascii="Times New Roman" w:eastAsia="Times New Roman" w:hAnsi="Times New Roman" w:cs="Times New Roman"/>
            <w:color w:val="000000"/>
            <w:spacing w:val="-5"/>
            <w:sz w:val="28"/>
            <w:szCs w:val="28"/>
            <w:lang w:val="uk-UA" w:eastAsia="ru-RU"/>
          </w:rPr>
          <w:t xml:space="preserve"> см</w:t>
        </w:r>
      </w:smartTag>
      <w:r w:rsidRPr="00DB06C2">
        <w:rPr>
          <w:rFonts w:ascii="Times New Roman" w:eastAsia="Times New Roman" w:hAnsi="Times New Roman" w:cs="Times New Roman"/>
          <w:i/>
          <w:iCs/>
          <w:color w:val="000000"/>
          <w:spacing w:val="-5"/>
          <w:sz w:val="28"/>
          <w:szCs w:val="28"/>
          <w:lang w:val="uk-UA" w:eastAsia="ru-RU"/>
        </w:rPr>
        <w:t xml:space="preserve">. </w:t>
      </w:r>
      <w:r w:rsidRPr="00DB06C2">
        <w:rPr>
          <w:rFonts w:ascii="Times New Roman" w:eastAsia="Times New Roman" w:hAnsi="Times New Roman" w:cs="Times New Roman"/>
          <w:color w:val="000000"/>
          <w:spacing w:val="-5"/>
          <w:sz w:val="28"/>
          <w:szCs w:val="28"/>
          <w:lang w:val="uk-UA" w:eastAsia="ru-RU"/>
        </w:rPr>
        <w:t xml:space="preserve">При зберіганні молока внаслідок піднімання </w:t>
      </w:r>
      <w:r w:rsidRPr="00DB06C2">
        <w:rPr>
          <w:rFonts w:ascii="Times New Roman" w:eastAsia="Times New Roman" w:hAnsi="Times New Roman" w:cs="Times New Roman"/>
          <w:color w:val="000000"/>
          <w:spacing w:val="1"/>
          <w:sz w:val="28"/>
          <w:szCs w:val="28"/>
          <w:lang w:val="uk-UA" w:eastAsia="ru-RU"/>
        </w:rPr>
        <w:t xml:space="preserve">на поверхню і скупчення кульок масла у верхній зоні </w:t>
      </w:r>
      <w:r w:rsidRPr="00DB06C2">
        <w:rPr>
          <w:rFonts w:ascii="Times New Roman" w:eastAsia="Times New Roman" w:hAnsi="Times New Roman" w:cs="Times New Roman"/>
          <w:color w:val="000000"/>
          <w:spacing w:val="7"/>
          <w:sz w:val="28"/>
          <w:szCs w:val="28"/>
          <w:lang w:val="uk-UA" w:eastAsia="ru-RU"/>
        </w:rPr>
        <w:t xml:space="preserve">утворюється висококонцентрований шар дисперсної </w:t>
      </w:r>
      <w:r w:rsidRPr="00DB06C2">
        <w:rPr>
          <w:rFonts w:ascii="Times New Roman" w:eastAsia="Times New Roman" w:hAnsi="Times New Roman" w:cs="Times New Roman"/>
          <w:color w:val="000000"/>
          <w:sz w:val="28"/>
          <w:szCs w:val="28"/>
          <w:lang w:val="uk-UA" w:eastAsia="ru-RU"/>
        </w:rPr>
        <w:t xml:space="preserve">фази - вершки. Термін "вершки" є загальним і стосується не тільки молока, а й будь-якої іншої системи типу м/в </w:t>
      </w:r>
      <w:r w:rsidRPr="00DB06C2">
        <w:rPr>
          <w:rFonts w:ascii="Times New Roman" w:eastAsia="Times New Roman" w:hAnsi="Times New Roman" w:cs="Times New Roman"/>
          <w:color w:val="000000"/>
          <w:spacing w:val="-1"/>
          <w:sz w:val="28"/>
          <w:szCs w:val="28"/>
          <w:lang w:val="uk-UA" w:eastAsia="ru-RU"/>
        </w:rPr>
        <w:t>(толуол/вода, бензол/вода та ін.).</w:t>
      </w:r>
    </w:p>
    <w:p w:rsidR="00DB06C2" w:rsidRPr="00DB06C2" w:rsidRDefault="00DB06C2" w:rsidP="008B1696">
      <w:pPr>
        <w:shd w:val="clear" w:color="auto" w:fill="FFFFFF"/>
        <w:spacing w:after="0" w:line="240" w:lineRule="auto"/>
        <w:ind w:firstLine="583"/>
        <w:jc w:val="both"/>
        <w:rPr>
          <w:rFonts w:ascii="Times New Roman" w:eastAsia="Times New Roman" w:hAnsi="Times New Roman" w:cs="Times New Roman"/>
          <w:color w:val="000000"/>
          <w:spacing w:val="-1"/>
          <w:sz w:val="28"/>
          <w:szCs w:val="28"/>
          <w:lang w:val="uk-UA" w:eastAsia="ru-RU"/>
        </w:rPr>
      </w:pPr>
    </w:p>
    <w:p w:rsidR="00DB06C2" w:rsidRPr="00DB06C2" w:rsidRDefault="00DB06C2" w:rsidP="008B1696">
      <w:pPr>
        <w:shd w:val="clear" w:color="auto" w:fill="FFFFFF"/>
        <w:spacing w:after="0" w:line="240" w:lineRule="auto"/>
        <w:ind w:firstLine="583"/>
        <w:jc w:val="both"/>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b/>
          <w:color w:val="000000"/>
          <w:spacing w:val="-1"/>
          <w:sz w:val="28"/>
          <w:szCs w:val="28"/>
          <w:lang w:val="uk-UA" w:eastAsia="ru-RU"/>
        </w:rPr>
        <w:t>Підвищення стійкості емульсій.</w:t>
      </w:r>
    </w:p>
    <w:p w:rsidR="00DB06C2" w:rsidRPr="00DB06C2" w:rsidRDefault="00DB06C2" w:rsidP="008B1696">
      <w:pPr>
        <w:shd w:val="clear" w:color="auto" w:fill="FFFFFF"/>
        <w:spacing w:after="0" w:line="240" w:lineRule="auto"/>
        <w:ind w:firstLine="583"/>
        <w:jc w:val="both"/>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iCs/>
          <w:color w:val="000000"/>
          <w:spacing w:val="-3"/>
          <w:sz w:val="28"/>
          <w:szCs w:val="28"/>
          <w:lang w:val="uk-UA" w:eastAsia="ru-RU"/>
        </w:rPr>
        <w:t xml:space="preserve">Емульсії виявляють </w:t>
      </w:r>
      <w:proofErr w:type="spellStart"/>
      <w:r w:rsidRPr="00DB06C2">
        <w:rPr>
          <w:rFonts w:ascii="Times New Roman" w:eastAsia="Times New Roman" w:hAnsi="Times New Roman" w:cs="Times New Roman"/>
          <w:iCs/>
          <w:color w:val="000000"/>
          <w:spacing w:val="-3"/>
          <w:sz w:val="28"/>
          <w:szCs w:val="28"/>
          <w:lang w:val="uk-UA" w:eastAsia="ru-RU"/>
        </w:rPr>
        <w:t>агрегативну</w:t>
      </w:r>
      <w:proofErr w:type="spellEnd"/>
      <w:r w:rsidRPr="00DB06C2">
        <w:rPr>
          <w:rFonts w:ascii="Times New Roman" w:eastAsia="Times New Roman" w:hAnsi="Times New Roman" w:cs="Times New Roman"/>
          <w:iCs/>
          <w:color w:val="000000"/>
          <w:spacing w:val="-3"/>
          <w:sz w:val="28"/>
          <w:szCs w:val="28"/>
          <w:lang w:val="uk-UA" w:eastAsia="ru-RU"/>
        </w:rPr>
        <w:t xml:space="preserve"> нестійкість. З часом </w:t>
      </w:r>
      <w:r w:rsidRPr="00DB06C2">
        <w:rPr>
          <w:rFonts w:ascii="Times New Roman" w:eastAsia="Times New Roman" w:hAnsi="Times New Roman" w:cs="Times New Roman"/>
          <w:iCs/>
          <w:color w:val="000000"/>
          <w:spacing w:val="2"/>
          <w:sz w:val="28"/>
          <w:szCs w:val="28"/>
          <w:lang w:val="uk-UA" w:eastAsia="ru-RU"/>
        </w:rPr>
        <w:t xml:space="preserve">відбувається злиття краплин дисперсної фази </w:t>
      </w:r>
      <w:r w:rsidRPr="00DB06C2">
        <w:rPr>
          <w:rFonts w:ascii="Times New Roman" w:eastAsia="Times New Roman" w:hAnsi="Times New Roman" w:cs="Times New Roman"/>
          <w:color w:val="000000"/>
          <w:spacing w:val="2"/>
          <w:sz w:val="28"/>
          <w:szCs w:val="28"/>
          <w:lang w:val="uk-UA" w:eastAsia="ru-RU"/>
        </w:rPr>
        <w:t>-</w:t>
      </w:r>
      <w:r w:rsidRPr="00DB06C2">
        <w:rPr>
          <w:rFonts w:ascii="Times New Roman" w:eastAsia="Times New Roman" w:hAnsi="Times New Roman" w:cs="Times New Roman"/>
          <w:b/>
          <w:bCs/>
          <w:iCs/>
          <w:color w:val="000000"/>
          <w:spacing w:val="-2"/>
          <w:sz w:val="28"/>
          <w:szCs w:val="28"/>
          <w:lang w:val="uk-UA" w:eastAsia="ru-RU"/>
        </w:rPr>
        <w:t>коалесценція.</w:t>
      </w:r>
    </w:p>
    <w:p w:rsidR="00DB06C2" w:rsidRPr="00DB06C2" w:rsidRDefault="00DB06C2" w:rsidP="008B1696">
      <w:pPr>
        <w:shd w:val="clear" w:color="auto" w:fill="FFFFFF"/>
        <w:spacing w:after="0" w:line="240" w:lineRule="auto"/>
        <w:ind w:firstLine="583"/>
        <w:jc w:val="both"/>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b/>
          <w:bCs/>
          <w:color w:val="000000"/>
          <w:spacing w:val="-1"/>
          <w:sz w:val="28"/>
          <w:szCs w:val="28"/>
          <w:lang w:val="uk-UA" w:eastAsia="ru-RU"/>
        </w:rPr>
        <w:lastRenderedPageBreak/>
        <w:t xml:space="preserve">Для   підвищення   кінетичної   стійкості   </w:t>
      </w:r>
      <w:r w:rsidRPr="00DB06C2">
        <w:rPr>
          <w:rFonts w:ascii="Times New Roman" w:eastAsia="Times New Roman" w:hAnsi="Times New Roman" w:cs="Times New Roman"/>
          <w:color w:val="000000"/>
          <w:spacing w:val="-1"/>
          <w:sz w:val="28"/>
          <w:szCs w:val="28"/>
          <w:lang w:val="uk-UA" w:eastAsia="ru-RU"/>
        </w:rPr>
        <w:t xml:space="preserve">та   </w:t>
      </w:r>
      <w:proofErr w:type="spellStart"/>
      <w:r w:rsidRPr="00DB06C2">
        <w:rPr>
          <w:rFonts w:ascii="Times New Roman" w:eastAsia="Times New Roman" w:hAnsi="Times New Roman" w:cs="Times New Roman"/>
          <w:color w:val="000000"/>
          <w:spacing w:val="-1"/>
          <w:sz w:val="28"/>
          <w:szCs w:val="28"/>
          <w:lang w:val="uk-UA" w:eastAsia="ru-RU"/>
        </w:rPr>
        <w:t>споживчоїцінності</w:t>
      </w:r>
      <w:proofErr w:type="spellEnd"/>
      <w:r w:rsidRPr="00DB06C2">
        <w:rPr>
          <w:rFonts w:ascii="Times New Roman" w:eastAsia="Times New Roman" w:hAnsi="Times New Roman" w:cs="Times New Roman"/>
          <w:color w:val="000000"/>
          <w:spacing w:val="-1"/>
          <w:sz w:val="28"/>
          <w:szCs w:val="28"/>
          <w:lang w:val="uk-UA" w:eastAsia="ru-RU"/>
        </w:rPr>
        <w:t xml:space="preserve"> певних продовольчих товарів їх гомогенізують за </w:t>
      </w:r>
      <w:r w:rsidRPr="00DB06C2">
        <w:rPr>
          <w:rFonts w:ascii="Times New Roman" w:eastAsia="Times New Roman" w:hAnsi="Times New Roman" w:cs="Times New Roman"/>
          <w:color w:val="000000"/>
          <w:spacing w:val="3"/>
          <w:sz w:val="28"/>
          <w:szCs w:val="28"/>
          <w:lang w:val="uk-UA" w:eastAsia="ru-RU"/>
        </w:rPr>
        <w:t xml:space="preserve">допомогою спеціальних апаратів. Так, гомогенізоване </w:t>
      </w:r>
      <w:r w:rsidRPr="00DB06C2">
        <w:rPr>
          <w:rFonts w:ascii="Times New Roman" w:eastAsia="Times New Roman" w:hAnsi="Times New Roman" w:cs="Times New Roman"/>
          <w:color w:val="000000"/>
          <w:spacing w:val="-1"/>
          <w:sz w:val="28"/>
          <w:szCs w:val="28"/>
          <w:lang w:val="uk-UA" w:eastAsia="ru-RU"/>
        </w:rPr>
        <w:t>молоко дуже стійке і не утворює вершків.</w:t>
      </w:r>
    </w:p>
    <w:p w:rsidR="00DB06C2" w:rsidRPr="00DB06C2" w:rsidRDefault="00DB06C2" w:rsidP="008B1696">
      <w:pPr>
        <w:shd w:val="clear" w:color="auto" w:fill="FFFFFF"/>
        <w:spacing w:after="0" w:line="240" w:lineRule="auto"/>
        <w:ind w:firstLine="583"/>
        <w:jc w:val="both"/>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b/>
          <w:bCs/>
          <w:color w:val="000000"/>
          <w:sz w:val="28"/>
          <w:szCs w:val="28"/>
          <w:lang w:val="uk-UA" w:eastAsia="ru-RU"/>
        </w:rPr>
        <w:t xml:space="preserve">Для підвищення </w:t>
      </w:r>
      <w:proofErr w:type="spellStart"/>
      <w:r w:rsidRPr="00DB06C2">
        <w:rPr>
          <w:rFonts w:ascii="Times New Roman" w:eastAsia="Times New Roman" w:hAnsi="Times New Roman" w:cs="Times New Roman"/>
          <w:b/>
          <w:bCs/>
          <w:color w:val="000000"/>
          <w:sz w:val="28"/>
          <w:szCs w:val="28"/>
          <w:lang w:val="uk-UA" w:eastAsia="ru-RU"/>
        </w:rPr>
        <w:t>агрегативної</w:t>
      </w:r>
      <w:proofErr w:type="spellEnd"/>
      <w:r w:rsidRPr="00DB06C2">
        <w:rPr>
          <w:rFonts w:ascii="Times New Roman" w:eastAsia="Times New Roman" w:hAnsi="Times New Roman" w:cs="Times New Roman"/>
          <w:b/>
          <w:bCs/>
          <w:color w:val="000000"/>
          <w:sz w:val="28"/>
          <w:szCs w:val="28"/>
          <w:lang w:val="uk-UA" w:eastAsia="ru-RU"/>
        </w:rPr>
        <w:t xml:space="preserve"> стійкості </w:t>
      </w:r>
      <w:r w:rsidRPr="00DB06C2">
        <w:rPr>
          <w:rFonts w:ascii="Times New Roman" w:eastAsia="Times New Roman" w:hAnsi="Times New Roman" w:cs="Times New Roman"/>
          <w:color w:val="000000"/>
          <w:sz w:val="28"/>
          <w:szCs w:val="28"/>
          <w:lang w:val="uk-UA" w:eastAsia="ru-RU"/>
        </w:rPr>
        <w:t xml:space="preserve">до емульсій </w:t>
      </w:r>
      <w:r w:rsidRPr="00DB06C2">
        <w:rPr>
          <w:rFonts w:ascii="Times New Roman" w:eastAsia="Times New Roman" w:hAnsi="Times New Roman" w:cs="Times New Roman"/>
          <w:color w:val="000000"/>
          <w:spacing w:val="-1"/>
          <w:sz w:val="28"/>
          <w:szCs w:val="28"/>
          <w:lang w:val="uk-UA" w:eastAsia="ru-RU"/>
        </w:rPr>
        <w:t>необхідно додавати стабілізатори (емульгатори).</w:t>
      </w:r>
    </w:p>
    <w:p w:rsidR="00DB06C2" w:rsidRDefault="00DB06C2" w:rsidP="008B1696">
      <w:pPr>
        <w:shd w:val="clear" w:color="auto" w:fill="FFFFFF"/>
        <w:spacing w:after="0" w:line="240" w:lineRule="auto"/>
        <w:ind w:firstLine="583"/>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Емульгатори:</w:t>
      </w:r>
    </w:p>
    <w:p w:rsidR="00DB06C2" w:rsidRPr="00DB06C2" w:rsidRDefault="00DB06C2" w:rsidP="00DB06C2">
      <w:pPr>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b/>
          <w:bCs/>
          <w:color w:val="000000"/>
          <w:spacing w:val="3"/>
          <w:sz w:val="28"/>
          <w:szCs w:val="28"/>
          <w:lang w:val="uk-UA" w:eastAsia="ru-RU"/>
        </w:rPr>
        <w:t xml:space="preserve">Слабкі емульгатори </w:t>
      </w:r>
      <w:r w:rsidRPr="00DB06C2">
        <w:rPr>
          <w:rFonts w:ascii="Times New Roman" w:eastAsia="Times New Roman" w:hAnsi="Times New Roman" w:cs="Times New Roman"/>
          <w:color w:val="000000"/>
          <w:spacing w:val="3"/>
          <w:sz w:val="28"/>
          <w:szCs w:val="28"/>
          <w:lang w:val="uk-UA" w:eastAsia="ru-RU"/>
        </w:rPr>
        <w:t xml:space="preserve">— поверхнево-активні речовини </w:t>
      </w:r>
      <w:r w:rsidRPr="00DB06C2">
        <w:rPr>
          <w:rFonts w:ascii="Times New Roman" w:eastAsia="Times New Roman" w:hAnsi="Times New Roman" w:cs="Times New Roman"/>
          <w:color w:val="000000"/>
          <w:spacing w:val="2"/>
          <w:sz w:val="28"/>
          <w:szCs w:val="28"/>
          <w:lang w:val="uk-UA" w:eastAsia="ru-RU"/>
        </w:rPr>
        <w:t xml:space="preserve">(ПАР). Їх молекули в розведених емульсіях, наприклад, </w:t>
      </w:r>
      <w:r w:rsidRPr="00DB06C2">
        <w:rPr>
          <w:rFonts w:ascii="Times New Roman" w:eastAsia="Times New Roman" w:hAnsi="Times New Roman" w:cs="Times New Roman"/>
          <w:color w:val="000000"/>
          <w:spacing w:val="1"/>
          <w:sz w:val="28"/>
          <w:szCs w:val="28"/>
          <w:lang w:val="uk-UA" w:eastAsia="ru-RU"/>
        </w:rPr>
        <w:t xml:space="preserve">типу в/м адсорбуються на поверхні води і вирівнюють </w:t>
      </w:r>
      <w:r w:rsidRPr="00DB06C2">
        <w:rPr>
          <w:rFonts w:ascii="Times New Roman" w:eastAsia="Times New Roman" w:hAnsi="Times New Roman" w:cs="Times New Roman"/>
          <w:color w:val="000000"/>
          <w:spacing w:val="10"/>
          <w:sz w:val="28"/>
          <w:szCs w:val="28"/>
          <w:lang w:val="uk-UA" w:eastAsia="ru-RU"/>
        </w:rPr>
        <w:t xml:space="preserve">різницю </w:t>
      </w:r>
      <w:proofErr w:type="spellStart"/>
      <w:r w:rsidRPr="00DB06C2">
        <w:rPr>
          <w:rFonts w:ascii="Times New Roman" w:eastAsia="Times New Roman" w:hAnsi="Times New Roman" w:cs="Times New Roman"/>
          <w:color w:val="000000"/>
          <w:spacing w:val="10"/>
          <w:sz w:val="28"/>
          <w:szCs w:val="28"/>
          <w:lang w:val="uk-UA" w:eastAsia="ru-RU"/>
        </w:rPr>
        <w:t>полярностей</w:t>
      </w:r>
      <w:proofErr w:type="spellEnd"/>
      <w:r w:rsidRPr="00DB06C2">
        <w:rPr>
          <w:rFonts w:ascii="Times New Roman" w:eastAsia="Times New Roman" w:hAnsi="Times New Roman" w:cs="Times New Roman"/>
          <w:color w:val="000000"/>
          <w:spacing w:val="10"/>
          <w:sz w:val="28"/>
          <w:szCs w:val="28"/>
          <w:lang w:val="uk-UA" w:eastAsia="ru-RU"/>
        </w:rPr>
        <w:t xml:space="preserve"> між водою та маслом, тобто </w:t>
      </w:r>
      <w:r w:rsidRPr="00DB06C2">
        <w:rPr>
          <w:rFonts w:ascii="Times New Roman" w:eastAsia="Times New Roman" w:hAnsi="Times New Roman" w:cs="Times New Roman"/>
          <w:color w:val="000000"/>
          <w:sz w:val="28"/>
          <w:szCs w:val="28"/>
          <w:lang w:val="uk-UA" w:eastAsia="ru-RU"/>
        </w:rPr>
        <w:t>знижують поверхневий натяг.</w:t>
      </w:r>
    </w:p>
    <w:p w:rsidR="00DB06C2" w:rsidRPr="00DB06C2" w:rsidRDefault="00DB06C2" w:rsidP="00DB06C2">
      <w:pPr>
        <w:numPr>
          <w:ilvl w:val="0"/>
          <w:numId w:val="30"/>
        </w:numPr>
        <w:spacing w:after="0" w:line="240" w:lineRule="auto"/>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b/>
          <w:bCs/>
          <w:color w:val="000000"/>
          <w:spacing w:val="9"/>
          <w:sz w:val="28"/>
          <w:szCs w:val="28"/>
          <w:lang w:val="uk-UA" w:eastAsia="ru-RU"/>
        </w:rPr>
        <w:t xml:space="preserve">Сильні емульгатори </w:t>
      </w:r>
      <w:r w:rsidRPr="00DB06C2">
        <w:rPr>
          <w:rFonts w:ascii="Times New Roman" w:eastAsia="Times New Roman" w:hAnsi="Times New Roman" w:cs="Times New Roman"/>
          <w:color w:val="000000"/>
          <w:spacing w:val="9"/>
          <w:sz w:val="28"/>
          <w:szCs w:val="28"/>
          <w:lang w:val="uk-UA" w:eastAsia="ru-RU"/>
        </w:rPr>
        <w:t xml:space="preserve">- високомолекулярні сполуки </w:t>
      </w:r>
      <w:r w:rsidRPr="00DB06C2">
        <w:rPr>
          <w:rFonts w:ascii="Times New Roman" w:eastAsia="Times New Roman" w:hAnsi="Times New Roman" w:cs="Times New Roman"/>
          <w:color w:val="000000"/>
          <w:sz w:val="28"/>
          <w:szCs w:val="28"/>
          <w:lang w:val="uk-UA" w:eastAsia="ru-RU"/>
        </w:rPr>
        <w:t xml:space="preserve">(ВМС). Високомолекулярні сполуки, наприклад, білкові </w:t>
      </w:r>
      <w:r w:rsidRPr="00DB06C2">
        <w:rPr>
          <w:rFonts w:ascii="Times New Roman" w:eastAsia="Times New Roman" w:hAnsi="Times New Roman" w:cs="Times New Roman"/>
          <w:color w:val="000000"/>
          <w:spacing w:val="2"/>
          <w:sz w:val="28"/>
          <w:szCs w:val="28"/>
          <w:lang w:val="uk-UA" w:eastAsia="ru-RU"/>
        </w:rPr>
        <w:t xml:space="preserve">молекули, також адсорбуються на поверхні краплин подрібненої рідкої фази і утворюють плівкові двомірні </w:t>
      </w:r>
      <w:r w:rsidRPr="00DB06C2">
        <w:rPr>
          <w:rFonts w:ascii="Times New Roman" w:eastAsia="Times New Roman" w:hAnsi="Times New Roman" w:cs="Times New Roman"/>
          <w:color w:val="000000"/>
          <w:sz w:val="28"/>
          <w:szCs w:val="28"/>
          <w:lang w:val="uk-UA" w:eastAsia="ru-RU"/>
        </w:rPr>
        <w:t xml:space="preserve">драглі, зв'язані з </w:t>
      </w:r>
      <w:proofErr w:type="spellStart"/>
      <w:r w:rsidRPr="00DB06C2">
        <w:rPr>
          <w:rFonts w:ascii="Times New Roman" w:eastAsia="Times New Roman" w:hAnsi="Times New Roman" w:cs="Times New Roman"/>
          <w:color w:val="000000"/>
          <w:sz w:val="28"/>
          <w:szCs w:val="28"/>
          <w:lang w:val="uk-UA" w:eastAsia="ru-RU"/>
        </w:rPr>
        <w:t>сольватною</w:t>
      </w:r>
      <w:proofErr w:type="spellEnd"/>
      <w:r w:rsidRPr="00DB06C2">
        <w:rPr>
          <w:rFonts w:ascii="Times New Roman" w:eastAsia="Times New Roman" w:hAnsi="Times New Roman" w:cs="Times New Roman"/>
          <w:color w:val="000000"/>
          <w:sz w:val="28"/>
          <w:szCs w:val="28"/>
          <w:lang w:val="uk-UA" w:eastAsia="ru-RU"/>
        </w:rPr>
        <w:t xml:space="preserve"> оболонкою, яка при зіткненні </w:t>
      </w:r>
      <w:r w:rsidRPr="00DB06C2">
        <w:rPr>
          <w:rFonts w:ascii="Times New Roman" w:eastAsia="Times New Roman" w:hAnsi="Times New Roman" w:cs="Times New Roman"/>
          <w:color w:val="000000"/>
          <w:spacing w:val="-1"/>
          <w:sz w:val="28"/>
          <w:szCs w:val="28"/>
          <w:lang w:val="uk-UA" w:eastAsia="ru-RU"/>
        </w:rPr>
        <w:t>перешкоджає коалесценції.</w:t>
      </w:r>
    </w:p>
    <w:p w:rsidR="00DB06C2" w:rsidRPr="00DB06C2" w:rsidRDefault="00DB06C2" w:rsidP="00DB06C2">
      <w:pPr>
        <w:numPr>
          <w:ilvl w:val="0"/>
          <w:numId w:val="30"/>
        </w:numPr>
        <w:spacing w:after="0" w:line="240" w:lineRule="auto"/>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b/>
          <w:bCs/>
          <w:color w:val="000000"/>
          <w:spacing w:val="4"/>
          <w:sz w:val="28"/>
          <w:szCs w:val="28"/>
          <w:lang w:val="uk-UA" w:eastAsia="ru-RU"/>
        </w:rPr>
        <w:t xml:space="preserve">Порошки, </w:t>
      </w:r>
      <w:r w:rsidRPr="00DB06C2">
        <w:rPr>
          <w:rFonts w:ascii="Times New Roman" w:eastAsia="Times New Roman" w:hAnsi="Times New Roman" w:cs="Times New Roman"/>
          <w:color w:val="000000"/>
          <w:spacing w:val="4"/>
          <w:sz w:val="28"/>
          <w:szCs w:val="28"/>
          <w:lang w:val="uk-UA" w:eastAsia="ru-RU"/>
        </w:rPr>
        <w:t xml:space="preserve">або як їх ще називають </w:t>
      </w:r>
      <w:r w:rsidRPr="00DB06C2">
        <w:rPr>
          <w:rFonts w:ascii="Times New Roman" w:eastAsia="Times New Roman" w:hAnsi="Times New Roman" w:cs="Times New Roman"/>
          <w:b/>
          <w:bCs/>
          <w:color w:val="000000"/>
          <w:spacing w:val="4"/>
          <w:sz w:val="28"/>
          <w:szCs w:val="28"/>
          <w:lang w:val="uk-UA" w:eastAsia="ru-RU"/>
        </w:rPr>
        <w:t xml:space="preserve">тверді </w:t>
      </w:r>
      <w:proofErr w:type="spellStart"/>
      <w:r w:rsidRPr="00DB06C2">
        <w:rPr>
          <w:rFonts w:ascii="Times New Roman" w:eastAsia="Times New Roman" w:hAnsi="Times New Roman" w:cs="Times New Roman"/>
          <w:b/>
          <w:bCs/>
          <w:color w:val="000000"/>
          <w:spacing w:val="4"/>
          <w:sz w:val="28"/>
          <w:szCs w:val="28"/>
          <w:lang w:val="uk-UA" w:eastAsia="ru-RU"/>
        </w:rPr>
        <w:t>емульгатори.</w:t>
      </w:r>
      <w:r w:rsidRPr="00DB06C2">
        <w:rPr>
          <w:rFonts w:ascii="Times New Roman" w:eastAsia="Times New Roman" w:hAnsi="Times New Roman" w:cs="Times New Roman"/>
          <w:color w:val="000000"/>
          <w:sz w:val="28"/>
          <w:szCs w:val="28"/>
          <w:lang w:val="uk-UA" w:eastAsia="ru-RU"/>
        </w:rPr>
        <w:t>Частинки</w:t>
      </w:r>
      <w:proofErr w:type="spellEnd"/>
      <w:r w:rsidRPr="00DB06C2">
        <w:rPr>
          <w:rFonts w:ascii="Times New Roman" w:eastAsia="Times New Roman" w:hAnsi="Times New Roman" w:cs="Times New Roman"/>
          <w:color w:val="000000"/>
          <w:sz w:val="28"/>
          <w:szCs w:val="28"/>
          <w:lang w:val="uk-UA" w:eastAsia="ru-RU"/>
        </w:rPr>
        <w:t xml:space="preserve"> гідрофільного порошку при перемішуванні з </w:t>
      </w:r>
      <w:r w:rsidRPr="00DB06C2">
        <w:rPr>
          <w:rFonts w:ascii="Times New Roman" w:eastAsia="Times New Roman" w:hAnsi="Times New Roman" w:cs="Times New Roman"/>
          <w:color w:val="000000"/>
          <w:spacing w:val="4"/>
          <w:sz w:val="28"/>
          <w:szCs w:val="28"/>
          <w:lang w:val="uk-UA" w:eastAsia="ru-RU"/>
        </w:rPr>
        <w:t xml:space="preserve">сумішшю двох рідин потрапляють у суміжний шар і, </w:t>
      </w:r>
      <w:r w:rsidRPr="00DB06C2">
        <w:rPr>
          <w:rFonts w:ascii="Times New Roman" w:eastAsia="Times New Roman" w:hAnsi="Times New Roman" w:cs="Times New Roman"/>
          <w:color w:val="000000"/>
          <w:spacing w:val="1"/>
          <w:sz w:val="28"/>
          <w:szCs w:val="28"/>
          <w:lang w:val="uk-UA" w:eastAsia="ru-RU"/>
        </w:rPr>
        <w:t>оскільки вони змочуються водою, містяться практично у воді. Частинки гідрофобних порошків змочуються маслом і втягуються у масляний шар.</w:t>
      </w:r>
    </w:p>
    <w:p w:rsidR="00DB06C2" w:rsidRPr="00DB06C2" w:rsidRDefault="00DB06C2" w:rsidP="00DB06C2">
      <w:pPr>
        <w:spacing w:after="0" w:line="240" w:lineRule="auto"/>
        <w:ind w:left="360"/>
        <w:jc w:val="both"/>
        <w:rPr>
          <w:rFonts w:ascii="Times New Roman" w:eastAsia="Times New Roman" w:hAnsi="Times New Roman" w:cs="Times New Roman"/>
          <w:color w:val="000000"/>
          <w:spacing w:val="-1"/>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bCs/>
          <w:iCs/>
          <w:color w:val="000000"/>
          <w:spacing w:val="3"/>
          <w:sz w:val="28"/>
          <w:szCs w:val="28"/>
          <w:lang w:val="uk-UA" w:eastAsia="ru-RU"/>
        </w:rPr>
      </w:pPr>
      <w:r w:rsidRPr="00DB06C2">
        <w:rPr>
          <w:rFonts w:ascii="Times New Roman" w:eastAsia="Times New Roman" w:hAnsi="Times New Roman" w:cs="Times New Roman"/>
          <w:b/>
          <w:bCs/>
          <w:iCs/>
          <w:color w:val="000000"/>
          <w:spacing w:val="3"/>
          <w:sz w:val="28"/>
          <w:szCs w:val="28"/>
          <w:lang w:val="uk-UA" w:eastAsia="ru-RU"/>
        </w:rPr>
        <w:t xml:space="preserve">За   </w:t>
      </w:r>
      <w:proofErr w:type="spellStart"/>
      <w:r w:rsidRPr="00DB06C2">
        <w:rPr>
          <w:rFonts w:ascii="Times New Roman" w:eastAsia="Times New Roman" w:hAnsi="Times New Roman" w:cs="Times New Roman"/>
          <w:b/>
          <w:bCs/>
          <w:iCs/>
          <w:color w:val="000000"/>
          <w:spacing w:val="3"/>
          <w:sz w:val="28"/>
          <w:szCs w:val="28"/>
          <w:lang w:val="uk-UA" w:eastAsia="ru-RU"/>
        </w:rPr>
        <w:t>агрегативною</w:t>
      </w:r>
      <w:proofErr w:type="spellEnd"/>
      <w:r w:rsidRPr="00DB06C2">
        <w:rPr>
          <w:rFonts w:ascii="Times New Roman" w:eastAsia="Times New Roman" w:hAnsi="Times New Roman" w:cs="Times New Roman"/>
          <w:b/>
          <w:bCs/>
          <w:iCs/>
          <w:color w:val="000000"/>
          <w:spacing w:val="3"/>
          <w:sz w:val="28"/>
          <w:szCs w:val="28"/>
          <w:lang w:val="uk-UA" w:eastAsia="ru-RU"/>
        </w:rPr>
        <w:t xml:space="preserve">   стійкістю   усі   емульсії   можна поділити на дві великі групи - розбавлені і концентровані.</w:t>
      </w:r>
    </w:p>
    <w:p w:rsidR="00DB06C2" w:rsidRPr="00DB06C2" w:rsidRDefault="00DB06C2" w:rsidP="00DB06C2">
      <w:pPr>
        <w:spacing w:after="0" w:line="240" w:lineRule="auto"/>
        <w:ind w:firstLine="540"/>
        <w:jc w:val="both"/>
        <w:rPr>
          <w:rFonts w:ascii="Times New Roman" w:eastAsia="Times New Roman" w:hAnsi="Times New Roman" w:cs="Times New Roman"/>
          <w:color w:val="000000"/>
          <w:spacing w:val="-2"/>
          <w:sz w:val="28"/>
          <w:szCs w:val="28"/>
          <w:lang w:val="uk-UA" w:eastAsia="ru-RU"/>
        </w:rPr>
      </w:pPr>
      <w:r w:rsidRPr="00DB06C2">
        <w:rPr>
          <w:rFonts w:ascii="Times New Roman" w:eastAsia="Times New Roman" w:hAnsi="Times New Roman" w:cs="Times New Roman"/>
          <w:b/>
          <w:bCs/>
          <w:color w:val="000000"/>
          <w:sz w:val="28"/>
          <w:szCs w:val="28"/>
          <w:lang w:val="uk-UA" w:eastAsia="ru-RU"/>
        </w:rPr>
        <w:t xml:space="preserve">Розбавлені </w:t>
      </w:r>
      <w:proofErr w:type="spellStart"/>
      <w:r w:rsidRPr="00DB06C2">
        <w:rPr>
          <w:rFonts w:ascii="Times New Roman" w:eastAsia="Times New Roman" w:hAnsi="Times New Roman" w:cs="Times New Roman"/>
          <w:b/>
          <w:bCs/>
          <w:color w:val="000000"/>
          <w:sz w:val="28"/>
          <w:szCs w:val="28"/>
          <w:lang w:val="uk-UA" w:eastAsia="ru-RU"/>
        </w:rPr>
        <w:t>емульсії</w:t>
      </w:r>
      <w:r w:rsidRPr="00DB06C2">
        <w:rPr>
          <w:rFonts w:ascii="Times New Roman" w:eastAsia="Times New Roman" w:hAnsi="Times New Roman" w:cs="Times New Roman"/>
          <w:color w:val="000000"/>
          <w:sz w:val="28"/>
          <w:szCs w:val="28"/>
          <w:lang w:val="uk-UA" w:eastAsia="ru-RU"/>
        </w:rPr>
        <w:t>-</w:t>
      </w:r>
      <w:proofErr w:type="spellEnd"/>
      <w:r w:rsidRPr="00DB06C2">
        <w:rPr>
          <w:rFonts w:ascii="Times New Roman" w:eastAsia="Times New Roman" w:hAnsi="Times New Roman" w:cs="Times New Roman"/>
          <w:color w:val="000000"/>
          <w:sz w:val="28"/>
          <w:szCs w:val="28"/>
          <w:lang w:val="uk-UA" w:eastAsia="ru-RU"/>
        </w:rPr>
        <w:t xml:space="preserve"> дисперсна фаза становить не більше 0,1% всього об'єму. Вони є стійкими без спеціальних </w:t>
      </w:r>
      <w:r w:rsidRPr="00DB06C2">
        <w:rPr>
          <w:rFonts w:ascii="Times New Roman" w:eastAsia="Times New Roman" w:hAnsi="Times New Roman" w:cs="Times New Roman"/>
          <w:color w:val="000000"/>
          <w:spacing w:val="-1"/>
          <w:sz w:val="28"/>
          <w:szCs w:val="28"/>
          <w:lang w:val="uk-UA" w:eastAsia="ru-RU"/>
        </w:rPr>
        <w:t xml:space="preserve">емульгаторів. Для цього в емульсіях повинні бути невеликі </w:t>
      </w:r>
      <w:r w:rsidRPr="00DB06C2">
        <w:rPr>
          <w:rFonts w:ascii="Times New Roman" w:eastAsia="Times New Roman" w:hAnsi="Times New Roman" w:cs="Times New Roman"/>
          <w:color w:val="000000"/>
          <w:sz w:val="28"/>
          <w:szCs w:val="28"/>
          <w:lang w:val="uk-UA" w:eastAsia="ru-RU"/>
        </w:rPr>
        <w:t xml:space="preserve">домішки електролітів. Наявність </w:t>
      </w:r>
      <w:r w:rsidRPr="00DB06C2">
        <w:rPr>
          <w:rFonts w:ascii="Times New Roman" w:eastAsia="Times New Roman" w:hAnsi="Times New Roman" w:cs="Times New Roman"/>
          <w:b/>
          <w:bCs/>
          <w:color w:val="000000"/>
          <w:sz w:val="28"/>
          <w:szCs w:val="28"/>
          <w:lang w:val="uk-UA" w:eastAsia="ru-RU"/>
        </w:rPr>
        <w:t xml:space="preserve">адсорбованих </w:t>
      </w:r>
      <w:proofErr w:type="spellStart"/>
      <w:r w:rsidRPr="00DB06C2">
        <w:rPr>
          <w:rFonts w:ascii="Times New Roman" w:eastAsia="Times New Roman" w:hAnsi="Times New Roman" w:cs="Times New Roman"/>
          <w:b/>
          <w:bCs/>
          <w:color w:val="000000"/>
          <w:sz w:val="28"/>
          <w:szCs w:val="28"/>
          <w:lang w:val="uk-UA" w:eastAsia="ru-RU"/>
        </w:rPr>
        <w:t>йонів</w:t>
      </w:r>
      <w:r w:rsidRPr="00DB06C2">
        <w:rPr>
          <w:rFonts w:ascii="Times New Roman" w:eastAsia="Times New Roman" w:hAnsi="Times New Roman" w:cs="Times New Roman"/>
          <w:color w:val="000000"/>
          <w:spacing w:val="-3"/>
          <w:sz w:val="28"/>
          <w:szCs w:val="28"/>
          <w:lang w:val="uk-UA" w:eastAsia="ru-RU"/>
        </w:rPr>
        <w:t>подвійного</w:t>
      </w:r>
      <w:proofErr w:type="spellEnd"/>
      <w:r w:rsidRPr="00DB06C2">
        <w:rPr>
          <w:rFonts w:ascii="Times New Roman" w:eastAsia="Times New Roman" w:hAnsi="Times New Roman" w:cs="Times New Roman"/>
          <w:color w:val="000000"/>
          <w:spacing w:val="-3"/>
          <w:sz w:val="28"/>
          <w:szCs w:val="28"/>
          <w:lang w:val="uk-UA" w:eastAsia="ru-RU"/>
        </w:rPr>
        <w:t xml:space="preserve"> електричного шару запобігає в таких емульсіях </w:t>
      </w:r>
      <w:r w:rsidRPr="00DB06C2">
        <w:rPr>
          <w:rFonts w:ascii="Times New Roman" w:eastAsia="Times New Roman" w:hAnsi="Times New Roman" w:cs="Times New Roman"/>
          <w:color w:val="000000"/>
          <w:spacing w:val="4"/>
          <w:sz w:val="28"/>
          <w:szCs w:val="28"/>
          <w:lang w:val="uk-UA" w:eastAsia="ru-RU"/>
        </w:rPr>
        <w:t xml:space="preserve">коалесценції краплин дисперсної фази. По суті, такі </w:t>
      </w:r>
      <w:r w:rsidRPr="00DB06C2">
        <w:rPr>
          <w:rFonts w:ascii="Times New Roman" w:eastAsia="Times New Roman" w:hAnsi="Times New Roman" w:cs="Times New Roman"/>
          <w:color w:val="000000"/>
          <w:sz w:val="28"/>
          <w:szCs w:val="28"/>
          <w:lang w:val="uk-UA" w:eastAsia="ru-RU"/>
        </w:rPr>
        <w:t xml:space="preserve">розбавлені емульсії, як наприклад, емульсії мінерального масла </w:t>
      </w:r>
      <w:r w:rsidRPr="00DB06C2">
        <w:rPr>
          <w:rFonts w:ascii="Times New Roman" w:eastAsia="Times New Roman" w:hAnsi="Times New Roman" w:cs="Times New Roman"/>
          <w:iCs/>
          <w:color w:val="000000"/>
          <w:sz w:val="28"/>
          <w:szCs w:val="28"/>
          <w:lang w:val="uk-UA" w:eastAsia="ru-RU"/>
        </w:rPr>
        <w:t xml:space="preserve">в </w:t>
      </w:r>
      <w:r w:rsidRPr="00DB06C2">
        <w:rPr>
          <w:rFonts w:ascii="Times New Roman" w:eastAsia="Times New Roman" w:hAnsi="Times New Roman" w:cs="Times New Roman"/>
          <w:color w:val="000000"/>
          <w:sz w:val="28"/>
          <w:szCs w:val="28"/>
          <w:lang w:val="uk-UA" w:eastAsia="ru-RU"/>
        </w:rPr>
        <w:t xml:space="preserve">конденсаті парових машин, подібні до ліофобних </w:t>
      </w:r>
      <w:r w:rsidRPr="00DB06C2">
        <w:rPr>
          <w:rFonts w:ascii="Times New Roman" w:eastAsia="Times New Roman" w:hAnsi="Times New Roman" w:cs="Times New Roman"/>
          <w:color w:val="000000"/>
          <w:spacing w:val="-1"/>
          <w:sz w:val="28"/>
          <w:szCs w:val="28"/>
          <w:lang w:val="uk-UA" w:eastAsia="ru-RU"/>
        </w:rPr>
        <w:t xml:space="preserve">колоїдів. Стійкими без спеціальних емульгаторів є також і </w:t>
      </w:r>
      <w:r w:rsidRPr="00DB06C2">
        <w:rPr>
          <w:rFonts w:ascii="Times New Roman" w:eastAsia="Times New Roman" w:hAnsi="Times New Roman" w:cs="Times New Roman"/>
          <w:color w:val="000000"/>
          <w:spacing w:val="5"/>
          <w:sz w:val="28"/>
          <w:szCs w:val="28"/>
          <w:lang w:val="uk-UA" w:eastAsia="ru-RU"/>
        </w:rPr>
        <w:t xml:space="preserve">розведені емульсії типу в/м. Стабілізувати їх можна, </w:t>
      </w:r>
      <w:r w:rsidRPr="00DB06C2">
        <w:rPr>
          <w:rFonts w:ascii="Times New Roman" w:eastAsia="Times New Roman" w:hAnsi="Times New Roman" w:cs="Times New Roman"/>
          <w:color w:val="000000"/>
          <w:spacing w:val="1"/>
          <w:sz w:val="28"/>
          <w:szCs w:val="28"/>
          <w:lang w:val="uk-UA" w:eastAsia="ru-RU"/>
        </w:rPr>
        <w:t xml:space="preserve">додаючи поверхнево-активні речовини, які адсорбуються </w:t>
      </w:r>
      <w:r w:rsidRPr="00DB06C2">
        <w:rPr>
          <w:rFonts w:ascii="Times New Roman" w:eastAsia="Times New Roman" w:hAnsi="Times New Roman" w:cs="Times New Roman"/>
          <w:color w:val="000000"/>
          <w:sz w:val="28"/>
          <w:szCs w:val="28"/>
          <w:lang w:val="uk-UA" w:eastAsia="ru-RU"/>
        </w:rPr>
        <w:t xml:space="preserve">на поверхні води і вирівнюють різницю </w:t>
      </w:r>
      <w:proofErr w:type="spellStart"/>
      <w:r w:rsidRPr="00DB06C2">
        <w:rPr>
          <w:rFonts w:ascii="Times New Roman" w:eastAsia="Times New Roman" w:hAnsi="Times New Roman" w:cs="Times New Roman"/>
          <w:color w:val="000000"/>
          <w:sz w:val="28"/>
          <w:szCs w:val="28"/>
          <w:lang w:val="uk-UA" w:eastAsia="ru-RU"/>
        </w:rPr>
        <w:t>полярностей</w:t>
      </w:r>
      <w:proofErr w:type="spellEnd"/>
      <w:r w:rsidRPr="00DB06C2">
        <w:rPr>
          <w:rFonts w:ascii="Times New Roman" w:eastAsia="Times New Roman" w:hAnsi="Times New Roman" w:cs="Times New Roman"/>
          <w:color w:val="000000"/>
          <w:sz w:val="28"/>
          <w:szCs w:val="28"/>
          <w:lang w:val="uk-UA" w:eastAsia="ru-RU"/>
        </w:rPr>
        <w:t xml:space="preserve"> між </w:t>
      </w:r>
      <w:r w:rsidRPr="00DB06C2">
        <w:rPr>
          <w:rFonts w:ascii="Times New Roman" w:eastAsia="Times New Roman" w:hAnsi="Times New Roman" w:cs="Times New Roman"/>
          <w:color w:val="000000"/>
          <w:spacing w:val="-1"/>
          <w:sz w:val="28"/>
          <w:szCs w:val="28"/>
          <w:lang w:val="uk-UA" w:eastAsia="ru-RU"/>
        </w:rPr>
        <w:t xml:space="preserve">водою та маслом, внаслідок чого утворюється сольвати а </w:t>
      </w:r>
      <w:r w:rsidRPr="00DB06C2">
        <w:rPr>
          <w:rFonts w:ascii="Times New Roman" w:eastAsia="Times New Roman" w:hAnsi="Times New Roman" w:cs="Times New Roman"/>
          <w:color w:val="000000"/>
          <w:spacing w:val="-2"/>
          <w:sz w:val="28"/>
          <w:szCs w:val="28"/>
          <w:lang w:val="uk-UA" w:eastAsia="ru-RU"/>
        </w:rPr>
        <w:t>оболонка.</w:t>
      </w:r>
    </w:p>
    <w:p w:rsidR="00DB06C2" w:rsidRPr="00DB06C2" w:rsidRDefault="00DB06C2" w:rsidP="00DB06C2">
      <w:pPr>
        <w:spacing w:after="0" w:line="240" w:lineRule="auto"/>
        <w:ind w:firstLine="540"/>
        <w:jc w:val="both"/>
        <w:rPr>
          <w:rFonts w:ascii="Times New Roman" w:eastAsia="Times New Roman" w:hAnsi="Times New Roman" w:cs="Times New Roman"/>
          <w:color w:val="000000"/>
          <w:spacing w:val="-2"/>
          <w:sz w:val="28"/>
          <w:szCs w:val="28"/>
          <w:lang w:val="uk-UA" w:eastAsia="ru-RU"/>
        </w:rPr>
      </w:pPr>
      <w:r w:rsidRPr="00DB06C2">
        <w:rPr>
          <w:rFonts w:ascii="Times New Roman" w:eastAsia="Times New Roman" w:hAnsi="Times New Roman" w:cs="Times New Roman"/>
          <w:b/>
          <w:bCs/>
          <w:color w:val="000000"/>
          <w:spacing w:val="3"/>
          <w:sz w:val="28"/>
          <w:szCs w:val="28"/>
          <w:lang w:val="uk-UA" w:eastAsia="ru-RU"/>
        </w:rPr>
        <w:t xml:space="preserve">У концентрованих емульсіях </w:t>
      </w:r>
      <w:r w:rsidRPr="00DB06C2">
        <w:rPr>
          <w:rFonts w:ascii="Times New Roman" w:eastAsia="Times New Roman" w:hAnsi="Times New Roman" w:cs="Times New Roman"/>
          <w:color w:val="000000"/>
          <w:spacing w:val="3"/>
          <w:sz w:val="28"/>
          <w:szCs w:val="28"/>
          <w:lang w:val="uk-UA" w:eastAsia="ru-RU"/>
        </w:rPr>
        <w:t>дисперсна фаза може зай</w:t>
      </w:r>
      <w:r w:rsidRPr="00DB06C2">
        <w:rPr>
          <w:rFonts w:ascii="Times New Roman" w:eastAsia="Times New Roman" w:hAnsi="Times New Roman" w:cs="Times New Roman"/>
          <w:color w:val="000000"/>
          <w:spacing w:val="3"/>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мати велику частину всього об'єму. Якщо вважати, що всі </w:t>
      </w:r>
      <w:r w:rsidRPr="00DB06C2">
        <w:rPr>
          <w:rFonts w:ascii="Times New Roman" w:eastAsia="Times New Roman" w:hAnsi="Times New Roman" w:cs="Times New Roman"/>
          <w:color w:val="000000"/>
          <w:spacing w:val="6"/>
          <w:sz w:val="28"/>
          <w:szCs w:val="28"/>
          <w:lang w:val="uk-UA" w:eastAsia="ru-RU"/>
        </w:rPr>
        <w:t xml:space="preserve">крапельки однакові за розміром і за формою лише </w:t>
      </w:r>
      <w:r w:rsidRPr="00DB06C2">
        <w:rPr>
          <w:rFonts w:ascii="Times New Roman" w:eastAsia="Times New Roman" w:hAnsi="Times New Roman" w:cs="Times New Roman"/>
          <w:color w:val="000000"/>
          <w:spacing w:val="4"/>
          <w:sz w:val="28"/>
          <w:szCs w:val="28"/>
          <w:lang w:val="uk-UA" w:eastAsia="ru-RU"/>
        </w:rPr>
        <w:t xml:space="preserve">кулеподібні, то при найщільнішому упакуванні кульок </w:t>
      </w:r>
      <w:r w:rsidRPr="00DB06C2">
        <w:rPr>
          <w:rFonts w:ascii="Times New Roman" w:eastAsia="Times New Roman" w:hAnsi="Times New Roman" w:cs="Times New Roman"/>
          <w:color w:val="000000"/>
          <w:sz w:val="28"/>
          <w:szCs w:val="28"/>
          <w:lang w:val="uk-UA" w:eastAsia="ru-RU"/>
        </w:rPr>
        <w:t xml:space="preserve">вони становлять 74% від загального об'єму системи, а 26% </w:t>
      </w:r>
      <w:r w:rsidRPr="00DB06C2">
        <w:rPr>
          <w:rFonts w:ascii="Times New Roman" w:eastAsia="Times New Roman" w:hAnsi="Times New Roman" w:cs="Times New Roman"/>
          <w:color w:val="000000"/>
          <w:spacing w:val="2"/>
          <w:sz w:val="28"/>
          <w:szCs w:val="28"/>
          <w:lang w:val="uk-UA" w:eastAsia="ru-RU"/>
        </w:rPr>
        <w:t xml:space="preserve">об'єму припадає на проміжки між крапельками, тобто на </w:t>
      </w:r>
      <w:r w:rsidRPr="00DB06C2">
        <w:rPr>
          <w:rFonts w:ascii="Times New Roman" w:eastAsia="Times New Roman" w:hAnsi="Times New Roman" w:cs="Times New Roman"/>
          <w:color w:val="000000"/>
          <w:spacing w:val="5"/>
          <w:sz w:val="28"/>
          <w:szCs w:val="28"/>
          <w:lang w:val="uk-UA" w:eastAsia="ru-RU"/>
        </w:rPr>
        <w:t xml:space="preserve">дисперсійне середовище. При більшій концентрації </w:t>
      </w:r>
      <w:r w:rsidRPr="00DB06C2">
        <w:rPr>
          <w:rFonts w:ascii="Times New Roman" w:eastAsia="Times New Roman" w:hAnsi="Times New Roman" w:cs="Times New Roman"/>
          <w:color w:val="000000"/>
          <w:spacing w:val="1"/>
          <w:sz w:val="28"/>
          <w:szCs w:val="28"/>
          <w:lang w:val="uk-UA" w:eastAsia="ru-RU"/>
        </w:rPr>
        <w:t>дисперсної фази відбувається деформація кульок: із куле</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подібних вони перетворюються у багатогранники. Такі </w:t>
      </w:r>
      <w:r w:rsidRPr="00DB06C2">
        <w:rPr>
          <w:rFonts w:ascii="Times New Roman" w:eastAsia="Times New Roman" w:hAnsi="Times New Roman" w:cs="Times New Roman"/>
          <w:color w:val="000000"/>
          <w:spacing w:val="-1"/>
          <w:sz w:val="28"/>
          <w:szCs w:val="28"/>
          <w:lang w:val="uk-UA" w:eastAsia="ru-RU"/>
        </w:rPr>
        <w:t xml:space="preserve">емульсії називаються </w:t>
      </w:r>
      <w:r w:rsidRPr="00DB06C2">
        <w:rPr>
          <w:rFonts w:ascii="Times New Roman" w:eastAsia="Times New Roman" w:hAnsi="Times New Roman" w:cs="Times New Roman"/>
          <w:b/>
          <w:bCs/>
          <w:color w:val="000000"/>
          <w:spacing w:val="-1"/>
          <w:sz w:val="28"/>
          <w:szCs w:val="28"/>
          <w:lang w:val="uk-UA" w:eastAsia="ru-RU"/>
        </w:rPr>
        <w:t>желатиновими.</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iCs/>
          <w:color w:val="000000"/>
          <w:spacing w:val="-1"/>
          <w:sz w:val="28"/>
          <w:szCs w:val="28"/>
          <w:lang w:val="uk-UA" w:eastAsia="ru-RU"/>
        </w:rPr>
        <w:t>Желатинові емульсії</w:t>
      </w:r>
      <w:r w:rsidRPr="00DB06C2">
        <w:rPr>
          <w:rFonts w:ascii="Times New Roman" w:eastAsia="Times New Roman" w:hAnsi="Times New Roman" w:cs="Times New Roman"/>
          <w:iCs/>
          <w:color w:val="000000"/>
          <w:spacing w:val="-1"/>
          <w:sz w:val="28"/>
          <w:szCs w:val="28"/>
          <w:lang w:val="uk-UA" w:eastAsia="ru-RU"/>
        </w:rPr>
        <w:t xml:space="preserve"> подібно до драглів і гелів, </w:t>
      </w:r>
      <w:proofErr w:type="spellStart"/>
      <w:r w:rsidRPr="00DB06C2">
        <w:rPr>
          <w:rFonts w:ascii="Times New Roman" w:eastAsia="Times New Roman" w:hAnsi="Times New Roman" w:cs="Times New Roman"/>
          <w:bCs/>
          <w:iCs/>
          <w:color w:val="000000"/>
          <w:spacing w:val="-1"/>
          <w:sz w:val="28"/>
          <w:szCs w:val="28"/>
          <w:lang w:val="uk-UA" w:eastAsia="ru-RU"/>
        </w:rPr>
        <w:t>твердо</w:t>
      </w:r>
      <w:r w:rsidRPr="00DB06C2">
        <w:rPr>
          <w:rFonts w:ascii="Times New Roman" w:eastAsia="Times New Roman" w:hAnsi="Times New Roman" w:cs="Times New Roman"/>
          <w:iCs/>
          <w:color w:val="000000"/>
          <w:spacing w:val="-1"/>
          <w:sz w:val="28"/>
          <w:szCs w:val="28"/>
          <w:lang w:val="uk-UA" w:eastAsia="ru-RU"/>
        </w:rPr>
        <w:t>подібні</w:t>
      </w:r>
      <w:proofErr w:type="spellEnd"/>
      <w:r w:rsidRPr="00DB06C2">
        <w:rPr>
          <w:rFonts w:ascii="Times New Roman" w:eastAsia="Times New Roman" w:hAnsi="Times New Roman" w:cs="Times New Roman"/>
          <w:iCs/>
          <w:color w:val="000000"/>
          <w:spacing w:val="-1"/>
          <w:sz w:val="28"/>
          <w:szCs w:val="28"/>
          <w:lang w:val="uk-UA" w:eastAsia="ru-RU"/>
        </w:rPr>
        <w:t xml:space="preserve"> і характеризуються напруженим зрушенням. Прикла</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2"/>
          <w:sz w:val="28"/>
          <w:szCs w:val="28"/>
          <w:lang w:val="uk-UA" w:eastAsia="ru-RU"/>
        </w:rPr>
        <w:t xml:space="preserve">дом таких емульсій є консистентні мастила, вершкове масло, </w:t>
      </w:r>
      <w:r w:rsidRPr="00DB06C2">
        <w:rPr>
          <w:rFonts w:ascii="Times New Roman" w:eastAsia="Times New Roman" w:hAnsi="Times New Roman" w:cs="Times New Roman"/>
          <w:iCs/>
          <w:color w:val="000000"/>
          <w:spacing w:val="3"/>
          <w:sz w:val="28"/>
          <w:szCs w:val="28"/>
          <w:lang w:val="uk-UA" w:eastAsia="ru-RU"/>
        </w:rPr>
        <w:t xml:space="preserve">маргарин, густі креми, майонез. Для них </w:t>
      </w:r>
      <w:r w:rsidRPr="00DB06C2">
        <w:rPr>
          <w:rFonts w:ascii="Times New Roman" w:eastAsia="Times New Roman" w:hAnsi="Times New Roman" w:cs="Times New Roman"/>
          <w:iCs/>
          <w:color w:val="000000"/>
          <w:spacing w:val="3"/>
          <w:sz w:val="28"/>
          <w:szCs w:val="28"/>
          <w:lang w:val="uk-UA" w:eastAsia="ru-RU"/>
        </w:rPr>
        <w:lastRenderedPageBreak/>
        <w:t xml:space="preserve">емульгатор є </w:t>
      </w:r>
      <w:r w:rsidRPr="00DB06C2">
        <w:rPr>
          <w:rFonts w:ascii="Times New Roman" w:eastAsia="Times New Roman" w:hAnsi="Times New Roman" w:cs="Times New Roman"/>
          <w:iCs/>
          <w:color w:val="000000"/>
          <w:spacing w:val="-1"/>
          <w:sz w:val="28"/>
          <w:szCs w:val="28"/>
          <w:lang w:val="uk-UA" w:eastAsia="ru-RU"/>
        </w:rPr>
        <w:t>обов'язковим. Як емульгатори для таких емульсій використо</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5"/>
          <w:sz w:val="28"/>
          <w:szCs w:val="28"/>
          <w:lang w:val="uk-UA" w:eastAsia="ru-RU"/>
        </w:rPr>
        <w:t xml:space="preserve">вують поверхнево-активні речовини, які мають у своєму </w:t>
      </w:r>
      <w:r w:rsidRPr="00DB06C2">
        <w:rPr>
          <w:rFonts w:ascii="Times New Roman" w:eastAsia="Times New Roman" w:hAnsi="Times New Roman" w:cs="Times New Roman"/>
          <w:bCs/>
          <w:iCs/>
          <w:color w:val="000000"/>
          <w:spacing w:val="-1"/>
          <w:sz w:val="28"/>
          <w:szCs w:val="28"/>
          <w:lang w:val="uk-UA" w:eastAsia="ru-RU"/>
        </w:rPr>
        <w:t xml:space="preserve">складі </w:t>
      </w:r>
      <w:r w:rsidRPr="00DB06C2">
        <w:rPr>
          <w:rFonts w:ascii="Times New Roman" w:eastAsia="Times New Roman" w:hAnsi="Times New Roman" w:cs="Times New Roman"/>
          <w:iCs/>
          <w:color w:val="000000"/>
          <w:spacing w:val="-1"/>
          <w:sz w:val="28"/>
          <w:szCs w:val="28"/>
          <w:lang w:val="uk-UA" w:eastAsia="ru-RU"/>
        </w:rPr>
        <w:t>чітко виявлені полярні і неполярні групи або високомолекулярні сполуки, наприклад, білки (сильні емульгатори).</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b/>
          <w:bCs/>
          <w:iCs/>
          <w:color w:val="000000"/>
          <w:spacing w:val="-1"/>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Емульсії одного типу можна перетворити в емульсії </w:t>
      </w:r>
      <w:r w:rsidRPr="00DB06C2">
        <w:rPr>
          <w:rFonts w:ascii="Times New Roman" w:eastAsia="Times New Roman" w:hAnsi="Times New Roman" w:cs="Times New Roman"/>
          <w:bCs/>
          <w:iCs/>
          <w:color w:val="000000"/>
          <w:spacing w:val="3"/>
          <w:sz w:val="28"/>
          <w:szCs w:val="28"/>
          <w:lang w:val="uk-UA" w:eastAsia="ru-RU"/>
        </w:rPr>
        <w:t xml:space="preserve">іншого типу. Це явище носить назву </w:t>
      </w:r>
      <w:r w:rsidRPr="00DB06C2">
        <w:rPr>
          <w:rFonts w:ascii="Times New Roman" w:eastAsia="Times New Roman" w:hAnsi="Times New Roman" w:cs="Times New Roman"/>
          <w:b/>
          <w:bCs/>
          <w:iCs/>
          <w:color w:val="000000"/>
          <w:spacing w:val="3"/>
          <w:sz w:val="28"/>
          <w:szCs w:val="28"/>
          <w:lang w:val="uk-UA" w:eastAsia="ru-RU"/>
        </w:rPr>
        <w:t xml:space="preserve">обернення фаз в </w:t>
      </w:r>
      <w:r w:rsidRPr="00DB06C2">
        <w:rPr>
          <w:rFonts w:ascii="Times New Roman" w:eastAsia="Times New Roman" w:hAnsi="Times New Roman" w:cs="Times New Roman"/>
          <w:b/>
          <w:bCs/>
          <w:iCs/>
          <w:color w:val="000000"/>
          <w:spacing w:val="-1"/>
          <w:sz w:val="28"/>
          <w:szCs w:val="28"/>
          <w:lang w:val="uk-UA" w:eastAsia="ru-RU"/>
        </w:rPr>
        <w:t>емульсіях.</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b/>
          <w:bCs/>
          <w:iCs/>
          <w:color w:val="000000"/>
          <w:spacing w:val="-1"/>
          <w:sz w:val="28"/>
          <w:szCs w:val="28"/>
          <w:lang w:val="uk-UA" w:eastAsia="ru-RU"/>
        </w:rPr>
      </w:pPr>
      <w:r w:rsidRPr="00DB06C2">
        <w:rPr>
          <w:rFonts w:ascii="Times New Roman" w:eastAsia="Times New Roman" w:hAnsi="Times New Roman" w:cs="Times New Roman"/>
          <w:color w:val="000000"/>
          <w:spacing w:val="3"/>
          <w:sz w:val="28"/>
          <w:szCs w:val="28"/>
          <w:lang w:val="uk-UA" w:eastAsia="ru-RU"/>
        </w:rPr>
        <w:t xml:space="preserve">Для того, щоб викликати таке перетворення, необхідно </w:t>
      </w:r>
      <w:r w:rsidRPr="00DB06C2">
        <w:rPr>
          <w:rFonts w:ascii="Times New Roman" w:eastAsia="Times New Roman" w:hAnsi="Times New Roman" w:cs="Times New Roman"/>
          <w:color w:val="000000"/>
          <w:sz w:val="28"/>
          <w:szCs w:val="28"/>
          <w:lang w:val="uk-UA" w:eastAsia="ru-RU"/>
        </w:rPr>
        <w:t>змінити природу емульгатора. Наприклад, емульсію бен</w:t>
      </w:r>
      <w:r w:rsidRPr="00DB06C2">
        <w:rPr>
          <w:rFonts w:ascii="Times New Roman" w:eastAsia="Times New Roman" w:hAnsi="Times New Roman" w:cs="Times New Roman"/>
          <w:color w:val="000000"/>
          <w:sz w:val="28"/>
          <w:szCs w:val="28"/>
          <w:lang w:val="uk-UA" w:eastAsia="ru-RU"/>
        </w:rPr>
        <w:softHyphen/>
      </w:r>
      <w:r w:rsidRPr="00DB06C2">
        <w:rPr>
          <w:rFonts w:ascii="Times New Roman" w:eastAsia="Times New Roman" w:hAnsi="Times New Roman" w:cs="Times New Roman"/>
          <w:color w:val="000000"/>
          <w:spacing w:val="5"/>
          <w:sz w:val="28"/>
          <w:szCs w:val="28"/>
          <w:lang w:val="uk-UA" w:eastAsia="ru-RU"/>
        </w:rPr>
        <w:t xml:space="preserve">золу у воді, стабілізовану розчиненим у воді олеатом </w:t>
      </w:r>
      <w:r w:rsidRPr="00DB06C2">
        <w:rPr>
          <w:rFonts w:ascii="Times New Roman" w:eastAsia="Times New Roman" w:hAnsi="Times New Roman" w:cs="Times New Roman"/>
          <w:color w:val="000000"/>
          <w:sz w:val="28"/>
          <w:szCs w:val="28"/>
          <w:lang w:val="uk-UA" w:eastAsia="ru-RU"/>
        </w:rPr>
        <w:t xml:space="preserve">натрію, легко перетворити в емульсію води в бензолі. Для </w:t>
      </w:r>
      <w:r w:rsidRPr="00DB06C2">
        <w:rPr>
          <w:rFonts w:ascii="Times New Roman" w:eastAsia="Times New Roman" w:hAnsi="Times New Roman" w:cs="Times New Roman"/>
          <w:color w:val="000000"/>
          <w:spacing w:val="13"/>
          <w:sz w:val="28"/>
          <w:szCs w:val="28"/>
          <w:lang w:val="uk-UA" w:eastAsia="ru-RU"/>
        </w:rPr>
        <w:t xml:space="preserve">цього додають розчин будь-якої солі з </w:t>
      </w:r>
      <w:proofErr w:type="spellStart"/>
      <w:r w:rsidRPr="00DB06C2">
        <w:rPr>
          <w:rFonts w:ascii="Times New Roman" w:eastAsia="Times New Roman" w:hAnsi="Times New Roman" w:cs="Times New Roman"/>
          <w:color w:val="000000"/>
          <w:spacing w:val="13"/>
          <w:sz w:val="28"/>
          <w:szCs w:val="28"/>
          <w:lang w:val="uk-UA" w:eastAsia="ru-RU"/>
        </w:rPr>
        <w:t>дво-</w:t>
      </w:r>
      <w:proofErr w:type="spellEnd"/>
      <w:r w:rsidRPr="00DB06C2">
        <w:rPr>
          <w:rFonts w:ascii="Times New Roman" w:eastAsia="Times New Roman" w:hAnsi="Times New Roman" w:cs="Times New Roman"/>
          <w:color w:val="000000"/>
          <w:spacing w:val="13"/>
          <w:sz w:val="28"/>
          <w:szCs w:val="28"/>
          <w:lang w:val="uk-UA" w:eastAsia="ru-RU"/>
        </w:rPr>
        <w:t xml:space="preserve"> або </w:t>
      </w:r>
      <w:r w:rsidRPr="00DB06C2">
        <w:rPr>
          <w:rFonts w:ascii="Times New Roman" w:eastAsia="Times New Roman" w:hAnsi="Times New Roman" w:cs="Times New Roman"/>
          <w:color w:val="000000"/>
          <w:spacing w:val="-3"/>
          <w:sz w:val="28"/>
          <w:szCs w:val="28"/>
          <w:lang w:val="uk-UA" w:eastAsia="ru-RU"/>
        </w:rPr>
        <w:t>тризарядним катіоном, наприклад, Са</w:t>
      </w:r>
      <w:r w:rsidRPr="00DB06C2">
        <w:rPr>
          <w:rFonts w:ascii="Times New Roman" w:eastAsia="Times New Roman" w:hAnsi="Times New Roman" w:cs="Times New Roman"/>
          <w:color w:val="000000"/>
          <w:spacing w:val="-3"/>
          <w:sz w:val="28"/>
          <w:szCs w:val="28"/>
          <w:vertAlign w:val="superscript"/>
          <w:lang w:val="uk-UA" w:eastAsia="ru-RU"/>
        </w:rPr>
        <w:t>2+</w:t>
      </w:r>
      <w:r w:rsidRPr="00DB06C2">
        <w:rPr>
          <w:rFonts w:ascii="Times New Roman" w:eastAsia="Times New Roman" w:hAnsi="Times New Roman" w:cs="Times New Roman"/>
          <w:color w:val="000000"/>
          <w:spacing w:val="-3"/>
          <w:sz w:val="28"/>
          <w:szCs w:val="28"/>
          <w:lang w:val="uk-UA" w:eastAsia="ru-RU"/>
        </w:rPr>
        <w:t xml:space="preserve"> у вигляді хлориду </w:t>
      </w:r>
      <w:r w:rsidRPr="00DB06C2">
        <w:rPr>
          <w:rFonts w:ascii="Times New Roman" w:eastAsia="Times New Roman" w:hAnsi="Times New Roman" w:cs="Times New Roman"/>
          <w:color w:val="000000"/>
          <w:spacing w:val="5"/>
          <w:sz w:val="28"/>
          <w:szCs w:val="28"/>
          <w:lang w:val="uk-UA" w:eastAsia="ru-RU"/>
        </w:rPr>
        <w:t xml:space="preserve">кальцію. Хлорид кальцію реагує з олеатом натрію, </w:t>
      </w:r>
      <w:r w:rsidRPr="00DB06C2">
        <w:rPr>
          <w:rFonts w:ascii="Times New Roman" w:eastAsia="Times New Roman" w:hAnsi="Times New Roman" w:cs="Times New Roman"/>
          <w:color w:val="000000"/>
          <w:spacing w:val="1"/>
          <w:sz w:val="28"/>
          <w:szCs w:val="28"/>
          <w:lang w:val="uk-UA" w:eastAsia="ru-RU"/>
        </w:rPr>
        <w:t xml:space="preserve">утворюється нерозчинний у воді олеат кальцію, який </w:t>
      </w:r>
      <w:r w:rsidRPr="00DB06C2">
        <w:rPr>
          <w:rFonts w:ascii="Times New Roman" w:eastAsia="Times New Roman" w:hAnsi="Times New Roman" w:cs="Times New Roman"/>
          <w:color w:val="000000"/>
          <w:spacing w:val="7"/>
          <w:sz w:val="28"/>
          <w:szCs w:val="28"/>
          <w:lang w:val="uk-UA" w:eastAsia="ru-RU"/>
        </w:rPr>
        <w:t xml:space="preserve">розчиняється у бензолі і стабілізує емульсію води у </w:t>
      </w:r>
      <w:r w:rsidRPr="00DB06C2">
        <w:rPr>
          <w:rFonts w:ascii="Times New Roman" w:eastAsia="Times New Roman" w:hAnsi="Times New Roman" w:cs="Times New Roman"/>
          <w:color w:val="000000"/>
          <w:spacing w:val="-2"/>
          <w:sz w:val="28"/>
          <w:szCs w:val="28"/>
          <w:lang w:val="uk-UA" w:eastAsia="ru-RU"/>
        </w:rPr>
        <w:t>бензолі.</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Cs/>
          <w:iCs/>
          <w:color w:val="000000"/>
          <w:spacing w:val="6"/>
          <w:sz w:val="28"/>
          <w:szCs w:val="28"/>
          <w:lang w:val="uk-UA" w:eastAsia="ru-RU"/>
        </w:rPr>
        <w:t xml:space="preserve">За наявності стабілізаторів обох </w:t>
      </w:r>
      <w:r w:rsidRPr="00DB06C2">
        <w:rPr>
          <w:rFonts w:ascii="Times New Roman" w:eastAsia="Times New Roman" w:hAnsi="Times New Roman" w:cs="Times New Roman"/>
          <w:bCs/>
          <w:iCs/>
          <w:color w:val="000000"/>
          <w:spacing w:val="3"/>
          <w:sz w:val="28"/>
          <w:szCs w:val="28"/>
          <w:lang w:val="uk-UA" w:eastAsia="ru-RU"/>
        </w:rPr>
        <w:t xml:space="preserve">типів можуть утворюватись так </w:t>
      </w:r>
      <w:r w:rsidRPr="00DB06C2">
        <w:rPr>
          <w:rFonts w:ascii="Times New Roman" w:eastAsia="Times New Roman" w:hAnsi="Times New Roman" w:cs="Times New Roman"/>
          <w:bCs/>
          <w:iCs/>
          <w:color w:val="000000"/>
          <w:sz w:val="28"/>
          <w:szCs w:val="28"/>
          <w:lang w:val="uk-UA" w:eastAsia="ru-RU"/>
        </w:rPr>
        <w:t xml:space="preserve">звані </w:t>
      </w:r>
      <w:r w:rsidRPr="00DB06C2">
        <w:rPr>
          <w:rFonts w:ascii="Times New Roman" w:eastAsia="Times New Roman" w:hAnsi="Times New Roman" w:cs="Times New Roman"/>
          <w:b/>
          <w:bCs/>
          <w:iCs/>
          <w:color w:val="000000"/>
          <w:sz w:val="28"/>
          <w:szCs w:val="28"/>
          <w:lang w:val="uk-UA" w:eastAsia="ru-RU"/>
        </w:rPr>
        <w:t>множинні емульсії</w:t>
      </w:r>
      <w:r w:rsidRPr="00DB06C2">
        <w:rPr>
          <w:rFonts w:ascii="Times New Roman" w:eastAsia="Times New Roman" w:hAnsi="Times New Roman" w:cs="Times New Roman"/>
          <w:bCs/>
          <w:iCs/>
          <w:color w:val="000000"/>
          <w:sz w:val="28"/>
          <w:szCs w:val="28"/>
          <w:lang w:val="uk-UA" w:eastAsia="ru-RU"/>
        </w:rPr>
        <w:t xml:space="preserve">. У невеликій кульці масла при цьому міститься </w:t>
      </w:r>
      <w:r w:rsidRPr="00DB06C2">
        <w:rPr>
          <w:rFonts w:ascii="Times New Roman" w:eastAsia="Times New Roman" w:hAnsi="Times New Roman" w:cs="Times New Roman"/>
          <w:bCs/>
          <w:iCs/>
          <w:color w:val="000000"/>
          <w:spacing w:val="1"/>
          <w:sz w:val="28"/>
          <w:szCs w:val="28"/>
          <w:lang w:val="uk-UA" w:eastAsia="ru-RU"/>
        </w:rPr>
        <w:t xml:space="preserve">кілька кульок води. У свою чергу, у </w:t>
      </w:r>
      <w:r w:rsidRPr="00DB06C2">
        <w:rPr>
          <w:rFonts w:ascii="Times New Roman" w:eastAsia="Times New Roman" w:hAnsi="Times New Roman" w:cs="Times New Roman"/>
          <w:bCs/>
          <w:iCs/>
          <w:color w:val="000000"/>
          <w:spacing w:val="4"/>
          <w:sz w:val="28"/>
          <w:szCs w:val="28"/>
          <w:lang w:val="uk-UA" w:eastAsia="ru-RU"/>
        </w:rPr>
        <w:t xml:space="preserve">кожній з цих кульок води є кілька </w:t>
      </w:r>
      <w:r w:rsidRPr="00DB06C2">
        <w:rPr>
          <w:rFonts w:ascii="Times New Roman" w:eastAsia="Times New Roman" w:hAnsi="Times New Roman" w:cs="Times New Roman"/>
          <w:bCs/>
          <w:iCs/>
          <w:color w:val="000000"/>
          <w:spacing w:val="-1"/>
          <w:sz w:val="28"/>
          <w:szCs w:val="28"/>
          <w:lang w:val="uk-UA" w:eastAsia="ru-RU"/>
        </w:rPr>
        <w:t>кульок масла.</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color w:val="000000"/>
          <w:spacing w:val="15"/>
          <w:sz w:val="28"/>
          <w:szCs w:val="28"/>
          <w:lang w:val="uk-UA" w:eastAsia="ru-RU"/>
        </w:rPr>
        <w:t xml:space="preserve">За наявності стабілізаторів двох типів і під час </w:t>
      </w:r>
      <w:r w:rsidRPr="00DB06C2">
        <w:rPr>
          <w:rFonts w:ascii="Times New Roman" w:eastAsia="Times New Roman" w:hAnsi="Times New Roman" w:cs="Times New Roman"/>
          <w:color w:val="000000"/>
          <w:spacing w:val="-1"/>
          <w:sz w:val="28"/>
          <w:szCs w:val="28"/>
          <w:lang w:val="uk-UA" w:eastAsia="ru-RU"/>
        </w:rPr>
        <w:t xml:space="preserve">струшування відбувається перетворення емульсії. Так, при </w:t>
      </w:r>
      <w:r w:rsidRPr="00DB06C2">
        <w:rPr>
          <w:rFonts w:ascii="Times New Roman" w:eastAsia="Times New Roman" w:hAnsi="Times New Roman" w:cs="Times New Roman"/>
          <w:color w:val="000000"/>
          <w:spacing w:val="12"/>
          <w:sz w:val="28"/>
          <w:szCs w:val="28"/>
          <w:lang w:val="uk-UA" w:eastAsia="ru-RU"/>
        </w:rPr>
        <w:t xml:space="preserve">струшуванні вершків, які є емульсією типу м/в, </w:t>
      </w:r>
      <w:r w:rsidRPr="00DB06C2">
        <w:rPr>
          <w:rFonts w:ascii="Times New Roman" w:eastAsia="Times New Roman" w:hAnsi="Times New Roman" w:cs="Times New Roman"/>
          <w:color w:val="000000"/>
          <w:sz w:val="28"/>
          <w:szCs w:val="28"/>
          <w:lang w:val="uk-UA" w:eastAsia="ru-RU"/>
        </w:rPr>
        <w:t>утворюється вершкове масло - емульсія типу в/м.</w:t>
      </w:r>
    </w:p>
    <w:p w:rsidR="00DB06C2" w:rsidRPr="00DB06C2" w:rsidRDefault="00DB06C2" w:rsidP="00DB06C2">
      <w:pPr>
        <w:shd w:val="clear" w:color="auto" w:fill="FFFFFF"/>
        <w:spacing w:after="0" w:line="240" w:lineRule="auto"/>
        <w:ind w:left="65" w:right="7" w:firstLine="569"/>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Емульсія з часом спонтанно руйнується. На практиці </w:t>
      </w:r>
      <w:r w:rsidRPr="00DB06C2">
        <w:rPr>
          <w:rFonts w:ascii="Times New Roman" w:eastAsia="Times New Roman" w:hAnsi="Times New Roman" w:cs="Times New Roman"/>
          <w:bCs/>
          <w:iCs/>
          <w:color w:val="000000"/>
          <w:spacing w:val="-1"/>
          <w:sz w:val="28"/>
          <w:szCs w:val="28"/>
          <w:lang w:val="uk-UA" w:eastAsia="ru-RU"/>
        </w:rPr>
        <w:t xml:space="preserve">в деяких випадках виникає потреба прискорити цеп процес </w:t>
      </w:r>
      <w:r w:rsidRPr="00DB06C2">
        <w:rPr>
          <w:rFonts w:ascii="Times New Roman" w:eastAsia="Times New Roman" w:hAnsi="Times New Roman" w:cs="Times New Roman"/>
          <w:bCs/>
          <w:iCs/>
          <w:color w:val="000000"/>
          <w:spacing w:val="4"/>
          <w:sz w:val="28"/>
          <w:szCs w:val="28"/>
          <w:lang w:val="uk-UA" w:eastAsia="ru-RU"/>
        </w:rPr>
        <w:t xml:space="preserve">деемульгування. Така необхідність з'являється, коли </w:t>
      </w:r>
      <w:r w:rsidRPr="00DB06C2">
        <w:rPr>
          <w:rFonts w:ascii="Times New Roman" w:eastAsia="Times New Roman" w:hAnsi="Times New Roman" w:cs="Times New Roman"/>
          <w:bCs/>
          <w:iCs/>
          <w:color w:val="000000"/>
          <w:sz w:val="28"/>
          <w:szCs w:val="28"/>
          <w:lang w:val="uk-UA" w:eastAsia="ru-RU"/>
        </w:rPr>
        <w:t>наявність емульсії заважає подальшій обробці або вико</w:t>
      </w:r>
      <w:r w:rsidRPr="00DB06C2">
        <w:rPr>
          <w:rFonts w:ascii="Times New Roman" w:eastAsia="Times New Roman" w:hAnsi="Times New Roman" w:cs="Times New Roman"/>
          <w:bCs/>
          <w:iCs/>
          <w:color w:val="000000"/>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 xml:space="preserve">ристанню матеріалу. Наприклад, руйнування емульсії води </w:t>
      </w:r>
      <w:r w:rsidRPr="00DB06C2">
        <w:rPr>
          <w:rFonts w:ascii="Times New Roman" w:eastAsia="Times New Roman" w:hAnsi="Times New Roman" w:cs="Times New Roman"/>
          <w:bCs/>
          <w:iCs/>
          <w:color w:val="000000"/>
          <w:sz w:val="28"/>
          <w:szCs w:val="28"/>
          <w:lang w:val="uk-UA" w:eastAsia="ru-RU"/>
        </w:rPr>
        <w:t xml:space="preserve">у вогкій нафті або емульсії ланоліну, яка утворюється при </w:t>
      </w:r>
      <w:r w:rsidRPr="00DB06C2">
        <w:rPr>
          <w:rFonts w:ascii="Times New Roman" w:eastAsia="Times New Roman" w:hAnsi="Times New Roman" w:cs="Times New Roman"/>
          <w:bCs/>
          <w:iCs/>
          <w:color w:val="000000"/>
          <w:spacing w:val="-1"/>
          <w:sz w:val="28"/>
          <w:szCs w:val="28"/>
          <w:lang w:val="uk-UA" w:eastAsia="ru-RU"/>
        </w:rPr>
        <w:t>очищенні овечої вовни.</w:t>
      </w:r>
    </w:p>
    <w:p w:rsidR="00E07EE1" w:rsidRPr="00DB06C2" w:rsidRDefault="00E07EE1" w:rsidP="00DB06C2">
      <w:pPr>
        <w:shd w:val="clear" w:color="auto" w:fill="FFFFFF"/>
        <w:spacing w:after="0" w:line="240" w:lineRule="auto"/>
        <w:ind w:left="65" w:right="7" w:firstLine="569"/>
        <w:jc w:val="both"/>
        <w:rPr>
          <w:rFonts w:ascii="Times New Roman" w:eastAsia="Times New Roman" w:hAnsi="Times New Roman" w:cs="Times New Roman"/>
          <w:sz w:val="28"/>
          <w:szCs w:val="28"/>
          <w:lang w:val="uk-UA"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bCs/>
          <w:iCs/>
          <w:color w:val="000000"/>
          <w:spacing w:val="3"/>
          <w:sz w:val="28"/>
          <w:szCs w:val="28"/>
          <w:lang w:val="uk-UA" w:eastAsia="ru-RU"/>
        </w:rPr>
      </w:pPr>
      <w:r w:rsidRPr="00DB06C2">
        <w:rPr>
          <w:rFonts w:ascii="Times New Roman" w:eastAsia="Times New Roman" w:hAnsi="Times New Roman" w:cs="Times New Roman"/>
          <w:b/>
          <w:bCs/>
          <w:iCs/>
          <w:color w:val="000000"/>
          <w:spacing w:val="3"/>
          <w:sz w:val="28"/>
          <w:szCs w:val="28"/>
          <w:lang w:val="uk-UA" w:eastAsia="ru-RU"/>
        </w:rPr>
        <w:t>Методи руйнування емульсії:</w:t>
      </w:r>
    </w:p>
    <w:p w:rsidR="00DB06C2" w:rsidRPr="00DB06C2" w:rsidRDefault="00DB06C2" w:rsidP="00DC2E63">
      <w:pPr>
        <w:numPr>
          <w:ilvl w:val="0"/>
          <w:numId w:val="32"/>
        </w:numPr>
        <w:tabs>
          <w:tab w:val="clear" w:pos="1260"/>
        </w:tabs>
        <w:spacing w:after="0" w:line="240" w:lineRule="auto"/>
        <w:ind w:left="709" w:hanging="425"/>
        <w:jc w:val="both"/>
        <w:rPr>
          <w:rFonts w:ascii="Times New Roman" w:eastAsia="Times New Roman" w:hAnsi="Times New Roman" w:cs="Times New Roman"/>
          <w:b/>
          <w:bCs/>
          <w:iCs/>
          <w:color w:val="000000"/>
          <w:spacing w:val="3"/>
          <w:sz w:val="28"/>
          <w:szCs w:val="28"/>
          <w:lang w:val="uk-UA" w:eastAsia="ru-RU"/>
        </w:rPr>
      </w:pPr>
      <w:r w:rsidRPr="00DB06C2">
        <w:rPr>
          <w:rFonts w:ascii="Times New Roman" w:eastAsia="Times New Roman" w:hAnsi="Times New Roman" w:cs="Times New Roman"/>
          <w:color w:val="000000"/>
          <w:sz w:val="28"/>
          <w:szCs w:val="28"/>
          <w:lang w:val="uk-UA" w:eastAsia="ru-RU"/>
        </w:rPr>
        <w:t>Додавання сильної мінеральної кислоти, яка спричинює хімічне руйнування захисних плівок емульгатора.</w:t>
      </w:r>
    </w:p>
    <w:p w:rsidR="00DB06C2" w:rsidRPr="00DB06C2" w:rsidRDefault="00DB06C2" w:rsidP="00DB06C2">
      <w:pPr>
        <w:numPr>
          <w:ilvl w:val="0"/>
          <w:numId w:val="31"/>
        </w:numPr>
        <w:shd w:val="clear" w:color="auto" w:fill="FFFFFF"/>
        <w:spacing w:before="158" w:after="0" w:line="266" w:lineRule="exact"/>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color w:val="000000"/>
          <w:spacing w:val="-1"/>
          <w:sz w:val="28"/>
          <w:szCs w:val="28"/>
          <w:lang w:val="uk-UA" w:eastAsia="ru-RU"/>
        </w:rPr>
        <w:t xml:space="preserve">Додавання емульгатора, що здатний викликати обернення </w:t>
      </w:r>
      <w:r w:rsidRPr="00DB06C2">
        <w:rPr>
          <w:rFonts w:ascii="Times New Roman" w:eastAsia="Times New Roman" w:hAnsi="Times New Roman" w:cs="Times New Roman"/>
          <w:color w:val="000000"/>
          <w:spacing w:val="8"/>
          <w:sz w:val="28"/>
          <w:szCs w:val="28"/>
          <w:lang w:val="uk-UA" w:eastAsia="ru-RU"/>
        </w:rPr>
        <w:t xml:space="preserve">фаз емульсії і зменшити міцність захисної плівки; </w:t>
      </w:r>
      <w:r w:rsidRPr="00DB06C2">
        <w:rPr>
          <w:rFonts w:ascii="Times New Roman" w:eastAsia="Times New Roman" w:hAnsi="Times New Roman" w:cs="Times New Roman"/>
          <w:color w:val="000000"/>
          <w:spacing w:val="1"/>
          <w:sz w:val="28"/>
          <w:szCs w:val="28"/>
          <w:lang w:val="uk-UA" w:eastAsia="ru-RU"/>
        </w:rPr>
        <w:t xml:space="preserve">наприклад, стабілізована натрієвим милом емульсія типу </w:t>
      </w:r>
      <w:r w:rsidRPr="00DB06C2">
        <w:rPr>
          <w:rFonts w:ascii="Times New Roman" w:eastAsia="Times New Roman" w:hAnsi="Times New Roman" w:cs="Times New Roman"/>
          <w:color w:val="000000"/>
          <w:spacing w:val="-1"/>
          <w:sz w:val="28"/>
          <w:szCs w:val="28"/>
          <w:lang w:val="uk-UA" w:eastAsia="ru-RU"/>
        </w:rPr>
        <w:t>м/в у момент обернення в емульсію типу в/м (при введенні солей кальцію) буде знаходитись у менш стійкому стані.</w:t>
      </w:r>
    </w:p>
    <w:p w:rsidR="00DB06C2" w:rsidRPr="00DB06C2" w:rsidRDefault="00DB06C2" w:rsidP="00DB06C2">
      <w:pPr>
        <w:numPr>
          <w:ilvl w:val="0"/>
          <w:numId w:val="31"/>
        </w:numPr>
        <w:shd w:val="clear" w:color="auto" w:fill="FFFFFF"/>
        <w:spacing w:before="158" w:after="0" w:line="266" w:lineRule="exact"/>
        <w:ind w:right="7"/>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color w:val="000000"/>
          <w:spacing w:val="3"/>
          <w:sz w:val="28"/>
          <w:szCs w:val="28"/>
          <w:lang w:val="uk-UA" w:eastAsia="ru-RU"/>
        </w:rPr>
        <w:t xml:space="preserve">Адсорбційне заміщення емульгатора іншою речовиною, </w:t>
      </w:r>
      <w:r w:rsidRPr="00DB06C2">
        <w:rPr>
          <w:rFonts w:ascii="Times New Roman" w:eastAsia="Times New Roman" w:hAnsi="Times New Roman" w:cs="Times New Roman"/>
          <w:color w:val="000000"/>
          <w:spacing w:val="4"/>
          <w:sz w:val="28"/>
          <w:szCs w:val="28"/>
          <w:lang w:val="uk-UA" w:eastAsia="ru-RU"/>
        </w:rPr>
        <w:t xml:space="preserve">яка більш поверхнево-активна, але не має здатності </w:t>
      </w:r>
      <w:r w:rsidRPr="00DB06C2">
        <w:rPr>
          <w:rFonts w:ascii="Times New Roman" w:eastAsia="Times New Roman" w:hAnsi="Times New Roman" w:cs="Times New Roman"/>
          <w:color w:val="000000"/>
          <w:sz w:val="28"/>
          <w:szCs w:val="28"/>
          <w:lang w:val="uk-UA" w:eastAsia="ru-RU"/>
        </w:rPr>
        <w:t>утворювати достатньо міцні плівки.</w:t>
      </w:r>
    </w:p>
    <w:p w:rsidR="00DB06C2" w:rsidRPr="00DB06C2" w:rsidRDefault="00DB06C2" w:rsidP="00DB06C2">
      <w:pPr>
        <w:numPr>
          <w:ilvl w:val="0"/>
          <w:numId w:val="31"/>
        </w:numPr>
        <w:shd w:val="clear" w:color="auto" w:fill="FFFFFF"/>
        <w:spacing w:before="144" w:after="0" w:line="274" w:lineRule="exact"/>
        <w:ind w:right="7"/>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1"/>
          <w:sz w:val="28"/>
          <w:szCs w:val="28"/>
          <w:lang w:val="uk-UA" w:eastAsia="ru-RU"/>
        </w:rPr>
        <w:t xml:space="preserve">Термічне руйнування при нагріванні. При підвищенні </w:t>
      </w:r>
      <w:r w:rsidRPr="00DB06C2">
        <w:rPr>
          <w:rFonts w:ascii="Times New Roman" w:eastAsia="Times New Roman" w:hAnsi="Times New Roman" w:cs="Times New Roman"/>
          <w:color w:val="000000"/>
          <w:spacing w:val="4"/>
          <w:sz w:val="28"/>
          <w:szCs w:val="28"/>
          <w:lang w:val="uk-UA" w:eastAsia="ru-RU"/>
        </w:rPr>
        <w:t>температури зменшується адсорбція і в'язкість емуль</w:t>
      </w:r>
      <w:r w:rsidRPr="00DB06C2">
        <w:rPr>
          <w:rFonts w:ascii="Times New Roman" w:eastAsia="Times New Roman" w:hAnsi="Times New Roman" w:cs="Times New Roman"/>
          <w:color w:val="000000"/>
          <w:spacing w:val="4"/>
          <w:sz w:val="28"/>
          <w:szCs w:val="28"/>
          <w:lang w:val="uk-UA" w:eastAsia="ru-RU"/>
        </w:rPr>
        <w:softHyphen/>
      </w:r>
      <w:r w:rsidRPr="00DB06C2">
        <w:rPr>
          <w:rFonts w:ascii="Times New Roman" w:eastAsia="Times New Roman" w:hAnsi="Times New Roman" w:cs="Times New Roman"/>
          <w:color w:val="000000"/>
          <w:sz w:val="28"/>
          <w:szCs w:val="28"/>
          <w:lang w:val="uk-UA" w:eastAsia="ru-RU"/>
        </w:rPr>
        <w:t>гатора. Все це призводить до руйнування емульсії.</w:t>
      </w:r>
    </w:p>
    <w:p w:rsidR="00DB06C2" w:rsidRPr="00DB06C2" w:rsidRDefault="00DB06C2" w:rsidP="00DB06C2">
      <w:pPr>
        <w:numPr>
          <w:ilvl w:val="0"/>
          <w:numId w:val="31"/>
        </w:numPr>
        <w:shd w:val="clear" w:color="auto" w:fill="FFFFFF"/>
        <w:spacing w:before="166" w:after="0" w:line="266" w:lineRule="exact"/>
        <w:ind w:right="14"/>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z w:val="28"/>
          <w:szCs w:val="28"/>
          <w:lang w:val="uk-UA" w:eastAsia="ru-RU"/>
        </w:rPr>
        <w:t>Механічне руйнування. До цього методу належить меха</w:t>
      </w:r>
      <w:r w:rsidRPr="00DB06C2">
        <w:rPr>
          <w:rFonts w:ascii="Times New Roman" w:eastAsia="Times New Roman" w:hAnsi="Times New Roman" w:cs="Times New Roman"/>
          <w:color w:val="000000"/>
          <w:sz w:val="28"/>
          <w:szCs w:val="28"/>
          <w:lang w:val="uk-UA" w:eastAsia="ru-RU"/>
        </w:rPr>
        <w:softHyphen/>
      </w:r>
      <w:r w:rsidRPr="00DB06C2">
        <w:rPr>
          <w:rFonts w:ascii="Times New Roman" w:eastAsia="Times New Roman" w:hAnsi="Times New Roman" w:cs="Times New Roman"/>
          <w:color w:val="000000"/>
          <w:spacing w:val="4"/>
          <w:sz w:val="28"/>
          <w:szCs w:val="28"/>
          <w:lang w:val="uk-UA" w:eastAsia="ru-RU"/>
        </w:rPr>
        <w:t xml:space="preserve">нічне руйнування стабілізуючих плівок. До </w:t>
      </w:r>
      <w:proofErr w:type="spellStart"/>
      <w:r w:rsidRPr="00DB06C2">
        <w:rPr>
          <w:rFonts w:ascii="Times New Roman" w:eastAsia="Times New Roman" w:hAnsi="Times New Roman" w:cs="Times New Roman"/>
          <w:color w:val="000000"/>
          <w:spacing w:val="4"/>
          <w:sz w:val="28"/>
          <w:szCs w:val="28"/>
          <w:lang w:val="uk-UA" w:eastAsia="ru-RU"/>
        </w:rPr>
        <w:t>механічного</w:t>
      </w:r>
      <w:r w:rsidRPr="00DB06C2">
        <w:rPr>
          <w:rFonts w:ascii="Times New Roman" w:eastAsia="Times New Roman" w:hAnsi="Times New Roman" w:cs="Times New Roman"/>
          <w:color w:val="000000"/>
          <w:spacing w:val="6"/>
          <w:sz w:val="28"/>
          <w:szCs w:val="28"/>
          <w:lang w:val="uk-UA" w:eastAsia="ru-RU"/>
        </w:rPr>
        <w:t>руйнування</w:t>
      </w:r>
      <w:proofErr w:type="spellEnd"/>
      <w:r w:rsidRPr="00DB06C2">
        <w:rPr>
          <w:rFonts w:ascii="Times New Roman" w:eastAsia="Times New Roman" w:hAnsi="Times New Roman" w:cs="Times New Roman"/>
          <w:color w:val="000000"/>
          <w:spacing w:val="6"/>
          <w:sz w:val="28"/>
          <w:szCs w:val="28"/>
          <w:lang w:val="uk-UA" w:eastAsia="ru-RU"/>
        </w:rPr>
        <w:t xml:space="preserve"> належить також і центрифугування, за </w:t>
      </w:r>
      <w:r w:rsidRPr="00DB06C2">
        <w:rPr>
          <w:rFonts w:ascii="Times New Roman" w:eastAsia="Times New Roman" w:hAnsi="Times New Roman" w:cs="Times New Roman"/>
          <w:color w:val="000000"/>
          <w:spacing w:val="-1"/>
          <w:sz w:val="28"/>
          <w:szCs w:val="28"/>
          <w:lang w:val="uk-UA" w:eastAsia="ru-RU"/>
        </w:rPr>
        <w:t xml:space="preserve">допомогою якого можна досягти значного концентрування </w:t>
      </w:r>
      <w:r w:rsidRPr="00DB06C2">
        <w:rPr>
          <w:rFonts w:ascii="Times New Roman" w:eastAsia="Times New Roman" w:hAnsi="Times New Roman" w:cs="Times New Roman"/>
          <w:color w:val="000000"/>
          <w:sz w:val="28"/>
          <w:szCs w:val="28"/>
          <w:lang w:val="uk-UA" w:eastAsia="ru-RU"/>
        </w:rPr>
        <w:t xml:space="preserve">емульсії. Наприклад, відокремлення вершків від </w:t>
      </w:r>
      <w:proofErr w:type="spellStart"/>
      <w:r w:rsidRPr="00DB06C2">
        <w:rPr>
          <w:rFonts w:ascii="Times New Roman" w:eastAsia="Times New Roman" w:hAnsi="Times New Roman" w:cs="Times New Roman"/>
          <w:color w:val="000000"/>
          <w:sz w:val="28"/>
          <w:szCs w:val="28"/>
          <w:lang w:val="uk-UA" w:eastAsia="ru-RU"/>
        </w:rPr>
        <w:t>обрату</w:t>
      </w:r>
      <w:proofErr w:type="spellEnd"/>
      <w:r w:rsidRPr="00DB06C2">
        <w:rPr>
          <w:rFonts w:ascii="Times New Roman" w:eastAsia="Times New Roman" w:hAnsi="Times New Roman" w:cs="Times New Roman"/>
          <w:color w:val="000000"/>
          <w:sz w:val="28"/>
          <w:szCs w:val="28"/>
          <w:lang w:val="uk-UA" w:eastAsia="ru-RU"/>
        </w:rPr>
        <w:t xml:space="preserve"> за допомогою сепаратора.</w:t>
      </w:r>
    </w:p>
    <w:p w:rsidR="00DB06C2" w:rsidRPr="00DB06C2" w:rsidRDefault="00DB06C2" w:rsidP="00DB06C2">
      <w:pPr>
        <w:numPr>
          <w:ilvl w:val="0"/>
          <w:numId w:val="31"/>
        </w:numPr>
        <w:shd w:val="clear" w:color="auto" w:fill="FFFFFF"/>
        <w:spacing w:before="158" w:after="0" w:line="266" w:lineRule="exact"/>
        <w:ind w:right="22"/>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1"/>
          <w:sz w:val="28"/>
          <w:szCs w:val="28"/>
          <w:lang w:val="uk-UA" w:eastAsia="ru-RU"/>
        </w:rPr>
        <w:t xml:space="preserve">Дією електричного струму або електролітів викликають </w:t>
      </w:r>
      <w:r w:rsidRPr="00DB06C2">
        <w:rPr>
          <w:rFonts w:ascii="Times New Roman" w:eastAsia="Times New Roman" w:hAnsi="Times New Roman" w:cs="Times New Roman"/>
          <w:color w:val="000000"/>
          <w:spacing w:val="-1"/>
          <w:sz w:val="28"/>
          <w:szCs w:val="28"/>
          <w:lang w:val="uk-UA" w:eastAsia="ru-RU"/>
        </w:rPr>
        <w:t xml:space="preserve">руйнування емульсій, стабілізованих електричним зарядом </w:t>
      </w:r>
      <w:r w:rsidRPr="00DB06C2">
        <w:rPr>
          <w:rFonts w:ascii="Times New Roman" w:eastAsia="Times New Roman" w:hAnsi="Times New Roman" w:cs="Times New Roman"/>
          <w:color w:val="000000"/>
          <w:spacing w:val="4"/>
          <w:sz w:val="28"/>
          <w:szCs w:val="28"/>
          <w:lang w:val="uk-UA" w:eastAsia="ru-RU"/>
        </w:rPr>
        <w:t xml:space="preserve">частинок. Цей метод широко використовується для </w:t>
      </w:r>
      <w:r w:rsidRPr="00DB06C2">
        <w:rPr>
          <w:rFonts w:ascii="Times New Roman" w:eastAsia="Times New Roman" w:hAnsi="Times New Roman" w:cs="Times New Roman"/>
          <w:color w:val="000000"/>
          <w:sz w:val="28"/>
          <w:szCs w:val="28"/>
          <w:lang w:val="uk-UA" w:eastAsia="ru-RU"/>
        </w:rPr>
        <w:t>руйнування емульсії типу вода в нафті.</w:t>
      </w:r>
    </w:p>
    <w:p w:rsidR="00DB06C2" w:rsidRPr="00DB06C2" w:rsidRDefault="00DB06C2" w:rsidP="00DB06C2">
      <w:pPr>
        <w:shd w:val="clear" w:color="auto" w:fill="FFFFFF"/>
        <w:spacing w:before="158" w:after="0" w:line="266" w:lineRule="exact"/>
        <w:ind w:right="22" w:firstLine="540"/>
        <w:jc w:val="center"/>
        <w:rPr>
          <w:rFonts w:ascii="Times New Roman" w:eastAsia="Times New Roman" w:hAnsi="Times New Roman" w:cs="Times New Roman"/>
          <w:b/>
          <w:color w:val="000000"/>
          <w:sz w:val="28"/>
          <w:szCs w:val="28"/>
          <w:lang w:val="uk-UA" w:eastAsia="ru-RU"/>
        </w:rPr>
      </w:pPr>
      <w:r w:rsidRPr="00DB06C2">
        <w:rPr>
          <w:rFonts w:ascii="Times New Roman" w:eastAsia="Times New Roman" w:hAnsi="Times New Roman" w:cs="Times New Roman"/>
          <w:b/>
          <w:color w:val="000000"/>
          <w:sz w:val="28"/>
          <w:szCs w:val="28"/>
          <w:lang w:val="uk-UA" w:eastAsia="ru-RU"/>
        </w:rPr>
        <w:lastRenderedPageBreak/>
        <w:t>Піни.</w:t>
      </w:r>
    </w:p>
    <w:p w:rsidR="00DB06C2" w:rsidRPr="00DB06C2" w:rsidRDefault="00DB06C2" w:rsidP="00DC2E63">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b/>
          <w:bCs/>
          <w:color w:val="000000"/>
          <w:spacing w:val="3"/>
          <w:sz w:val="28"/>
          <w:szCs w:val="28"/>
          <w:lang w:val="uk-UA" w:eastAsia="ru-RU"/>
        </w:rPr>
        <w:t xml:space="preserve">Піни </w:t>
      </w:r>
      <w:r w:rsidRPr="00DB06C2">
        <w:rPr>
          <w:rFonts w:ascii="Times New Roman" w:eastAsia="Times New Roman" w:hAnsi="Times New Roman" w:cs="Times New Roman"/>
          <w:color w:val="000000"/>
          <w:spacing w:val="3"/>
          <w:sz w:val="28"/>
          <w:szCs w:val="28"/>
          <w:lang w:val="uk-UA" w:eastAsia="ru-RU"/>
        </w:rPr>
        <w:t xml:space="preserve">- це дисперсні системи, в яких дисперсною фазою є </w:t>
      </w:r>
      <w:r w:rsidRPr="00DB06C2">
        <w:rPr>
          <w:rFonts w:ascii="Times New Roman" w:eastAsia="Times New Roman" w:hAnsi="Times New Roman" w:cs="Times New Roman"/>
          <w:color w:val="000000"/>
          <w:spacing w:val="1"/>
          <w:sz w:val="28"/>
          <w:szCs w:val="28"/>
          <w:lang w:val="uk-UA" w:eastAsia="ru-RU"/>
        </w:rPr>
        <w:t xml:space="preserve">газоподібна  речовина, а дисперсійним   середовищем   - </w:t>
      </w:r>
      <w:r w:rsidRPr="00DB06C2">
        <w:rPr>
          <w:rFonts w:ascii="Times New Roman" w:eastAsia="Times New Roman" w:hAnsi="Times New Roman" w:cs="Times New Roman"/>
          <w:color w:val="000000"/>
          <w:sz w:val="28"/>
          <w:szCs w:val="28"/>
          <w:lang w:val="uk-UA" w:eastAsia="ru-RU"/>
        </w:rPr>
        <w:t>рідина або тверде тіло.</w:t>
      </w:r>
    </w:p>
    <w:p w:rsidR="00DB06C2" w:rsidRPr="00DB06C2" w:rsidRDefault="00DB06C2" w:rsidP="00DC2E63">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Особливістю пін є те, що це висококонцентровані </w:t>
      </w:r>
      <w:r w:rsidRPr="00DB06C2">
        <w:rPr>
          <w:rFonts w:ascii="Times New Roman" w:eastAsia="Times New Roman" w:hAnsi="Times New Roman" w:cs="Times New Roman"/>
          <w:bCs/>
          <w:iCs/>
          <w:color w:val="000000"/>
          <w:spacing w:val="-3"/>
          <w:sz w:val="28"/>
          <w:szCs w:val="28"/>
          <w:lang w:val="uk-UA" w:eastAsia="ru-RU"/>
        </w:rPr>
        <w:t xml:space="preserve">дисперсійно зв'язані системи, в яких дисперсна фаза </w:t>
      </w:r>
      <w:r w:rsidRPr="00DB06C2">
        <w:rPr>
          <w:rFonts w:ascii="Times New Roman" w:eastAsia="Times New Roman" w:hAnsi="Times New Roman" w:cs="Times New Roman"/>
          <w:bCs/>
          <w:color w:val="000000"/>
          <w:spacing w:val="-3"/>
          <w:sz w:val="28"/>
          <w:szCs w:val="28"/>
          <w:lang w:val="uk-UA" w:eastAsia="ru-RU"/>
        </w:rPr>
        <w:t xml:space="preserve">— </w:t>
      </w:r>
      <w:r w:rsidRPr="00DB06C2">
        <w:rPr>
          <w:rFonts w:ascii="Times New Roman" w:eastAsia="Times New Roman" w:hAnsi="Times New Roman" w:cs="Times New Roman"/>
          <w:bCs/>
          <w:iCs/>
          <w:color w:val="000000"/>
          <w:spacing w:val="-3"/>
          <w:sz w:val="28"/>
          <w:szCs w:val="28"/>
          <w:lang w:val="uk-UA" w:eastAsia="ru-RU"/>
        </w:rPr>
        <w:t xml:space="preserve">газ, а </w:t>
      </w:r>
      <w:r w:rsidRPr="00DB06C2">
        <w:rPr>
          <w:rFonts w:ascii="Times New Roman" w:eastAsia="Times New Roman" w:hAnsi="Times New Roman" w:cs="Times New Roman"/>
          <w:bCs/>
          <w:iCs/>
          <w:color w:val="000000"/>
          <w:spacing w:val="4"/>
          <w:sz w:val="28"/>
          <w:szCs w:val="28"/>
          <w:lang w:val="uk-UA" w:eastAsia="ru-RU"/>
        </w:rPr>
        <w:t xml:space="preserve">дисперсійне середовище — рідина у вигляді витягнутої </w:t>
      </w:r>
      <w:r w:rsidRPr="00DB06C2">
        <w:rPr>
          <w:rFonts w:ascii="Times New Roman" w:eastAsia="Times New Roman" w:hAnsi="Times New Roman" w:cs="Times New Roman"/>
          <w:bCs/>
          <w:iCs/>
          <w:color w:val="000000"/>
          <w:spacing w:val="3"/>
          <w:sz w:val="28"/>
          <w:szCs w:val="28"/>
          <w:lang w:val="uk-UA" w:eastAsia="ru-RU"/>
        </w:rPr>
        <w:t>тонкої плівки.</w:t>
      </w:r>
    </w:p>
    <w:p w:rsidR="00690C14" w:rsidRPr="00690C14" w:rsidRDefault="00DB06C2" w:rsidP="00690C14">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val="uk-UA" w:eastAsia="ru-RU"/>
        </w:rPr>
      </w:pPr>
      <w:r w:rsidRPr="00DB06C2">
        <w:rPr>
          <w:rFonts w:ascii="Times New Roman" w:eastAsia="Times New Roman" w:hAnsi="Times New Roman" w:cs="Times New Roman"/>
          <w:color w:val="000000"/>
          <w:spacing w:val="9"/>
          <w:sz w:val="28"/>
          <w:szCs w:val="28"/>
          <w:lang w:val="uk-UA" w:eastAsia="ru-RU"/>
        </w:rPr>
        <w:t xml:space="preserve">У пінах об'єм дисперсної фази часто перевищує об'єм </w:t>
      </w:r>
      <w:r w:rsidRPr="00DB06C2">
        <w:rPr>
          <w:rFonts w:ascii="Times New Roman" w:eastAsia="Times New Roman" w:hAnsi="Times New Roman" w:cs="Times New Roman"/>
          <w:color w:val="000000"/>
          <w:spacing w:val="7"/>
          <w:sz w:val="28"/>
          <w:szCs w:val="28"/>
          <w:lang w:val="uk-UA" w:eastAsia="ru-RU"/>
        </w:rPr>
        <w:t>рідко</w:t>
      </w:r>
      <w:r w:rsidR="00690C14">
        <w:rPr>
          <w:rFonts w:ascii="Times New Roman" w:eastAsia="Times New Roman" w:hAnsi="Times New Roman" w:cs="Times New Roman"/>
          <w:color w:val="000000"/>
          <w:spacing w:val="7"/>
          <w:sz w:val="28"/>
          <w:szCs w:val="28"/>
          <w:lang w:val="uk-UA" w:eastAsia="ru-RU"/>
        </w:rPr>
        <w:t xml:space="preserve">ї фази  у 500-1000 разів. </w:t>
      </w:r>
      <w:r w:rsidRPr="00DB06C2">
        <w:rPr>
          <w:rFonts w:ascii="Times New Roman" w:eastAsia="Times New Roman" w:hAnsi="Times New Roman" w:cs="Times New Roman"/>
          <w:color w:val="000000"/>
          <w:spacing w:val="7"/>
          <w:sz w:val="28"/>
          <w:szCs w:val="28"/>
          <w:lang w:val="uk-UA" w:eastAsia="ru-RU"/>
        </w:rPr>
        <w:t xml:space="preserve">У таких  пінах  газові </w:t>
      </w:r>
      <w:r w:rsidRPr="00DB06C2">
        <w:rPr>
          <w:rFonts w:ascii="Times New Roman" w:eastAsia="Times New Roman" w:hAnsi="Times New Roman" w:cs="Times New Roman"/>
          <w:color w:val="000000"/>
          <w:spacing w:val="1"/>
          <w:sz w:val="28"/>
          <w:szCs w:val="28"/>
          <w:lang w:val="uk-UA" w:eastAsia="ru-RU"/>
        </w:rPr>
        <w:t xml:space="preserve">бульбашки дуже деформовані і наближаються за формою </w:t>
      </w:r>
      <w:r w:rsidRPr="00DB06C2">
        <w:rPr>
          <w:rFonts w:ascii="Times New Roman" w:eastAsia="Times New Roman" w:hAnsi="Times New Roman" w:cs="Times New Roman"/>
          <w:bCs/>
          <w:color w:val="000000"/>
          <w:spacing w:val="7"/>
          <w:sz w:val="28"/>
          <w:szCs w:val="28"/>
          <w:lang w:val="uk-UA" w:eastAsia="ru-RU"/>
        </w:rPr>
        <w:t>до</w:t>
      </w:r>
      <w:r w:rsidR="00690C14">
        <w:rPr>
          <w:rFonts w:ascii="Times New Roman" w:eastAsia="Times New Roman" w:hAnsi="Times New Roman" w:cs="Times New Roman"/>
          <w:bCs/>
          <w:color w:val="000000"/>
          <w:spacing w:val="7"/>
          <w:sz w:val="28"/>
          <w:szCs w:val="28"/>
          <w:lang w:val="uk-UA" w:eastAsia="ru-RU"/>
        </w:rPr>
        <w:t xml:space="preserve"> </w:t>
      </w:r>
      <w:r w:rsidRPr="00DB06C2">
        <w:rPr>
          <w:rFonts w:ascii="Times New Roman" w:eastAsia="Times New Roman" w:hAnsi="Times New Roman" w:cs="Times New Roman"/>
          <w:color w:val="000000"/>
          <w:spacing w:val="7"/>
          <w:sz w:val="28"/>
          <w:szCs w:val="28"/>
          <w:lang w:val="uk-UA" w:eastAsia="ru-RU"/>
        </w:rPr>
        <w:t>багатогранників. Якщо об'єм дисперсної фази пере</w:t>
      </w:r>
      <w:r w:rsidRPr="00DB06C2">
        <w:rPr>
          <w:rFonts w:ascii="Times New Roman" w:eastAsia="Times New Roman" w:hAnsi="Times New Roman" w:cs="Times New Roman"/>
          <w:color w:val="000000"/>
          <w:spacing w:val="7"/>
          <w:sz w:val="28"/>
          <w:szCs w:val="28"/>
          <w:lang w:val="uk-UA" w:eastAsia="ru-RU"/>
        </w:rPr>
        <w:softHyphen/>
      </w:r>
      <w:r w:rsidRPr="00DB06C2">
        <w:rPr>
          <w:rFonts w:ascii="Times New Roman" w:eastAsia="Times New Roman" w:hAnsi="Times New Roman" w:cs="Times New Roman"/>
          <w:color w:val="000000"/>
          <w:spacing w:val="9"/>
          <w:sz w:val="28"/>
          <w:szCs w:val="28"/>
          <w:lang w:val="uk-UA" w:eastAsia="ru-RU"/>
        </w:rPr>
        <w:t xml:space="preserve">вищує об'єм рідкої фази у </w:t>
      </w:r>
      <w:r w:rsidRPr="00DB06C2">
        <w:rPr>
          <w:rFonts w:ascii="Times New Roman" w:eastAsia="Times New Roman" w:hAnsi="Times New Roman" w:cs="Times New Roman"/>
          <w:bCs/>
          <w:color w:val="000000"/>
          <w:spacing w:val="9"/>
          <w:sz w:val="28"/>
          <w:szCs w:val="28"/>
          <w:lang w:val="uk-UA" w:eastAsia="ru-RU"/>
        </w:rPr>
        <w:t>1-10</w:t>
      </w:r>
      <w:r w:rsidRPr="00DB06C2">
        <w:rPr>
          <w:rFonts w:ascii="Times New Roman" w:eastAsia="Times New Roman" w:hAnsi="Times New Roman" w:cs="Times New Roman"/>
          <w:b/>
          <w:bCs/>
          <w:color w:val="000000"/>
          <w:spacing w:val="9"/>
          <w:sz w:val="28"/>
          <w:szCs w:val="28"/>
          <w:lang w:val="uk-UA" w:eastAsia="ru-RU"/>
        </w:rPr>
        <w:t xml:space="preserve">, </w:t>
      </w:r>
      <w:r w:rsidRPr="00DB06C2">
        <w:rPr>
          <w:rFonts w:ascii="Times New Roman" w:eastAsia="Times New Roman" w:hAnsi="Times New Roman" w:cs="Times New Roman"/>
          <w:color w:val="000000"/>
          <w:spacing w:val="9"/>
          <w:sz w:val="28"/>
          <w:szCs w:val="28"/>
          <w:lang w:val="uk-UA" w:eastAsia="ru-RU"/>
        </w:rPr>
        <w:t xml:space="preserve">то газові бульбашки - </w:t>
      </w:r>
      <w:r w:rsidRPr="00DB06C2">
        <w:rPr>
          <w:rFonts w:ascii="Times New Roman" w:eastAsia="Times New Roman" w:hAnsi="Times New Roman" w:cs="Times New Roman"/>
          <w:color w:val="000000"/>
          <w:spacing w:val="-1"/>
          <w:sz w:val="28"/>
          <w:szCs w:val="28"/>
          <w:lang w:val="uk-UA" w:eastAsia="ru-RU"/>
        </w:rPr>
        <w:t xml:space="preserve">кулястої   форми.   Якщо   концентрація   дисперсної   фази </w:t>
      </w:r>
      <w:r w:rsidRPr="00DB06C2">
        <w:rPr>
          <w:rFonts w:ascii="Times New Roman" w:eastAsia="Times New Roman" w:hAnsi="Times New Roman" w:cs="Times New Roman"/>
          <w:color w:val="000000"/>
          <w:spacing w:val="2"/>
          <w:sz w:val="28"/>
          <w:szCs w:val="28"/>
          <w:lang w:val="uk-UA" w:eastAsia="ru-RU"/>
        </w:rPr>
        <w:t>(газу) в си</w:t>
      </w:r>
      <w:r w:rsidR="00690C14">
        <w:rPr>
          <w:rFonts w:ascii="Times New Roman" w:eastAsia="Times New Roman" w:hAnsi="Times New Roman" w:cs="Times New Roman"/>
          <w:color w:val="000000"/>
          <w:spacing w:val="2"/>
          <w:sz w:val="28"/>
          <w:szCs w:val="28"/>
          <w:lang w:val="uk-UA" w:eastAsia="ru-RU"/>
        </w:rPr>
        <w:t xml:space="preserve">стемі невелика і бульбашки газу не </w:t>
      </w:r>
      <w:r w:rsidRPr="00DB06C2">
        <w:rPr>
          <w:rFonts w:ascii="Times New Roman" w:eastAsia="Times New Roman" w:hAnsi="Times New Roman" w:cs="Times New Roman"/>
          <w:color w:val="000000"/>
          <w:spacing w:val="2"/>
          <w:sz w:val="28"/>
          <w:szCs w:val="28"/>
          <w:lang w:val="uk-UA" w:eastAsia="ru-RU"/>
        </w:rPr>
        <w:t>зв'язані між</w:t>
      </w:r>
      <w:r w:rsidR="00690C14">
        <w:rPr>
          <w:rFonts w:ascii="Times New Roman" w:eastAsia="Times New Roman" w:hAnsi="Times New Roman" w:cs="Times New Roman"/>
          <w:color w:val="000000"/>
          <w:spacing w:val="2"/>
          <w:sz w:val="28"/>
          <w:szCs w:val="28"/>
          <w:lang w:val="uk-UA" w:eastAsia="ru-RU"/>
        </w:rPr>
        <w:t xml:space="preserve"> </w:t>
      </w:r>
      <w:r w:rsidRPr="00DB06C2">
        <w:rPr>
          <w:rFonts w:ascii="Times New Roman" w:eastAsia="Times New Roman" w:hAnsi="Times New Roman" w:cs="Times New Roman"/>
          <w:color w:val="000000"/>
          <w:spacing w:val="8"/>
          <w:sz w:val="28"/>
          <w:szCs w:val="28"/>
          <w:lang w:val="uk-UA" w:eastAsia="ru-RU"/>
        </w:rPr>
        <w:t xml:space="preserve">собою, а   вільно переміщуються в рідині, то це вже не </w:t>
      </w:r>
      <w:r w:rsidRPr="00DB06C2">
        <w:rPr>
          <w:rFonts w:ascii="Times New Roman" w:eastAsia="Times New Roman" w:hAnsi="Times New Roman" w:cs="Times New Roman"/>
          <w:color w:val="000000"/>
          <w:spacing w:val="-1"/>
          <w:sz w:val="28"/>
          <w:szCs w:val="28"/>
          <w:lang w:val="uk-UA" w:eastAsia="ru-RU"/>
        </w:rPr>
        <w:t>піна, а емульсія газу в рідині.</w:t>
      </w:r>
    </w:p>
    <w:p w:rsidR="00DB06C2" w:rsidRPr="00DB06C2" w:rsidRDefault="00DB06C2" w:rsidP="00DC2E63">
      <w:pPr>
        <w:shd w:val="clear" w:color="auto" w:fill="FFFFFF"/>
        <w:spacing w:after="0" w:line="240" w:lineRule="auto"/>
        <w:ind w:firstLine="540"/>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1"/>
          <w:sz w:val="28"/>
          <w:szCs w:val="28"/>
          <w:lang w:val="uk-UA" w:eastAsia="ru-RU"/>
        </w:rPr>
        <w:t>Структуру пін має хліб. Піна утворюється під час приготування зефіру, суфле тощо.</w:t>
      </w:r>
    </w:p>
    <w:p w:rsidR="00DB06C2" w:rsidRPr="00DB06C2" w:rsidRDefault="00DB06C2" w:rsidP="00DC2E63">
      <w:pPr>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z w:val="28"/>
          <w:szCs w:val="28"/>
          <w:lang w:val="uk-UA" w:eastAsia="ru-RU"/>
        </w:rPr>
        <w:t xml:space="preserve">Як і всі системи, що мають надлишок поверхневої вільної енергії, піни </w:t>
      </w:r>
      <w:proofErr w:type="spellStart"/>
      <w:r w:rsidRPr="00DB06C2">
        <w:rPr>
          <w:rFonts w:ascii="Times New Roman" w:eastAsia="Times New Roman" w:hAnsi="Times New Roman" w:cs="Times New Roman"/>
          <w:color w:val="000000"/>
          <w:sz w:val="28"/>
          <w:szCs w:val="28"/>
          <w:lang w:val="uk-UA" w:eastAsia="ru-RU"/>
        </w:rPr>
        <w:t>термодинамічно</w:t>
      </w:r>
      <w:proofErr w:type="spellEnd"/>
      <w:r w:rsidRPr="00DB06C2">
        <w:rPr>
          <w:rFonts w:ascii="Times New Roman" w:eastAsia="Times New Roman" w:hAnsi="Times New Roman" w:cs="Times New Roman"/>
          <w:color w:val="000000"/>
          <w:sz w:val="28"/>
          <w:szCs w:val="28"/>
          <w:lang w:val="uk-UA" w:eastAsia="ru-RU"/>
        </w:rPr>
        <w:t xml:space="preserve"> (</w:t>
      </w:r>
      <w:proofErr w:type="spellStart"/>
      <w:r w:rsidRPr="00DB06C2">
        <w:rPr>
          <w:rFonts w:ascii="Times New Roman" w:eastAsia="Times New Roman" w:hAnsi="Times New Roman" w:cs="Times New Roman"/>
          <w:color w:val="000000"/>
          <w:sz w:val="28"/>
          <w:szCs w:val="28"/>
          <w:lang w:val="uk-UA" w:eastAsia="ru-RU"/>
        </w:rPr>
        <w:t>агрегативно</w:t>
      </w:r>
      <w:proofErr w:type="spellEnd"/>
      <w:r w:rsidRPr="00DB06C2">
        <w:rPr>
          <w:rFonts w:ascii="Times New Roman" w:eastAsia="Times New Roman" w:hAnsi="Times New Roman" w:cs="Times New Roman"/>
          <w:color w:val="000000"/>
          <w:sz w:val="28"/>
          <w:szCs w:val="28"/>
          <w:lang w:val="uk-UA" w:eastAsia="ru-RU"/>
        </w:rPr>
        <w:t>) нестійкі.</w:t>
      </w:r>
    </w:p>
    <w:p w:rsidR="00DB06C2" w:rsidRPr="00DB06C2" w:rsidRDefault="00DB06C2" w:rsidP="00DC2E63">
      <w:pPr>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b/>
          <w:color w:val="000000"/>
          <w:sz w:val="28"/>
          <w:szCs w:val="28"/>
          <w:lang w:val="uk-UA" w:eastAsia="ru-RU"/>
        </w:rPr>
        <w:t xml:space="preserve">Стійкість піни </w:t>
      </w:r>
      <w:r w:rsidRPr="00DB06C2">
        <w:rPr>
          <w:rFonts w:ascii="Times New Roman" w:eastAsia="Times New Roman" w:hAnsi="Times New Roman" w:cs="Times New Roman"/>
          <w:color w:val="000000"/>
          <w:sz w:val="28"/>
          <w:szCs w:val="28"/>
          <w:lang w:val="uk-UA" w:eastAsia="ru-RU"/>
        </w:rPr>
        <w:t>оцінюють за часом від моменту утворення до спонтанного руйнування.</w:t>
      </w:r>
    </w:p>
    <w:p w:rsidR="00DB06C2" w:rsidRPr="00DB06C2" w:rsidRDefault="00DB06C2" w:rsidP="00DC2E63">
      <w:pPr>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pacing w:val="5"/>
          <w:sz w:val="28"/>
          <w:szCs w:val="28"/>
          <w:lang w:val="uk-UA" w:eastAsia="ru-RU"/>
        </w:rPr>
        <w:t>Одним  із  методів  вимірювання  стійкості  піни  є  вимі</w:t>
      </w:r>
      <w:r w:rsidRPr="00DB06C2">
        <w:rPr>
          <w:rFonts w:ascii="Times New Roman" w:eastAsia="Times New Roman" w:hAnsi="Times New Roman" w:cs="Times New Roman"/>
          <w:color w:val="000000"/>
          <w:spacing w:val="2"/>
          <w:sz w:val="28"/>
          <w:szCs w:val="28"/>
          <w:lang w:val="uk-UA" w:eastAsia="ru-RU"/>
        </w:rPr>
        <w:t>рювання часу існування окремої бульбашки піни, утво</w:t>
      </w:r>
      <w:r w:rsidRPr="00DB06C2">
        <w:rPr>
          <w:rFonts w:ascii="Times New Roman" w:eastAsia="Times New Roman" w:hAnsi="Times New Roman" w:cs="Times New Roman"/>
          <w:color w:val="000000"/>
          <w:spacing w:val="2"/>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реної при пропусканні повітря через капіляр, занурений у </w:t>
      </w:r>
      <w:r w:rsidRPr="00DB06C2">
        <w:rPr>
          <w:rFonts w:ascii="Times New Roman" w:eastAsia="Times New Roman" w:hAnsi="Times New Roman" w:cs="Times New Roman"/>
          <w:color w:val="000000"/>
          <w:spacing w:val="-2"/>
          <w:sz w:val="28"/>
          <w:szCs w:val="28"/>
          <w:lang w:val="uk-UA" w:eastAsia="ru-RU"/>
        </w:rPr>
        <w:t>рідину.</w:t>
      </w:r>
    </w:p>
    <w:p w:rsidR="00DB06C2" w:rsidRPr="00DB06C2" w:rsidRDefault="00DB06C2" w:rsidP="00DC2E63">
      <w:pPr>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pacing w:val="5"/>
          <w:sz w:val="28"/>
          <w:szCs w:val="28"/>
          <w:lang w:val="uk-UA" w:eastAsia="ru-RU"/>
        </w:rPr>
        <w:t>За  іншим  методом  стійкість  піни  оцінюють  за часом,</w:t>
      </w:r>
      <w:r w:rsidRPr="00DB06C2">
        <w:rPr>
          <w:rFonts w:ascii="Times New Roman" w:eastAsia="Times New Roman" w:hAnsi="Times New Roman" w:cs="Times New Roman"/>
          <w:color w:val="000000"/>
          <w:spacing w:val="8"/>
          <w:sz w:val="28"/>
          <w:szCs w:val="28"/>
          <w:lang w:val="uk-UA" w:eastAsia="ru-RU"/>
        </w:rPr>
        <w:t xml:space="preserve">протягом якого довільно руйнується стовп піни на </w:t>
      </w:r>
      <w:r w:rsidRPr="00DB06C2">
        <w:rPr>
          <w:rFonts w:ascii="Times New Roman" w:eastAsia="Times New Roman" w:hAnsi="Times New Roman" w:cs="Times New Roman"/>
          <w:color w:val="000000"/>
          <w:spacing w:val="-1"/>
          <w:sz w:val="28"/>
          <w:szCs w:val="28"/>
          <w:lang w:val="uk-UA" w:eastAsia="ru-RU"/>
        </w:rPr>
        <w:t>половину початкової висоти.</w:t>
      </w:r>
    </w:p>
    <w:p w:rsidR="00DB06C2" w:rsidRPr="00DB06C2" w:rsidRDefault="00DB06C2" w:rsidP="00DB06C2">
      <w:pPr>
        <w:spacing w:after="0" w:line="240" w:lineRule="auto"/>
        <w:ind w:firstLine="540"/>
        <w:jc w:val="both"/>
        <w:rPr>
          <w:rFonts w:ascii="Times New Roman" w:eastAsia="Times New Roman" w:hAnsi="Times New Roman" w:cs="Times New Roman"/>
          <w:sz w:val="28"/>
          <w:szCs w:val="28"/>
          <w:lang w:eastAsia="ru-RU"/>
        </w:rPr>
      </w:pPr>
    </w:p>
    <w:p w:rsidR="00DB06C2" w:rsidRPr="00DB06C2" w:rsidRDefault="00DB06C2" w:rsidP="00DB06C2">
      <w:pPr>
        <w:spacing w:after="0" w:line="240" w:lineRule="auto"/>
        <w:ind w:firstLine="54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Одержання пін:</w:t>
      </w:r>
    </w:p>
    <w:p w:rsidR="00DB06C2" w:rsidRPr="00DB06C2" w:rsidRDefault="00DB06C2" w:rsidP="00DB06C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b/>
          <w:sz w:val="28"/>
          <w:szCs w:val="28"/>
          <w:lang w:val="uk-UA" w:eastAsia="ru-RU"/>
        </w:rPr>
        <w:t xml:space="preserve">Метод диспергування. </w:t>
      </w:r>
      <w:r w:rsidRPr="00DB06C2">
        <w:rPr>
          <w:rFonts w:ascii="Times New Roman" w:eastAsia="Times New Roman" w:hAnsi="Times New Roman" w:cs="Times New Roman"/>
          <w:color w:val="000000"/>
          <w:spacing w:val="-3"/>
          <w:sz w:val="28"/>
          <w:szCs w:val="28"/>
          <w:lang w:val="uk-UA" w:eastAsia="ru-RU"/>
        </w:rPr>
        <w:t>Рідину, яка не повністю запов</w:t>
      </w:r>
      <w:r w:rsidRPr="00DB06C2">
        <w:rPr>
          <w:rFonts w:ascii="Times New Roman" w:eastAsia="Times New Roman" w:hAnsi="Times New Roman" w:cs="Times New Roman"/>
          <w:color w:val="000000"/>
          <w:spacing w:val="-3"/>
          <w:sz w:val="28"/>
          <w:szCs w:val="28"/>
          <w:lang w:val="uk-UA" w:eastAsia="ru-RU"/>
        </w:rPr>
        <w:softHyphen/>
        <w:t xml:space="preserve">нила посудину, збовтують або </w:t>
      </w:r>
      <w:r w:rsidRPr="00DB06C2">
        <w:rPr>
          <w:rFonts w:ascii="Times New Roman" w:eastAsia="Times New Roman" w:hAnsi="Times New Roman" w:cs="Times New Roman"/>
          <w:color w:val="000000"/>
          <w:spacing w:val="-1"/>
          <w:sz w:val="28"/>
          <w:szCs w:val="28"/>
          <w:lang w:val="uk-UA" w:eastAsia="ru-RU"/>
        </w:rPr>
        <w:t xml:space="preserve">перемішують, пропускаючи </w:t>
      </w:r>
      <w:r w:rsidRPr="00DB06C2">
        <w:rPr>
          <w:rFonts w:ascii="Times New Roman" w:eastAsia="Times New Roman" w:hAnsi="Times New Roman" w:cs="Times New Roman"/>
          <w:color w:val="000000"/>
          <w:spacing w:val="1"/>
          <w:sz w:val="28"/>
          <w:szCs w:val="28"/>
          <w:lang w:val="uk-UA" w:eastAsia="ru-RU"/>
        </w:rPr>
        <w:t>через неї газ. У процесі пере</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pacing w:val="-1"/>
          <w:sz w:val="28"/>
          <w:szCs w:val="28"/>
          <w:lang w:val="uk-UA" w:eastAsia="ru-RU"/>
        </w:rPr>
        <w:t xml:space="preserve">мішування рідина захоплює </w:t>
      </w:r>
      <w:r w:rsidRPr="00DB06C2">
        <w:rPr>
          <w:rFonts w:ascii="Times New Roman" w:eastAsia="Times New Roman" w:hAnsi="Times New Roman" w:cs="Times New Roman"/>
          <w:color w:val="000000"/>
          <w:sz w:val="28"/>
          <w:szCs w:val="28"/>
          <w:lang w:val="uk-UA" w:eastAsia="ru-RU"/>
        </w:rPr>
        <w:t>повітря, внаслідок чого на поверхні утворюється піна.</w:t>
      </w:r>
    </w:p>
    <w:p w:rsidR="00DB06C2" w:rsidRPr="00DB06C2" w:rsidRDefault="00DB06C2" w:rsidP="00DB06C2">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b/>
          <w:sz w:val="28"/>
          <w:szCs w:val="28"/>
          <w:lang w:val="uk-UA" w:eastAsia="ru-RU"/>
        </w:rPr>
        <w:t>Метод конденсації.</w:t>
      </w:r>
      <w:r w:rsidRPr="00DB06C2">
        <w:rPr>
          <w:rFonts w:ascii="Times New Roman" w:eastAsia="Times New Roman" w:hAnsi="Times New Roman" w:cs="Times New Roman"/>
          <w:sz w:val="28"/>
          <w:szCs w:val="28"/>
          <w:lang w:val="uk-UA" w:eastAsia="ru-RU"/>
        </w:rPr>
        <w:t xml:space="preserve"> В результаті хімічної реакції в рідині утворюється газова фаза.</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iCs/>
          <w:color w:val="000000"/>
          <w:spacing w:val="-10"/>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Так, барботування, під час якого газ пропускають у рідину через перфоровану перегородку, використовується при</w:t>
      </w:r>
      <w:r w:rsidR="00742584">
        <w:rPr>
          <w:rFonts w:ascii="Times New Roman" w:eastAsia="Times New Roman" w:hAnsi="Times New Roman" w:cs="Times New Roman"/>
          <w:iCs/>
          <w:color w:val="000000"/>
          <w:spacing w:val="-1"/>
          <w:sz w:val="28"/>
          <w:szCs w:val="28"/>
          <w:lang w:val="uk-UA" w:eastAsia="ru-RU"/>
        </w:rPr>
        <w:t xml:space="preserve"> </w:t>
      </w:r>
      <w:r w:rsidRPr="00DB06C2">
        <w:rPr>
          <w:rFonts w:ascii="Times New Roman" w:eastAsia="Times New Roman" w:hAnsi="Times New Roman" w:cs="Times New Roman"/>
          <w:iCs/>
          <w:color w:val="000000"/>
          <w:spacing w:val="-1"/>
          <w:sz w:val="28"/>
          <w:szCs w:val="28"/>
          <w:lang w:val="uk-UA" w:eastAsia="ru-RU"/>
        </w:rPr>
        <w:t xml:space="preserve"> </w:t>
      </w:r>
      <w:r w:rsidRPr="00DB06C2">
        <w:rPr>
          <w:rFonts w:ascii="Times New Roman" w:eastAsia="Times New Roman" w:hAnsi="Times New Roman" w:cs="Times New Roman"/>
          <w:iCs/>
          <w:color w:val="000000"/>
          <w:spacing w:val="26"/>
          <w:sz w:val="28"/>
          <w:szCs w:val="28"/>
          <w:lang w:val="uk-UA" w:eastAsia="ru-RU"/>
        </w:rPr>
        <w:t xml:space="preserve">пінній флотації для збагачення цінних руд (метод </w:t>
      </w:r>
      <w:r w:rsidRPr="00DB06C2">
        <w:rPr>
          <w:rFonts w:ascii="Times New Roman" w:eastAsia="Times New Roman" w:hAnsi="Times New Roman" w:cs="Times New Roman"/>
          <w:iCs/>
          <w:color w:val="000000"/>
          <w:spacing w:val="-10"/>
          <w:sz w:val="28"/>
          <w:szCs w:val="28"/>
          <w:lang w:val="uk-UA" w:eastAsia="ru-RU"/>
        </w:rPr>
        <w:t>диспергування).</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iCs/>
          <w:color w:val="000000"/>
          <w:spacing w:val="-10"/>
          <w:sz w:val="28"/>
          <w:szCs w:val="28"/>
          <w:lang w:val="uk-UA" w:eastAsia="ru-RU"/>
        </w:rPr>
      </w:pPr>
      <w:r w:rsidRPr="00DB06C2">
        <w:rPr>
          <w:rFonts w:ascii="Times New Roman" w:eastAsia="Times New Roman" w:hAnsi="Times New Roman" w:cs="Times New Roman"/>
          <w:iCs/>
          <w:color w:val="000000"/>
          <w:spacing w:val="-10"/>
          <w:sz w:val="28"/>
          <w:szCs w:val="28"/>
          <w:lang w:val="uk-UA" w:eastAsia="ru-RU"/>
        </w:rPr>
        <w:t xml:space="preserve">У вогнегасниках використовують хімічну реакцію: </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iCs/>
          <w:color w:val="000000"/>
          <w:spacing w:val="-10"/>
          <w:sz w:val="28"/>
          <w:szCs w:val="28"/>
          <w:lang w:val="en-US" w:eastAsia="ru-RU"/>
        </w:rPr>
      </w:pPr>
      <w:r w:rsidRPr="00DB06C2">
        <w:rPr>
          <w:rFonts w:ascii="Times New Roman" w:eastAsia="Times New Roman" w:hAnsi="Times New Roman" w:cs="Times New Roman"/>
          <w:iCs/>
          <w:color w:val="000000"/>
          <w:spacing w:val="-10"/>
          <w:sz w:val="28"/>
          <w:szCs w:val="28"/>
          <w:lang w:val="en-US" w:eastAsia="ru-RU"/>
        </w:rPr>
        <w:t>NaHCO</w:t>
      </w:r>
      <w:r w:rsidRPr="00DB06C2">
        <w:rPr>
          <w:rFonts w:ascii="Times New Roman" w:eastAsia="Times New Roman" w:hAnsi="Times New Roman" w:cs="Times New Roman"/>
          <w:iCs/>
          <w:color w:val="000000"/>
          <w:spacing w:val="-10"/>
          <w:sz w:val="28"/>
          <w:szCs w:val="28"/>
          <w:vertAlign w:val="subscript"/>
          <w:lang w:val="en-US" w:eastAsia="ru-RU"/>
        </w:rPr>
        <w:t>3</w:t>
      </w:r>
      <w:r w:rsidRPr="00DB06C2">
        <w:rPr>
          <w:rFonts w:ascii="Times New Roman" w:eastAsia="Times New Roman" w:hAnsi="Times New Roman" w:cs="Times New Roman"/>
          <w:iCs/>
          <w:color w:val="000000"/>
          <w:spacing w:val="-10"/>
          <w:sz w:val="28"/>
          <w:szCs w:val="28"/>
          <w:lang w:val="en-US" w:eastAsia="ru-RU"/>
        </w:rPr>
        <w:t xml:space="preserve"> + </w:t>
      </w:r>
      <w:proofErr w:type="spellStart"/>
      <w:r w:rsidRPr="00DB06C2">
        <w:rPr>
          <w:rFonts w:ascii="Times New Roman" w:eastAsia="Times New Roman" w:hAnsi="Times New Roman" w:cs="Times New Roman"/>
          <w:iCs/>
          <w:color w:val="000000"/>
          <w:spacing w:val="-10"/>
          <w:sz w:val="28"/>
          <w:szCs w:val="28"/>
          <w:lang w:val="en-US" w:eastAsia="ru-RU"/>
        </w:rPr>
        <w:t>HCl</w:t>
      </w:r>
      <w:proofErr w:type="spellEnd"/>
      <w:r w:rsidRPr="00DB06C2">
        <w:rPr>
          <w:rFonts w:ascii="Times New Roman" w:eastAsia="Times New Roman" w:hAnsi="Times New Roman" w:cs="Times New Roman"/>
          <w:iCs/>
          <w:color w:val="000000"/>
          <w:spacing w:val="-10"/>
          <w:sz w:val="28"/>
          <w:szCs w:val="28"/>
          <w:lang w:val="en-US" w:eastAsia="ru-RU"/>
        </w:rPr>
        <w:t xml:space="preserve"> = </w:t>
      </w:r>
      <w:proofErr w:type="spellStart"/>
      <w:r w:rsidRPr="00DB06C2">
        <w:rPr>
          <w:rFonts w:ascii="Times New Roman" w:eastAsia="Times New Roman" w:hAnsi="Times New Roman" w:cs="Times New Roman"/>
          <w:iCs/>
          <w:color w:val="000000"/>
          <w:spacing w:val="-10"/>
          <w:sz w:val="28"/>
          <w:szCs w:val="28"/>
          <w:lang w:val="en-US" w:eastAsia="ru-RU"/>
        </w:rPr>
        <w:t>NaCl</w:t>
      </w:r>
      <w:proofErr w:type="spellEnd"/>
      <w:r w:rsidRPr="00DB06C2">
        <w:rPr>
          <w:rFonts w:ascii="Times New Roman" w:eastAsia="Times New Roman" w:hAnsi="Times New Roman" w:cs="Times New Roman"/>
          <w:iCs/>
          <w:color w:val="000000"/>
          <w:spacing w:val="-10"/>
          <w:sz w:val="28"/>
          <w:szCs w:val="28"/>
          <w:lang w:val="en-US" w:eastAsia="ru-RU"/>
        </w:rPr>
        <w:t xml:space="preserve"> + CO</w:t>
      </w:r>
      <w:r w:rsidRPr="00DB06C2">
        <w:rPr>
          <w:rFonts w:ascii="Times New Roman" w:eastAsia="Times New Roman" w:hAnsi="Times New Roman" w:cs="Times New Roman"/>
          <w:iCs/>
          <w:color w:val="000000"/>
          <w:spacing w:val="-10"/>
          <w:sz w:val="28"/>
          <w:szCs w:val="28"/>
          <w:vertAlign w:val="subscript"/>
          <w:lang w:val="en-US" w:eastAsia="ru-RU"/>
        </w:rPr>
        <w:t>2</w:t>
      </w:r>
      <w:r w:rsidRPr="00DB06C2">
        <w:rPr>
          <w:rFonts w:ascii="Times New Roman" w:eastAsia="Times New Roman" w:hAnsi="Times New Roman" w:cs="Times New Roman"/>
          <w:iCs/>
          <w:color w:val="000000"/>
          <w:spacing w:val="-10"/>
          <w:sz w:val="28"/>
          <w:szCs w:val="28"/>
          <w:lang w:val="en-US" w:eastAsia="ru-RU"/>
        </w:rPr>
        <w:t xml:space="preserve"> + H</w:t>
      </w:r>
      <w:r w:rsidRPr="00DB06C2">
        <w:rPr>
          <w:rFonts w:ascii="Times New Roman" w:eastAsia="Times New Roman" w:hAnsi="Times New Roman" w:cs="Times New Roman"/>
          <w:iCs/>
          <w:color w:val="000000"/>
          <w:spacing w:val="-10"/>
          <w:sz w:val="28"/>
          <w:szCs w:val="28"/>
          <w:vertAlign w:val="subscript"/>
          <w:lang w:val="en-US" w:eastAsia="ru-RU"/>
        </w:rPr>
        <w:t>2</w:t>
      </w:r>
      <w:r w:rsidRPr="00DB06C2">
        <w:rPr>
          <w:rFonts w:ascii="Times New Roman" w:eastAsia="Times New Roman" w:hAnsi="Times New Roman" w:cs="Times New Roman"/>
          <w:iCs/>
          <w:color w:val="000000"/>
          <w:spacing w:val="-10"/>
          <w:sz w:val="28"/>
          <w:szCs w:val="28"/>
          <w:lang w:val="en-US" w:eastAsia="ru-RU"/>
        </w:rPr>
        <w:t>O,</w:t>
      </w:r>
    </w:p>
    <w:p w:rsidR="00DB06C2" w:rsidRPr="00DB06C2" w:rsidRDefault="00DB06C2" w:rsidP="00DB06C2">
      <w:pPr>
        <w:shd w:val="clear" w:color="auto" w:fill="FFFFFF"/>
        <w:spacing w:after="0" w:line="240" w:lineRule="auto"/>
        <w:jc w:val="both"/>
        <w:rPr>
          <w:rFonts w:ascii="Times New Roman" w:eastAsia="Times New Roman" w:hAnsi="Times New Roman" w:cs="Times New Roman"/>
          <w:iCs/>
          <w:color w:val="000000"/>
          <w:spacing w:val="-10"/>
          <w:sz w:val="28"/>
          <w:szCs w:val="28"/>
          <w:lang w:val="uk-UA" w:eastAsia="ru-RU"/>
        </w:rPr>
      </w:pPr>
      <w:r w:rsidRPr="00DB06C2">
        <w:rPr>
          <w:rFonts w:ascii="Times New Roman" w:eastAsia="Times New Roman" w:hAnsi="Times New Roman" w:cs="Times New Roman"/>
          <w:iCs/>
          <w:color w:val="000000"/>
          <w:spacing w:val="-10"/>
          <w:sz w:val="28"/>
          <w:szCs w:val="28"/>
          <w:lang w:val="uk-UA" w:eastAsia="ru-RU"/>
        </w:rPr>
        <w:t>внаслідок якої газоподібна фаза утворює піну (метод конденсації).</w:t>
      </w:r>
    </w:p>
    <w:p w:rsidR="00DB06C2" w:rsidRPr="00DB06C2" w:rsidRDefault="00DB06C2" w:rsidP="00DB06C2">
      <w:pPr>
        <w:shd w:val="clear" w:color="auto" w:fill="FFFFFF"/>
        <w:spacing w:after="0" w:line="240" w:lineRule="auto"/>
        <w:ind w:right="22" w:firstLine="569"/>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1"/>
          <w:sz w:val="28"/>
          <w:szCs w:val="28"/>
          <w:lang w:val="uk-UA" w:eastAsia="ru-RU"/>
        </w:rPr>
        <w:t xml:space="preserve">Стійку піну можна отримати тільки за наявності </w:t>
      </w:r>
      <w:r w:rsidRPr="00DB06C2">
        <w:rPr>
          <w:rFonts w:ascii="Times New Roman" w:eastAsia="Times New Roman" w:hAnsi="Times New Roman" w:cs="Times New Roman"/>
          <w:bCs/>
          <w:iCs/>
          <w:color w:val="000000"/>
          <w:spacing w:val="-1"/>
          <w:sz w:val="28"/>
          <w:szCs w:val="28"/>
          <w:lang w:val="uk-UA" w:eastAsia="ru-RU"/>
        </w:rPr>
        <w:t>стабілізатора, який називають піноутворювачем. Як піно</w:t>
      </w:r>
      <w:r w:rsidRPr="00DB06C2">
        <w:rPr>
          <w:rFonts w:ascii="Times New Roman" w:eastAsia="Times New Roman" w:hAnsi="Times New Roman" w:cs="Times New Roman"/>
          <w:bCs/>
          <w:iCs/>
          <w:color w:val="000000"/>
          <w:spacing w:val="3"/>
          <w:sz w:val="28"/>
          <w:szCs w:val="28"/>
          <w:lang w:val="uk-UA" w:eastAsia="ru-RU"/>
        </w:rPr>
        <w:t xml:space="preserve">утворювач застосовують білки, мила, жирні кислоти, </w:t>
      </w:r>
      <w:r w:rsidRPr="00DB06C2">
        <w:rPr>
          <w:rFonts w:ascii="Times New Roman" w:eastAsia="Times New Roman" w:hAnsi="Times New Roman" w:cs="Times New Roman"/>
          <w:bCs/>
          <w:iCs/>
          <w:color w:val="000000"/>
          <w:spacing w:val="-3"/>
          <w:sz w:val="28"/>
          <w:szCs w:val="28"/>
          <w:lang w:val="uk-UA" w:eastAsia="ru-RU"/>
        </w:rPr>
        <w:t>спирти.</w:t>
      </w:r>
    </w:p>
    <w:p w:rsidR="00DB06C2" w:rsidRPr="00DB06C2" w:rsidRDefault="00DB06C2" w:rsidP="00DB06C2">
      <w:pPr>
        <w:shd w:val="clear" w:color="auto" w:fill="FFFFFF"/>
        <w:spacing w:after="0" w:line="240" w:lineRule="auto"/>
        <w:ind w:right="22" w:firstLine="569"/>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2"/>
          <w:sz w:val="28"/>
          <w:szCs w:val="28"/>
          <w:lang w:val="uk-UA" w:eastAsia="ru-RU"/>
        </w:rPr>
        <w:t>Механізм стабілізації піни подібний до механізму стабі</w:t>
      </w:r>
      <w:r w:rsidRPr="00DB06C2">
        <w:rPr>
          <w:rFonts w:ascii="Times New Roman" w:eastAsia="Times New Roman" w:hAnsi="Times New Roman" w:cs="Times New Roman"/>
          <w:color w:val="000000"/>
          <w:spacing w:val="2"/>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лізації емульсій. Для стабілізації пін у рідину вводять так </w:t>
      </w:r>
      <w:r w:rsidRPr="00DB06C2">
        <w:rPr>
          <w:rFonts w:ascii="Times New Roman" w:eastAsia="Times New Roman" w:hAnsi="Times New Roman" w:cs="Times New Roman"/>
          <w:color w:val="000000"/>
          <w:spacing w:val="8"/>
          <w:sz w:val="28"/>
          <w:szCs w:val="28"/>
          <w:lang w:val="uk-UA" w:eastAsia="ru-RU"/>
        </w:rPr>
        <w:t xml:space="preserve">звані </w:t>
      </w:r>
      <w:r w:rsidRPr="00DB06C2">
        <w:rPr>
          <w:rFonts w:ascii="Times New Roman" w:eastAsia="Times New Roman" w:hAnsi="Times New Roman" w:cs="Times New Roman"/>
          <w:b/>
          <w:bCs/>
          <w:color w:val="000000"/>
          <w:spacing w:val="8"/>
          <w:sz w:val="28"/>
          <w:szCs w:val="28"/>
          <w:lang w:val="uk-UA" w:eastAsia="ru-RU"/>
        </w:rPr>
        <w:t xml:space="preserve">слабкі піноутворювачі, </w:t>
      </w:r>
      <w:r w:rsidRPr="00DB06C2">
        <w:rPr>
          <w:rFonts w:ascii="Times New Roman" w:eastAsia="Times New Roman" w:hAnsi="Times New Roman" w:cs="Times New Roman"/>
          <w:color w:val="000000"/>
          <w:spacing w:val="8"/>
          <w:sz w:val="28"/>
          <w:szCs w:val="28"/>
          <w:lang w:val="uk-UA" w:eastAsia="ru-RU"/>
        </w:rPr>
        <w:t xml:space="preserve">які не утворюють на </w:t>
      </w:r>
      <w:r w:rsidRPr="00DB06C2">
        <w:rPr>
          <w:rFonts w:ascii="Times New Roman" w:eastAsia="Times New Roman" w:hAnsi="Times New Roman" w:cs="Times New Roman"/>
          <w:color w:val="000000"/>
          <w:spacing w:val="1"/>
          <w:sz w:val="28"/>
          <w:szCs w:val="28"/>
          <w:lang w:val="uk-UA" w:eastAsia="ru-RU"/>
        </w:rPr>
        <w:t xml:space="preserve">поверхні поділу фаз механічно міцних структур, а лиш </w:t>
      </w:r>
      <w:r w:rsidRPr="00DB06C2">
        <w:rPr>
          <w:rFonts w:ascii="Times New Roman" w:eastAsia="Times New Roman" w:hAnsi="Times New Roman" w:cs="Times New Roman"/>
          <w:color w:val="000000"/>
          <w:spacing w:val="1"/>
          <w:sz w:val="28"/>
          <w:szCs w:val="28"/>
          <w:lang w:val="uk-UA" w:eastAsia="ru-RU"/>
        </w:rPr>
        <w:lastRenderedPageBreak/>
        <w:t xml:space="preserve">зменшують величину поверхневого натягу і тим самим </w:t>
      </w:r>
      <w:r w:rsidRPr="00DB06C2">
        <w:rPr>
          <w:rFonts w:ascii="Times New Roman" w:eastAsia="Times New Roman" w:hAnsi="Times New Roman" w:cs="Times New Roman"/>
          <w:color w:val="000000"/>
          <w:spacing w:val="-1"/>
          <w:sz w:val="28"/>
          <w:szCs w:val="28"/>
          <w:lang w:val="uk-UA" w:eastAsia="ru-RU"/>
        </w:rPr>
        <w:t>знижують термодинамічну нестійкість пін.</w:t>
      </w:r>
    </w:p>
    <w:p w:rsidR="00742584" w:rsidRDefault="00742584" w:rsidP="00DB06C2">
      <w:pPr>
        <w:shd w:val="clear" w:color="auto" w:fill="FFFFFF"/>
        <w:spacing w:after="0" w:line="240" w:lineRule="auto"/>
        <w:ind w:right="22" w:firstLine="569"/>
        <w:jc w:val="both"/>
        <w:rPr>
          <w:rFonts w:ascii="Times New Roman" w:eastAsia="Times New Roman" w:hAnsi="Times New Roman" w:cs="Times New Roman"/>
          <w:b/>
          <w:color w:val="000000"/>
          <w:spacing w:val="-1"/>
          <w:sz w:val="28"/>
          <w:szCs w:val="28"/>
          <w:lang w:val="uk-UA" w:eastAsia="ru-RU"/>
        </w:rPr>
      </w:pPr>
    </w:p>
    <w:p w:rsidR="00DB06C2" w:rsidRPr="00DB06C2" w:rsidRDefault="00DB06C2" w:rsidP="00DB06C2">
      <w:pPr>
        <w:shd w:val="clear" w:color="auto" w:fill="FFFFFF"/>
        <w:spacing w:after="0" w:line="240" w:lineRule="auto"/>
        <w:ind w:right="22" w:firstLine="569"/>
        <w:jc w:val="both"/>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b/>
          <w:color w:val="000000"/>
          <w:spacing w:val="-1"/>
          <w:sz w:val="28"/>
          <w:szCs w:val="28"/>
          <w:lang w:val="uk-UA" w:eastAsia="ru-RU"/>
        </w:rPr>
        <w:t>Використання пін:</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При пінній флотації.</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Під час гасіння пожеж.</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При очистці газів від пилі.</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Для інтенсифікації деяких хімічних процесів.</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Під час прання білизни.</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Під час миття поверхні різних машин.</w:t>
      </w:r>
    </w:p>
    <w:p w:rsidR="00DB06C2" w:rsidRPr="00DB06C2" w:rsidRDefault="00DB06C2" w:rsidP="00DB06C2">
      <w:pPr>
        <w:numPr>
          <w:ilvl w:val="0"/>
          <w:numId w:val="34"/>
        </w:numPr>
        <w:shd w:val="clear" w:color="auto" w:fill="FFFFFF"/>
        <w:spacing w:after="0" w:line="240" w:lineRule="auto"/>
        <w:ind w:right="22"/>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bCs/>
          <w:iCs/>
          <w:color w:val="000000"/>
          <w:spacing w:val="-3"/>
          <w:sz w:val="28"/>
          <w:szCs w:val="28"/>
          <w:lang w:val="uk-UA" w:eastAsia="ru-RU"/>
        </w:rPr>
        <w:t>При виробництві пінопластів, піноскла тощо.</w:t>
      </w:r>
    </w:p>
    <w:p w:rsidR="00DB06C2" w:rsidRPr="00DB06C2" w:rsidRDefault="00DB06C2" w:rsidP="00DB06C2">
      <w:pPr>
        <w:shd w:val="clear" w:color="auto" w:fill="FFFFFF"/>
        <w:spacing w:after="0" w:line="240" w:lineRule="auto"/>
        <w:ind w:left="360" w:right="22"/>
        <w:jc w:val="both"/>
        <w:rPr>
          <w:rFonts w:ascii="Times New Roman" w:eastAsia="Times New Roman" w:hAnsi="Times New Roman" w:cs="Times New Roman"/>
          <w:bCs/>
          <w:iCs/>
          <w:color w:val="000000"/>
          <w:spacing w:val="-3"/>
          <w:sz w:val="28"/>
          <w:szCs w:val="28"/>
          <w:lang w:val="uk-UA" w:eastAsia="ru-RU"/>
        </w:rPr>
      </w:pP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iCs/>
          <w:color w:val="000000"/>
          <w:sz w:val="28"/>
          <w:szCs w:val="28"/>
          <w:lang w:val="uk-UA" w:eastAsia="ru-RU"/>
        </w:rPr>
        <w:t xml:space="preserve">При пінній флотації подрібнену руду за допомогою газу перемішують з водою за наявності піноутворювачів, ПАР, </w:t>
      </w:r>
      <w:r w:rsidRPr="00DB06C2">
        <w:rPr>
          <w:rFonts w:ascii="Times New Roman" w:eastAsia="Times New Roman" w:hAnsi="Times New Roman" w:cs="Times New Roman"/>
          <w:iCs/>
          <w:color w:val="000000"/>
          <w:spacing w:val="-1"/>
          <w:sz w:val="28"/>
          <w:szCs w:val="28"/>
          <w:lang w:val="uk-UA" w:eastAsia="ru-RU"/>
        </w:rPr>
        <w:t xml:space="preserve">стабілізаторів та інших реагентів. Склад підбирають такий, </w:t>
      </w:r>
      <w:r w:rsidRPr="00DB06C2">
        <w:rPr>
          <w:rFonts w:ascii="Times New Roman" w:eastAsia="Times New Roman" w:hAnsi="Times New Roman" w:cs="Times New Roman"/>
          <w:iCs/>
          <w:color w:val="000000"/>
          <w:spacing w:val="1"/>
          <w:sz w:val="28"/>
          <w:szCs w:val="28"/>
          <w:lang w:val="uk-UA" w:eastAsia="ru-RU"/>
        </w:rPr>
        <w:t xml:space="preserve">щоб компоненти розчину адсорбувались на частинках цінної </w:t>
      </w:r>
      <w:r w:rsidRPr="00DB06C2">
        <w:rPr>
          <w:rFonts w:ascii="Times New Roman" w:eastAsia="Times New Roman" w:hAnsi="Times New Roman" w:cs="Times New Roman"/>
          <w:iCs/>
          <w:color w:val="000000"/>
          <w:spacing w:val="2"/>
          <w:sz w:val="28"/>
          <w:szCs w:val="28"/>
          <w:lang w:val="uk-UA" w:eastAsia="ru-RU"/>
        </w:rPr>
        <w:t xml:space="preserve">руди і надавали їм гідрофобності. Гідрофобні частинки </w:t>
      </w:r>
      <w:r w:rsidRPr="00DB06C2">
        <w:rPr>
          <w:rFonts w:ascii="Times New Roman" w:eastAsia="Times New Roman" w:hAnsi="Times New Roman" w:cs="Times New Roman"/>
          <w:iCs/>
          <w:color w:val="000000"/>
          <w:sz w:val="28"/>
          <w:szCs w:val="28"/>
          <w:lang w:val="uk-UA" w:eastAsia="ru-RU"/>
        </w:rPr>
        <w:t xml:space="preserve">прилипають до газових бульбашок, які піднімають з великою швидкістю вгору частинки цінної руди. Мінералізовану піну відокремлюють за допомогою спеціальних шкребків. Щоб </w:t>
      </w:r>
      <w:r w:rsidRPr="00DB06C2">
        <w:rPr>
          <w:rFonts w:ascii="Times New Roman" w:eastAsia="Times New Roman" w:hAnsi="Times New Roman" w:cs="Times New Roman"/>
          <w:iCs/>
          <w:color w:val="000000"/>
          <w:spacing w:val="3"/>
          <w:sz w:val="28"/>
          <w:szCs w:val="28"/>
          <w:lang w:val="uk-UA" w:eastAsia="ru-RU"/>
        </w:rPr>
        <w:t xml:space="preserve">запобігти винесенню пустої руди піною до концентрату, у </w:t>
      </w:r>
      <w:r w:rsidRPr="00DB06C2">
        <w:rPr>
          <w:rFonts w:ascii="Times New Roman" w:eastAsia="Times New Roman" w:hAnsi="Times New Roman" w:cs="Times New Roman"/>
          <w:iCs/>
          <w:color w:val="000000"/>
          <w:spacing w:val="10"/>
          <w:sz w:val="28"/>
          <w:szCs w:val="28"/>
          <w:lang w:val="uk-UA" w:eastAsia="ru-RU"/>
        </w:rPr>
        <w:t xml:space="preserve">воду також додають реагенти, які збільшують їх </w:t>
      </w:r>
      <w:r w:rsidRPr="00DB06C2">
        <w:rPr>
          <w:rFonts w:ascii="Times New Roman" w:eastAsia="Times New Roman" w:hAnsi="Times New Roman" w:cs="Times New Roman"/>
          <w:iCs/>
          <w:color w:val="000000"/>
          <w:spacing w:val="-2"/>
          <w:sz w:val="28"/>
          <w:szCs w:val="28"/>
          <w:lang w:val="uk-UA" w:eastAsia="ru-RU"/>
        </w:rPr>
        <w:t>гідрофільність.</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iCs/>
          <w:color w:val="000000"/>
          <w:spacing w:val="-2"/>
          <w:sz w:val="28"/>
          <w:szCs w:val="28"/>
          <w:lang w:val="uk-UA" w:eastAsia="ru-RU"/>
        </w:rPr>
        <w:t xml:space="preserve">Протипожежні піни ефективно застосовують під час </w:t>
      </w:r>
      <w:r w:rsidRPr="00DB06C2">
        <w:rPr>
          <w:rFonts w:ascii="Times New Roman" w:eastAsia="Times New Roman" w:hAnsi="Times New Roman" w:cs="Times New Roman"/>
          <w:iCs/>
          <w:color w:val="000000"/>
          <w:sz w:val="28"/>
          <w:szCs w:val="28"/>
          <w:lang w:val="uk-UA" w:eastAsia="ru-RU"/>
        </w:rPr>
        <w:t>гасіння пожеж, особливо нафтових. Використання вогне</w:t>
      </w:r>
      <w:r w:rsidRPr="00DB06C2">
        <w:rPr>
          <w:rFonts w:ascii="Times New Roman" w:eastAsia="Times New Roman" w:hAnsi="Times New Roman" w:cs="Times New Roman"/>
          <w:iCs/>
          <w:color w:val="000000"/>
          <w:sz w:val="28"/>
          <w:szCs w:val="28"/>
          <w:lang w:val="uk-UA" w:eastAsia="ru-RU"/>
        </w:rPr>
        <w:softHyphen/>
        <w:t xml:space="preserve">гасників </w:t>
      </w:r>
      <w:r w:rsidR="00742584" w:rsidRPr="00DB06C2">
        <w:rPr>
          <w:rFonts w:ascii="Times New Roman" w:eastAsia="Times New Roman" w:hAnsi="Times New Roman" w:cs="Times New Roman"/>
          <w:iCs/>
          <w:color w:val="000000"/>
          <w:sz w:val="28"/>
          <w:szCs w:val="28"/>
          <w:lang w:val="uk-UA" w:eastAsia="ru-RU"/>
        </w:rPr>
        <w:t>ґрунтується</w:t>
      </w:r>
      <w:r w:rsidRPr="00DB06C2">
        <w:rPr>
          <w:rFonts w:ascii="Times New Roman" w:eastAsia="Times New Roman" w:hAnsi="Times New Roman" w:cs="Times New Roman"/>
          <w:iCs/>
          <w:color w:val="000000"/>
          <w:sz w:val="28"/>
          <w:szCs w:val="28"/>
          <w:lang w:val="uk-UA" w:eastAsia="ru-RU"/>
        </w:rPr>
        <w:t xml:space="preserve"> на тому, що піна має невисоку густішу, </w:t>
      </w:r>
      <w:r w:rsidRPr="00DB06C2">
        <w:rPr>
          <w:rFonts w:ascii="Times New Roman" w:eastAsia="Times New Roman" w:hAnsi="Times New Roman" w:cs="Times New Roman"/>
          <w:iCs/>
          <w:color w:val="000000"/>
          <w:spacing w:val="-1"/>
          <w:sz w:val="28"/>
          <w:szCs w:val="28"/>
          <w:lang w:val="uk-UA" w:eastAsia="ru-RU"/>
        </w:rPr>
        <w:t>швидко покриває поверхню і перешкоджає доступу повітря.</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bCs/>
          <w:iCs/>
          <w:color w:val="000000"/>
          <w:spacing w:val="-3"/>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Дія різних мийних речовин пов'язана з утворенням піни. </w:t>
      </w:r>
      <w:r w:rsidRPr="00DB06C2">
        <w:rPr>
          <w:rFonts w:ascii="Times New Roman" w:eastAsia="Times New Roman" w:hAnsi="Times New Roman" w:cs="Times New Roman"/>
          <w:iCs/>
          <w:color w:val="000000"/>
          <w:spacing w:val="1"/>
          <w:sz w:val="28"/>
          <w:szCs w:val="28"/>
          <w:lang w:val="uk-UA" w:eastAsia="ru-RU"/>
        </w:rPr>
        <w:t xml:space="preserve">Переважна більшість забруднень адсорбується </w:t>
      </w:r>
      <w:r w:rsidR="00742584">
        <w:rPr>
          <w:rFonts w:ascii="Times New Roman" w:eastAsia="Times New Roman" w:hAnsi="Times New Roman" w:cs="Times New Roman"/>
          <w:iCs/>
          <w:color w:val="000000"/>
          <w:spacing w:val="1"/>
          <w:sz w:val="28"/>
          <w:szCs w:val="28"/>
          <w:lang w:val="uk-UA" w:eastAsia="ru-RU"/>
        </w:rPr>
        <w:t>високо розвинутою</w:t>
      </w:r>
      <w:r w:rsidR="00742584">
        <w:rPr>
          <w:rFonts w:ascii="Times New Roman" w:eastAsia="Times New Roman" w:hAnsi="Times New Roman" w:cs="Times New Roman"/>
          <w:iCs/>
          <w:color w:val="000000"/>
          <w:spacing w:val="3"/>
          <w:sz w:val="28"/>
          <w:szCs w:val="28"/>
          <w:lang w:val="uk-UA" w:eastAsia="ru-RU"/>
        </w:rPr>
        <w:t xml:space="preserve"> </w:t>
      </w:r>
      <w:proofErr w:type="spellStart"/>
      <w:r w:rsidRPr="00DB06C2">
        <w:rPr>
          <w:rFonts w:ascii="Times New Roman" w:eastAsia="Times New Roman" w:hAnsi="Times New Roman" w:cs="Times New Roman"/>
          <w:iCs/>
          <w:color w:val="000000"/>
          <w:spacing w:val="3"/>
          <w:sz w:val="28"/>
          <w:szCs w:val="28"/>
          <w:lang w:val="uk-UA" w:eastAsia="ru-RU"/>
        </w:rPr>
        <w:t>міжфазною</w:t>
      </w:r>
      <w:proofErr w:type="spellEnd"/>
      <w:r w:rsidRPr="00DB06C2">
        <w:rPr>
          <w:rFonts w:ascii="Times New Roman" w:eastAsia="Times New Roman" w:hAnsi="Times New Roman" w:cs="Times New Roman"/>
          <w:iCs/>
          <w:color w:val="000000"/>
          <w:spacing w:val="3"/>
          <w:sz w:val="28"/>
          <w:szCs w:val="28"/>
          <w:lang w:val="uk-UA" w:eastAsia="ru-RU"/>
        </w:rPr>
        <w:t xml:space="preserve"> поверхнею пін. Саме це використо</w:t>
      </w:r>
      <w:r w:rsidRPr="00DB06C2">
        <w:rPr>
          <w:rFonts w:ascii="Times New Roman" w:eastAsia="Times New Roman" w:hAnsi="Times New Roman" w:cs="Times New Roman"/>
          <w:iCs/>
          <w:color w:val="000000"/>
          <w:spacing w:val="3"/>
          <w:sz w:val="28"/>
          <w:szCs w:val="28"/>
          <w:lang w:val="uk-UA" w:eastAsia="ru-RU"/>
        </w:rPr>
        <w:softHyphen/>
      </w:r>
      <w:r w:rsidRPr="00DB06C2">
        <w:rPr>
          <w:rFonts w:ascii="Times New Roman" w:eastAsia="Times New Roman" w:hAnsi="Times New Roman" w:cs="Times New Roman"/>
          <w:iCs/>
          <w:color w:val="000000"/>
          <w:sz w:val="28"/>
          <w:szCs w:val="28"/>
          <w:lang w:val="uk-UA" w:eastAsia="ru-RU"/>
        </w:rPr>
        <w:t xml:space="preserve">вується при очищенні дифузійного соку на цукрових заводах, </w:t>
      </w:r>
      <w:r w:rsidRPr="00DB06C2">
        <w:rPr>
          <w:rFonts w:ascii="Times New Roman" w:eastAsia="Times New Roman" w:hAnsi="Times New Roman" w:cs="Times New Roman"/>
          <w:iCs/>
          <w:color w:val="000000"/>
          <w:spacing w:val="-1"/>
          <w:sz w:val="28"/>
          <w:szCs w:val="28"/>
          <w:lang w:val="uk-UA" w:eastAsia="ru-RU"/>
        </w:rPr>
        <w:t>способах миття з піноутворювачем та ін.</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iCs/>
          <w:color w:val="000000"/>
          <w:spacing w:val="-1"/>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Проте утворення пін буває небажаним. Наприклад, у </w:t>
      </w:r>
      <w:r w:rsidRPr="00DB06C2">
        <w:rPr>
          <w:rFonts w:ascii="Times New Roman" w:eastAsia="Times New Roman" w:hAnsi="Times New Roman" w:cs="Times New Roman"/>
          <w:iCs/>
          <w:color w:val="000000"/>
          <w:spacing w:val="1"/>
          <w:sz w:val="28"/>
          <w:szCs w:val="28"/>
          <w:lang w:val="uk-UA" w:eastAsia="ru-RU"/>
        </w:rPr>
        <w:t>виробництві мила, дріжджів, цукру, каучуку. Утво</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1"/>
          <w:sz w:val="28"/>
          <w:szCs w:val="28"/>
          <w:lang w:val="uk-UA" w:eastAsia="ru-RU"/>
        </w:rPr>
        <w:t xml:space="preserve">рення піни у барабанах парових котлів призводить до зниження коефіцієнта корисної дії і до корозійного </w:t>
      </w:r>
      <w:r w:rsidRPr="00DB06C2">
        <w:rPr>
          <w:rFonts w:ascii="Times New Roman" w:eastAsia="Times New Roman" w:hAnsi="Times New Roman" w:cs="Times New Roman"/>
          <w:iCs/>
          <w:color w:val="000000"/>
          <w:spacing w:val="1"/>
          <w:sz w:val="28"/>
          <w:szCs w:val="28"/>
          <w:lang w:val="uk-UA" w:eastAsia="ru-RU"/>
        </w:rPr>
        <w:t>руйнування важливих частин парових котлів. Утво</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z w:val="28"/>
          <w:szCs w:val="28"/>
          <w:lang w:val="uk-UA" w:eastAsia="ru-RU"/>
        </w:rPr>
        <w:t xml:space="preserve">рення пін в апаратах хімічних заводів призводить до </w:t>
      </w:r>
      <w:r w:rsidRPr="00DB06C2">
        <w:rPr>
          <w:rFonts w:ascii="Times New Roman" w:eastAsia="Times New Roman" w:hAnsi="Times New Roman" w:cs="Times New Roman"/>
          <w:iCs/>
          <w:color w:val="000000"/>
          <w:spacing w:val="-2"/>
          <w:sz w:val="28"/>
          <w:szCs w:val="28"/>
          <w:lang w:val="uk-UA" w:eastAsia="ru-RU"/>
        </w:rPr>
        <w:t xml:space="preserve">значних втрат цінних матеріалів, а іноді до руйнування </w:t>
      </w:r>
      <w:r w:rsidRPr="00DB06C2">
        <w:rPr>
          <w:rFonts w:ascii="Times New Roman" w:eastAsia="Times New Roman" w:hAnsi="Times New Roman" w:cs="Times New Roman"/>
          <w:iCs/>
          <w:color w:val="000000"/>
          <w:spacing w:val="-1"/>
          <w:sz w:val="28"/>
          <w:szCs w:val="28"/>
          <w:lang w:val="uk-UA" w:eastAsia="ru-RU"/>
        </w:rPr>
        <w:t>фундаментів та комунікацій агресивною рідиною.</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b/>
          <w:bCs/>
          <w:iCs/>
          <w:color w:val="000000"/>
          <w:spacing w:val="-3"/>
          <w:sz w:val="28"/>
          <w:szCs w:val="28"/>
          <w:lang w:val="uk-UA" w:eastAsia="ru-RU"/>
        </w:rPr>
      </w:pPr>
      <w:r w:rsidRPr="00DB06C2">
        <w:rPr>
          <w:rFonts w:ascii="Times New Roman" w:eastAsia="Times New Roman" w:hAnsi="Times New Roman" w:cs="Times New Roman"/>
          <w:b/>
          <w:iCs/>
          <w:color w:val="000000"/>
          <w:spacing w:val="-1"/>
          <w:sz w:val="28"/>
          <w:szCs w:val="28"/>
          <w:lang w:val="uk-UA" w:eastAsia="ru-RU"/>
        </w:rPr>
        <w:t>Руйнування пін:</w:t>
      </w:r>
    </w:p>
    <w:p w:rsidR="00DB06C2" w:rsidRPr="00DB06C2" w:rsidRDefault="00DB06C2" w:rsidP="00DB06C2">
      <w:pPr>
        <w:numPr>
          <w:ilvl w:val="0"/>
          <w:numId w:val="35"/>
        </w:numPr>
        <w:shd w:val="clear" w:color="auto" w:fill="FFFFFF"/>
        <w:spacing w:after="0" w:line="240" w:lineRule="auto"/>
        <w:ind w:right="22"/>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1"/>
          <w:sz w:val="28"/>
          <w:szCs w:val="28"/>
          <w:lang w:val="uk-UA" w:eastAsia="ru-RU"/>
        </w:rPr>
        <w:t xml:space="preserve">Застосування піногасників </w:t>
      </w:r>
      <w:r w:rsidRPr="00DB06C2">
        <w:rPr>
          <w:rFonts w:ascii="Times New Roman" w:eastAsia="Times New Roman" w:hAnsi="Times New Roman" w:cs="Times New Roman"/>
          <w:b/>
          <w:bCs/>
          <w:color w:val="000000"/>
          <w:spacing w:val="1"/>
          <w:sz w:val="28"/>
          <w:szCs w:val="28"/>
          <w:lang w:val="uk-UA" w:eastAsia="ru-RU"/>
        </w:rPr>
        <w:t xml:space="preserve">(складних ефірів, вільних </w:t>
      </w:r>
      <w:r w:rsidRPr="00DB06C2">
        <w:rPr>
          <w:rFonts w:ascii="Times New Roman" w:eastAsia="Times New Roman" w:hAnsi="Times New Roman" w:cs="Times New Roman"/>
          <w:b/>
          <w:bCs/>
          <w:color w:val="000000"/>
          <w:spacing w:val="13"/>
          <w:sz w:val="28"/>
          <w:szCs w:val="28"/>
          <w:lang w:val="uk-UA" w:eastAsia="ru-RU"/>
        </w:rPr>
        <w:t xml:space="preserve">жирних кислот). </w:t>
      </w:r>
      <w:r w:rsidRPr="00DB06C2">
        <w:rPr>
          <w:rFonts w:ascii="Times New Roman" w:eastAsia="Times New Roman" w:hAnsi="Times New Roman" w:cs="Times New Roman"/>
          <w:color w:val="000000"/>
          <w:spacing w:val="13"/>
          <w:sz w:val="28"/>
          <w:szCs w:val="28"/>
          <w:lang w:val="uk-UA" w:eastAsia="ru-RU"/>
        </w:rPr>
        <w:t xml:space="preserve">Невеликі домішки піногасника </w:t>
      </w:r>
      <w:r w:rsidRPr="00DB06C2">
        <w:rPr>
          <w:rFonts w:ascii="Times New Roman" w:eastAsia="Times New Roman" w:hAnsi="Times New Roman" w:cs="Times New Roman"/>
          <w:color w:val="000000"/>
          <w:spacing w:val="-1"/>
          <w:sz w:val="28"/>
          <w:szCs w:val="28"/>
          <w:lang w:val="uk-UA" w:eastAsia="ru-RU"/>
        </w:rPr>
        <w:t xml:space="preserve">руйнують дуже стійкі піни. Піногасники або вступають у реакцію зі стабілізаторами і руйнують їх, або витискують стабілізатори з поверхні розділу і цим дуже зменшують </w:t>
      </w:r>
      <w:r w:rsidRPr="00DB06C2">
        <w:rPr>
          <w:rFonts w:ascii="Times New Roman" w:eastAsia="Times New Roman" w:hAnsi="Times New Roman" w:cs="Times New Roman"/>
          <w:color w:val="000000"/>
          <w:sz w:val="28"/>
          <w:szCs w:val="28"/>
          <w:lang w:val="uk-UA" w:eastAsia="ru-RU"/>
        </w:rPr>
        <w:t xml:space="preserve">стійкість пін. Так, одна крапля складного ефіру повністю </w:t>
      </w:r>
      <w:r w:rsidRPr="00DB06C2">
        <w:rPr>
          <w:rFonts w:ascii="Times New Roman" w:eastAsia="Times New Roman" w:hAnsi="Times New Roman" w:cs="Times New Roman"/>
          <w:color w:val="000000"/>
          <w:spacing w:val="-1"/>
          <w:sz w:val="28"/>
          <w:szCs w:val="28"/>
          <w:lang w:val="uk-UA" w:eastAsia="ru-RU"/>
        </w:rPr>
        <w:t>руйнує піну в кухлі пива.</w:t>
      </w:r>
    </w:p>
    <w:p w:rsidR="00DB06C2" w:rsidRPr="00DB06C2" w:rsidRDefault="00DB06C2" w:rsidP="00DB06C2">
      <w:pPr>
        <w:numPr>
          <w:ilvl w:val="0"/>
          <w:numId w:val="35"/>
        </w:numPr>
        <w:shd w:val="clear" w:color="auto" w:fill="FFFFFF"/>
        <w:spacing w:after="0" w:line="240" w:lineRule="auto"/>
        <w:ind w:right="22"/>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11"/>
          <w:sz w:val="28"/>
          <w:szCs w:val="28"/>
          <w:lang w:val="uk-UA" w:eastAsia="ru-RU"/>
        </w:rPr>
        <w:t xml:space="preserve">Механічним способом. Продуванням повітря над </w:t>
      </w:r>
      <w:r w:rsidRPr="00DB06C2">
        <w:rPr>
          <w:rFonts w:ascii="Times New Roman" w:eastAsia="Times New Roman" w:hAnsi="Times New Roman" w:cs="Times New Roman"/>
          <w:color w:val="000000"/>
          <w:sz w:val="28"/>
          <w:szCs w:val="28"/>
          <w:lang w:val="uk-UA" w:eastAsia="ru-RU"/>
        </w:rPr>
        <w:t xml:space="preserve">поверхнею піни при кипінні відбувається руйнування </w:t>
      </w:r>
      <w:r w:rsidRPr="00DB06C2">
        <w:rPr>
          <w:rFonts w:ascii="Times New Roman" w:eastAsia="Times New Roman" w:hAnsi="Times New Roman" w:cs="Times New Roman"/>
          <w:color w:val="000000"/>
          <w:spacing w:val="-3"/>
          <w:sz w:val="28"/>
          <w:szCs w:val="28"/>
          <w:lang w:val="uk-UA" w:eastAsia="ru-RU"/>
        </w:rPr>
        <w:t>бульбашок.</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2"/>
          <w:sz w:val="28"/>
          <w:szCs w:val="28"/>
          <w:lang w:val="uk-UA" w:eastAsia="ru-RU"/>
        </w:rPr>
        <w:t xml:space="preserve">Широкого застосування набули </w:t>
      </w:r>
      <w:r w:rsidRPr="00DB06C2">
        <w:rPr>
          <w:rFonts w:ascii="Times New Roman" w:eastAsia="Times New Roman" w:hAnsi="Times New Roman" w:cs="Times New Roman"/>
          <w:b/>
          <w:bCs/>
          <w:color w:val="000000"/>
          <w:spacing w:val="2"/>
          <w:sz w:val="28"/>
          <w:szCs w:val="28"/>
          <w:lang w:val="uk-UA" w:eastAsia="ru-RU"/>
        </w:rPr>
        <w:t xml:space="preserve">тверді піни, </w:t>
      </w:r>
      <w:r w:rsidRPr="00DB06C2">
        <w:rPr>
          <w:rFonts w:ascii="Times New Roman" w:eastAsia="Times New Roman" w:hAnsi="Times New Roman" w:cs="Times New Roman"/>
          <w:color w:val="000000"/>
          <w:spacing w:val="2"/>
          <w:sz w:val="28"/>
          <w:szCs w:val="28"/>
          <w:lang w:val="uk-UA" w:eastAsia="ru-RU"/>
        </w:rPr>
        <w:t xml:space="preserve">в яких </w:t>
      </w:r>
      <w:r w:rsidRPr="00DB06C2">
        <w:rPr>
          <w:rFonts w:ascii="Times New Roman" w:eastAsia="Times New Roman" w:hAnsi="Times New Roman" w:cs="Times New Roman"/>
          <w:color w:val="000000"/>
          <w:spacing w:val="-1"/>
          <w:sz w:val="28"/>
          <w:szCs w:val="28"/>
          <w:lang w:val="uk-UA" w:eastAsia="ru-RU"/>
        </w:rPr>
        <w:t xml:space="preserve">дисперсійне середовище перебуває в твердому стані. До </w:t>
      </w:r>
      <w:r w:rsidRPr="00DB06C2">
        <w:rPr>
          <w:rFonts w:ascii="Times New Roman" w:eastAsia="Times New Roman" w:hAnsi="Times New Roman" w:cs="Times New Roman"/>
          <w:color w:val="000000"/>
          <w:spacing w:val="3"/>
          <w:sz w:val="28"/>
          <w:szCs w:val="28"/>
          <w:lang w:val="uk-UA" w:eastAsia="ru-RU"/>
        </w:rPr>
        <w:t xml:space="preserve">твердих пін належить піноскло, пінобетон, пінопласти. </w:t>
      </w:r>
      <w:r w:rsidRPr="00DB06C2">
        <w:rPr>
          <w:rFonts w:ascii="Times New Roman" w:eastAsia="Times New Roman" w:hAnsi="Times New Roman" w:cs="Times New Roman"/>
          <w:color w:val="000000"/>
          <w:spacing w:val="4"/>
          <w:sz w:val="28"/>
          <w:szCs w:val="28"/>
          <w:lang w:val="uk-UA" w:eastAsia="ru-RU"/>
        </w:rPr>
        <w:t xml:space="preserve">Усі вони характеризуються малою об'ємною вагою, </w:t>
      </w:r>
      <w:r w:rsidRPr="00DB06C2">
        <w:rPr>
          <w:rFonts w:ascii="Times New Roman" w:eastAsia="Times New Roman" w:hAnsi="Times New Roman" w:cs="Times New Roman"/>
          <w:color w:val="000000"/>
          <w:spacing w:val="-1"/>
          <w:sz w:val="28"/>
          <w:szCs w:val="28"/>
          <w:lang w:val="uk-UA" w:eastAsia="ru-RU"/>
        </w:rPr>
        <w:t xml:space="preserve">високими </w:t>
      </w:r>
      <w:proofErr w:type="spellStart"/>
      <w:r w:rsidRPr="00DB06C2">
        <w:rPr>
          <w:rFonts w:ascii="Times New Roman" w:eastAsia="Times New Roman" w:hAnsi="Times New Roman" w:cs="Times New Roman"/>
          <w:color w:val="000000"/>
          <w:spacing w:val="-1"/>
          <w:sz w:val="28"/>
          <w:szCs w:val="28"/>
          <w:lang w:val="uk-UA" w:eastAsia="ru-RU"/>
        </w:rPr>
        <w:t>звуко-</w:t>
      </w:r>
      <w:proofErr w:type="spellEnd"/>
      <w:r w:rsidRPr="00DB06C2">
        <w:rPr>
          <w:rFonts w:ascii="Times New Roman" w:eastAsia="Times New Roman" w:hAnsi="Times New Roman" w:cs="Times New Roman"/>
          <w:color w:val="000000"/>
          <w:spacing w:val="-1"/>
          <w:sz w:val="28"/>
          <w:szCs w:val="28"/>
          <w:lang w:val="uk-UA" w:eastAsia="ru-RU"/>
        </w:rPr>
        <w:t xml:space="preserve"> і теплоізоляційними властивостями.</w:t>
      </w:r>
    </w:p>
    <w:p w:rsidR="00DB06C2" w:rsidRPr="00DB06C2" w:rsidRDefault="00DB06C2" w:rsidP="00DB06C2">
      <w:pPr>
        <w:shd w:val="clear" w:color="auto" w:fill="FFFFFF"/>
        <w:spacing w:after="0" w:line="240" w:lineRule="auto"/>
        <w:ind w:right="22" w:firstLine="540"/>
        <w:jc w:val="center"/>
        <w:rPr>
          <w:rFonts w:ascii="Times New Roman" w:eastAsia="Times New Roman" w:hAnsi="Times New Roman" w:cs="Times New Roman"/>
          <w:b/>
          <w:color w:val="000000"/>
          <w:spacing w:val="-1"/>
          <w:sz w:val="28"/>
          <w:szCs w:val="28"/>
          <w:lang w:val="uk-UA" w:eastAsia="ru-RU"/>
        </w:rPr>
      </w:pPr>
      <w:r w:rsidRPr="00DB06C2">
        <w:rPr>
          <w:rFonts w:ascii="Times New Roman" w:eastAsia="Times New Roman" w:hAnsi="Times New Roman" w:cs="Times New Roman"/>
          <w:b/>
          <w:color w:val="000000"/>
          <w:spacing w:val="-1"/>
          <w:sz w:val="28"/>
          <w:szCs w:val="28"/>
          <w:lang w:val="uk-UA" w:eastAsia="ru-RU"/>
        </w:rPr>
        <w:lastRenderedPageBreak/>
        <w:t>Аерозолі.</w:t>
      </w:r>
    </w:p>
    <w:p w:rsidR="00DB06C2" w:rsidRPr="00DB06C2" w:rsidRDefault="00DB06C2" w:rsidP="00DB06C2">
      <w:pPr>
        <w:shd w:val="clear" w:color="auto" w:fill="FFFFFF"/>
        <w:spacing w:before="281" w:after="0" w:line="240" w:lineRule="auto"/>
        <w:ind w:right="79" w:firstLine="540"/>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b/>
          <w:bCs/>
          <w:color w:val="000000"/>
          <w:spacing w:val="9"/>
          <w:sz w:val="28"/>
          <w:szCs w:val="28"/>
          <w:lang w:val="uk-UA" w:eastAsia="ru-RU"/>
        </w:rPr>
        <w:t xml:space="preserve">Аерозолі </w:t>
      </w:r>
      <w:r w:rsidRPr="00DB06C2">
        <w:rPr>
          <w:rFonts w:ascii="Times New Roman" w:eastAsia="Times New Roman" w:hAnsi="Times New Roman" w:cs="Times New Roman"/>
          <w:color w:val="000000"/>
          <w:spacing w:val="9"/>
          <w:sz w:val="28"/>
          <w:szCs w:val="28"/>
          <w:lang w:val="uk-UA" w:eastAsia="ru-RU"/>
        </w:rPr>
        <w:t xml:space="preserve">- це дисперсні системи, в яких дисперсною </w:t>
      </w:r>
      <w:r w:rsidRPr="00DB06C2">
        <w:rPr>
          <w:rFonts w:ascii="Times New Roman" w:eastAsia="Times New Roman" w:hAnsi="Times New Roman" w:cs="Times New Roman"/>
          <w:color w:val="000000"/>
          <w:spacing w:val="-1"/>
          <w:sz w:val="28"/>
          <w:szCs w:val="28"/>
          <w:lang w:val="uk-UA" w:eastAsia="ru-RU"/>
        </w:rPr>
        <w:t xml:space="preserve">фазою є </w:t>
      </w:r>
      <w:r w:rsidRPr="00DB06C2">
        <w:rPr>
          <w:rFonts w:ascii="Times New Roman" w:eastAsia="Times New Roman" w:hAnsi="Times New Roman" w:cs="Times New Roman"/>
          <w:b/>
          <w:bCs/>
          <w:color w:val="000000"/>
          <w:spacing w:val="-1"/>
          <w:sz w:val="28"/>
          <w:szCs w:val="28"/>
          <w:lang w:val="uk-UA" w:eastAsia="ru-RU"/>
        </w:rPr>
        <w:t xml:space="preserve">рідина </w:t>
      </w:r>
      <w:r w:rsidRPr="00DB06C2">
        <w:rPr>
          <w:rFonts w:ascii="Times New Roman" w:eastAsia="Times New Roman" w:hAnsi="Times New Roman" w:cs="Times New Roman"/>
          <w:color w:val="000000"/>
          <w:spacing w:val="-1"/>
          <w:sz w:val="28"/>
          <w:szCs w:val="28"/>
          <w:lang w:val="uk-UA" w:eastAsia="ru-RU"/>
        </w:rPr>
        <w:t xml:space="preserve">або </w:t>
      </w:r>
      <w:r w:rsidRPr="00DB06C2">
        <w:rPr>
          <w:rFonts w:ascii="Times New Roman" w:eastAsia="Times New Roman" w:hAnsi="Times New Roman" w:cs="Times New Roman"/>
          <w:b/>
          <w:bCs/>
          <w:color w:val="000000"/>
          <w:spacing w:val="-1"/>
          <w:sz w:val="28"/>
          <w:szCs w:val="28"/>
          <w:lang w:val="uk-UA" w:eastAsia="ru-RU"/>
        </w:rPr>
        <w:t xml:space="preserve">тверде </w:t>
      </w:r>
      <w:r w:rsidRPr="00DB06C2">
        <w:rPr>
          <w:rFonts w:ascii="Times New Roman" w:eastAsia="Times New Roman" w:hAnsi="Times New Roman" w:cs="Times New Roman"/>
          <w:color w:val="000000"/>
          <w:spacing w:val="-1"/>
          <w:sz w:val="28"/>
          <w:szCs w:val="28"/>
          <w:lang w:val="uk-UA" w:eastAsia="ru-RU"/>
        </w:rPr>
        <w:t>тіло, а дисперсійним середо</w:t>
      </w:r>
      <w:r w:rsidRPr="00DB06C2">
        <w:rPr>
          <w:rFonts w:ascii="Times New Roman" w:eastAsia="Times New Roman" w:hAnsi="Times New Roman" w:cs="Times New Roman"/>
          <w:color w:val="000000"/>
          <w:spacing w:val="-1"/>
          <w:sz w:val="28"/>
          <w:szCs w:val="28"/>
          <w:lang w:val="uk-UA" w:eastAsia="ru-RU"/>
        </w:rPr>
        <w:softHyphen/>
        <w:t xml:space="preserve">вищем - </w:t>
      </w:r>
      <w:r w:rsidRPr="00DB06C2">
        <w:rPr>
          <w:rFonts w:ascii="Times New Roman" w:eastAsia="Times New Roman" w:hAnsi="Times New Roman" w:cs="Times New Roman"/>
          <w:b/>
          <w:bCs/>
          <w:color w:val="000000"/>
          <w:spacing w:val="-1"/>
          <w:sz w:val="28"/>
          <w:szCs w:val="28"/>
          <w:lang w:val="uk-UA" w:eastAsia="ru-RU"/>
        </w:rPr>
        <w:t xml:space="preserve">газ </w:t>
      </w:r>
      <w:r w:rsidRPr="00DB06C2">
        <w:rPr>
          <w:rFonts w:ascii="Times New Roman" w:eastAsia="Times New Roman" w:hAnsi="Times New Roman" w:cs="Times New Roman"/>
          <w:color w:val="000000"/>
          <w:spacing w:val="-1"/>
          <w:sz w:val="28"/>
          <w:szCs w:val="28"/>
          <w:lang w:val="uk-UA" w:eastAsia="ru-RU"/>
        </w:rPr>
        <w:t xml:space="preserve">(повітря). В аерозолях знаходяться частинки </w:t>
      </w:r>
      <w:r w:rsidRPr="00DB06C2">
        <w:rPr>
          <w:rFonts w:ascii="Times New Roman" w:eastAsia="Times New Roman" w:hAnsi="Times New Roman" w:cs="Times New Roman"/>
          <w:color w:val="000000"/>
          <w:spacing w:val="5"/>
          <w:sz w:val="28"/>
          <w:szCs w:val="28"/>
          <w:lang w:val="uk-UA" w:eastAsia="ru-RU"/>
        </w:rPr>
        <w:t>різного розміру від 10</w:t>
      </w:r>
      <w:r w:rsidRPr="00DB06C2">
        <w:rPr>
          <w:rFonts w:ascii="Times New Roman" w:eastAsia="Times New Roman" w:hAnsi="Times New Roman" w:cs="Times New Roman"/>
          <w:color w:val="000000"/>
          <w:spacing w:val="5"/>
          <w:sz w:val="28"/>
          <w:szCs w:val="28"/>
          <w:vertAlign w:val="superscript"/>
          <w:lang w:val="uk-UA" w:eastAsia="ru-RU"/>
        </w:rPr>
        <w:t>-7</w:t>
      </w:r>
      <w:r w:rsidRPr="00DB06C2">
        <w:rPr>
          <w:rFonts w:ascii="Times New Roman" w:eastAsia="Times New Roman" w:hAnsi="Times New Roman" w:cs="Times New Roman"/>
          <w:color w:val="000000"/>
          <w:spacing w:val="5"/>
          <w:sz w:val="28"/>
          <w:szCs w:val="28"/>
          <w:lang w:val="uk-UA" w:eastAsia="ru-RU"/>
        </w:rPr>
        <w:t xml:space="preserve"> – 10</w:t>
      </w:r>
      <w:r w:rsidRPr="00DB06C2">
        <w:rPr>
          <w:rFonts w:ascii="Times New Roman" w:eastAsia="Times New Roman" w:hAnsi="Times New Roman" w:cs="Times New Roman"/>
          <w:color w:val="000000"/>
          <w:spacing w:val="5"/>
          <w:sz w:val="28"/>
          <w:szCs w:val="28"/>
          <w:vertAlign w:val="superscript"/>
          <w:lang w:val="uk-UA" w:eastAsia="ru-RU"/>
        </w:rPr>
        <w:t>-</w:t>
      </w:r>
      <w:smartTag w:uri="urn:schemas-microsoft-com:office:smarttags" w:element="metricconverter">
        <w:smartTagPr>
          <w:attr w:name="ProductID" w:val="1 см"/>
        </w:smartTagPr>
        <w:r w:rsidRPr="00DB06C2">
          <w:rPr>
            <w:rFonts w:ascii="Times New Roman" w:eastAsia="Times New Roman" w:hAnsi="Times New Roman" w:cs="Times New Roman"/>
            <w:color w:val="000000"/>
            <w:spacing w:val="5"/>
            <w:sz w:val="28"/>
            <w:szCs w:val="28"/>
            <w:vertAlign w:val="superscript"/>
            <w:lang w:val="uk-UA" w:eastAsia="ru-RU"/>
          </w:rPr>
          <w:t>1</w:t>
        </w:r>
        <w:r w:rsidRPr="00DB06C2">
          <w:rPr>
            <w:rFonts w:ascii="Times New Roman" w:eastAsia="Times New Roman" w:hAnsi="Times New Roman" w:cs="Times New Roman"/>
            <w:color w:val="000000"/>
            <w:spacing w:val="5"/>
            <w:sz w:val="28"/>
            <w:szCs w:val="28"/>
            <w:lang w:val="uk-UA" w:eastAsia="ru-RU"/>
          </w:rPr>
          <w:t xml:space="preserve"> </w:t>
        </w:r>
        <w:proofErr w:type="spellStart"/>
        <w:r w:rsidRPr="00DB06C2">
          <w:rPr>
            <w:rFonts w:ascii="Times New Roman" w:eastAsia="Times New Roman" w:hAnsi="Times New Roman" w:cs="Times New Roman"/>
            <w:color w:val="000000"/>
            <w:spacing w:val="5"/>
            <w:sz w:val="28"/>
            <w:szCs w:val="28"/>
            <w:lang w:val="uk-UA" w:eastAsia="ru-RU"/>
          </w:rPr>
          <w:t>см</w:t>
        </w:r>
      </w:smartTag>
      <w:r w:rsidRPr="00DB06C2">
        <w:rPr>
          <w:rFonts w:ascii="Times New Roman" w:eastAsia="Times New Roman" w:hAnsi="Times New Roman" w:cs="Times New Roman"/>
          <w:color w:val="000000"/>
          <w:spacing w:val="5"/>
          <w:sz w:val="28"/>
          <w:szCs w:val="28"/>
          <w:lang w:val="uk-UA" w:eastAsia="ru-RU"/>
        </w:rPr>
        <w:t>.Це</w:t>
      </w:r>
      <w:proofErr w:type="spellEnd"/>
      <w:r w:rsidRPr="00DB06C2">
        <w:rPr>
          <w:rFonts w:ascii="Times New Roman" w:eastAsia="Times New Roman" w:hAnsi="Times New Roman" w:cs="Times New Roman"/>
          <w:color w:val="000000"/>
          <w:spacing w:val="5"/>
          <w:sz w:val="28"/>
          <w:szCs w:val="28"/>
          <w:lang w:val="uk-UA" w:eastAsia="ru-RU"/>
        </w:rPr>
        <w:t xml:space="preserve"> - полідисперсні </w:t>
      </w:r>
      <w:r w:rsidRPr="00DB06C2">
        <w:rPr>
          <w:rFonts w:ascii="Times New Roman" w:eastAsia="Times New Roman" w:hAnsi="Times New Roman" w:cs="Times New Roman"/>
          <w:color w:val="000000"/>
          <w:spacing w:val="-4"/>
          <w:sz w:val="28"/>
          <w:szCs w:val="28"/>
          <w:lang w:val="uk-UA" w:eastAsia="ru-RU"/>
        </w:rPr>
        <w:t>системи.</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До аерозолів належать туман, дим, пил, наприклад, </w:t>
      </w:r>
      <w:r w:rsidRPr="00DB06C2">
        <w:rPr>
          <w:rFonts w:ascii="Times New Roman" w:eastAsia="Times New Roman" w:hAnsi="Times New Roman" w:cs="Times New Roman"/>
          <w:iCs/>
          <w:color w:val="000000"/>
          <w:spacing w:val="-2"/>
          <w:sz w:val="28"/>
          <w:szCs w:val="28"/>
          <w:lang w:val="uk-UA" w:eastAsia="ru-RU"/>
        </w:rPr>
        <w:t xml:space="preserve">борошняний пил на млинах, пил пудри цукру, порошку какао на </w:t>
      </w:r>
      <w:r w:rsidRPr="00DB06C2">
        <w:rPr>
          <w:rFonts w:ascii="Times New Roman" w:eastAsia="Times New Roman" w:hAnsi="Times New Roman" w:cs="Times New Roman"/>
          <w:iCs/>
          <w:color w:val="000000"/>
          <w:spacing w:val="-1"/>
          <w:sz w:val="28"/>
          <w:szCs w:val="28"/>
          <w:lang w:val="uk-UA" w:eastAsia="ru-RU"/>
        </w:rPr>
        <w:t>кондитерських виробництвах тощо.</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color w:val="000000"/>
          <w:spacing w:val="-3"/>
          <w:sz w:val="28"/>
          <w:szCs w:val="28"/>
          <w:lang w:val="uk-UA" w:eastAsia="ru-RU"/>
        </w:rPr>
      </w:pPr>
      <w:r w:rsidRPr="00DB06C2">
        <w:rPr>
          <w:rFonts w:ascii="Times New Roman" w:eastAsia="Times New Roman" w:hAnsi="Times New Roman" w:cs="Times New Roman"/>
          <w:b/>
          <w:bCs/>
          <w:color w:val="000000"/>
          <w:spacing w:val="-2"/>
          <w:sz w:val="28"/>
          <w:szCs w:val="28"/>
          <w:lang w:val="uk-UA" w:eastAsia="ru-RU"/>
        </w:rPr>
        <w:t xml:space="preserve">Тумани і дими, </w:t>
      </w:r>
      <w:r w:rsidRPr="00DB06C2">
        <w:rPr>
          <w:rFonts w:ascii="Times New Roman" w:eastAsia="Times New Roman" w:hAnsi="Times New Roman" w:cs="Times New Roman"/>
          <w:color w:val="000000"/>
          <w:spacing w:val="-2"/>
          <w:sz w:val="28"/>
          <w:szCs w:val="28"/>
          <w:lang w:val="uk-UA" w:eastAsia="ru-RU"/>
        </w:rPr>
        <w:t>які мають малий розмір частинок – 10</w:t>
      </w:r>
      <w:r w:rsidRPr="00DB06C2">
        <w:rPr>
          <w:rFonts w:ascii="Times New Roman" w:eastAsia="Times New Roman" w:hAnsi="Times New Roman" w:cs="Times New Roman"/>
          <w:color w:val="000000"/>
          <w:spacing w:val="-2"/>
          <w:sz w:val="28"/>
          <w:szCs w:val="28"/>
          <w:vertAlign w:val="superscript"/>
          <w:lang w:val="uk-UA" w:eastAsia="ru-RU"/>
        </w:rPr>
        <w:t>-7</w:t>
      </w:r>
      <w:r w:rsidRPr="00DB06C2">
        <w:rPr>
          <w:rFonts w:ascii="Times New Roman" w:eastAsia="Times New Roman" w:hAnsi="Times New Roman" w:cs="Times New Roman"/>
          <w:color w:val="000000"/>
          <w:spacing w:val="-2"/>
          <w:sz w:val="28"/>
          <w:szCs w:val="28"/>
          <w:lang w:val="uk-UA" w:eastAsia="ru-RU"/>
        </w:rPr>
        <w:t xml:space="preserve"> – 10</w:t>
      </w:r>
      <w:r w:rsidRPr="00DB06C2">
        <w:rPr>
          <w:rFonts w:ascii="Times New Roman" w:eastAsia="Times New Roman" w:hAnsi="Times New Roman" w:cs="Times New Roman"/>
          <w:color w:val="000000"/>
          <w:spacing w:val="-2"/>
          <w:sz w:val="28"/>
          <w:szCs w:val="28"/>
          <w:vertAlign w:val="superscript"/>
          <w:lang w:val="uk-UA" w:eastAsia="ru-RU"/>
        </w:rPr>
        <w:t>-</w:t>
      </w:r>
      <w:smartTag w:uri="urn:schemas-microsoft-com:office:smarttags" w:element="metricconverter">
        <w:smartTagPr>
          <w:attr w:name="ProductID" w:val="6 см"/>
        </w:smartTagPr>
        <w:r w:rsidRPr="00DB06C2">
          <w:rPr>
            <w:rFonts w:ascii="Times New Roman" w:eastAsia="Times New Roman" w:hAnsi="Times New Roman" w:cs="Times New Roman"/>
            <w:color w:val="000000"/>
            <w:spacing w:val="-2"/>
            <w:sz w:val="28"/>
            <w:szCs w:val="28"/>
            <w:vertAlign w:val="superscript"/>
            <w:lang w:val="uk-UA" w:eastAsia="ru-RU"/>
          </w:rPr>
          <w:t xml:space="preserve">6 </w:t>
        </w:r>
        <w:proofErr w:type="spellStart"/>
        <w:r w:rsidRPr="00DB06C2">
          <w:rPr>
            <w:rFonts w:ascii="Times New Roman" w:eastAsia="Times New Roman" w:hAnsi="Times New Roman" w:cs="Times New Roman"/>
            <w:color w:val="000000"/>
            <w:spacing w:val="-2"/>
            <w:sz w:val="28"/>
            <w:szCs w:val="28"/>
            <w:lang w:val="uk-UA" w:eastAsia="ru-RU"/>
          </w:rPr>
          <w:t>см</w:t>
        </w:r>
      </w:smartTag>
      <w:r w:rsidRPr="00DB06C2">
        <w:rPr>
          <w:rFonts w:ascii="Times New Roman" w:eastAsia="Times New Roman" w:hAnsi="Times New Roman" w:cs="Times New Roman"/>
          <w:i/>
          <w:iCs/>
          <w:color w:val="000000"/>
          <w:spacing w:val="12"/>
          <w:sz w:val="28"/>
          <w:szCs w:val="28"/>
          <w:lang w:val="uk-UA" w:eastAsia="ru-RU"/>
        </w:rPr>
        <w:t>-</w:t>
      </w:r>
      <w:proofErr w:type="spellEnd"/>
      <w:r w:rsidRPr="00DB06C2">
        <w:rPr>
          <w:rFonts w:ascii="Times New Roman" w:eastAsia="Times New Roman" w:hAnsi="Times New Roman" w:cs="Times New Roman"/>
          <w:i/>
          <w:iCs/>
          <w:color w:val="000000"/>
          <w:spacing w:val="12"/>
          <w:sz w:val="28"/>
          <w:szCs w:val="28"/>
          <w:lang w:val="uk-UA" w:eastAsia="ru-RU"/>
        </w:rPr>
        <w:t xml:space="preserve"> </w:t>
      </w:r>
      <w:r w:rsidRPr="00DB06C2">
        <w:rPr>
          <w:rFonts w:ascii="Times New Roman" w:eastAsia="Times New Roman" w:hAnsi="Times New Roman" w:cs="Times New Roman"/>
          <w:color w:val="000000"/>
          <w:spacing w:val="12"/>
          <w:sz w:val="28"/>
          <w:szCs w:val="28"/>
          <w:lang w:val="uk-UA" w:eastAsia="ru-RU"/>
        </w:rPr>
        <w:t xml:space="preserve">є </w:t>
      </w:r>
      <w:proofErr w:type="spellStart"/>
      <w:r w:rsidRPr="00DB06C2">
        <w:rPr>
          <w:rFonts w:ascii="Times New Roman" w:eastAsia="Times New Roman" w:hAnsi="Times New Roman" w:cs="Times New Roman"/>
          <w:color w:val="000000"/>
          <w:spacing w:val="12"/>
          <w:sz w:val="28"/>
          <w:szCs w:val="28"/>
          <w:lang w:val="uk-UA" w:eastAsia="ru-RU"/>
        </w:rPr>
        <w:t>седиментаційно</w:t>
      </w:r>
      <w:proofErr w:type="spellEnd"/>
      <w:r w:rsidRPr="00DB06C2">
        <w:rPr>
          <w:rFonts w:ascii="Times New Roman" w:eastAsia="Times New Roman" w:hAnsi="Times New Roman" w:cs="Times New Roman"/>
          <w:color w:val="000000"/>
          <w:spacing w:val="12"/>
          <w:sz w:val="28"/>
          <w:szCs w:val="28"/>
          <w:lang w:val="uk-UA" w:eastAsia="ru-RU"/>
        </w:rPr>
        <w:t xml:space="preserve"> стійкими системами. Із </w:t>
      </w:r>
      <w:r w:rsidRPr="00DB06C2">
        <w:rPr>
          <w:rFonts w:ascii="Times New Roman" w:eastAsia="Times New Roman" w:hAnsi="Times New Roman" w:cs="Times New Roman"/>
          <w:color w:val="000000"/>
          <w:sz w:val="28"/>
          <w:szCs w:val="28"/>
          <w:lang w:val="uk-UA" w:eastAsia="ru-RU"/>
        </w:rPr>
        <w:t xml:space="preserve">збільшенням розміру частинок знижується седиментаційна </w:t>
      </w:r>
      <w:r w:rsidRPr="00DB06C2">
        <w:rPr>
          <w:rFonts w:ascii="Times New Roman" w:eastAsia="Times New Roman" w:hAnsi="Times New Roman" w:cs="Times New Roman"/>
          <w:color w:val="000000"/>
          <w:spacing w:val="5"/>
          <w:sz w:val="28"/>
          <w:szCs w:val="28"/>
          <w:lang w:val="uk-UA" w:eastAsia="ru-RU"/>
        </w:rPr>
        <w:t xml:space="preserve">стійкість аерозолів. </w:t>
      </w:r>
      <w:r w:rsidRPr="00DB06C2">
        <w:rPr>
          <w:rFonts w:ascii="Times New Roman" w:eastAsia="Times New Roman" w:hAnsi="Times New Roman" w:cs="Times New Roman"/>
          <w:bCs/>
          <w:color w:val="000000"/>
          <w:spacing w:val="5"/>
          <w:sz w:val="28"/>
          <w:szCs w:val="28"/>
          <w:lang w:val="uk-UA" w:eastAsia="ru-RU"/>
        </w:rPr>
        <w:t>Аерозолі,</w:t>
      </w:r>
      <w:r w:rsidRPr="00DB06C2">
        <w:rPr>
          <w:rFonts w:ascii="Times New Roman" w:eastAsia="Times New Roman" w:hAnsi="Times New Roman" w:cs="Times New Roman"/>
          <w:color w:val="000000"/>
          <w:spacing w:val="5"/>
          <w:sz w:val="28"/>
          <w:szCs w:val="28"/>
          <w:lang w:val="uk-UA" w:eastAsia="ru-RU"/>
        </w:rPr>
        <w:t xml:space="preserve">як правило, </w:t>
      </w:r>
      <w:proofErr w:type="spellStart"/>
      <w:r w:rsidRPr="00DB06C2">
        <w:rPr>
          <w:rFonts w:ascii="Times New Roman" w:eastAsia="Times New Roman" w:hAnsi="Times New Roman" w:cs="Times New Roman"/>
          <w:b/>
          <w:bCs/>
          <w:color w:val="000000"/>
          <w:spacing w:val="5"/>
          <w:sz w:val="28"/>
          <w:szCs w:val="28"/>
          <w:lang w:val="uk-UA" w:eastAsia="ru-RU"/>
        </w:rPr>
        <w:t>агрегативно</w:t>
      </w:r>
      <w:r w:rsidRPr="00DB06C2">
        <w:rPr>
          <w:rFonts w:ascii="Times New Roman" w:eastAsia="Times New Roman" w:hAnsi="Times New Roman" w:cs="Times New Roman"/>
          <w:b/>
          <w:bCs/>
          <w:color w:val="000000"/>
          <w:sz w:val="28"/>
          <w:szCs w:val="28"/>
          <w:lang w:val="uk-UA" w:eastAsia="ru-RU"/>
        </w:rPr>
        <w:t>нестійкі</w:t>
      </w:r>
      <w:proofErr w:type="spellEnd"/>
      <w:r w:rsidRPr="00DB06C2">
        <w:rPr>
          <w:rFonts w:ascii="Times New Roman" w:eastAsia="Times New Roman" w:hAnsi="Times New Roman" w:cs="Times New Roman"/>
          <w:b/>
          <w:bCs/>
          <w:color w:val="000000"/>
          <w:sz w:val="28"/>
          <w:szCs w:val="28"/>
          <w:lang w:val="uk-UA" w:eastAsia="ru-RU"/>
        </w:rPr>
        <w:t xml:space="preserve"> </w:t>
      </w:r>
      <w:r w:rsidRPr="00DB06C2">
        <w:rPr>
          <w:rFonts w:ascii="Times New Roman" w:eastAsia="Times New Roman" w:hAnsi="Times New Roman" w:cs="Times New Roman"/>
          <w:color w:val="000000"/>
          <w:sz w:val="28"/>
          <w:szCs w:val="28"/>
          <w:lang w:val="uk-UA" w:eastAsia="ru-RU"/>
        </w:rPr>
        <w:t xml:space="preserve">системи, бо взаємодія між поверхнею твердих або </w:t>
      </w:r>
      <w:r w:rsidRPr="00DB06C2">
        <w:rPr>
          <w:rFonts w:ascii="Times New Roman" w:eastAsia="Times New Roman" w:hAnsi="Times New Roman" w:cs="Times New Roman"/>
          <w:color w:val="000000"/>
          <w:spacing w:val="5"/>
          <w:sz w:val="28"/>
          <w:szCs w:val="28"/>
          <w:lang w:val="uk-UA" w:eastAsia="ru-RU"/>
        </w:rPr>
        <w:t xml:space="preserve">рідких частинок і газовим середовищем практично не </w:t>
      </w:r>
      <w:r w:rsidRPr="00DB06C2">
        <w:rPr>
          <w:rFonts w:ascii="Times New Roman" w:eastAsia="Times New Roman" w:hAnsi="Times New Roman" w:cs="Times New Roman"/>
          <w:color w:val="000000"/>
          <w:spacing w:val="-3"/>
          <w:sz w:val="28"/>
          <w:szCs w:val="28"/>
          <w:lang w:val="uk-UA" w:eastAsia="ru-RU"/>
        </w:rPr>
        <w:t>відбувається.</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iCs/>
          <w:color w:val="000000"/>
          <w:spacing w:val="-1"/>
          <w:sz w:val="28"/>
          <w:szCs w:val="28"/>
          <w:lang w:val="uk-UA" w:eastAsia="ru-RU"/>
        </w:rPr>
      </w:pPr>
      <w:r w:rsidRPr="00DB06C2">
        <w:rPr>
          <w:rFonts w:ascii="Times New Roman" w:eastAsia="Times New Roman" w:hAnsi="Times New Roman" w:cs="Times New Roman"/>
          <w:iCs/>
          <w:color w:val="000000"/>
          <w:spacing w:val="2"/>
          <w:sz w:val="28"/>
          <w:szCs w:val="28"/>
          <w:lang w:val="uk-UA" w:eastAsia="ru-RU"/>
        </w:rPr>
        <w:t xml:space="preserve">Частинки аерозолів можуть набути електричного </w:t>
      </w:r>
      <w:r w:rsidRPr="00DB06C2">
        <w:rPr>
          <w:rFonts w:ascii="Times New Roman" w:eastAsia="Times New Roman" w:hAnsi="Times New Roman" w:cs="Times New Roman"/>
          <w:iCs/>
          <w:color w:val="000000"/>
          <w:spacing w:val="-1"/>
          <w:sz w:val="28"/>
          <w:szCs w:val="28"/>
          <w:lang w:val="uk-UA" w:eastAsia="ru-RU"/>
        </w:rPr>
        <w:t xml:space="preserve">заряду, адсорбуючи </w:t>
      </w:r>
      <w:proofErr w:type="spellStart"/>
      <w:r w:rsidRPr="00DB06C2">
        <w:rPr>
          <w:rFonts w:ascii="Times New Roman" w:eastAsia="Times New Roman" w:hAnsi="Times New Roman" w:cs="Times New Roman"/>
          <w:bCs/>
          <w:iCs/>
          <w:color w:val="000000"/>
          <w:spacing w:val="-1"/>
          <w:sz w:val="28"/>
          <w:szCs w:val="28"/>
          <w:lang w:val="uk-UA" w:eastAsia="ru-RU"/>
        </w:rPr>
        <w:t>йони</w:t>
      </w:r>
      <w:r w:rsidRPr="00DB06C2">
        <w:rPr>
          <w:rFonts w:ascii="Times New Roman" w:eastAsia="Times New Roman" w:hAnsi="Times New Roman" w:cs="Times New Roman"/>
          <w:iCs/>
          <w:color w:val="000000"/>
          <w:spacing w:val="-1"/>
          <w:sz w:val="28"/>
          <w:szCs w:val="28"/>
          <w:lang w:val="uk-UA" w:eastAsia="ru-RU"/>
        </w:rPr>
        <w:t>з</w:t>
      </w:r>
      <w:proofErr w:type="spellEnd"/>
      <w:r w:rsidRPr="00DB06C2">
        <w:rPr>
          <w:rFonts w:ascii="Times New Roman" w:eastAsia="Times New Roman" w:hAnsi="Times New Roman" w:cs="Times New Roman"/>
          <w:iCs/>
          <w:color w:val="000000"/>
          <w:spacing w:val="-1"/>
          <w:sz w:val="28"/>
          <w:szCs w:val="28"/>
          <w:lang w:val="uk-UA" w:eastAsia="ru-RU"/>
        </w:rPr>
        <w:t xml:space="preserve"> газоподібної фази. Так, частинки </w:t>
      </w:r>
      <w:r w:rsidRPr="00DB06C2">
        <w:rPr>
          <w:rFonts w:ascii="Times New Roman" w:eastAsia="Times New Roman" w:hAnsi="Times New Roman" w:cs="Times New Roman"/>
          <w:iCs/>
          <w:color w:val="000000"/>
          <w:sz w:val="28"/>
          <w:szCs w:val="28"/>
          <w:lang w:val="uk-UA" w:eastAsia="ru-RU"/>
        </w:rPr>
        <w:t xml:space="preserve">аерозолю крохмалю мають позитивний заряд, а борошна - </w:t>
      </w:r>
      <w:r w:rsidRPr="00DB06C2">
        <w:rPr>
          <w:rFonts w:ascii="Times New Roman" w:eastAsia="Times New Roman" w:hAnsi="Times New Roman" w:cs="Times New Roman"/>
          <w:iCs/>
          <w:color w:val="000000"/>
          <w:spacing w:val="-1"/>
          <w:sz w:val="28"/>
          <w:szCs w:val="28"/>
          <w:lang w:val="uk-UA" w:eastAsia="ru-RU"/>
        </w:rPr>
        <w:t xml:space="preserve">негативний заряд. Дрібні та великі частинки аерозолів несуть </w:t>
      </w:r>
      <w:r w:rsidRPr="00DB06C2">
        <w:rPr>
          <w:rFonts w:ascii="Times New Roman" w:eastAsia="Times New Roman" w:hAnsi="Times New Roman" w:cs="Times New Roman"/>
          <w:iCs/>
          <w:color w:val="000000"/>
          <w:spacing w:val="6"/>
          <w:sz w:val="28"/>
          <w:szCs w:val="28"/>
          <w:lang w:val="uk-UA" w:eastAsia="ru-RU"/>
        </w:rPr>
        <w:t xml:space="preserve">протилежні заряди. Але величина заряду, як правило, </w:t>
      </w:r>
      <w:r w:rsidRPr="00DB06C2">
        <w:rPr>
          <w:rFonts w:ascii="Times New Roman" w:eastAsia="Times New Roman" w:hAnsi="Times New Roman" w:cs="Times New Roman"/>
          <w:iCs/>
          <w:color w:val="000000"/>
          <w:spacing w:val="-1"/>
          <w:sz w:val="28"/>
          <w:szCs w:val="28"/>
          <w:lang w:val="uk-UA" w:eastAsia="ru-RU"/>
        </w:rPr>
        <w:t>недостатня, щоб протидіяти агрегації.</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iCs/>
          <w:color w:val="000000"/>
          <w:spacing w:val="-1"/>
          <w:sz w:val="28"/>
          <w:szCs w:val="28"/>
          <w:lang w:val="uk-UA" w:eastAsia="ru-RU"/>
        </w:rPr>
      </w:pPr>
      <w:r w:rsidRPr="00DB06C2">
        <w:rPr>
          <w:rFonts w:ascii="Times New Roman" w:eastAsia="Times New Roman" w:hAnsi="Times New Roman" w:cs="Times New Roman"/>
          <w:color w:val="000000"/>
          <w:sz w:val="28"/>
          <w:szCs w:val="28"/>
          <w:lang w:val="uk-UA" w:eastAsia="ru-RU"/>
        </w:rPr>
        <w:t xml:space="preserve">Рідкі частинки в туманах мають кулясту </w:t>
      </w:r>
      <w:r w:rsidRPr="00DB06C2">
        <w:rPr>
          <w:rFonts w:ascii="Times New Roman" w:eastAsia="Times New Roman" w:hAnsi="Times New Roman" w:cs="Times New Roman"/>
          <w:b/>
          <w:bCs/>
          <w:color w:val="000000"/>
          <w:sz w:val="28"/>
          <w:szCs w:val="28"/>
          <w:lang w:val="uk-UA" w:eastAsia="ru-RU"/>
        </w:rPr>
        <w:t xml:space="preserve">форму, </w:t>
      </w:r>
      <w:r w:rsidRPr="00DB06C2">
        <w:rPr>
          <w:rFonts w:ascii="Times New Roman" w:eastAsia="Times New Roman" w:hAnsi="Times New Roman" w:cs="Times New Roman"/>
          <w:color w:val="000000"/>
          <w:sz w:val="28"/>
          <w:szCs w:val="28"/>
          <w:lang w:val="uk-UA" w:eastAsia="ru-RU"/>
        </w:rPr>
        <w:t xml:space="preserve">в димах </w:t>
      </w:r>
      <w:r w:rsidRPr="00DB06C2">
        <w:rPr>
          <w:rFonts w:ascii="Times New Roman" w:eastAsia="Times New Roman" w:hAnsi="Times New Roman" w:cs="Times New Roman"/>
          <w:color w:val="000000"/>
          <w:spacing w:val="-1"/>
          <w:sz w:val="28"/>
          <w:szCs w:val="28"/>
          <w:lang w:val="uk-UA" w:eastAsia="ru-RU"/>
        </w:rPr>
        <w:t>і в пилу тверді частинки – це кристали, їх уламки, аморфні утворення різної форми.</w:t>
      </w:r>
    </w:p>
    <w:p w:rsidR="00DB06C2" w:rsidRPr="00DB06C2" w:rsidRDefault="00DB06C2" w:rsidP="00DB06C2">
      <w:pPr>
        <w:shd w:val="clear" w:color="auto" w:fill="FFFFFF"/>
        <w:spacing w:after="0" w:line="240" w:lineRule="auto"/>
        <w:ind w:right="22" w:firstLine="540"/>
        <w:jc w:val="both"/>
        <w:rPr>
          <w:rFonts w:ascii="Times New Roman" w:eastAsia="Times New Roman" w:hAnsi="Times New Roman" w:cs="Times New Roman"/>
          <w:b/>
          <w:color w:val="000000"/>
          <w:spacing w:val="-3"/>
          <w:sz w:val="28"/>
          <w:szCs w:val="28"/>
          <w:lang w:val="uk-UA" w:eastAsia="ru-RU"/>
        </w:rPr>
      </w:pPr>
    </w:p>
    <w:p w:rsidR="00DB06C2" w:rsidRDefault="00DB06C2" w:rsidP="00B43D89">
      <w:pPr>
        <w:shd w:val="clear" w:color="auto" w:fill="FFFFFF"/>
        <w:spacing w:after="0" w:line="240" w:lineRule="auto"/>
        <w:ind w:firstLine="540"/>
        <w:jc w:val="both"/>
        <w:rPr>
          <w:rFonts w:ascii="Times New Roman" w:eastAsia="Times New Roman" w:hAnsi="Times New Roman" w:cs="Times New Roman"/>
          <w:b/>
          <w:color w:val="000000"/>
          <w:spacing w:val="-3"/>
          <w:sz w:val="28"/>
          <w:szCs w:val="28"/>
          <w:lang w:val="uk-UA" w:eastAsia="ru-RU"/>
        </w:rPr>
      </w:pPr>
      <w:r w:rsidRPr="00DB06C2">
        <w:rPr>
          <w:rFonts w:ascii="Times New Roman" w:eastAsia="Times New Roman" w:hAnsi="Times New Roman" w:cs="Times New Roman"/>
          <w:b/>
          <w:color w:val="000000"/>
          <w:spacing w:val="-3"/>
          <w:sz w:val="28"/>
          <w:szCs w:val="28"/>
          <w:lang w:val="uk-UA" w:eastAsia="ru-RU"/>
        </w:rPr>
        <w:t>Застосування аерозолів:</w:t>
      </w:r>
    </w:p>
    <w:p w:rsidR="00B43D89" w:rsidRPr="00DB06C2" w:rsidRDefault="00B43D89" w:rsidP="00B43D89">
      <w:pPr>
        <w:shd w:val="clear" w:color="auto" w:fill="FFFFFF"/>
        <w:spacing w:after="0" w:line="240" w:lineRule="auto"/>
        <w:ind w:left="567" w:hanging="141"/>
        <w:jc w:val="both"/>
        <w:rPr>
          <w:rFonts w:ascii="Times New Roman" w:eastAsia="Times New Roman" w:hAnsi="Times New Roman" w:cs="Times New Roman"/>
          <w:b/>
          <w:color w:val="000000"/>
          <w:spacing w:val="-3"/>
          <w:sz w:val="28"/>
          <w:szCs w:val="28"/>
          <w:lang w:val="uk-UA" w:eastAsia="ru-RU"/>
        </w:rPr>
      </w:pPr>
    </w:p>
    <w:p w:rsidR="00DB06C2" w:rsidRPr="00DB06C2" w:rsidRDefault="00DB06C2" w:rsidP="00B43D89">
      <w:pPr>
        <w:numPr>
          <w:ilvl w:val="0"/>
          <w:numId w:val="37"/>
        </w:numPr>
        <w:shd w:val="clear" w:color="auto" w:fill="FFFFFF"/>
        <w:spacing w:after="0" w:line="240" w:lineRule="auto"/>
        <w:ind w:left="709" w:hanging="283"/>
        <w:jc w:val="both"/>
        <w:rPr>
          <w:rFonts w:ascii="Times New Roman" w:eastAsia="Times New Roman" w:hAnsi="Times New Roman" w:cs="Times New Roman"/>
          <w:b/>
          <w:color w:val="000000"/>
          <w:spacing w:val="-3"/>
          <w:sz w:val="28"/>
          <w:szCs w:val="28"/>
          <w:lang w:val="uk-UA" w:eastAsia="ru-RU"/>
        </w:rPr>
      </w:pPr>
      <w:r w:rsidRPr="00DB06C2">
        <w:rPr>
          <w:rFonts w:ascii="Times New Roman" w:eastAsia="Times New Roman" w:hAnsi="Times New Roman" w:cs="Times New Roman"/>
          <w:color w:val="000000"/>
          <w:spacing w:val="-1"/>
          <w:sz w:val="28"/>
          <w:szCs w:val="28"/>
          <w:lang w:val="uk-UA" w:eastAsia="ru-RU"/>
        </w:rPr>
        <w:t xml:space="preserve">У військовій справі - для маскування, як отруйні дими та </w:t>
      </w:r>
      <w:r w:rsidRPr="00DB06C2">
        <w:rPr>
          <w:rFonts w:ascii="Times New Roman" w:eastAsia="Times New Roman" w:hAnsi="Times New Roman" w:cs="Times New Roman"/>
          <w:color w:val="000000"/>
          <w:spacing w:val="-3"/>
          <w:sz w:val="28"/>
          <w:szCs w:val="28"/>
          <w:lang w:val="uk-UA" w:eastAsia="ru-RU"/>
        </w:rPr>
        <w:t>тумани.</w:t>
      </w:r>
    </w:p>
    <w:p w:rsidR="00DB06C2" w:rsidRPr="00DB06C2" w:rsidRDefault="00DB06C2" w:rsidP="00B43D89">
      <w:pPr>
        <w:numPr>
          <w:ilvl w:val="0"/>
          <w:numId w:val="36"/>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7"/>
          <w:sz w:val="28"/>
          <w:szCs w:val="28"/>
          <w:lang w:val="uk-UA" w:eastAsia="ru-RU"/>
        </w:rPr>
        <w:t xml:space="preserve">У промисловості - для пневматичного фарбування, </w:t>
      </w:r>
      <w:r w:rsidRPr="00DB06C2">
        <w:rPr>
          <w:rFonts w:ascii="Times New Roman" w:eastAsia="Times New Roman" w:hAnsi="Times New Roman" w:cs="Times New Roman"/>
          <w:color w:val="000000"/>
          <w:sz w:val="28"/>
          <w:szCs w:val="28"/>
          <w:lang w:val="uk-UA" w:eastAsia="ru-RU"/>
        </w:rPr>
        <w:t>лакування і металізації поверхонь, розпилення палива.</w:t>
      </w:r>
    </w:p>
    <w:p w:rsidR="00DB06C2" w:rsidRPr="00DB06C2" w:rsidRDefault="00DB06C2" w:rsidP="00B43D89">
      <w:pPr>
        <w:numPr>
          <w:ilvl w:val="0"/>
          <w:numId w:val="36"/>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4"/>
          <w:sz w:val="28"/>
          <w:szCs w:val="28"/>
          <w:lang w:val="uk-UA" w:eastAsia="ru-RU"/>
        </w:rPr>
        <w:t xml:space="preserve">У сільському господарстві — для захисту рослин від хвороб </w:t>
      </w:r>
      <w:r w:rsidRPr="00DB06C2">
        <w:rPr>
          <w:rFonts w:ascii="Times New Roman" w:eastAsia="Times New Roman" w:hAnsi="Times New Roman" w:cs="Times New Roman"/>
          <w:color w:val="000000"/>
          <w:spacing w:val="-1"/>
          <w:sz w:val="28"/>
          <w:szCs w:val="28"/>
          <w:lang w:val="uk-UA" w:eastAsia="ru-RU"/>
        </w:rPr>
        <w:t>та шкідників.</w:t>
      </w:r>
    </w:p>
    <w:p w:rsidR="00DB06C2" w:rsidRPr="00DB06C2" w:rsidRDefault="00DB06C2" w:rsidP="00B43D89">
      <w:pPr>
        <w:numPr>
          <w:ilvl w:val="0"/>
          <w:numId w:val="36"/>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z w:val="28"/>
          <w:szCs w:val="28"/>
          <w:lang w:val="uk-UA" w:eastAsia="ru-RU"/>
        </w:rPr>
        <w:t xml:space="preserve">У медицині - для введення ліків при інгаляціях. Деякі </w:t>
      </w:r>
      <w:r w:rsidRPr="00DB06C2">
        <w:rPr>
          <w:rFonts w:ascii="Times New Roman" w:eastAsia="Times New Roman" w:hAnsi="Times New Roman" w:cs="Times New Roman"/>
          <w:color w:val="000000"/>
          <w:spacing w:val="8"/>
          <w:sz w:val="28"/>
          <w:szCs w:val="28"/>
          <w:lang w:val="uk-UA" w:eastAsia="ru-RU"/>
        </w:rPr>
        <w:t xml:space="preserve">парфумерні та косметичні вироби застосовуються у </w:t>
      </w:r>
      <w:r w:rsidRPr="00DB06C2">
        <w:rPr>
          <w:rFonts w:ascii="Times New Roman" w:eastAsia="Times New Roman" w:hAnsi="Times New Roman" w:cs="Times New Roman"/>
          <w:color w:val="000000"/>
          <w:spacing w:val="-1"/>
          <w:sz w:val="28"/>
          <w:szCs w:val="28"/>
          <w:lang w:val="uk-UA" w:eastAsia="ru-RU"/>
        </w:rPr>
        <w:t>вигляді аерозолів.</w:t>
      </w:r>
    </w:p>
    <w:p w:rsid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Водночас   аерозолі   відіграють   і  </w:t>
      </w:r>
      <w:r w:rsidRPr="00DB06C2">
        <w:rPr>
          <w:rFonts w:ascii="Times New Roman" w:eastAsia="Times New Roman" w:hAnsi="Times New Roman" w:cs="Times New Roman"/>
          <w:b/>
          <w:bCs/>
          <w:iCs/>
          <w:color w:val="000000"/>
          <w:spacing w:val="1"/>
          <w:sz w:val="28"/>
          <w:szCs w:val="28"/>
          <w:lang w:val="uk-UA" w:eastAsia="ru-RU"/>
        </w:rPr>
        <w:t>негативну роль,</w:t>
      </w:r>
      <w:r w:rsidRPr="00DB06C2">
        <w:rPr>
          <w:rFonts w:ascii="Times New Roman" w:eastAsia="Times New Roman" w:hAnsi="Times New Roman" w:cs="Times New Roman"/>
          <w:iCs/>
          <w:color w:val="000000"/>
          <w:spacing w:val="-1"/>
          <w:sz w:val="28"/>
          <w:szCs w:val="28"/>
          <w:lang w:val="uk-UA" w:eastAsia="ru-RU"/>
        </w:rPr>
        <w:t>оскільки забруднюють повітря і псують апаратуру. На мета</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5"/>
          <w:sz w:val="28"/>
          <w:szCs w:val="28"/>
          <w:lang w:val="uk-UA" w:eastAsia="ru-RU"/>
        </w:rPr>
        <w:t xml:space="preserve">лургійних підприємствах у вигляді аерозолів у повітря </w:t>
      </w:r>
      <w:r w:rsidRPr="00DB06C2">
        <w:rPr>
          <w:rFonts w:ascii="Times New Roman" w:eastAsia="Times New Roman" w:hAnsi="Times New Roman" w:cs="Times New Roman"/>
          <w:iCs/>
          <w:color w:val="000000"/>
          <w:sz w:val="28"/>
          <w:szCs w:val="28"/>
          <w:lang w:val="uk-UA" w:eastAsia="ru-RU"/>
        </w:rPr>
        <w:t xml:space="preserve">викидається велика кількість цінних продуктів, відбувається запилення повітря різними твердими аерозолями, отруйними </w:t>
      </w:r>
      <w:r w:rsidRPr="00DB06C2">
        <w:rPr>
          <w:rFonts w:ascii="Times New Roman" w:eastAsia="Times New Roman" w:hAnsi="Times New Roman" w:cs="Times New Roman"/>
          <w:iCs/>
          <w:color w:val="000000"/>
          <w:spacing w:val="9"/>
          <w:sz w:val="28"/>
          <w:szCs w:val="28"/>
          <w:lang w:val="uk-UA" w:eastAsia="ru-RU"/>
        </w:rPr>
        <w:t xml:space="preserve">туманами, що негативно впливає на здоров'я людини. </w:t>
      </w:r>
      <w:r w:rsidRPr="00DB06C2">
        <w:rPr>
          <w:rFonts w:ascii="Times New Roman" w:eastAsia="Times New Roman" w:hAnsi="Times New Roman" w:cs="Times New Roman"/>
          <w:iCs/>
          <w:color w:val="000000"/>
          <w:spacing w:val="10"/>
          <w:sz w:val="28"/>
          <w:szCs w:val="28"/>
          <w:lang w:val="uk-UA" w:eastAsia="ru-RU"/>
        </w:rPr>
        <w:t xml:space="preserve">Аерозолі органічних речовин - вугілля, цукру, борошна, </w:t>
      </w:r>
      <w:r w:rsidRPr="00DB06C2">
        <w:rPr>
          <w:rFonts w:ascii="Times New Roman" w:eastAsia="Times New Roman" w:hAnsi="Times New Roman" w:cs="Times New Roman"/>
          <w:iCs/>
          <w:color w:val="000000"/>
          <w:spacing w:val="1"/>
          <w:sz w:val="28"/>
          <w:szCs w:val="28"/>
          <w:lang w:val="uk-UA" w:eastAsia="ru-RU"/>
        </w:rPr>
        <w:t xml:space="preserve">паперу - вибухонебезпечні. Внаслідок того, що частинки </w:t>
      </w:r>
      <w:r w:rsidRPr="00DB06C2">
        <w:rPr>
          <w:rFonts w:ascii="Times New Roman" w:eastAsia="Times New Roman" w:hAnsi="Times New Roman" w:cs="Times New Roman"/>
          <w:iCs/>
          <w:color w:val="000000"/>
          <w:spacing w:val="-1"/>
          <w:sz w:val="28"/>
          <w:szCs w:val="28"/>
          <w:lang w:val="uk-UA" w:eastAsia="ru-RU"/>
        </w:rPr>
        <w:t xml:space="preserve">органічного походження мають велику поверхню зіткнення з </w:t>
      </w:r>
      <w:r w:rsidRPr="00DB06C2">
        <w:rPr>
          <w:rFonts w:ascii="Times New Roman" w:eastAsia="Times New Roman" w:hAnsi="Times New Roman" w:cs="Times New Roman"/>
          <w:iCs/>
          <w:color w:val="000000"/>
          <w:sz w:val="28"/>
          <w:szCs w:val="28"/>
          <w:lang w:val="uk-UA" w:eastAsia="ru-RU"/>
        </w:rPr>
        <w:t xml:space="preserve">повітрям, у таких систем процес їх взаємодії з киснем під час горіння відбувається із значною швидкістю, що при великому </w:t>
      </w:r>
      <w:r w:rsidRPr="00DB06C2">
        <w:rPr>
          <w:rFonts w:ascii="Times New Roman" w:eastAsia="Times New Roman" w:hAnsi="Times New Roman" w:cs="Times New Roman"/>
          <w:iCs/>
          <w:color w:val="000000"/>
          <w:spacing w:val="5"/>
          <w:sz w:val="28"/>
          <w:szCs w:val="28"/>
          <w:lang w:val="uk-UA" w:eastAsia="ru-RU"/>
        </w:rPr>
        <w:t xml:space="preserve">тепловому ефекті призводить до вибухового характеру </w:t>
      </w:r>
      <w:r w:rsidRPr="00DB06C2">
        <w:rPr>
          <w:rFonts w:ascii="Times New Roman" w:eastAsia="Times New Roman" w:hAnsi="Times New Roman" w:cs="Times New Roman"/>
          <w:iCs/>
          <w:color w:val="000000"/>
          <w:spacing w:val="-6"/>
          <w:sz w:val="28"/>
          <w:szCs w:val="28"/>
          <w:lang w:val="uk-UA" w:eastAsia="ru-RU"/>
        </w:rPr>
        <w:t>процесу.</w:t>
      </w:r>
    </w:p>
    <w:p w:rsidR="00B43D89" w:rsidRDefault="00B43D89"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B43D89" w:rsidRDefault="00B43D89"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B43D89" w:rsidRPr="00DB06C2" w:rsidRDefault="00B43D89"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B43D89" w:rsidRDefault="00B43D89"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Pr>
          <w:rFonts w:ascii="Times New Roman" w:eastAsia="Times New Roman" w:hAnsi="Times New Roman" w:cs="Times New Roman"/>
          <w:noProof/>
          <w:sz w:val="28"/>
          <w:szCs w:val="28"/>
          <w:lang w:eastAsia="ru-RU"/>
        </w:rPr>
        <w:pict>
          <v:rect id="Прямоугольник 152" o:spid="_x0000_s1072" style="position:absolute;left:0;text-align:left;margin-left:90pt;margin-top:8.7pt;width:306pt;height:27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C1UgIAAGQ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">
            <v:textbox>
              <w:txbxContent>
                <w:p w:rsidR="00AD5B84" w:rsidRPr="00B43D89" w:rsidRDefault="00AD5B84" w:rsidP="00DB06C2">
                  <w:pPr>
                    <w:jc w:val="center"/>
                    <w:rPr>
                      <w:rFonts w:ascii="Times New Roman" w:hAnsi="Times New Roman" w:cs="Times New Roman"/>
                      <w:b/>
                      <w:sz w:val="28"/>
                      <w:szCs w:val="28"/>
                      <w:lang w:val="uk-UA"/>
                    </w:rPr>
                  </w:pPr>
                  <w:r w:rsidRPr="00B43D89">
                    <w:rPr>
                      <w:rFonts w:ascii="Times New Roman" w:hAnsi="Times New Roman" w:cs="Times New Roman"/>
                      <w:b/>
                      <w:sz w:val="28"/>
                      <w:szCs w:val="28"/>
                      <w:lang w:val="uk-UA"/>
                    </w:rPr>
                    <w:t xml:space="preserve">Одержання </w:t>
                  </w:r>
                  <w:proofErr w:type="spellStart"/>
                  <w:r w:rsidRPr="00B43D89">
                    <w:rPr>
                      <w:rFonts w:ascii="Times New Roman" w:hAnsi="Times New Roman" w:cs="Times New Roman"/>
                      <w:b/>
                      <w:sz w:val="28"/>
                      <w:szCs w:val="28"/>
                      <w:lang w:val="uk-UA"/>
                    </w:rPr>
                    <w:t>аерозолей</w:t>
                  </w:r>
                  <w:proofErr w:type="spellEnd"/>
                </w:p>
              </w:txbxContent>
            </v:textbox>
          </v:rect>
        </w:pict>
      </w: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Pr>
          <w:rFonts w:ascii="Times New Roman" w:eastAsia="Times New Roman" w:hAnsi="Times New Roman" w:cs="Times New Roman"/>
          <w:iCs/>
          <w:noProof/>
          <w:color w:val="000000"/>
          <w:spacing w:val="-6"/>
          <w:sz w:val="28"/>
          <w:szCs w:val="28"/>
          <w:lang w:eastAsia="ru-RU"/>
        </w:rPr>
        <w:pict>
          <v:line id="Прямая соединительная линия 151" o:spid="_x0000_s1087" style="position:absolute;left:0;text-align:left;flip:x;z-index:251840512;visibility:visible" from="117pt,7.15pt" to="3in,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">
            <v:stroke endarrow="block"/>
          </v:line>
        </w:pict>
      </w:r>
      <w:r>
        <w:rPr>
          <w:rFonts w:ascii="Times New Roman" w:eastAsia="Times New Roman" w:hAnsi="Times New Roman" w:cs="Times New Roman"/>
          <w:iCs/>
          <w:noProof/>
          <w:color w:val="000000"/>
          <w:spacing w:val="-6"/>
          <w:sz w:val="28"/>
          <w:szCs w:val="28"/>
          <w:lang w:eastAsia="ru-RU"/>
        </w:rPr>
        <w:pict>
          <v:line id="Прямая соединительная линия 150" o:spid="_x0000_s1086" style="position:absolute;left:0;text-align:left;z-index:251841536;visibility:visible" from="279pt,7.15pt" to="37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EnaQIAAIM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">
            <v:stroke endarrow="block"/>
          </v:line>
        </w:pict>
      </w: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Pr>
          <w:rFonts w:ascii="Times New Roman" w:eastAsia="Times New Roman" w:hAnsi="Times New Roman" w:cs="Times New Roman"/>
          <w:iCs/>
          <w:noProof/>
          <w:color w:val="000000"/>
          <w:spacing w:val="-6"/>
          <w:sz w:val="28"/>
          <w:szCs w:val="28"/>
          <w:lang w:eastAsia="ru-RU"/>
        </w:rPr>
        <w:pict>
          <v:rect id="Прямоугольник 149" o:spid="_x0000_s1073" style="position:absolute;left:0;text-align:left;margin-left:279pt;margin-top:23.1pt;width:198pt;height:30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">
            <v:textbox>
              <w:txbxContent>
                <w:p w:rsidR="00AD5B84" w:rsidRPr="00B43D89" w:rsidRDefault="00AD5B84" w:rsidP="00DB06C2">
                  <w:pPr>
                    <w:jc w:val="center"/>
                    <w:rPr>
                      <w:rFonts w:ascii="Times New Roman" w:hAnsi="Times New Roman" w:cs="Times New Roman"/>
                      <w:sz w:val="28"/>
                      <w:szCs w:val="28"/>
                      <w:lang w:val="uk-UA"/>
                    </w:rPr>
                  </w:pPr>
                  <w:r w:rsidRPr="00B43D89">
                    <w:rPr>
                      <w:rFonts w:ascii="Times New Roman" w:hAnsi="Times New Roman" w:cs="Times New Roman"/>
                      <w:sz w:val="28"/>
                      <w:szCs w:val="28"/>
                      <w:lang w:val="uk-UA"/>
                    </w:rPr>
                    <w:t>Методи конденсації</w:t>
                  </w:r>
                </w:p>
              </w:txbxContent>
            </v:textbox>
          </v:rect>
        </w:pict>
      </w:r>
      <w:r>
        <w:rPr>
          <w:rFonts w:ascii="Times New Roman" w:eastAsia="Times New Roman" w:hAnsi="Times New Roman" w:cs="Times New Roman"/>
          <w:iCs/>
          <w:noProof/>
          <w:color w:val="000000"/>
          <w:spacing w:val="-6"/>
          <w:sz w:val="28"/>
          <w:szCs w:val="28"/>
          <w:lang w:eastAsia="ru-RU"/>
        </w:rPr>
        <w:pict>
          <v:rect id="Прямоугольник 148" o:spid="_x0000_s1074" style="position:absolute;left:0;text-align:left;margin-left:18pt;margin-top:23.1pt;width:198pt;height:30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">
            <v:textbox>
              <w:txbxContent>
                <w:p w:rsidR="00AD5B84" w:rsidRPr="00B43D89" w:rsidRDefault="00AD5B84" w:rsidP="00DB06C2">
                  <w:pPr>
                    <w:jc w:val="center"/>
                    <w:rPr>
                      <w:rFonts w:ascii="Times New Roman" w:hAnsi="Times New Roman" w:cs="Times New Roman"/>
                      <w:sz w:val="28"/>
                      <w:szCs w:val="28"/>
                      <w:lang w:val="uk-UA"/>
                    </w:rPr>
                  </w:pPr>
                  <w:r w:rsidRPr="00B43D89">
                    <w:rPr>
                      <w:rFonts w:ascii="Times New Roman" w:hAnsi="Times New Roman" w:cs="Times New Roman"/>
                      <w:sz w:val="28"/>
                      <w:szCs w:val="28"/>
                      <w:lang w:val="uk-UA"/>
                    </w:rPr>
                    <w:t>Методи диспергування</w:t>
                  </w:r>
                </w:p>
              </w:txbxContent>
            </v:textbox>
          </v:rect>
        </w:pict>
      </w: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47" o:spid="_x0000_s1085" style="position:absolute;left:0;text-align:left;z-index:251838464;visibility:visible" from="108pt,23.3pt" to="10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BvYgIAAH0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">
            <v:stroke endarrow="block"/>
          </v:line>
        </w:pict>
      </w:r>
      <w:r>
        <w:rPr>
          <w:rFonts w:ascii="Times New Roman" w:eastAsia="Times New Roman" w:hAnsi="Times New Roman" w:cs="Times New Roman"/>
          <w:iCs/>
          <w:noProof/>
          <w:color w:val="000000"/>
          <w:spacing w:val="-6"/>
          <w:sz w:val="28"/>
          <w:szCs w:val="28"/>
          <w:lang w:eastAsia="ru-RU"/>
        </w:rPr>
        <w:pict>
          <v:line id="Прямая соединительная линия 146" o:spid="_x0000_s1084" style="position:absolute;left:0;text-align:left;z-index:251839488;visibility:visible" from="378pt,23.3pt" to="37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BW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">
            <v:stroke endarrow="block"/>
          </v:line>
        </w:pict>
      </w: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r>
        <w:rPr>
          <w:rFonts w:ascii="Times New Roman" w:eastAsia="Times New Roman" w:hAnsi="Times New Roman" w:cs="Times New Roman"/>
          <w:iCs/>
          <w:noProof/>
          <w:color w:val="000000"/>
          <w:spacing w:val="-6"/>
          <w:sz w:val="28"/>
          <w:szCs w:val="28"/>
          <w:lang w:eastAsia="ru-RU"/>
        </w:rPr>
        <w:pict>
          <v:rect id="Прямоугольник 145" o:spid="_x0000_s1075" style="position:absolute;left:0;text-align:left;margin-left:279pt;margin-top:-.3pt;width:198pt;height:90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">
            <v:textbox>
              <w:txbxContent>
                <w:p w:rsidR="00AD5B84" w:rsidRPr="00B43D89" w:rsidRDefault="00AD5B84" w:rsidP="00B43D89">
                  <w:pPr>
                    <w:spacing w:after="0" w:line="240" w:lineRule="auto"/>
                    <w:jc w:val="center"/>
                    <w:rPr>
                      <w:rFonts w:ascii="Times New Roman" w:hAnsi="Times New Roman" w:cs="Times New Roman"/>
                      <w:sz w:val="28"/>
                      <w:szCs w:val="28"/>
                      <w:lang w:val="uk-UA"/>
                    </w:rPr>
                  </w:pPr>
                  <w:r w:rsidRPr="00B43D89">
                    <w:rPr>
                      <w:rFonts w:ascii="Times New Roman" w:hAnsi="Times New Roman" w:cs="Times New Roman"/>
                      <w:sz w:val="28"/>
                      <w:szCs w:val="28"/>
                      <w:lang w:val="uk-UA"/>
                    </w:rPr>
                    <w:t>В основі конденсаційного утворення аерозолів лежить процес конденсації насиченої пари</w:t>
                  </w:r>
                </w:p>
              </w:txbxContent>
            </v:textbox>
          </v:rect>
        </w:pict>
      </w:r>
      <w:r>
        <w:rPr>
          <w:rFonts w:ascii="Times New Roman" w:eastAsia="Times New Roman" w:hAnsi="Times New Roman" w:cs="Times New Roman"/>
          <w:iCs/>
          <w:noProof/>
          <w:color w:val="000000"/>
          <w:spacing w:val="-6"/>
          <w:sz w:val="28"/>
          <w:szCs w:val="28"/>
          <w:lang w:eastAsia="ru-RU"/>
        </w:rPr>
        <w:pict>
          <v:rect id="Прямоугольник 144" o:spid="_x0000_s1076" style="position:absolute;left:0;text-align:left;margin-left:18pt;margin-top:-.3pt;width:198pt;height:90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">
            <v:textbox>
              <w:txbxContent>
                <w:p w:rsidR="00AD5B84" w:rsidRPr="00B43D89" w:rsidRDefault="00AD5B84" w:rsidP="00B43D89">
                  <w:pPr>
                    <w:spacing w:after="0" w:line="240" w:lineRule="auto"/>
                    <w:jc w:val="center"/>
                    <w:rPr>
                      <w:rFonts w:ascii="Times New Roman" w:hAnsi="Times New Roman" w:cs="Times New Roman"/>
                      <w:sz w:val="28"/>
                      <w:szCs w:val="28"/>
                      <w:lang w:val="uk-UA"/>
                    </w:rPr>
                  </w:pPr>
                  <w:r w:rsidRPr="00B43D89">
                    <w:rPr>
                      <w:rFonts w:ascii="Times New Roman" w:hAnsi="Times New Roman" w:cs="Times New Roman"/>
                      <w:sz w:val="28"/>
                      <w:szCs w:val="28"/>
                      <w:lang w:val="uk-UA"/>
                    </w:rPr>
                    <w:t xml:space="preserve">Механічне подрібнення, </w:t>
                  </w:r>
                  <w:proofErr w:type="spellStart"/>
                  <w:r w:rsidRPr="00B43D89">
                    <w:rPr>
                      <w:rFonts w:ascii="Times New Roman" w:hAnsi="Times New Roman" w:cs="Times New Roman"/>
                      <w:sz w:val="28"/>
                      <w:szCs w:val="28"/>
                      <w:lang w:val="uk-UA"/>
                    </w:rPr>
                    <w:t>подрібнення</w:t>
                  </w:r>
                  <w:proofErr w:type="spellEnd"/>
                  <w:r w:rsidRPr="00B43D89">
                    <w:rPr>
                      <w:rFonts w:ascii="Times New Roman" w:hAnsi="Times New Roman" w:cs="Times New Roman"/>
                      <w:sz w:val="28"/>
                      <w:szCs w:val="28"/>
                      <w:lang w:val="uk-UA"/>
                    </w:rPr>
                    <w:t xml:space="preserve"> вибухом, розпилення рідин у форсунках, пульверизація та ін.</w:t>
                  </w:r>
                </w:p>
              </w:txbxContent>
            </v:textbox>
          </v:rect>
        </w:pict>
      </w: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iCs/>
          <w:color w:val="000000"/>
          <w:spacing w:val="-6"/>
          <w:sz w:val="28"/>
          <w:szCs w:val="28"/>
          <w:lang w:val="uk-UA" w:eastAsia="ru-RU"/>
        </w:rPr>
      </w:pPr>
    </w:p>
    <w:p w:rsidR="00B43D89" w:rsidRDefault="00B43D89" w:rsidP="00B43D89">
      <w:pPr>
        <w:shd w:val="clear" w:color="auto" w:fill="FFFFFF"/>
        <w:spacing w:after="0" w:line="240" w:lineRule="auto"/>
        <w:ind w:firstLine="540"/>
        <w:jc w:val="both"/>
        <w:rPr>
          <w:rFonts w:ascii="Times New Roman" w:eastAsia="Times New Roman" w:hAnsi="Times New Roman" w:cs="Times New Roman"/>
          <w:iCs/>
          <w:color w:val="000000"/>
          <w:spacing w:val="-6"/>
          <w:sz w:val="28"/>
          <w:szCs w:val="28"/>
          <w:lang w:val="uk-UA" w:eastAsia="ru-RU"/>
        </w:rPr>
      </w:pPr>
    </w:p>
    <w:p w:rsidR="00DB06C2" w:rsidRPr="00DB06C2" w:rsidRDefault="00DB06C2" w:rsidP="00B43D89">
      <w:pPr>
        <w:shd w:val="clear" w:color="auto" w:fill="FFFFFF"/>
        <w:spacing w:after="0" w:line="240" w:lineRule="auto"/>
        <w:ind w:firstLine="540"/>
        <w:jc w:val="both"/>
        <w:rPr>
          <w:rFonts w:ascii="Times New Roman" w:eastAsia="Times New Roman" w:hAnsi="Times New Roman" w:cs="Times New Roman"/>
          <w:iCs/>
          <w:color w:val="000000"/>
          <w:spacing w:val="-6"/>
          <w:sz w:val="28"/>
          <w:szCs w:val="28"/>
          <w:lang w:val="uk-UA" w:eastAsia="ru-RU"/>
        </w:rPr>
      </w:pPr>
      <w:r w:rsidRPr="00DB06C2">
        <w:rPr>
          <w:rFonts w:ascii="Times New Roman" w:eastAsia="Times New Roman" w:hAnsi="Times New Roman" w:cs="Times New Roman"/>
          <w:iCs/>
          <w:color w:val="000000"/>
          <w:spacing w:val="-6"/>
          <w:sz w:val="28"/>
          <w:szCs w:val="28"/>
          <w:lang w:val="uk-UA" w:eastAsia="ru-RU"/>
        </w:rPr>
        <w:t xml:space="preserve">Методами диспергування одержують </w:t>
      </w:r>
      <w:r w:rsidRPr="00DB06C2">
        <w:rPr>
          <w:rFonts w:ascii="Times New Roman" w:eastAsia="Times New Roman" w:hAnsi="Times New Roman" w:cs="Times New Roman"/>
          <w:b/>
          <w:iCs/>
          <w:color w:val="000000"/>
          <w:spacing w:val="-6"/>
          <w:sz w:val="28"/>
          <w:szCs w:val="28"/>
          <w:lang w:val="uk-UA" w:eastAsia="ru-RU"/>
        </w:rPr>
        <w:t xml:space="preserve"> полідисперсні і </w:t>
      </w:r>
      <w:proofErr w:type="spellStart"/>
      <w:r w:rsidRPr="00DB06C2">
        <w:rPr>
          <w:rFonts w:ascii="Times New Roman" w:eastAsia="Times New Roman" w:hAnsi="Times New Roman" w:cs="Times New Roman"/>
          <w:b/>
          <w:iCs/>
          <w:color w:val="000000"/>
          <w:spacing w:val="-6"/>
          <w:sz w:val="28"/>
          <w:szCs w:val="28"/>
          <w:lang w:val="uk-UA" w:eastAsia="ru-RU"/>
        </w:rPr>
        <w:t>седиментаційно</w:t>
      </w:r>
      <w:proofErr w:type="spellEnd"/>
      <w:r w:rsidRPr="00DB06C2">
        <w:rPr>
          <w:rFonts w:ascii="Times New Roman" w:eastAsia="Times New Roman" w:hAnsi="Times New Roman" w:cs="Times New Roman"/>
          <w:b/>
          <w:iCs/>
          <w:color w:val="000000"/>
          <w:spacing w:val="-6"/>
          <w:sz w:val="28"/>
          <w:szCs w:val="28"/>
          <w:lang w:val="uk-UA" w:eastAsia="ru-RU"/>
        </w:rPr>
        <w:t xml:space="preserve"> нестійкі </w:t>
      </w:r>
      <w:r w:rsidRPr="00DB06C2">
        <w:rPr>
          <w:rFonts w:ascii="Times New Roman" w:eastAsia="Times New Roman" w:hAnsi="Times New Roman" w:cs="Times New Roman"/>
          <w:iCs/>
          <w:color w:val="000000"/>
          <w:spacing w:val="-6"/>
          <w:sz w:val="28"/>
          <w:szCs w:val="28"/>
          <w:lang w:val="uk-UA" w:eastAsia="ru-RU"/>
        </w:rPr>
        <w:t>дими і тумани (розмір частинок більше 10</w:t>
      </w:r>
      <w:r w:rsidRPr="00DB06C2">
        <w:rPr>
          <w:rFonts w:ascii="Times New Roman" w:eastAsia="Times New Roman" w:hAnsi="Times New Roman" w:cs="Times New Roman"/>
          <w:iCs/>
          <w:color w:val="000000"/>
          <w:spacing w:val="-6"/>
          <w:sz w:val="28"/>
          <w:szCs w:val="28"/>
          <w:vertAlign w:val="superscript"/>
          <w:lang w:val="uk-UA" w:eastAsia="ru-RU"/>
        </w:rPr>
        <w:t>-</w:t>
      </w:r>
      <w:smartTag w:uri="urn:schemas-microsoft-com:office:smarttags" w:element="metricconverter">
        <w:smartTagPr>
          <w:attr w:name="ProductID" w:val="4 см"/>
        </w:smartTagPr>
        <w:r w:rsidRPr="00DB06C2">
          <w:rPr>
            <w:rFonts w:ascii="Times New Roman" w:eastAsia="Times New Roman" w:hAnsi="Times New Roman" w:cs="Times New Roman"/>
            <w:iCs/>
            <w:color w:val="000000"/>
            <w:spacing w:val="-6"/>
            <w:sz w:val="28"/>
            <w:szCs w:val="28"/>
            <w:vertAlign w:val="superscript"/>
            <w:lang w:val="uk-UA" w:eastAsia="ru-RU"/>
          </w:rPr>
          <w:t>4</w:t>
        </w:r>
        <w:r w:rsidRPr="00DB06C2">
          <w:rPr>
            <w:rFonts w:ascii="Times New Roman" w:eastAsia="Times New Roman" w:hAnsi="Times New Roman" w:cs="Times New Roman"/>
            <w:iCs/>
            <w:color w:val="000000"/>
            <w:spacing w:val="-6"/>
            <w:sz w:val="28"/>
            <w:szCs w:val="28"/>
            <w:lang w:val="uk-UA" w:eastAsia="ru-RU"/>
          </w:rPr>
          <w:t xml:space="preserve"> см</w:t>
        </w:r>
      </w:smartTag>
      <w:r w:rsidRPr="00DB06C2">
        <w:rPr>
          <w:rFonts w:ascii="Times New Roman" w:eastAsia="Times New Roman" w:hAnsi="Times New Roman" w:cs="Times New Roman"/>
          <w:iCs/>
          <w:color w:val="000000"/>
          <w:spacing w:val="-6"/>
          <w:sz w:val="28"/>
          <w:szCs w:val="28"/>
          <w:lang w:val="uk-UA" w:eastAsia="ru-RU"/>
        </w:rPr>
        <w:t>).</w:t>
      </w:r>
    </w:p>
    <w:p w:rsidR="00DB06C2" w:rsidRPr="00DB06C2" w:rsidRDefault="00DB06C2" w:rsidP="00B43D89">
      <w:pPr>
        <w:shd w:val="clear" w:color="auto" w:fill="FFFFFF"/>
        <w:spacing w:after="0" w:line="240" w:lineRule="auto"/>
        <w:ind w:firstLine="540"/>
        <w:jc w:val="both"/>
        <w:rPr>
          <w:rFonts w:ascii="Times New Roman" w:eastAsia="Times New Roman" w:hAnsi="Times New Roman" w:cs="Times New Roman"/>
          <w:iCs/>
          <w:color w:val="000000"/>
          <w:spacing w:val="-6"/>
          <w:sz w:val="28"/>
          <w:szCs w:val="28"/>
          <w:lang w:val="uk-UA" w:eastAsia="ru-RU"/>
        </w:rPr>
      </w:pPr>
      <w:proofErr w:type="spellStart"/>
      <w:r w:rsidRPr="00DB06C2">
        <w:rPr>
          <w:rFonts w:ascii="Times New Roman" w:eastAsia="Times New Roman" w:hAnsi="Times New Roman" w:cs="Times New Roman"/>
          <w:b/>
          <w:iCs/>
          <w:color w:val="000000"/>
          <w:spacing w:val="-6"/>
          <w:sz w:val="28"/>
          <w:szCs w:val="28"/>
          <w:lang w:val="uk-UA" w:eastAsia="ru-RU"/>
        </w:rPr>
        <w:t>Седименаційно</w:t>
      </w:r>
      <w:proofErr w:type="spellEnd"/>
      <w:r w:rsidRPr="00DB06C2">
        <w:rPr>
          <w:rFonts w:ascii="Times New Roman" w:eastAsia="Times New Roman" w:hAnsi="Times New Roman" w:cs="Times New Roman"/>
          <w:b/>
          <w:iCs/>
          <w:color w:val="000000"/>
          <w:spacing w:val="-6"/>
          <w:sz w:val="28"/>
          <w:szCs w:val="28"/>
          <w:lang w:val="uk-UA" w:eastAsia="ru-RU"/>
        </w:rPr>
        <w:t xml:space="preserve"> стійкі </w:t>
      </w:r>
      <w:r w:rsidRPr="00DB06C2">
        <w:rPr>
          <w:rFonts w:ascii="Times New Roman" w:eastAsia="Times New Roman" w:hAnsi="Times New Roman" w:cs="Times New Roman"/>
          <w:iCs/>
          <w:color w:val="000000"/>
          <w:spacing w:val="-6"/>
          <w:sz w:val="28"/>
          <w:szCs w:val="28"/>
          <w:lang w:val="uk-UA" w:eastAsia="ru-RU"/>
        </w:rPr>
        <w:t xml:space="preserve"> дими і тумани (аерозолі) одержують конденсаційними методами . З конденсаційними процесами часто доводиться зустрічатися як у природі, так і в різних виробничих процесах, а також у лабораторній практиці.</w:t>
      </w:r>
    </w:p>
    <w:p w:rsidR="00DB06C2" w:rsidRPr="00DB06C2" w:rsidRDefault="00DB06C2" w:rsidP="00B43D89">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pacing w:val="2"/>
          <w:sz w:val="28"/>
          <w:szCs w:val="28"/>
          <w:lang w:val="uk-UA" w:eastAsia="ru-RU"/>
        </w:rPr>
        <w:t xml:space="preserve">Аерозолі - це </w:t>
      </w:r>
      <w:proofErr w:type="spellStart"/>
      <w:r w:rsidRPr="00DB06C2">
        <w:rPr>
          <w:rFonts w:ascii="Times New Roman" w:eastAsia="Times New Roman" w:hAnsi="Times New Roman" w:cs="Times New Roman"/>
          <w:b/>
          <w:bCs/>
          <w:color w:val="000000"/>
          <w:spacing w:val="2"/>
          <w:sz w:val="28"/>
          <w:szCs w:val="28"/>
          <w:lang w:val="uk-UA" w:eastAsia="ru-RU"/>
        </w:rPr>
        <w:t>агрегативно</w:t>
      </w:r>
      <w:proofErr w:type="spellEnd"/>
      <w:r w:rsidRPr="00DB06C2">
        <w:rPr>
          <w:rFonts w:ascii="Times New Roman" w:eastAsia="Times New Roman" w:hAnsi="Times New Roman" w:cs="Times New Roman"/>
          <w:b/>
          <w:bCs/>
          <w:color w:val="000000"/>
          <w:spacing w:val="2"/>
          <w:sz w:val="28"/>
          <w:szCs w:val="28"/>
          <w:lang w:val="uk-UA" w:eastAsia="ru-RU"/>
        </w:rPr>
        <w:t xml:space="preserve"> нестійкі </w:t>
      </w:r>
      <w:r w:rsidRPr="00DB06C2">
        <w:rPr>
          <w:rFonts w:ascii="Times New Roman" w:eastAsia="Times New Roman" w:hAnsi="Times New Roman" w:cs="Times New Roman"/>
          <w:color w:val="000000"/>
          <w:spacing w:val="2"/>
          <w:sz w:val="28"/>
          <w:szCs w:val="28"/>
          <w:lang w:val="uk-UA" w:eastAsia="ru-RU"/>
        </w:rPr>
        <w:t>системи. Але сис</w:t>
      </w:r>
      <w:r w:rsidRPr="00DB06C2">
        <w:rPr>
          <w:rFonts w:ascii="Times New Roman" w:eastAsia="Times New Roman" w:hAnsi="Times New Roman" w:cs="Times New Roman"/>
          <w:color w:val="000000"/>
          <w:spacing w:val="2"/>
          <w:sz w:val="28"/>
          <w:szCs w:val="28"/>
          <w:lang w:val="uk-UA" w:eastAsia="ru-RU"/>
        </w:rPr>
        <w:softHyphen/>
      </w:r>
      <w:r w:rsidRPr="00DB06C2">
        <w:rPr>
          <w:rFonts w:ascii="Times New Roman" w:eastAsia="Times New Roman" w:hAnsi="Times New Roman" w:cs="Times New Roman"/>
          <w:color w:val="000000"/>
          <w:sz w:val="28"/>
          <w:szCs w:val="28"/>
          <w:lang w:val="uk-UA" w:eastAsia="ru-RU"/>
        </w:rPr>
        <w:t xml:space="preserve">темам з газоподібним дисперсійним середовищем можна надати </w:t>
      </w:r>
      <w:proofErr w:type="spellStart"/>
      <w:r w:rsidRPr="00DB06C2">
        <w:rPr>
          <w:rFonts w:ascii="Times New Roman" w:eastAsia="Times New Roman" w:hAnsi="Times New Roman" w:cs="Times New Roman"/>
          <w:b/>
          <w:bCs/>
          <w:color w:val="000000"/>
          <w:sz w:val="28"/>
          <w:szCs w:val="28"/>
          <w:lang w:val="uk-UA" w:eastAsia="ru-RU"/>
        </w:rPr>
        <w:t>агрегативну</w:t>
      </w:r>
      <w:proofErr w:type="spellEnd"/>
      <w:r w:rsidRPr="00DB06C2">
        <w:rPr>
          <w:rFonts w:ascii="Times New Roman" w:eastAsia="Times New Roman" w:hAnsi="Times New Roman" w:cs="Times New Roman"/>
          <w:b/>
          <w:bCs/>
          <w:color w:val="000000"/>
          <w:sz w:val="28"/>
          <w:szCs w:val="28"/>
          <w:lang w:val="uk-UA" w:eastAsia="ru-RU"/>
        </w:rPr>
        <w:t xml:space="preserve"> стійкість. </w:t>
      </w:r>
      <w:r w:rsidRPr="00DB06C2">
        <w:rPr>
          <w:rFonts w:ascii="Times New Roman" w:eastAsia="Times New Roman" w:hAnsi="Times New Roman" w:cs="Times New Roman"/>
          <w:color w:val="000000"/>
          <w:sz w:val="28"/>
          <w:szCs w:val="28"/>
          <w:lang w:val="uk-UA" w:eastAsia="ru-RU"/>
        </w:rPr>
        <w:t xml:space="preserve">Необхідно тільки штучно </w:t>
      </w:r>
      <w:r w:rsidRPr="00DB06C2">
        <w:rPr>
          <w:rFonts w:ascii="Times New Roman" w:eastAsia="Times New Roman" w:hAnsi="Times New Roman" w:cs="Times New Roman"/>
          <w:color w:val="000000"/>
          <w:spacing w:val="-1"/>
          <w:sz w:val="28"/>
          <w:szCs w:val="28"/>
          <w:lang w:val="uk-UA" w:eastAsia="ru-RU"/>
        </w:rPr>
        <w:t xml:space="preserve">надати їм високий електричний заряд, тоді їх частинки не </w:t>
      </w:r>
      <w:r w:rsidRPr="00DB06C2">
        <w:rPr>
          <w:rFonts w:ascii="Times New Roman" w:eastAsia="Times New Roman" w:hAnsi="Times New Roman" w:cs="Times New Roman"/>
          <w:color w:val="000000"/>
          <w:spacing w:val="1"/>
          <w:sz w:val="28"/>
          <w:szCs w:val="28"/>
          <w:lang w:val="uk-UA" w:eastAsia="ru-RU"/>
        </w:rPr>
        <w:t>будуть з'єднуватись. Це єдиний шлях стабілізації дис</w:t>
      </w:r>
      <w:r w:rsidRPr="00DB06C2">
        <w:rPr>
          <w:rFonts w:ascii="Times New Roman" w:eastAsia="Times New Roman" w:hAnsi="Times New Roman" w:cs="Times New Roman"/>
          <w:color w:val="000000"/>
          <w:spacing w:val="1"/>
          <w:sz w:val="28"/>
          <w:szCs w:val="28"/>
          <w:lang w:val="uk-UA" w:eastAsia="ru-RU"/>
        </w:rPr>
        <w:softHyphen/>
      </w:r>
      <w:r w:rsidRPr="00DB06C2">
        <w:rPr>
          <w:rFonts w:ascii="Times New Roman" w:eastAsia="Times New Roman" w:hAnsi="Times New Roman" w:cs="Times New Roman"/>
          <w:color w:val="000000"/>
          <w:sz w:val="28"/>
          <w:szCs w:val="28"/>
          <w:lang w:val="uk-UA" w:eastAsia="ru-RU"/>
        </w:rPr>
        <w:t>персних систем з газоподібним дисперсійним середови</w:t>
      </w:r>
      <w:r w:rsidRPr="00DB06C2">
        <w:rPr>
          <w:rFonts w:ascii="Times New Roman" w:eastAsia="Times New Roman" w:hAnsi="Times New Roman" w:cs="Times New Roman"/>
          <w:color w:val="000000"/>
          <w:sz w:val="28"/>
          <w:szCs w:val="28"/>
          <w:lang w:val="uk-UA" w:eastAsia="ru-RU"/>
        </w:rPr>
        <w:softHyphen/>
      </w:r>
      <w:r w:rsidRPr="00DB06C2">
        <w:rPr>
          <w:rFonts w:ascii="Times New Roman" w:eastAsia="Times New Roman" w:hAnsi="Times New Roman" w:cs="Times New Roman"/>
          <w:color w:val="000000"/>
          <w:spacing w:val="-1"/>
          <w:sz w:val="28"/>
          <w:szCs w:val="28"/>
          <w:lang w:val="uk-UA" w:eastAsia="ru-RU"/>
        </w:rPr>
        <w:t>щем. Однак у ряді випадків виникає потреба не стабілізу</w:t>
      </w:r>
      <w:r w:rsidRPr="00DB06C2">
        <w:rPr>
          <w:rFonts w:ascii="Times New Roman" w:eastAsia="Times New Roman" w:hAnsi="Times New Roman" w:cs="Times New Roman"/>
          <w:color w:val="000000"/>
          <w:spacing w:val="-1"/>
          <w:sz w:val="28"/>
          <w:szCs w:val="28"/>
          <w:lang w:val="uk-UA" w:eastAsia="ru-RU"/>
        </w:rPr>
        <w:softHyphen/>
        <w:t xml:space="preserve">вати, а навпаки, руйнувати дими та тумани як шкідливі та </w:t>
      </w:r>
      <w:r w:rsidRPr="00DB06C2">
        <w:rPr>
          <w:rFonts w:ascii="Times New Roman" w:eastAsia="Times New Roman" w:hAnsi="Times New Roman" w:cs="Times New Roman"/>
          <w:color w:val="000000"/>
          <w:sz w:val="28"/>
          <w:szCs w:val="28"/>
          <w:lang w:val="uk-UA" w:eastAsia="ru-RU"/>
        </w:rPr>
        <w:t>небажані явища.</w:t>
      </w:r>
    </w:p>
    <w:p w:rsidR="00DB06C2" w:rsidRPr="00DB06C2" w:rsidRDefault="00DB06C2" w:rsidP="00DB06C2">
      <w:pPr>
        <w:shd w:val="clear" w:color="auto" w:fill="FFFFFF"/>
        <w:spacing w:after="0" w:line="240" w:lineRule="auto"/>
        <w:ind w:left="14" w:firstLine="554"/>
        <w:jc w:val="center"/>
        <w:rPr>
          <w:rFonts w:ascii="Times New Roman" w:eastAsia="Times New Roman" w:hAnsi="Times New Roman" w:cs="Times New Roman"/>
          <w:b/>
          <w:bCs/>
          <w:iCs/>
          <w:color w:val="000000"/>
          <w:spacing w:val="1"/>
          <w:sz w:val="28"/>
          <w:szCs w:val="28"/>
          <w:lang w:val="uk-UA" w:eastAsia="ru-RU"/>
        </w:rPr>
      </w:pPr>
    </w:p>
    <w:p w:rsidR="00DB06C2" w:rsidRPr="00DB06C2" w:rsidRDefault="00DB06C2" w:rsidP="00DB06C2">
      <w:pPr>
        <w:shd w:val="clear" w:color="auto" w:fill="FFFFFF"/>
        <w:spacing w:after="0" w:line="240" w:lineRule="auto"/>
        <w:ind w:left="14" w:firstLine="554"/>
        <w:jc w:val="center"/>
        <w:rPr>
          <w:rFonts w:ascii="Times New Roman" w:eastAsia="Times New Roman" w:hAnsi="Times New Roman" w:cs="Times New Roman"/>
          <w:b/>
          <w:bCs/>
          <w:iCs/>
          <w:color w:val="000000"/>
          <w:spacing w:val="1"/>
          <w:sz w:val="28"/>
          <w:szCs w:val="28"/>
          <w:lang w:val="uk-UA" w:eastAsia="ru-RU"/>
        </w:rPr>
      </w:pPr>
      <w:r w:rsidRPr="00DB06C2">
        <w:rPr>
          <w:rFonts w:ascii="Times New Roman" w:eastAsia="Times New Roman" w:hAnsi="Times New Roman" w:cs="Times New Roman"/>
          <w:b/>
          <w:bCs/>
          <w:iCs/>
          <w:color w:val="000000"/>
          <w:spacing w:val="1"/>
          <w:sz w:val="28"/>
          <w:szCs w:val="28"/>
          <w:lang w:val="uk-UA" w:eastAsia="ru-RU"/>
        </w:rPr>
        <w:t xml:space="preserve">Методи руйнування </w:t>
      </w:r>
      <w:proofErr w:type="spellStart"/>
      <w:r w:rsidRPr="00DB06C2">
        <w:rPr>
          <w:rFonts w:ascii="Times New Roman" w:eastAsia="Times New Roman" w:hAnsi="Times New Roman" w:cs="Times New Roman"/>
          <w:b/>
          <w:bCs/>
          <w:iCs/>
          <w:color w:val="000000"/>
          <w:spacing w:val="1"/>
          <w:sz w:val="28"/>
          <w:szCs w:val="28"/>
          <w:lang w:val="uk-UA" w:eastAsia="ru-RU"/>
        </w:rPr>
        <w:t>аерозолей</w:t>
      </w:r>
      <w:proofErr w:type="spellEnd"/>
      <w:r w:rsidRPr="00DB06C2">
        <w:rPr>
          <w:rFonts w:ascii="Times New Roman" w:eastAsia="Times New Roman" w:hAnsi="Times New Roman" w:cs="Times New Roman"/>
          <w:b/>
          <w:bCs/>
          <w:iCs/>
          <w:color w:val="000000"/>
          <w:spacing w:val="1"/>
          <w:sz w:val="28"/>
          <w:szCs w:val="28"/>
          <w:lang w:val="uk-UA" w:eastAsia="ru-RU"/>
        </w:rPr>
        <w:t>.</w:t>
      </w: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bCs/>
          <w:iCs/>
          <w:color w:val="000000"/>
          <w:spacing w:val="1"/>
          <w:sz w:val="28"/>
          <w:szCs w:val="28"/>
          <w:lang w:val="uk-UA" w:eastAsia="ru-RU"/>
        </w:rPr>
        <w:t>Існують дві основні групи методів, які використо</w:t>
      </w:r>
      <w:r w:rsidRPr="00DB06C2">
        <w:rPr>
          <w:rFonts w:ascii="Times New Roman" w:eastAsia="Times New Roman" w:hAnsi="Times New Roman" w:cs="Times New Roman"/>
          <w:bCs/>
          <w:iCs/>
          <w:color w:val="000000"/>
          <w:spacing w:val="1"/>
          <w:sz w:val="28"/>
          <w:szCs w:val="28"/>
          <w:lang w:val="uk-UA" w:eastAsia="ru-RU"/>
        </w:rPr>
        <w:softHyphen/>
      </w:r>
      <w:r w:rsidRPr="00DB06C2">
        <w:rPr>
          <w:rFonts w:ascii="Times New Roman" w:eastAsia="Times New Roman" w:hAnsi="Times New Roman" w:cs="Times New Roman"/>
          <w:bCs/>
          <w:iCs/>
          <w:color w:val="000000"/>
          <w:spacing w:val="-2"/>
          <w:sz w:val="28"/>
          <w:szCs w:val="28"/>
          <w:lang w:val="uk-UA" w:eastAsia="ru-RU"/>
        </w:rPr>
        <w:t xml:space="preserve">вуються для боротьби </w:t>
      </w:r>
      <w:r w:rsidRPr="00DB06C2">
        <w:rPr>
          <w:rFonts w:ascii="Times New Roman" w:eastAsia="Times New Roman" w:hAnsi="Times New Roman" w:cs="Times New Roman"/>
          <w:iCs/>
          <w:color w:val="000000"/>
          <w:spacing w:val="-2"/>
          <w:sz w:val="28"/>
          <w:szCs w:val="28"/>
          <w:lang w:val="uk-UA" w:eastAsia="ru-RU"/>
        </w:rPr>
        <w:t xml:space="preserve">з </w:t>
      </w:r>
      <w:r w:rsidRPr="00DB06C2">
        <w:rPr>
          <w:rFonts w:ascii="Times New Roman" w:eastAsia="Times New Roman" w:hAnsi="Times New Roman" w:cs="Times New Roman"/>
          <w:bCs/>
          <w:iCs/>
          <w:color w:val="000000"/>
          <w:spacing w:val="-2"/>
          <w:sz w:val="28"/>
          <w:szCs w:val="28"/>
          <w:lang w:val="uk-UA" w:eastAsia="ru-RU"/>
        </w:rPr>
        <w:t xml:space="preserve">димами та туманами: електричні </w:t>
      </w:r>
      <w:r w:rsidRPr="00DB06C2">
        <w:rPr>
          <w:rFonts w:ascii="Times New Roman" w:eastAsia="Times New Roman" w:hAnsi="Times New Roman" w:cs="Times New Roman"/>
          <w:bCs/>
          <w:iCs/>
          <w:color w:val="000000"/>
          <w:sz w:val="28"/>
          <w:szCs w:val="28"/>
          <w:lang w:val="uk-UA" w:eastAsia="ru-RU"/>
        </w:rPr>
        <w:t xml:space="preserve">методи прискорення коагуляції частинок та механічні, за </w:t>
      </w:r>
      <w:r w:rsidRPr="00DB06C2">
        <w:rPr>
          <w:rFonts w:ascii="Times New Roman" w:eastAsia="Times New Roman" w:hAnsi="Times New Roman" w:cs="Times New Roman"/>
          <w:bCs/>
          <w:iCs/>
          <w:color w:val="000000"/>
          <w:spacing w:val="2"/>
          <w:sz w:val="28"/>
          <w:szCs w:val="28"/>
          <w:lang w:val="uk-UA" w:eastAsia="ru-RU"/>
        </w:rPr>
        <w:t>допомогою яких відокремлюються частинки від газопо</w:t>
      </w:r>
      <w:r w:rsidRPr="00DB06C2">
        <w:rPr>
          <w:rFonts w:ascii="Times New Roman" w:eastAsia="Times New Roman" w:hAnsi="Times New Roman" w:cs="Times New Roman"/>
          <w:bCs/>
          <w:iCs/>
          <w:color w:val="000000"/>
          <w:spacing w:val="2"/>
          <w:sz w:val="28"/>
          <w:szCs w:val="28"/>
          <w:lang w:val="uk-UA" w:eastAsia="ru-RU"/>
        </w:rPr>
        <w:softHyphen/>
      </w:r>
      <w:r w:rsidRPr="00DB06C2">
        <w:rPr>
          <w:rFonts w:ascii="Times New Roman" w:eastAsia="Times New Roman" w:hAnsi="Times New Roman" w:cs="Times New Roman"/>
          <w:bCs/>
          <w:iCs/>
          <w:color w:val="000000"/>
          <w:spacing w:val="-1"/>
          <w:sz w:val="28"/>
          <w:szCs w:val="28"/>
          <w:lang w:val="uk-UA" w:eastAsia="ru-RU"/>
        </w:rPr>
        <w:t>дібного середовища.</w:t>
      </w: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bCs/>
          <w:iCs/>
          <w:color w:val="000000"/>
          <w:spacing w:val="-1"/>
          <w:sz w:val="28"/>
          <w:szCs w:val="28"/>
          <w:lang w:val="uk-UA" w:eastAsia="ru-RU"/>
        </w:rPr>
      </w:pPr>
      <w:r w:rsidRPr="00DB06C2">
        <w:rPr>
          <w:rFonts w:ascii="Times New Roman" w:eastAsia="Times New Roman" w:hAnsi="Times New Roman" w:cs="Times New Roman"/>
          <w:color w:val="000000"/>
          <w:spacing w:val="5"/>
          <w:sz w:val="28"/>
          <w:szCs w:val="28"/>
          <w:lang w:val="uk-UA" w:eastAsia="ru-RU"/>
        </w:rPr>
        <w:t xml:space="preserve">Перша група методів базується на </w:t>
      </w:r>
      <w:r w:rsidRPr="00DB06C2">
        <w:rPr>
          <w:rFonts w:ascii="Times New Roman" w:eastAsia="Times New Roman" w:hAnsi="Times New Roman" w:cs="Times New Roman"/>
          <w:b/>
          <w:bCs/>
          <w:color w:val="000000"/>
          <w:spacing w:val="5"/>
          <w:sz w:val="28"/>
          <w:szCs w:val="28"/>
          <w:lang w:val="uk-UA" w:eastAsia="ru-RU"/>
        </w:rPr>
        <w:t xml:space="preserve">електрофорезі </w:t>
      </w:r>
      <w:r w:rsidRPr="00DB06C2">
        <w:rPr>
          <w:rFonts w:ascii="Times New Roman" w:eastAsia="Times New Roman" w:hAnsi="Times New Roman" w:cs="Times New Roman"/>
          <w:color w:val="000000"/>
          <w:spacing w:val="5"/>
          <w:sz w:val="28"/>
          <w:szCs w:val="28"/>
          <w:lang w:val="uk-UA" w:eastAsia="ru-RU"/>
        </w:rPr>
        <w:t xml:space="preserve">– русі </w:t>
      </w:r>
      <w:r w:rsidRPr="00DB06C2">
        <w:rPr>
          <w:rFonts w:ascii="Times New Roman" w:eastAsia="Times New Roman" w:hAnsi="Times New Roman" w:cs="Times New Roman"/>
          <w:color w:val="000000"/>
          <w:spacing w:val="3"/>
          <w:sz w:val="28"/>
          <w:szCs w:val="28"/>
          <w:lang w:val="uk-UA" w:eastAsia="ru-RU"/>
        </w:rPr>
        <w:t>заряджених частинок в електричному полі. Однак швид</w:t>
      </w:r>
      <w:r w:rsidRPr="00DB06C2">
        <w:rPr>
          <w:rFonts w:ascii="Times New Roman" w:eastAsia="Times New Roman" w:hAnsi="Times New Roman" w:cs="Times New Roman"/>
          <w:color w:val="000000"/>
          <w:spacing w:val="3"/>
          <w:sz w:val="28"/>
          <w:szCs w:val="28"/>
          <w:lang w:val="uk-UA" w:eastAsia="ru-RU"/>
        </w:rPr>
        <w:softHyphen/>
      </w:r>
      <w:r w:rsidRPr="00DB06C2">
        <w:rPr>
          <w:rFonts w:ascii="Times New Roman" w:eastAsia="Times New Roman" w:hAnsi="Times New Roman" w:cs="Times New Roman"/>
          <w:color w:val="000000"/>
          <w:spacing w:val="8"/>
          <w:sz w:val="28"/>
          <w:szCs w:val="28"/>
          <w:lang w:val="uk-UA" w:eastAsia="ru-RU"/>
        </w:rPr>
        <w:t>кість цього руху пропорційна заряду частинок, а він у</w:t>
      </w:r>
      <w:r w:rsidR="008361CA">
        <w:rPr>
          <w:rFonts w:ascii="Times New Roman" w:eastAsia="Times New Roman" w:hAnsi="Times New Roman" w:cs="Times New Roman"/>
          <w:color w:val="000000"/>
          <w:spacing w:val="8"/>
          <w:sz w:val="28"/>
          <w:szCs w:val="28"/>
          <w:lang w:val="uk-UA" w:eastAsia="ru-RU"/>
        </w:rPr>
        <w:t xml:space="preserve"> </w:t>
      </w:r>
      <w:r w:rsidRPr="00DB06C2">
        <w:rPr>
          <w:rFonts w:ascii="Times New Roman" w:eastAsia="Times New Roman" w:hAnsi="Times New Roman" w:cs="Times New Roman"/>
          <w:color w:val="000000"/>
          <w:sz w:val="28"/>
          <w:szCs w:val="28"/>
          <w:lang w:val="uk-UA" w:eastAsia="ru-RU"/>
        </w:rPr>
        <w:t xml:space="preserve">звичайних аерозолях невеликий. Для того, щоб </w:t>
      </w:r>
      <w:proofErr w:type="spellStart"/>
      <w:r w:rsidRPr="00DB06C2">
        <w:rPr>
          <w:rFonts w:ascii="Times New Roman" w:eastAsia="Times New Roman" w:hAnsi="Times New Roman" w:cs="Times New Roman"/>
          <w:color w:val="000000"/>
          <w:sz w:val="28"/>
          <w:szCs w:val="28"/>
          <w:lang w:val="uk-UA" w:eastAsia="ru-RU"/>
        </w:rPr>
        <w:t>електро</w:t>
      </w:r>
      <w:r w:rsidRPr="00DB06C2">
        <w:rPr>
          <w:rFonts w:ascii="Times New Roman" w:eastAsia="Times New Roman" w:hAnsi="Times New Roman" w:cs="Times New Roman"/>
          <w:color w:val="000000"/>
          <w:spacing w:val="3"/>
          <w:sz w:val="28"/>
          <w:szCs w:val="28"/>
          <w:lang w:val="uk-UA" w:eastAsia="ru-RU"/>
        </w:rPr>
        <w:t>осадження</w:t>
      </w:r>
      <w:proofErr w:type="spellEnd"/>
      <w:r w:rsidRPr="00DB06C2">
        <w:rPr>
          <w:rFonts w:ascii="Times New Roman" w:eastAsia="Times New Roman" w:hAnsi="Times New Roman" w:cs="Times New Roman"/>
          <w:color w:val="000000"/>
          <w:spacing w:val="3"/>
          <w:sz w:val="28"/>
          <w:szCs w:val="28"/>
          <w:lang w:val="uk-UA" w:eastAsia="ru-RU"/>
        </w:rPr>
        <w:t xml:space="preserve"> стало можливим, необхідно, щоб заряд час</w:t>
      </w:r>
      <w:r w:rsidRPr="00DB06C2">
        <w:rPr>
          <w:rFonts w:ascii="Times New Roman" w:eastAsia="Times New Roman" w:hAnsi="Times New Roman" w:cs="Times New Roman"/>
          <w:color w:val="000000"/>
          <w:spacing w:val="3"/>
          <w:sz w:val="28"/>
          <w:szCs w:val="28"/>
          <w:lang w:val="uk-UA" w:eastAsia="ru-RU"/>
        </w:rPr>
        <w:softHyphen/>
      </w:r>
      <w:r w:rsidRPr="00DB06C2">
        <w:rPr>
          <w:rFonts w:ascii="Times New Roman" w:eastAsia="Times New Roman" w:hAnsi="Times New Roman" w:cs="Times New Roman"/>
          <w:color w:val="000000"/>
          <w:spacing w:val="-1"/>
          <w:sz w:val="28"/>
          <w:szCs w:val="28"/>
          <w:lang w:val="uk-UA" w:eastAsia="ru-RU"/>
        </w:rPr>
        <w:t xml:space="preserve">тинок перевищував певне (граничне) значення та щоб </w:t>
      </w:r>
      <w:r w:rsidRPr="00DB06C2">
        <w:rPr>
          <w:rFonts w:ascii="Times New Roman" w:eastAsia="Times New Roman" w:hAnsi="Times New Roman" w:cs="Times New Roman"/>
          <w:color w:val="000000"/>
          <w:spacing w:val="8"/>
          <w:sz w:val="28"/>
          <w:szCs w:val="28"/>
          <w:lang w:val="uk-UA" w:eastAsia="ru-RU"/>
        </w:rPr>
        <w:t xml:space="preserve">газоподібне середовище мало мінімальну провідність. </w:t>
      </w:r>
      <w:r w:rsidRPr="00DB06C2">
        <w:rPr>
          <w:rFonts w:ascii="Times New Roman" w:eastAsia="Times New Roman" w:hAnsi="Times New Roman" w:cs="Times New Roman"/>
          <w:color w:val="000000"/>
          <w:spacing w:val="1"/>
          <w:sz w:val="28"/>
          <w:szCs w:val="28"/>
          <w:lang w:val="uk-UA" w:eastAsia="ru-RU"/>
        </w:rPr>
        <w:t xml:space="preserve">Ці умови досягаються лише в електричному полі високої </w:t>
      </w:r>
      <w:r w:rsidRPr="00DB06C2">
        <w:rPr>
          <w:rFonts w:ascii="Times New Roman" w:eastAsia="Times New Roman" w:hAnsi="Times New Roman" w:cs="Times New Roman"/>
          <w:color w:val="000000"/>
          <w:spacing w:val="2"/>
          <w:sz w:val="28"/>
          <w:szCs w:val="28"/>
          <w:lang w:val="uk-UA" w:eastAsia="ru-RU"/>
        </w:rPr>
        <w:t xml:space="preserve">напруги (до 90000 В). При такій високій напрузі катод </w:t>
      </w:r>
      <w:r w:rsidRPr="00DB06C2">
        <w:rPr>
          <w:rFonts w:ascii="Times New Roman" w:eastAsia="Times New Roman" w:hAnsi="Times New Roman" w:cs="Times New Roman"/>
          <w:color w:val="000000"/>
          <w:spacing w:val="9"/>
          <w:sz w:val="28"/>
          <w:szCs w:val="28"/>
          <w:lang w:val="uk-UA" w:eastAsia="ru-RU"/>
        </w:rPr>
        <w:t xml:space="preserve">посилає велику кількість електронів, які </w:t>
      </w:r>
      <w:proofErr w:type="spellStart"/>
      <w:r w:rsidRPr="00DB06C2">
        <w:rPr>
          <w:rFonts w:ascii="Times New Roman" w:eastAsia="Times New Roman" w:hAnsi="Times New Roman" w:cs="Times New Roman"/>
          <w:color w:val="000000"/>
          <w:spacing w:val="9"/>
          <w:sz w:val="28"/>
          <w:szCs w:val="28"/>
          <w:lang w:val="uk-UA" w:eastAsia="ru-RU"/>
        </w:rPr>
        <w:t>йонізують</w:t>
      </w:r>
      <w:proofErr w:type="spellEnd"/>
      <w:r w:rsidR="008361CA">
        <w:rPr>
          <w:rFonts w:ascii="Times New Roman" w:eastAsia="Times New Roman" w:hAnsi="Times New Roman" w:cs="Times New Roman"/>
          <w:color w:val="000000"/>
          <w:spacing w:val="9"/>
          <w:sz w:val="28"/>
          <w:szCs w:val="28"/>
          <w:lang w:val="uk-UA" w:eastAsia="ru-RU"/>
        </w:rPr>
        <w:t xml:space="preserve"> </w:t>
      </w:r>
      <w:r w:rsidRPr="00DB06C2">
        <w:rPr>
          <w:rFonts w:ascii="Times New Roman" w:eastAsia="Times New Roman" w:hAnsi="Times New Roman" w:cs="Times New Roman"/>
          <w:color w:val="000000"/>
          <w:sz w:val="28"/>
          <w:szCs w:val="28"/>
          <w:lang w:val="uk-UA" w:eastAsia="ru-RU"/>
        </w:rPr>
        <w:t xml:space="preserve">повітря, частинки аерозолю отримують високий від'ємний </w:t>
      </w:r>
      <w:r w:rsidRPr="00DB06C2">
        <w:rPr>
          <w:rFonts w:ascii="Times New Roman" w:eastAsia="Times New Roman" w:hAnsi="Times New Roman" w:cs="Times New Roman"/>
          <w:color w:val="000000"/>
          <w:spacing w:val="3"/>
          <w:sz w:val="28"/>
          <w:szCs w:val="28"/>
          <w:lang w:val="uk-UA" w:eastAsia="ru-RU"/>
        </w:rPr>
        <w:t xml:space="preserve">заряд і досить швидко притягуються до позитивного </w:t>
      </w:r>
      <w:r w:rsidRPr="00DB06C2">
        <w:rPr>
          <w:rFonts w:ascii="Times New Roman" w:eastAsia="Times New Roman" w:hAnsi="Times New Roman" w:cs="Times New Roman"/>
          <w:color w:val="000000"/>
          <w:spacing w:val="-2"/>
          <w:sz w:val="28"/>
          <w:szCs w:val="28"/>
          <w:lang w:val="uk-UA" w:eastAsia="ru-RU"/>
        </w:rPr>
        <w:t>електрода.</w:t>
      </w: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iCs/>
          <w:color w:val="000000"/>
          <w:spacing w:val="-1"/>
          <w:sz w:val="28"/>
          <w:szCs w:val="28"/>
          <w:lang w:val="uk-UA" w:eastAsia="ru-RU"/>
        </w:rPr>
      </w:pPr>
      <w:r w:rsidRPr="00DB06C2">
        <w:rPr>
          <w:rFonts w:ascii="Times New Roman" w:eastAsia="Times New Roman" w:hAnsi="Times New Roman" w:cs="Times New Roman"/>
          <w:iCs/>
          <w:color w:val="000000"/>
          <w:sz w:val="28"/>
          <w:szCs w:val="28"/>
          <w:lang w:val="uk-UA" w:eastAsia="ru-RU"/>
        </w:rPr>
        <w:t xml:space="preserve">Такий, наприклад, принцип дії найбільш поширеного </w:t>
      </w:r>
      <w:r w:rsidRPr="00DB06C2">
        <w:rPr>
          <w:rFonts w:ascii="Times New Roman" w:eastAsia="Times New Roman" w:hAnsi="Times New Roman" w:cs="Times New Roman"/>
          <w:iCs/>
          <w:color w:val="000000"/>
          <w:spacing w:val="3"/>
          <w:sz w:val="28"/>
          <w:szCs w:val="28"/>
          <w:lang w:val="uk-UA" w:eastAsia="ru-RU"/>
        </w:rPr>
        <w:t xml:space="preserve">апарата для </w:t>
      </w:r>
      <w:proofErr w:type="spellStart"/>
      <w:r w:rsidRPr="00DB06C2">
        <w:rPr>
          <w:rFonts w:ascii="Times New Roman" w:eastAsia="Times New Roman" w:hAnsi="Times New Roman" w:cs="Times New Roman"/>
          <w:iCs/>
          <w:color w:val="000000"/>
          <w:spacing w:val="3"/>
          <w:sz w:val="28"/>
          <w:szCs w:val="28"/>
          <w:lang w:val="uk-UA" w:eastAsia="ru-RU"/>
        </w:rPr>
        <w:t>електроосаду</w:t>
      </w:r>
      <w:proofErr w:type="spellEnd"/>
      <w:r w:rsidRPr="00DB06C2">
        <w:rPr>
          <w:rFonts w:ascii="Times New Roman" w:eastAsia="Times New Roman" w:hAnsi="Times New Roman" w:cs="Times New Roman"/>
          <w:iCs/>
          <w:color w:val="000000"/>
          <w:spacing w:val="3"/>
          <w:sz w:val="28"/>
          <w:szCs w:val="28"/>
          <w:lang w:val="uk-UA" w:eastAsia="ru-RU"/>
        </w:rPr>
        <w:t xml:space="preserve"> (електрофільтра). Електричне </w:t>
      </w:r>
      <w:r w:rsidRPr="00DB06C2">
        <w:rPr>
          <w:rFonts w:ascii="Times New Roman" w:eastAsia="Times New Roman" w:hAnsi="Times New Roman" w:cs="Times New Roman"/>
          <w:iCs/>
          <w:color w:val="000000"/>
          <w:spacing w:val="4"/>
          <w:sz w:val="28"/>
          <w:szCs w:val="28"/>
          <w:lang w:val="uk-UA" w:eastAsia="ru-RU"/>
        </w:rPr>
        <w:t xml:space="preserve">поле в електрофільтрі утворюється </w:t>
      </w:r>
      <w:r w:rsidRPr="00DB06C2">
        <w:rPr>
          <w:rFonts w:ascii="Times New Roman" w:eastAsia="Times New Roman" w:hAnsi="Times New Roman" w:cs="Times New Roman"/>
          <w:iCs/>
          <w:color w:val="000000"/>
          <w:spacing w:val="4"/>
          <w:sz w:val="28"/>
          <w:szCs w:val="28"/>
          <w:lang w:val="uk-UA" w:eastAsia="ru-RU"/>
        </w:rPr>
        <w:lastRenderedPageBreak/>
        <w:t>між двома електро</w:t>
      </w:r>
      <w:r w:rsidRPr="00DB06C2">
        <w:rPr>
          <w:rFonts w:ascii="Times New Roman" w:eastAsia="Times New Roman" w:hAnsi="Times New Roman" w:cs="Times New Roman"/>
          <w:iCs/>
          <w:color w:val="000000"/>
          <w:spacing w:val="4"/>
          <w:sz w:val="28"/>
          <w:szCs w:val="28"/>
          <w:lang w:val="uk-UA" w:eastAsia="ru-RU"/>
        </w:rPr>
        <w:softHyphen/>
      </w:r>
      <w:r w:rsidRPr="00DB06C2">
        <w:rPr>
          <w:rFonts w:ascii="Times New Roman" w:eastAsia="Times New Roman" w:hAnsi="Times New Roman" w:cs="Times New Roman"/>
          <w:iCs/>
          <w:color w:val="000000"/>
          <w:spacing w:val="-1"/>
          <w:sz w:val="28"/>
          <w:szCs w:val="28"/>
          <w:lang w:val="uk-UA" w:eastAsia="ru-RU"/>
        </w:rPr>
        <w:t xml:space="preserve">дами: негативним і позитивним - корпус труби. Коли напруга </w:t>
      </w:r>
      <w:r w:rsidRPr="00DB06C2">
        <w:rPr>
          <w:rFonts w:ascii="Times New Roman" w:eastAsia="Times New Roman" w:hAnsi="Times New Roman" w:cs="Times New Roman"/>
          <w:iCs/>
          <w:color w:val="000000"/>
          <w:spacing w:val="1"/>
          <w:sz w:val="28"/>
          <w:szCs w:val="28"/>
          <w:lang w:val="uk-UA" w:eastAsia="ru-RU"/>
        </w:rPr>
        <w:t xml:space="preserve">поблизу поверхні електрода досягає певної величини, виникає </w:t>
      </w:r>
      <w:r w:rsidRPr="00DB06C2">
        <w:rPr>
          <w:rFonts w:ascii="Times New Roman" w:eastAsia="Times New Roman" w:hAnsi="Times New Roman" w:cs="Times New Roman"/>
          <w:iCs/>
          <w:color w:val="000000"/>
          <w:spacing w:val="10"/>
          <w:sz w:val="28"/>
          <w:szCs w:val="28"/>
          <w:lang w:val="uk-UA" w:eastAsia="ru-RU"/>
        </w:rPr>
        <w:t xml:space="preserve">коронний розряд (потік електронів </w:t>
      </w:r>
      <w:proofErr w:type="spellStart"/>
      <w:r w:rsidRPr="00DB06C2">
        <w:rPr>
          <w:rFonts w:ascii="Times New Roman" w:eastAsia="Times New Roman" w:hAnsi="Times New Roman" w:cs="Times New Roman"/>
          <w:iCs/>
          <w:color w:val="000000"/>
          <w:spacing w:val="10"/>
          <w:sz w:val="28"/>
          <w:szCs w:val="28"/>
          <w:lang w:val="uk-UA" w:eastAsia="ru-RU"/>
        </w:rPr>
        <w:t>йонізує</w:t>
      </w:r>
      <w:proofErr w:type="spellEnd"/>
      <w:r w:rsidRPr="00DB06C2">
        <w:rPr>
          <w:rFonts w:ascii="Times New Roman" w:eastAsia="Times New Roman" w:hAnsi="Times New Roman" w:cs="Times New Roman"/>
          <w:iCs/>
          <w:color w:val="000000"/>
          <w:spacing w:val="10"/>
          <w:sz w:val="28"/>
          <w:szCs w:val="28"/>
          <w:lang w:val="uk-UA" w:eastAsia="ru-RU"/>
        </w:rPr>
        <w:t xml:space="preserve"> молекули </w:t>
      </w:r>
      <w:r w:rsidRPr="00DB06C2">
        <w:rPr>
          <w:rFonts w:ascii="Times New Roman" w:eastAsia="Times New Roman" w:hAnsi="Times New Roman" w:cs="Times New Roman"/>
          <w:iCs/>
          <w:color w:val="000000"/>
          <w:sz w:val="28"/>
          <w:szCs w:val="28"/>
          <w:lang w:val="uk-UA" w:eastAsia="ru-RU"/>
        </w:rPr>
        <w:t xml:space="preserve">аерозолю), який пропускають через вхідний отвір. Негативні </w:t>
      </w:r>
      <w:proofErr w:type="spellStart"/>
      <w:r w:rsidRPr="00DB06C2">
        <w:rPr>
          <w:rFonts w:ascii="Times New Roman" w:eastAsia="Times New Roman" w:hAnsi="Times New Roman" w:cs="Times New Roman"/>
          <w:iCs/>
          <w:color w:val="000000"/>
          <w:spacing w:val="1"/>
          <w:sz w:val="28"/>
          <w:szCs w:val="28"/>
          <w:lang w:val="uk-UA" w:eastAsia="ru-RU"/>
        </w:rPr>
        <w:t>йони</w:t>
      </w:r>
      <w:proofErr w:type="spellEnd"/>
      <w:r w:rsidRPr="00DB06C2">
        <w:rPr>
          <w:rFonts w:ascii="Times New Roman" w:eastAsia="Times New Roman" w:hAnsi="Times New Roman" w:cs="Times New Roman"/>
          <w:iCs/>
          <w:color w:val="000000"/>
          <w:spacing w:val="1"/>
          <w:sz w:val="28"/>
          <w:szCs w:val="28"/>
          <w:lang w:val="uk-UA" w:eastAsia="ru-RU"/>
        </w:rPr>
        <w:t xml:space="preserve"> адсорбуються на твердих або рідких частинках аеро</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pacing w:val="-1"/>
          <w:sz w:val="28"/>
          <w:szCs w:val="28"/>
          <w:lang w:val="uk-UA" w:eastAsia="ru-RU"/>
        </w:rPr>
        <w:t xml:space="preserve">золю і заряджають їх. Під дією електричного поля негативно </w:t>
      </w:r>
      <w:r w:rsidRPr="00DB06C2">
        <w:rPr>
          <w:rFonts w:ascii="Times New Roman" w:eastAsia="Times New Roman" w:hAnsi="Times New Roman" w:cs="Times New Roman"/>
          <w:iCs/>
          <w:color w:val="000000"/>
          <w:sz w:val="28"/>
          <w:szCs w:val="28"/>
          <w:lang w:val="uk-UA" w:eastAsia="ru-RU"/>
        </w:rPr>
        <w:t xml:space="preserve">заряджені частинки підходять до позитивно зарядженого </w:t>
      </w:r>
      <w:r w:rsidRPr="00DB06C2">
        <w:rPr>
          <w:rFonts w:ascii="Times New Roman" w:eastAsia="Times New Roman" w:hAnsi="Times New Roman" w:cs="Times New Roman"/>
          <w:iCs/>
          <w:color w:val="000000"/>
          <w:spacing w:val="4"/>
          <w:sz w:val="28"/>
          <w:szCs w:val="28"/>
          <w:lang w:val="uk-UA" w:eastAsia="ru-RU"/>
        </w:rPr>
        <w:t xml:space="preserve">електрода — корпусу труби, розряджаються і осідають </w:t>
      </w:r>
      <w:r w:rsidRPr="00DB06C2">
        <w:rPr>
          <w:rFonts w:ascii="Times New Roman" w:eastAsia="Times New Roman" w:hAnsi="Times New Roman" w:cs="Times New Roman"/>
          <w:iCs/>
          <w:color w:val="000000"/>
          <w:spacing w:val="-1"/>
          <w:sz w:val="28"/>
          <w:szCs w:val="28"/>
          <w:lang w:val="uk-UA" w:eastAsia="ru-RU"/>
        </w:rPr>
        <w:t xml:space="preserve">донизу, де </w:t>
      </w:r>
      <w:r w:rsidRPr="00DB06C2">
        <w:rPr>
          <w:rFonts w:ascii="Times New Roman" w:eastAsia="Times New Roman" w:hAnsi="Times New Roman" w:cs="Times New Roman"/>
          <w:b/>
          <w:bCs/>
          <w:iCs/>
          <w:color w:val="000000"/>
          <w:spacing w:val="-1"/>
          <w:sz w:val="28"/>
          <w:szCs w:val="28"/>
          <w:lang w:val="uk-UA" w:eastAsia="ru-RU"/>
        </w:rPr>
        <w:t xml:space="preserve">видаляються </w:t>
      </w:r>
      <w:r w:rsidRPr="00DB06C2">
        <w:rPr>
          <w:rFonts w:ascii="Times New Roman" w:eastAsia="Times New Roman" w:hAnsi="Times New Roman" w:cs="Times New Roman"/>
          <w:iCs/>
          <w:color w:val="000000"/>
          <w:spacing w:val="-1"/>
          <w:sz w:val="28"/>
          <w:szCs w:val="28"/>
          <w:lang w:val="uk-UA" w:eastAsia="ru-RU"/>
        </w:rPr>
        <w:t>через проміжний бункер. Рідкі час</w:t>
      </w:r>
      <w:r w:rsidRPr="00DB06C2">
        <w:rPr>
          <w:rFonts w:ascii="Times New Roman" w:eastAsia="Times New Roman" w:hAnsi="Times New Roman" w:cs="Times New Roman"/>
          <w:iCs/>
          <w:color w:val="000000"/>
          <w:spacing w:val="-1"/>
          <w:sz w:val="28"/>
          <w:szCs w:val="28"/>
          <w:lang w:val="uk-UA" w:eastAsia="ru-RU"/>
        </w:rPr>
        <w:softHyphen/>
      </w:r>
      <w:r w:rsidRPr="00DB06C2">
        <w:rPr>
          <w:rFonts w:ascii="Times New Roman" w:eastAsia="Times New Roman" w:hAnsi="Times New Roman" w:cs="Times New Roman"/>
          <w:iCs/>
          <w:color w:val="000000"/>
          <w:sz w:val="28"/>
          <w:szCs w:val="28"/>
          <w:lang w:val="uk-UA" w:eastAsia="ru-RU"/>
        </w:rPr>
        <w:t xml:space="preserve">тинки розряджаються на стінках труби, збільшуються і стікають безперервно донизу. Очищений від дисперсної фази </w:t>
      </w:r>
      <w:r w:rsidRPr="00DB06C2">
        <w:rPr>
          <w:rFonts w:ascii="Times New Roman" w:eastAsia="Times New Roman" w:hAnsi="Times New Roman" w:cs="Times New Roman"/>
          <w:iCs/>
          <w:color w:val="000000"/>
          <w:spacing w:val="-1"/>
          <w:sz w:val="28"/>
          <w:szCs w:val="28"/>
          <w:lang w:val="uk-UA" w:eastAsia="ru-RU"/>
        </w:rPr>
        <w:t>газ виходить через отвір.</w:t>
      </w: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iCs/>
          <w:color w:val="000000"/>
          <w:spacing w:val="-1"/>
          <w:sz w:val="28"/>
          <w:szCs w:val="28"/>
          <w:lang w:val="uk-UA" w:eastAsia="ru-RU"/>
        </w:rPr>
      </w:pPr>
      <w:r w:rsidRPr="00DB06C2">
        <w:rPr>
          <w:rFonts w:ascii="Times New Roman" w:eastAsia="Times New Roman" w:hAnsi="Times New Roman" w:cs="Times New Roman"/>
          <w:iCs/>
          <w:color w:val="000000"/>
          <w:spacing w:val="1"/>
          <w:sz w:val="28"/>
          <w:szCs w:val="28"/>
          <w:lang w:val="uk-UA" w:eastAsia="ru-RU"/>
        </w:rPr>
        <w:t xml:space="preserve">Описаний метод вилучення дисперсної фази з аерозолю має </w:t>
      </w:r>
      <w:r w:rsidRPr="00DB06C2">
        <w:rPr>
          <w:rFonts w:ascii="Times New Roman" w:eastAsia="Times New Roman" w:hAnsi="Times New Roman" w:cs="Times New Roman"/>
          <w:iCs/>
          <w:color w:val="000000"/>
          <w:spacing w:val="-1"/>
          <w:sz w:val="28"/>
          <w:szCs w:val="28"/>
          <w:lang w:val="uk-UA" w:eastAsia="ru-RU"/>
        </w:rPr>
        <w:t xml:space="preserve">велике значення. За допомогою електрофільтрів у великих містах в обов'язковому порядку очищують димові гази, які </w:t>
      </w:r>
      <w:r w:rsidRPr="00DB06C2">
        <w:rPr>
          <w:rFonts w:ascii="Times New Roman" w:eastAsia="Times New Roman" w:hAnsi="Times New Roman" w:cs="Times New Roman"/>
          <w:iCs/>
          <w:color w:val="000000"/>
          <w:spacing w:val="3"/>
          <w:sz w:val="28"/>
          <w:szCs w:val="28"/>
          <w:lang w:val="uk-UA" w:eastAsia="ru-RU"/>
        </w:rPr>
        <w:t xml:space="preserve">випускають в атмосферу промислові підприємства, а </w:t>
      </w:r>
      <w:r w:rsidRPr="00DB06C2">
        <w:rPr>
          <w:rFonts w:ascii="Times New Roman" w:eastAsia="Times New Roman" w:hAnsi="Times New Roman" w:cs="Times New Roman"/>
          <w:iCs/>
          <w:color w:val="000000"/>
          <w:spacing w:val="1"/>
          <w:sz w:val="28"/>
          <w:szCs w:val="28"/>
          <w:lang w:val="uk-UA" w:eastAsia="ru-RU"/>
        </w:rPr>
        <w:t xml:space="preserve">також вилучають цінну сировину: оксиди металів, різні </w:t>
      </w:r>
      <w:r w:rsidRPr="00DB06C2">
        <w:rPr>
          <w:rFonts w:ascii="Times New Roman" w:eastAsia="Times New Roman" w:hAnsi="Times New Roman" w:cs="Times New Roman"/>
          <w:iCs/>
          <w:color w:val="000000"/>
          <w:spacing w:val="-1"/>
          <w:sz w:val="28"/>
          <w:szCs w:val="28"/>
          <w:lang w:val="uk-UA" w:eastAsia="ru-RU"/>
        </w:rPr>
        <w:t>види сажі, цемент та ін.</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color w:val="000000"/>
          <w:spacing w:val="-1"/>
          <w:sz w:val="28"/>
          <w:szCs w:val="28"/>
          <w:lang w:val="uk-UA" w:eastAsia="ru-RU"/>
        </w:rPr>
      </w:pPr>
      <w:r w:rsidRPr="00DB06C2">
        <w:rPr>
          <w:rFonts w:ascii="Times New Roman" w:eastAsia="Times New Roman" w:hAnsi="Times New Roman" w:cs="Times New Roman"/>
          <w:color w:val="000000"/>
          <w:spacing w:val="3"/>
          <w:sz w:val="28"/>
          <w:szCs w:val="28"/>
          <w:lang w:val="uk-UA" w:eastAsia="ru-RU"/>
        </w:rPr>
        <w:t xml:space="preserve">Серед </w:t>
      </w:r>
      <w:r w:rsidRPr="00DB06C2">
        <w:rPr>
          <w:rFonts w:ascii="Times New Roman" w:eastAsia="Times New Roman" w:hAnsi="Times New Roman" w:cs="Times New Roman"/>
          <w:b/>
          <w:bCs/>
          <w:color w:val="000000"/>
          <w:spacing w:val="3"/>
          <w:sz w:val="28"/>
          <w:szCs w:val="28"/>
          <w:lang w:val="uk-UA" w:eastAsia="ru-RU"/>
        </w:rPr>
        <w:t xml:space="preserve">механічних методів </w:t>
      </w:r>
      <w:r w:rsidRPr="00DB06C2">
        <w:rPr>
          <w:rFonts w:ascii="Times New Roman" w:eastAsia="Times New Roman" w:hAnsi="Times New Roman" w:cs="Times New Roman"/>
          <w:color w:val="000000"/>
          <w:spacing w:val="3"/>
          <w:sz w:val="28"/>
          <w:szCs w:val="28"/>
          <w:lang w:val="uk-UA" w:eastAsia="ru-RU"/>
        </w:rPr>
        <w:t xml:space="preserve">руйнування димів та туманів </w:t>
      </w:r>
      <w:r w:rsidRPr="00DB06C2">
        <w:rPr>
          <w:rFonts w:ascii="Times New Roman" w:eastAsia="Times New Roman" w:hAnsi="Times New Roman" w:cs="Times New Roman"/>
          <w:color w:val="000000"/>
          <w:spacing w:val="-1"/>
          <w:sz w:val="28"/>
          <w:szCs w:val="28"/>
          <w:lang w:val="uk-UA" w:eastAsia="ru-RU"/>
        </w:rPr>
        <w:t xml:space="preserve">найбільше   значення   має   </w:t>
      </w:r>
      <w:r w:rsidRPr="00DB06C2">
        <w:rPr>
          <w:rFonts w:ascii="Times New Roman" w:eastAsia="Times New Roman" w:hAnsi="Times New Roman" w:cs="Times New Roman"/>
          <w:b/>
          <w:bCs/>
          <w:color w:val="000000"/>
          <w:spacing w:val="-1"/>
          <w:sz w:val="28"/>
          <w:szCs w:val="28"/>
          <w:lang w:val="uk-UA" w:eastAsia="ru-RU"/>
        </w:rPr>
        <w:t xml:space="preserve">фільтрація.   </w:t>
      </w:r>
      <w:r w:rsidRPr="00DB06C2">
        <w:rPr>
          <w:rFonts w:ascii="Times New Roman" w:eastAsia="Times New Roman" w:hAnsi="Times New Roman" w:cs="Times New Roman"/>
          <w:color w:val="000000"/>
          <w:spacing w:val="-1"/>
          <w:sz w:val="28"/>
          <w:szCs w:val="28"/>
          <w:lang w:val="uk-UA" w:eastAsia="ru-RU"/>
        </w:rPr>
        <w:t>Використовують</w:t>
      </w:r>
      <w:r w:rsidR="002E51FE">
        <w:rPr>
          <w:rFonts w:ascii="Times New Roman" w:eastAsia="Times New Roman" w:hAnsi="Times New Roman" w:cs="Times New Roman"/>
          <w:color w:val="000000"/>
          <w:spacing w:val="-1"/>
          <w:sz w:val="28"/>
          <w:szCs w:val="28"/>
          <w:lang w:val="uk-UA" w:eastAsia="ru-RU"/>
        </w:rPr>
        <w:t xml:space="preserve"> </w:t>
      </w:r>
      <w:r w:rsidRPr="00DB06C2">
        <w:rPr>
          <w:rFonts w:ascii="Times New Roman" w:eastAsia="Times New Roman" w:hAnsi="Times New Roman" w:cs="Times New Roman"/>
          <w:color w:val="000000"/>
          <w:sz w:val="28"/>
          <w:szCs w:val="28"/>
          <w:lang w:val="uk-UA" w:eastAsia="ru-RU"/>
        </w:rPr>
        <w:t>фільтри   із   наперу   та   пористих   матеріалів,   Осідання</w:t>
      </w:r>
      <w:r w:rsidR="002E51FE">
        <w:rPr>
          <w:rFonts w:ascii="Times New Roman" w:eastAsia="Times New Roman" w:hAnsi="Times New Roman" w:cs="Times New Roman"/>
          <w:color w:val="000000"/>
          <w:sz w:val="28"/>
          <w:szCs w:val="28"/>
          <w:lang w:val="uk-UA" w:eastAsia="ru-RU"/>
        </w:rPr>
        <w:t xml:space="preserve"> </w:t>
      </w:r>
      <w:r w:rsidRPr="00DB06C2">
        <w:rPr>
          <w:rFonts w:ascii="Times New Roman" w:eastAsia="Times New Roman" w:hAnsi="Times New Roman" w:cs="Times New Roman"/>
          <w:color w:val="000000"/>
          <w:spacing w:val="6"/>
          <w:sz w:val="28"/>
          <w:szCs w:val="28"/>
          <w:lang w:val="uk-UA" w:eastAsia="ru-RU"/>
        </w:rPr>
        <w:t xml:space="preserve">частинок на фільтрі може відбуватись з різних причин. </w:t>
      </w:r>
      <w:r w:rsidRPr="00DB06C2">
        <w:rPr>
          <w:rFonts w:ascii="Times New Roman" w:eastAsia="Times New Roman" w:hAnsi="Times New Roman" w:cs="Times New Roman"/>
          <w:color w:val="000000"/>
          <w:spacing w:val="-1"/>
          <w:sz w:val="28"/>
          <w:szCs w:val="28"/>
          <w:lang w:val="uk-UA" w:eastAsia="ru-RU"/>
        </w:rPr>
        <w:t xml:space="preserve">Дуже    дрібні    частинки    досягають    поверхні    волокна </w:t>
      </w:r>
      <w:r w:rsidRPr="00DB06C2">
        <w:rPr>
          <w:rFonts w:ascii="Times New Roman" w:eastAsia="Times New Roman" w:hAnsi="Times New Roman" w:cs="Times New Roman"/>
          <w:color w:val="000000"/>
          <w:spacing w:val="3"/>
          <w:sz w:val="28"/>
          <w:szCs w:val="28"/>
          <w:lang w:val="uk-UA" w:eastAsia="ru-RU"/>
        </w:rPr>
        <w:t xml:space="preserve">(броунівський рух)  і  прилипають до  неї.  Більш  великі </w:t>
      </w:r>
      <w:r w:rsidRPr="00DB06C2">
        <w:rPr>
          <w:rFonts w:ascii="Times New Roman" w:eastAsia="Times New Roman" w:hAnsi="Times New Roman" w:cs="Times New Roman"/>
          <w:color w:val="000000"/>
          <w:sz w:val="28"/>
          <w:szCs w:val="28"/>
          <w:lang w:val="uk-UA" w:eastAsia="ru-RU"/>
        </w:rPr>
        <w:t>відкидаються   на   стінки   за   силою   інерції,   втрачають швидкість   і   залишаються   в   порах   фільтра.   Нарешті,</w:t>
      </w:r>
      <w:r w:rsidRPr="00DB06C2">
        <w:rPr>
          <w:rFonts w:ascii="Times New Roman" w:eastAsia="Times New Roman" w:hAnsi="Times New Roman" w:cs="Times New Roman"/>
          <w:color w:val="000000"/>
          <w:spacing w:val="1"/>
          <w:sz w:val="28"/>
          <w:szCs w:val="28"/>
          <w:lang w:val="uk-UA" w:eastAsia="ru-RU"/>
        </w:rPr>
        <w:t xml:space="preserve">найбільші можуть затримуватись механічно, так само, як </w:t>
      </w:r>
      <w:r w:rsidRPr="00DB06C2">
        <w:rPr>
          <w:rFonts w:ascii="Times New Roman" w:eastAsia="Times New Roman" w:hAnsi="Times New Roman" w:cs="Times New Roman"/>
          <w:color w:val="000000"/>
          <w:spacing w:val="-1"/>
          <w:sz w:val="28"/>
          <w:szCs w:val="28"/>
          <w:lang w:val="uk-UA" w:eastAsia="ru-RU"/>
        </w:rPr>
        <w:t>сито затримує частинки більші, ніж його отвори. Головну роль при фільтрації відіграють, звичайно, не розміри пор, а їх звивистість.</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bCs/>
          <w:iCs/>
          <w:color w:val="000000"/>
          <w:spacing w:val="-2"/>
          <w:sz w:val="28"/>
          <w:szCs w:val="28"/>
          <w:lang w:val="uk-UA" w:eastAsia="ru-RU"/>
        </w:rPr>
      </w:pPr>
      <w:r w:rsidRPr="00DB06C2">
        <w:rPr>
          <w:rFonts w:ascii="Times New Roman" w:eastAsia="Times New Roman" w:hAnsi="Times New Roman" w:cs="Times New Roman"/>
          <w:bCs/>
          <w:iCs/>
          <w:color w:val="000000"/>
          <w:sz w:val="28"/>
          <w:szCs w:val="28"/>
          <w:lang w:val="uk-UA" w:eastAsia="ru-RU"/>
        </w:rPr>
        <w:t xml:space="preserve">Для димів та туманів характерні розсіювання та </w:t>
      </w:r>
      <w:r w:rsidRPr="00DB06C2">
        <w:rPr>
          <w:rFonts w:ascii="Times New Roman" w:eastAsia="Times New Roman" w:hAnsi="Times New Roman" w:cs="Times New Roman"/>
          <w:bCs/>
          <w:iCs/>
          <w:color w:val="000000"/>
          <w:spacing w:val="10"/>
          <w:sz w:val="28"/>
          <w:szCs w:val="28"/>
          <w:lang w:val="uk-UA" w:eastAsia="ru-RU"/>
        </w:rPr>
        <w:t xml:space="preserve">поглинання світла. Яскравість розсіяного світла в </w:t>
      </w:r>
      <w:r w:rsidRPr="00DB06C2">
        <w:rPr>
          <w:rFonts w:ascii="Times New Roman" w:eastAsia="Times New Roman" w:hAnsi="Times New Roman" w:cs="Times New Roman"/>
          <w:bCs/>
          <w:iCs/>
          <w:color w:val="000000"/>
          <w:sz w:val="28"/>
          <w:szCs w:val="28"/>
          <w:lang w:val="uk-UA" w:eastAsia="ru-RU"/>
        </w:rPr>
        <w:t xml:space="preserve">аерозолях залежить від розміру частинок і описується </w:t>
      </w:r>
      <w:r w:rsidRPr="00DB06C2">
        <w:rPr>
          <w:rFonts w:ascii="Times New Roman" w:eastAsia="Times New Roman" w:hAnsi="Times New Roman" w:cs="Times New Roman"/>
          <w:b/>
          <w:bCs/>
          <w:iCs/>
          <w:color w:val="000000"/>
          <w:spacing w:val="-2"/>
          <w:sz w:val="28"/>
          <w:szCs w:val="28"/>
          <w:lang w:val="uk-UA" w:eastAsia="ru-RU"/>
        </w:rPr>
        <w:t>формулою Релея</w:t>
      </w:r>
      <w:r w:rsidRPr="00DB06C2">
        <w:rPr>
          <w:rFonts w:ascii="Times New Roman" w:eastAsia="Times New Roman" w:hAnsi="Times New Roman" w:cs="Times New Roman"/>
          <w:bCs/>
          <w:iCs/>
          <w:color w:val="000000"/>
          <w:spacing w:val="-2"/>
          <w:sz w:val="28"/>
          <w:szCs w:val="28"/>
          <w:lang w:val="uk-UA" w:eastAsia="ru-RU"/>
        </w:rPr>
        <w:t xml:space="preserve">. </w:t>
      </w:r>
    </w:p>
    <w:p w:rsidR="00DB06C2" w:rsidRDefault="00DB06C2" w:rsidP="00DB06C2">
      <w:pPr>
        <w:shd w:val="clear" w:color="auto" w:fill="FFFFFF"/>
        <w:spacing w:after="0" w:line="240" w:lineRule="auto"/>
        <w:ind w:firstLine="540"/>
        <w:jc w:val="both"/>
        <w:rPr>
          <w:rFonts w:ascii="Times New Roman" w:eastAsia="Times New Roman" w:hAnsi="Times New Roman" w:cs="Times New Roman"/>
          <w:iCs/>
          <w:color w:val="000000"/>
          <w:sz w:val="28"/>
          <w:szCs w:val="28"/>
          <w:lang w:val="uk-UA" w:eastAsia="ru-RU"/>
        </w:rPr>
      </w:pPr>
      <w:r w:rsidRPr="00DB06C2">
        <w:rPr>
          <w:rFonts w:ascii="Times New Roman" w:eastAsia="Times New Roman" w:hAnsi="Times New Roman" w:cs="Times New Roman"/>
          <w:iCs/>
          <w:color w:val="000000"/>
          <w:sz w:val="28"/>
          <w:szCs w:val="28"/>
          <w:lang w:val="uk-UA" w:eastAsia="ru-RU"/>
        </w:rPr>
        <w:t>Здатність аерозолів розсіювати світло широко вико</w:t>
      </w:r>
      <w:r w:rsidRPr="00DB06C2">
        <w:rPr>
          <w:rFonts w:ascii="Times New Roman" w:eastAsia="Times New Roman" w:hAnsi="Times New Roman" w:cs="Times New Roman"/>
          <w:iCs/>
          <w:color w:val="000000"/>
          <w:sz w:val="28"/>
          <w:szCs w:val="28"/>
          <w:lang w:val="uk-UA" w:eastAsia="ru-RU"/>
        </w:rPr>
        <w:softHyphen/>
      </w:r>
      <w:r w:rsidRPr="00DB06C2">
        <w:rPr>
          <w:rFonts w:ascii="Times New Roman" w:eastAsia="Times New Roman" w:hAnsi="Times New Roman" w:cs="Times New Roman"/>
          <w:iCs/>
          <w:color w:val="000000"/>
          <w:spacing w:val="5"/>
          <w:sz w:val="28"/>
          <w:szCs w:val="28"/>
          <w:lang w:val="uk-UA" w:eastAsia="ru-RU"/>
        </w:rPr>
        <w:t xml:space="preserve">ристовується у військовій техніці для світломаскування. </w:t>
      </w:r>
      <w:r w:rsidRPr="00DB06C2">
        <w:rPr>
          <w:rFonts w:ascii="Times New Roman" w:eastAsia="Times New Roman" w:hAnsi="Times New Roman" w:cs="Times New Roman"/>
          <w:iCs/>
          <w:color w:val="000000"/>
          <w:sz w:val="28"/>
          <w:szCs w:val="28"/>
          <w:lang w:val="uk-UA" w:eastAsia="ru-RU"/>
        </w:rPr>
        <w:t xml:space="preserve">Білий дим та туман мають більшу </w:t>
      </w:r>
      <w:proofErr w:type="spellStart"/>
      <w:r w:rsidRPr="00DB06C2">
        <w:rPr>
          <w:rFonts w:ascii="Times New Roman" w:eastAsia="Times New Roman" w:hAnsi="Times New Roman" w:cs="Times New Roman"/>
          <w:iCs/>
          <w:color w:val="000000"/>
          <w:sz w:val="28"/>
          <w:szCs w:val="28"/>
          <w:lang w:val="uk-UA" w:eastAsia="ru-RU"/>
        </w:rPr>
        <w:t>маскуючу</w:t>
      </w:r>
      <w:proofErr w:type="spellEnd"/>
      <w:r w:rsidRPr="00DB06C2">
        <w:rPr>
          <w:rFonts w:ascii="Times New Roman" w:eastAsia="Times New Roman" w:hAnsi="Times New Roman" w:cs="Times New Roman"/>
          <w:iCs/>
          <w:color w:val="000000"/>
          <w:sz w:val="28"/>
          <w:szCs w:val="28"/>
          <w:lang w:val="uk-UA" w:eastAsia="ru-RU"/>
        </w:rPr>
        <w:t xml:space="preserve"> здатність, ніж забарвлені, оскільки яскравість розсіяного ним світла більша.</w:t>
      </w:r>
    </w:p>
    <w:p w:rsidR="00B01931" w:rsidRDefault="00B01931" w:rsidP="008361CA">
      <w:pPr>
        <w:shd w:val="clear" w:color="auto" w:fill="FFFFFF"/>
        <w:spacing w:after="0" w:line="240" w:lineRule="auto"/>
        <w:jc w:val="both"/>
        <w:rPr>
          <w:rFonts w:ascii="Times New Roman" w:eastAsia="Times New Roman" w:hAnsi="Times New Roman" w:cs="Times New Roman"/>
          <w:iCs/>
          <w:color w:val="000000"/>
          <w:sz w:val="28"/>
          <w:szCs w:val="28"/>
          <w:lang w:val="uk-UA" w:eastAsia="ru-RU"/>
        </w:rPr>
      </w:pPr>
    </w:p>
    <w:p w:rsidR="00B01931" w:rsidRPr="007C3C5E" w:rsidRDefault="007C3C5E" w:rsidP="007C3C5E">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C3C5E">
        <w:rPr>
          <w:rFonts w:ascii="Times New Roman" w:eastAsia="Times New Roman" w:hAnsi="Times New Roman" w:cs="Times New Roman"/>
          <w:b/>
          <w:sz w:val="28"/>
          <w:szCs w:val="28"/>
          <w:lang w:val="uk-UA" w:eastAsia="ru-RU"/>
        </w:rPr>
        <w:t>3.</w:t>
      </w:r>
      <w:r w:rsidR="005D4D02">
        <w:rPr>
          <w:rFonts w:ascii="Times New Roman" w:eastAsia="Times New Roman" w:hAnsi="Times New Roman" w:cs="Times New Roman"/>
          <w:b/>
          <w:sz w:val="28"/>
          <w:szCs w:val="28"/>
          <w:lang w:val="uk-UA" w:eastAsia="ru-RU"/>
        </w:rPr>
        <w:t xml:space="preserve"> </w:t>
      </w:r>
      <w:r w:rsidR="00B01931" w:rsidRPr="007C3C5E">
        <w:rPr>
          <w:rFonts w:ascii="Times New Roman" w:eastAsia="Times New Roman" w:hAnsi="Times New Roman" w:cs="Times New Roman"/>
          <w:b/>
          <w:sz w:val="28"/>
          <w:szCs w:val="28"/>
          <w:lang w:val="uk-UA" w:eastAsia="ru-RU"/>
        </w:rPr>
        <w:t>Властивості роз</w:t>
      </w:r>
      <w:r w:rsidRPr="007C3C5E">
        <w:rPr>
          <w:rFonts w:ascii="Times New Roman" w:eastAsia="Times New Roman" w:hAnsi="Times New Roman" w:cs="Times New Roman"/>
          <w:b/>
          <w:sz w:val="28"/>
          <w:szCs w:val="28"/>
          <w:lang w:val="uk-UA" w:eastAsia="ru-RU"/>
        </w:rPr>
        <w:t>чинів високомолекулярних сполук</w:t>
      </w:r>
      <w:r>
        <w:rPr>
          <w:rFonts w:ascii="Times New Roman" w:eastAsia="Times New Roman" w:hAnsi="Times New Roman" w:cs="Times New Roman"/>
          <w:sz w:val="28"/>
          <w:szCs w:val="28"/>
          <w:lang w:val="uk-UA" w:eastAsia="ru-RU"/>
        </w:rPr>
        <w:t>.</w:t>
      </w:r>
    </w:p>
    <w:p w:rsidR="00DB06C2" w:rsidRPr="00DB06C2" w:rsidRDefault="00DB06C2" w:rsidP="008361CA">
      <w:pPr>
        <w:shd w:val="clear" w:color="auto" w:fill="FFFFFF"/>
        <w:spacing w:before="166" w:after="0" w:line="295" w:lineRule="exact"/>
        <w:ind w:firstLine="540"/>
        <w:jc w:val="both"/>
        <w:rPr>
          <w:rFonts w:ascii="Times New Roman" w:eastAsia="Times New Roman" w:hAnsi="Times New Roman" w:cs="Times New Roman"/>
          <w:b/>
          <w:sz w:val="28"/>
          <w:szCs w:val="28"/>
          <w:lang w:eastAsia="ru-RU"/>
        </w:rPr>
      </w:pPr>
      <w:r w:rsidRPr="00DB06C2">
        <w:rPr>
          <w:rFonts w:ascii="Times New Roman" w:eastAsia="Times New Roman" w:hAnsi="Times New Roman" w:cs="Times New Roman"/>
          <w:b/>
          <w:iCs/>
          <w:color w:val="000000"/>
          <w:sz w:val="28"/>
          <w:szCs w:val="28"/>
          <w:lang w:val="uk-UA" w:eastAsia="ru-RU"/>
        </w:rPr>
        <w:t>До високомолекулярн</w:t>
      </w:r>
      <w:r w:rsidR="007C3C5E">
        <w:rPr>
          <w:rFonts w:ascii="Times New Roman" w:eastAsia="Times New Roman" w:hAnsi="Times New Roman" w:cs="Times New Roman"/>
          <w:b/>
          <w:iCs/>
          <w:color w:val="000000"/>
          <w:sz w:val="28"/>
          <w:szCs w:val="28"/>
          <w:lang w:val="uk-UA" w:eastAsia="ru-RU"/>
        </w:rPr>
        <w:t xml:space="preserve">их сполук </w:t>
      </w:r>
      <w:r w:rsidR="00A04CED">
        <w:rPr>
          <w:rFonts w:ascii="Times New Roman" w:eastAsia="Times New Roman" w:hAnsi="Times New Roman" w:cs="Times New Roman"/>
          <w:b/>
          <w:iCs/>
          <w:color w:val="000000"/>
          <w:sz w:val="28"/>
          <w:szCs w:val="28"/>
          <w:lang w:val="uk-UA" w:eastAsia="ru-RU"/>
        </w:rPr>
        <w:t xml:space="preserve"> </w:t>
      </w:r>
      <w:r w:rsidR="007C3C5E">
        <w:rPr>
          <w:rFonts w:ascii="Times New Roman" w:eastAsia="Times New Roman" w:hAnsi="Times New Roman" w:cs="Times New Roman"/>
          <w:b/>
          <w:iCs/>
          <w:color w:val="000000"/>
          <w:sz w:val="28"/>
          <w:szCs w:val="28"/>
          <w:lang w:val="uk-UA" w:eastAsia="ru-RU"/>
        </w:rPr>
        <w:t>(ВМС)</w:t>
      </w:r>
      <w:r w:rsidR="00A04CED">
        <w:rPr>
          <w:rFonts w:ascii="Times New Roman" w:eastAsia="Times New Roman" w:hAnsi="Times New Roman" w:cs="Times New Roman"/>
          <w:b/>
          <w:iCs/>
          <w:color w:val="000000"/>
          <w:sz w:val="28"/>
          <w:szCs w:val="28"/>
          <w:lang w:val="uk-UA" w:eastAsia="ru-RU"/>
        </w:rPr>
        <w:t xml:space="preserve"> </w:t>
      </w:r>
      <w:r w:rsidR="007C3C5E">
        <w:rPr>
          <w:rFonts w:ascii="Times New Roman" w:eastAsia="Times New Roman" w:hAnsi="Times New Roman" w:cs="Times New Roman"/>
          <w:b/>
          <w:iCs/>
          <w:color w:val="000000"/>
          <w:sz w:val="28"/>
          <w:szCs w:val="28"/>
          <w:lang w:val="uk-UA" w:eastAsia="ru-RU"/>
        </w:rPr>
        <w:t xml:space="preserve"> відносять речовини</w:t>
      </w:r>
      <w:r w:rsidR="00A04CED">
        <w:rPr>
          <w:rFonts w:ascii="Times New Roman" w:eastAsia="Times New Roman" w:hAnsi="Times New Roman" w:cs="Times New Roman"/>
          <w:b/>
          <w:iCs/>
          <w:color w:val="000000"/>
          <w:sz w:val="28"/>
          <w:szCs w:val="28"/>
          <w:lang w:val="uk-UA" w:eastAsia="ru-RU"/>
        </w:rPr>
        <w:t xml:space="preserve"> </w:t>
      </w:r>
      <w:r w:rsidRPr="00DB06C2">
        <w:rPr>
          <w:rFonts w:ascii="Times New Roman" w:eastAsia="Times New Roman" w:hAnsi="Times New Roman" w:cs="Times New Roman"/>
          <w:b/>
          <w:iCs/>
          <w:color w:val="000000"/>
          <w:sz w:val="28"/>
          <w:szCs w:val="28"/>
          <w:lang w:val="uk-UA" w:eastAsia="ru-RU"/>
        </w:rPr>
        <w:t xml:space="preserve"> </w:t>
      </w:r>
      <w:r w:rsidR="008361CA">
        <w:rPr>
          <w:rFonts w:ascii="Times New Roman" w:eastAsia="Times New Roman" w:hAnsi="Times New Roman" w:cs="Times New Roman"/>
          <w:b/>
          <w:iCs/>
          <w:color w:val="000000"/>
          <w:spacing w:val="-2"/>
          <w:sz w:val="28"/>
          <w:szCs w:val="28"/>
          <w:lang w:val="uk-UA" w:eastAsia="ru-RU"/>
        </w:rPr>
        <w:t xml:space="preserve">з </w:t>
      </w:r>
      <w:r w:rsidRPr="00DB06C2">
        <w:rPr>
          <w:rFonts w:ascii="Times New Roman" w:eastAsia="Times New Roman" w:hAnsi="Times New Roman" w:cs="Times New Roman"/>
          <w:b/>
          <w:iCs/>
          <w:color w:val="000000"/>
          <w:spacing w:val="-2"/>
          <w:sz w:val="28"/>
          <w:szCs w:val="28"/>
          <w:lang w:val="uk-UA" w:eastAsia="ru-RU"/>
        </w:rPr>
        <w:t>молекулярною масою 10</w:t>
      </w:r>
      <w:r w:rsidRPr="00DB06C2">
        <w:rPr>
          <w:rFonts w:ascii="Times New Roman" w:eastAsia="Times New Roman" w:hAnsi="Times New Roman" w:cs="Times New Roman"/>
          <w:b/>
          <w:iCs/>
          <w:color w:val="000000"/>
          <w:spacing w:val="-2"/>
          <w:sz w:val="28"/>
          <w:szCs w:val="28"/>
          <w:vertAlign w:val="superscript"/>
          <w:lang w:val="uk-UA" w:eastAsia="ru-RU"/>
        </w:rPr>
        <w:t>4</w:t>
      </w:r>
      <w:r w:rsidRPr="00DB06C2">
        <w:rPr>
          <w:rFonts w:ascii="Times New Roman" w:eastAsia="Times New Roman" w:hAnsi="Times New Roman" w:cs="Times New Roman"/>
          <w:b/>
          <w:iCs/>
          <w:color w:val="000000"/>
          <w:spacing w:val="-2"/>
          <w:sz w:val="28"/>
          <w:szCs w:val="28"/>
          <w:lang w:val="uk-UA" w:eastAsia="ru-RU"/>
        </w:rPr>
        <w:t xml:space="preserve"> - 10</w:t>
      </w:r>
      <w:r w:rsidRPr="00DB06C2">
        <w:rPr>
          <w:rFonts w:ascii="Times New Roman" w:eastAsia="Times New Roman" w:hAnsi="Times New Roman" w:cs="Times New Roman"/>
          <w:b/>
          <w:iCs/>
          <w:color w:val="000000"/>
          <w:spacing w:val="-2"/>
          <w:sz w:val="28"/>
          <w:szCs w:val="28"/>
          <w:vertAlign w:val="superscript"/>
          <w:lang w:val="uk-UA" w:eastAsia="ru-RU"/>
        </w:rPr>
        <w:t>6</w:t>
      </w:r>
      <w:r w:rsidRPr="00DB06C2">
        <w:rPr>
          <w:rFonts w:ascii="Times New Roman" w:eastAsia="Times New Roman" w:hAnsi="Times New Roman" w:cs="Times New Roman"/>
          <w:b/>
          <w:iCs/>
          <w:color w:val="000000"/>
          <w:spacing w:val="-2"/>
          <w:sz w:val="28"/>
          <w:szCs w:val="28"/>
          <w:lang w:val="uk-UA" w:eastAsia="ru-RU"/>
        </w:rPr>
        <w:t xml:space="preserve"> і вище.</w:t>
      </w:r>
    </w:p>
    <w:p w:rsidR="00DB06C2" w:rsidRPr="00DB06C2" w:rsidRDefault="00DB06C2" w:rsidP="00DB06C2">
      <w:pPr>
        <w:shd w:val="clear" w:color="auto" w:fill="FFFFFF"/>
        <w:spacing w:before="14" w:after="0" w:line="240" w:lineRule="auto"/>
        <w:ind w:firstLine="540"/>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1"/>
          <w:sz w:val="28"/>
          <w:szCs w:val="28"/>
          <w:lang w:val="uk-UA" w:eastAsia="ru-RU"/>
        </w:rPr>
        <w:t>До високомолекулярних речовин належать сполуки при</w:t>
      </w:r>
      <w:r w:rsidRPr="00DB06C2">
        <w:rPr>
          <w:rFonts w:ascii="Times New Roman" w:eastAsia="Times New Roman" w:hAnsi="Times New Roman" w:cs="Times New Roman"/>
          <w:color w:val="000000"/>
          <w:spacing w:val="2"/>
          <w:sz w:val="28"/>
          <w:szCs w:val="28"/>
          <w:lang w:val="uk-UA" w:eastAsia="ru-RU"/>
        </w:rPr>
        <w:t xml:space="preserve">родного походження - білки, крохмаль, целюлоза. Вони не </w:t>
      </w:r>
      <w:r w:rsidRPr="00DB06C2">
        <w:rPr>
          <w:rFonts w:ascii="Times New Roman" w:eastAsia="Times New Roman" w:hAnsi="Times New Roman" w:cs="Times New Roman"/>
          <w:color w:val="000000"/>
          <w:spacing w:val="-5"/>
          <w:sz w:val="28"/>
          <w:szCs w:val="28"/>
          <w:lang w:val="uk-UA" w:eastAsia="ru-RU"/>
        </w:rPr>
        <w:t xml:space="preserve">тільки формують тваринний і рослинний світ, але і входять </w:t>
      </w:r>
      <w:r w:rsidRPr="00DB06C2">
        <w:rPr>
          <w:rFonts w:ascii="Times New Roman" w:eastAsia="Times New Roman" w:hAnsi="Times New Roman" w:cs="Times New Roman"/>
          <w:iCs/>
          <w:color w:val="000000"/>
          <w:spacing w:val="-5"/>
          <w:sz w:val="28"/>
          <w:szCs w:val="28"/>
          <w:lang w:val="uk-UA" w:eastAsia="ru-RU"/>
        </w:rPr>
        <w:t>до</w:t>
      </w:r>
      <w:r w:rsidR="008361CA">
        <w:rPr>
          <w:rFonts w:ascii="Times New Roman" w:eastAsia="Times New Roman" w:hAnsi="Times New Roman" w:cs="Times New Roman"/>
          <w:iCs/>
          <w:color w:val="000000"/>
          <w:spacing w:val="-5"/>
          <w:sz w:val="28"/>
          <w:szCs w:val="28"/>
          <w:lang w:val="uk-UA" w:eastAsia="ru-RU"/>
        </w:rPr>
        <w:t xml:space="preserve"> </w:t>
      </w:r>
      <w:r w:rsidRPr="00DB06C2">
        <w:rPr>
          <w:rFonts w:ascii="Times New Roman" w:eastAsia="Times New Roman" w:hAnsi="Times New Roman" w:cs="Times New Roman"/>
          <w:color w:val="000000"/>
          <w:spacing w:val="-6"/>
          <w:sz w:val="28"/>
          <w:szCs w:val="28"/>
          <w:lang w:val="uk-UA" w:eastAsia="ru-RU"/>
        </w:rPr>
        <w:t xml:space="preserve">продуктів харчування. Багато галузей харчової промисловості </w:t>
      </w:r>
      <w:r w:rsidRPr="00DB06C2">
        <w:rPr>
          <w:rFonts w:ascii="Times New Roman" w:eastAsia="Times New Roman" w:hAnsi="Times New Roman" w:cs="Times New Roman"/>
          <w:color w:val="000000"/>
          <w:spacing w:val="-4"/>
          <w:sz w:val="28"/>
          <w:szCs w:val="28"/>
          <w:lang w:val="uk-UA" w:eastAsia="ru-RU"/>
        </w:rPr>
        <w:t xml:space="preserve">засновані на використанні природних ВМС. Синтетичні ВМС </w:t>
      </w:r>
      <w:r w:rsidRPr="00DB06C2">
        <w:rPr>
          <w:rFonts w:ascii="Times New Roman" w:eastAsia="Times New Roman" w:hAnsi="Times New Roman" w:cs="Times New Roman"/>
          <w:color w:val="000000"/>
          <w:spacing w:val="-2"/>
          <w:sz w:val="28"/>
          <w:szCs w:val="28"/>
          <w:lang w:val="uk-UA" w:eastAsia="ru-RU"/>
        </w:rPr>
        <w:t xml:space="preserve">(полімери) широко застосовують </w:t>
      </w:r>
      <w:r w:rsidRPr="00DB06C2">
        <w:rPr>
          <w:rFonts w:ascii="Times New Roman" w:eastAsia="Times New Roman" w:hAnsi="Times New Roman" w:cs="Times New Roman"/>
          <w:i/>
          <w:iCs/>
          <w:color w:val="000000"/>
          <w:spacing w:val="-2"/>
          <w:sz w:val="28"/>
          <w:szCs w:val="28"/>
          <w:lang w:val="uk-UA" w:eastAsia="ru-RU"/>
        </w:rPr>
        <w:t xml:space="preserve">у </w:t>
      </w:r>
      <w:r w:rsidRPr="00DB06C2">
        <w:rPr>
          <w:rFonts w:ascii="Times New Roman" w:eastAsia="Times New Roman" w:hAnsi="Times New Roman" w:cs="Times New Roman"/>
          <w:color w:val="000000"/>
          <w:spacing w:val="-2"/>
          <w:sz w:val="28"/>
          <w:szCs w:val="28"/>
          <w:lang w:val="uk-UA" w:eastAsia="ru-RU"/>
        </w:rPr>
        <w:t xml:space="preserve">промисловості та побуті. </w:t>
      </w:r>
      <w:r w:rsidRPr="00DB06C2">
        <w:rPr>
          <w:rFonts w:ascii="Times New Roman" w:eastAsia="Times New Roman" w:hAnsi="Times New Roman" w:cs="Times New Roman"/>
          <w:color w:val="000000"/>
          <w:spacing w:val="-4"/>
          <w:sz w:val="28"/>
          <w:szCs w:val="28"/>
          <w:lang w:val="uk-UA" w:eastAsia="ru-RU"/>
        </w:rPr>
        <w:t>На їх основі в великих кількостях добувають матеріали, неісн</w:t>
      </w:r>
      <w:r w:rsidRPr="00DB06C2">
        <w:rPr>
          <w:rFonts w:ascii="Times New Roman" w:eastAsia="Times New Roman" w:hAnsi="Times New Roman" w:cs="Times New Roman"/>
          <w:color w:val="000000"/>
          <w:spacing w:val="-2"/>
          <w:sz w:val="28"/>
          <w:szCs w:val="28"/>
          <w:lang w:val="uk-UA" w:eastAsia="ru-RU"/>
        </w:rPr>
        <w:t xml:space="preserve">уючі в природі, з властивостями, недоступними природним </w:t>
      </w:r>
      <w:r w:rsidRPr="00DB06C2">
        <w:rPr>
          <w:rFonts w:ascii="Times New Roman" w:eastAsia="Times New Roman" w:hAnsi="Times New Roman" w:cs="Times New Roman"/>
          <w:color w:val="000000"/>
          <w:spacing w:val="-6"/>
          <w:sz w:val="28"/>
          <w:szCs w:val="28"/>
          <w:lang w:val="uk-UA" w:eastAsia="ru-RU"/>
        </w:rPr>
        <w:t>матеріалам.</w:t>
      </w:r>
    </w:p>
    <w:p w:rsidR="00DB06C2" w:rsidRPr="00DB06C2" w:rsidRDefault="00DB06C2" w:rsidP="00DB06C2">
      <w:pPr>
        <w:shd w:val="clear" w:color="auto" w:fill="FFFFFF"/>
        <w:spacing w:before="7" w:after="0" w:line="240" w:lineRule="auto"/>
        <w:ind w:right="14" w:firstLine="540"/>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7"/>
          <w:sz w:val="28"/>
          <w:szCs w:val="28"/>
          <w:lang w:val="uk-UA" w:eastAsia="ru-RU"/>
        </w:rPr>
        <w:t xml:space="preserve">Молекули ВМС надзвичайно великі і носять назву макромолекул. Природні полімери (біополімери) характеризуються </w:t>
      </w:r>
      <w:r w:rsidRPr="00DB06C2">
        <w:rPr>
          <w:rFonts w:ascii="Times New Roman" w:eastAsia="Times New Roman" w:hAnsi="Times New Roman" w:cs="Times New Roman"/>
          <w:color w:val="000000"/>
          <w:spacing w:val="-6"/>
          <w:sz w:val="28"/>
          <w:szCs w:val="28"/>
          <w:lang w:val="uk-UA" w:eastAsia="ru-RU"/>
        </w:rPr>
        <w:t>сталим значенням молекулярної маси. На відміну від них, синт</w:t>
      </w:r>
      <w:r w:rsidRPr="00DB06C2">
        <w:rPr>
          <w:rFonts w:ascii="Times New Roman" w:eastAsia="Times New Roman" w:hAnsi="Times New Roman" w:cs="Times New Roman"/>
          <w:color w:val="000000"/>
          <w:spacing w:val="-8"/>
          <w:sz w:val="28"/>
          <w:szCs w:val="28"/>
          <w:lang w:val="uk-UA" w:eastAsia="ru-RU"/>
        </w:rPr>
        <w:t xml:space="preserve">етичні полімери завжди є полідисперсними системами, так як </w:t>
      </w:r>
      <w:r w:rsidRPr="00DB06C2">
        <w:rPr>
          <w:rFonts w:ascii="Times New Roman" w:eastAsia="Times New Roman" w:hAnsi="Times New Roman" w:cs="Times New Roman"/>
          <w:color w:val="000000"/>
          <w:spacing w:val="-7"/>
          <w:sz w:val="28"/>
          <w:szCs w:val="28"/>
          <w:lang w:val="uk-UA" w:eastAsia="ru-RU"/>
        </w:rPr>
        <w:t xml:space="preserve">складаються із суміші макромолекул, що мають різну довжину </w:t>
      </w:r>
      <w:r w:rsidRPr="00DB06C2">
        <w:rPr>
          <w:rFonts w:ascii="Times New Roman" w:eastAsia="Times New Roman" w:hAnsi="Times New Roman" w:cs="Times New Roman"/>
          <w:color w:val="000000"/>
          <w:spacing w:val="-6"/>
          <w:sz w:val="28"/>
          <w:szCs w:val="28"/>
          <w:lang w:val="uk-UA" w:eastAsia="ru-RU"/>
        </w:rPr>
        <w:t xml:space="preserve">і молекулярну масу. Тому, молекулярна маса таких полімерів </w:t>
      </w:r>
      <w:r w:rsidRPr="00DB06C2">
        <w:rPr>
          <w:rFonts w:ascii="Times New Roman" w:eastAsia="Times New Roman" w:hAnsi="Times New Roman" w:cs="Times New Roman"/>
          <w:color w:val="000000"/>
          <w:spacing w:val="-3"/>
          <w:sz w:val="28"/>
          <w:szCs w:val="28"/>
          <w:lang w:val="uk-UA" w:eastAsia="ru-RU"/>
        </w:rPr>
        <w:t>являє собою середнє значення.</w:t>
      </w:r>
    </w:p>
    <w:p w:rsidR="00DB06C2" w:rsidRPr="00DB06C2" w:rsidRDefault="00DB06C2" w:rsidP="00DB06C2">
      <w:pPr>
        <w:shd w:val="clear" w:color="auto" w:fill="FFFFFF"/>
        <w:spacing w:after="0" w:line="288" w:lineRule="exact"/>
        <w:ind w:firstLine="540"/>
        <w:jc w:val="both"/>
        <w:rPr>
          <w:rFonts w:ascii="Times New Roman" w:eastAsia="Times New Roman" w:hAnsi="Times New Roman" w:cs="Times New Roman"/>
          <w:sz w:val="28"/>
          <w:szCs w:val="28"/>
          <w:lang w:eastAsia="ru-RU"/>
        </w:rPr>
      </w:pPr>
      <w:r w:rsidRPr="00DB06C2">
        <w:rPr>
          <w:rFonts w:ascii="Times New Roman" w:eastAsia="Times New Roman" w:hAnsi="Times New Roman" w:cs="Times New Roman"/>
          <w:color w:val="000000"/>
          <w:spacing w:val="-5"/>
          <w:sz w:val="28"/>
          <w:szCs w:val="28"/>
          <w:lang w:val="uk-UA" w:eastAsia="ru-RU"/>
        </w:rPr>
        <w:lastRenderedPageBreak/>
        <w:t xml:space="preserve">Кількісна зміна молекулярної маси призводить до якісне </w:t>
      </w:r>
      <w:r w:rsidRPr="00DB06C2">
        <w:rPr>
          <w:rFonts w:ascii="Times New Roman" w:eastAsia="Times New Roman" w:hAnsi="Times New Roman" w:cs="Times New Roman"/>
          <w:color w:val="000000"/>
          <w:spacing w:val="-1"/>
          <w:sz w:val="28"/>
          <w:szCs w:val="28"/>
          <w:lang w:val="uk-UA" w:eastAsia="ru-RU"/>
        </w:rPr>
        <w:t xml:space="preserve">зміни - появи нових властивостей полімеру, яких не було у </w:t>
      </w:r>
      <w:r w:rsidRPr="00DB06C2">
        <w:rPr>
          <w:rFonts w:ascii="Times New Roman" w:eastAsia="Times New Roman" w:hAnsi="Times New Roman" w:cs="Times New Roman"/>
          <w:color w:val="000000"/>
          <w:spacing w:val="-4"/>
          <w:sz w:val="28"/>
          <w:szCs w:val="28"/>
          <w:lang w:val="uk-UA" w:eastAsia="ru-RU"/>
        </w:rPr>
        <w:t>низькомолекулярного мономера: висока еластичність і плас</w:t>
      </w:r>
      <w:r w:rsidRPr="00DB06C2">
        <w:rPr>
          <w:rFonts w:ascii="Times New Roman" w:eastAsia="Times New Roman" w:hAnsi="Times New Roman" w:cs="Times New Roman"/>
          <w:color w:val="000000"/>
          <w:spacing w:val="-4"/>
          <w:sz w:val="28"/>
          <w:szCs w:val="28"/>
          <w:lang w:val="uk-UA" w:eastAsia="ru-RU"/>
        </w:rPr>
        <w:softHyphen/>
        <w:t>тичність.</w:t>
      </w:r>
    </w:p>
    <w:p w:rsidR="00DB06C2" w:rsidRPr="00DB06C2" w:rsidRDefault="00DB06C2" w:rsidP="00DB06C2">
      <w:pPr>
        <w:shd w:val="clear" w:color="auto" w:fill="FFFFFF"/>
        <w:spacing w:after="22" w:line="288" w:lineRule="exact"/>
        <w:ind w:right="14" w:firstLine="540"/>
        <w:jc w:val="both"/>
        <w:rPr>
          <w:rFonts w:ascii="Times New Roman" w:eastAsia="Times New Roman" w:hAnsi="Times New Roman" w:cs="Times New Roman"/>
          <w:color w:val="000000"/>
          <w:spacing w:val="-4"/>
          <w:sz w:val="24"/>
          <w:szCs w:val="24"/>
          <w:lang w:val="uk-UA" w:eastAsia="ru-RU"/>
        </w:rPr>
      </w:pPr>
      <w:r w:rsidRPr="00DB06C2">
        <w:rPr>
          <w:rFonts w:ascii="Times New Roman" w:eastAsia="Times New Roman" w:hAnsi="Times New Roman" w:cs="Times New Roman"/>
          <w:color w:val="000000"/>
          <w:spacing w:val="-6"/>
          <w:sz w:val="28"/>
          <w:szCs w:val="28"/>
          <w:lang w:val="uk-UA" w:eastAsia="ru-RU"/>
        </w:rPr>
        <w:t>Полімери, що відносяться до ВМС. утворюються із низько</w:t>
      </w:r>
      <w:r w:rsidRPr="00DB06C2">
        <w:rPr>
          <w:rFonts w:ascii="Times New Roman" w:eastAsia="Times New Roman" w:hAnsi="Times New Roman" w:cs="Times New Roman"/>
          <w:color w:val="000000"/>
          <w:spacing w:val="-5"/>
          <w:sz w:val="28"/>
          <w:szCs w:val="28"/>
          <w:lang w:val="uk-UA" w:eastAsia="ru-RU"/>
        </w:rPr>
        <w:t xml:space="preserve">молекулярних молекул, що мають назву </w:t>
      </w:r>
      <w:r w:rsidRPr="00DB06C2">
        <w:rPr>
          <w:rFonts w:ascii="Times New Roman" w:eastAsia="Times New Roman" w:hAnsi="Times New Roman" w:cs="Times New Roman"/>
          <w:b/>
          <w:i/>
          <w:iCs/>
          <w:color w:val="000000"/>
          <w:spacing w:val="-5"/>
          <w:sz w:val="28"/>
          <w:szCs w:val="28"/>
          <w:lang w:val="uk-UA" w:eastAsia="ru-RU"/>
        </w:rPr>
        <w:t>мономерів</w:t>
      </w:r>
      <w:r w:rsidRPr="00DB06C2">
        <w:rPr>
          <w:rFonts w:ascii="Times New Roman" w:eastAsia="Times New Roman" w:hAnsi="Times New Roman" w:cs="Times New Roman"/>
          <w:i/>
          <w:iCs/>
          <w:color w:val="000000"/>
          <w:spacing w:val="-5"/>
          <w:sz w:val="28"/>
          <w:szCs w:val="28"/>
          <w:lang w:val="uk-UA" w:eastAsia="ru-RU"/>
        </w:rPr>
        <w:t xml:space="preserve">. </w:t>
      </w:r>
      <w:r w:rsidRPr="00DB06C2">
        <w:rPr>
          <w:rFonts w:ascii="Times New Roman" w:eastAsia="Times New Roman" w:hAnsi="Times New Roman" w:cs="Times New Roman"/>
          <w:color w:val="000000"/>
          <w:spacing w:val="-5"/>
          <w:sz w:val="28"/>
          <w:szCs w:val="28"/>
          <w:lang w:val="uk-UA" w:eastAsia="ru-RU"/>
        </w:rPr>
        <w:t xml:space="preserve">Молекули </w:t>
      </w:r>
      <w:r w:rsidRPr="00DB06C2">
        <w:rPr>
          <w:rFonts w:ascii="Times New Roman" w:eastAsia="Times New Roman" w:hAnsi="Times New Roman" w:cs="Times New Roman"/>
          <w:color w:val="000000"/>
          <w:spacing w:val="-4"/>
          <w:sz w:val="28"/>
          <w:szCs w:val="28"/>
          <w:lang w:val="uk-UA" w:eastAsia="ru-RU"/>
        </w:rPr>
        <w:t>мономерів здатні вступати в реакцію між собою або з моле</w:t>
      </w:r>
      <w:r w:rsidRPr="00DB06C2">
        <w:rPr>
          <w:rFonts w:ascii="Times New Roman" w:eastAsia="Times New Roman" w:hAnsi="Times New Roman" w:cs="Times New Roman"/>
          <w:color w:val="000000"/>
          <w:spacing w:val="-4"/>
          <w:sz w:val="28"/>
          <w:szCs w:val="28"/>
          <w:lang w:val="uk-UA" w:eastAsia="ru-RU"/>
        </w:rPr>
        <w:softHyphen/>
        <w:t>кулами інших речовин, утворюючи полімери. Так, внаслідок полімеризації етилену, утворюється поліетилен</w:t>
      </w:r>
      <w:r w:rsidRPr="00DB06C2">
        <w:rPr>
          <w:rFonts w:ascii="Times New Roman" w:eastAsia="Times New Roman" w:hAnsi="Times New Roman" w:cs="Times New Roman"/>
          <w:color w:val="000000"/>
          <w:spacing w:val="-4"/>
          <w:sz w:val="24"/>
          <w:szCs w:val="24"/>
          <w:lang w:val="uk-UA" w:eastAsia="ru-RU"/>
        </w:rPr>
        <w:t>:</w:t>
      </w:r>
    </w:p>
    <w:p w:rsidR="00DB06C2" w:rsidRPr="00DB06C2" w:rsidRDefault="00DB06C2" w:rsidP="00DB06C2">
      <w:pPr>
        <w:shd w:val="clear" w:color="auto" w:fill="FFFFFF"/>
        <w:spacing w:after="22" w:line="288" w:lineRule="exact"/>
        <w:ind w:right="14" w:firstLine="540"/>
        <w:jc w:val="both"/>
        <w:rPr>
          <w:rFonts w:ascii="Times New Roman" w:eastAsia="Times New Roman" w:hAnsi="Times New Roman" w:cs="Times New Roman"/>
          <w:color w:val="000000"/>
          <w:spacing w:val="-4"/>
          <w:sz w:val="28"/>
          <w:szCs w:val="28"/>
          <w:lang w:val="uk-UA" w:eastAsia="ru-RU"/>
        </w:rPr>
      </w:pPr>
      <w:proofErr w:type="spellStart"/>
      <w:r w:rsidRPr="00DB06C2">
        <w:rPr>
          <w:rFonts w:ascii="Times New Roman" w:eastAsia="Times New Roman" w:hAnsi="Times New Roman" w:cs="Times New Roman"/>
          <w:color w:val="000000"/>
          <w:spacing w:val="-4"/>
          <w:sz w:val="28"/>
          <w:szCs w:val="28"/>
          <w:lang w:val="en-US" w:eastAsia="ru-RU"/>
        </w:rPr>
        <w:t>nCH</w:t>
      </w:r>
      <w:proofErr w:type="spellEnd"/>
      <w:r w:rsidRPr="00DB06C2">
        <w:rPr>
          <w:rFonts w:ascii="Times New Roman" w:eastAsia="Times New Roman" w:hAnsi="Times New Roman" w:cs="Times New Roman"/>
          <w:color w:val="000000"/>
          <w:spacing w:val="-4"/>
          <w:sz w:val="28"/>
          <w:szCs w:val="28"/>
          <w:vertAlign w:val="subscript"/>
          <w:lang w:val="uk-UA" w:eastAsia="ru-RU"/>
        </w:rPr>
        <w:t>2</w:t>
      </w:r>
      <w:r w:rsidRPr="00DB06C2">
        <w:rPr>
          <w:rFonts w:ascii="Times New Roman" w:eastAsia="Times New Roman" w:hAnsi="Times New Roman" w:cs="Times New Roman"/>
          <w:color w:val="000000"/>
          <w:spacing w:val="-4"/>
          <w:sz w:val="28"/>
          <w:szCs w:val="28"/>
          <w:lang w:val="uk-UA" w:eastAsia="ru-RU"/>
        </w:rPr>
        <w:t xml:space="preserve"> = </w:t>
      </w:r>
      <w:r w:rsidRPr="00DB06C2">
        <w:rPr>
          <w:rFonts w:ascii="Times New Roman" w:eastAsia="Times New Roman" w:hAnsi="Times New Roman" w:cs="Times New Roman"/>
          <w:color w:val="000000"/>
          <w:spacing w:val="-4"/>
          <w:sz w:val="28"/>
          <w:szCs w:val="28"/>
          <w:lang w:val="en-US" w:eastAsia="ru-RU"/>
        </w:rPr>
        <w:t>CH</w:t>
      </w:r>
      <w:r w:rsidRPr="00DB06C2">
        <w:rPr>
          <w:rFonts w:ascii="Times New Roman" w:eastAsia="Times New Roman" w:hAnsi="Times New Roman" w:cs="Times New Roman"/>
          <w:color w:val="000000"/>
          <w:spacing w:val="-4"/>
          <w:sz w:val="28"/>
          <w:szCs w:val="28"/>
          <w:vertAlign w:val="subscript"/>
          <w:lang w:val="uk-UA" w:eastAsia="ru-RU"/>
        </w:rPr>
        <w:t>2</w:t>
      </w:r>
      <w:r w:rsidRPr="00DB06C2">
        <w:rPr>
          <w:rFonts w:ascii="Times New Roman" w:eastAsia="Times New Roman" w:hAnsi="Times New Roman" w:cs="Times New Roman"/>
          <w:color w:val="000000"/>
          <w:spacing w:val="-4"/>
          <w:sz w:val="28"/>
          <w:szCs w:val="28"/>
          <w:lang w:val="uk-UA" w:eastAsia="ru-RU"/>
        </w:rPr>
        <w:t xml:space="preserve"> → ( -</w:t>
      </w:r>
      <w:r w:rsidRPr="00DB06C2">
        <w:rPr>
          <w:rFonts w:ascii="Times New Roman" w:eastAsia="Times New Roman" w:hAnsi="Times New Roman" w:cs="Times New Roman"/>
          <w:color w:val="000000"/>
          <w:spacing w:val="-4"/>
          <w:sz w:val="28"/>
          <w:szCs w:val="28"/>
          <w:lang w:val="en-US" w:eastAsia="ru-RU"/>
        </w:rPr>
        <w:t>CH</w:t>
      </w:r>
      <w:r w:rsidRPr="00DB06C2">
        <w:rPr>
          <w:rFonts w:ascii="Times New Roman" w:eastAsia="Times New Roman" w:hAnsi="Times New Roman" w:cs="Times New Roman"/>
          <w:color w:val="000000"/>
          <w:spacing w:val="-4"/>
          <w:sz w:val="28"/>
          <w:szCs w:val="28"/>
          <w:vertAlign w:val="subscript"/>
          <w:lang w:val="uk-UA" w:eastAsia="ru-RU"/>
        </w:rPr>
        <w:t>2</w:t>
      </w:r>
      <w:r w:rsidRPr="00DB06C2">
        <w:rPr>
          <w:rFonts w:ascii="Times New Roman" w:eastAsia="Times New Roman" w:hAnsi="Times New Roman" w:cs="Times New Roman"/>
          <w:color w:val="000000"/>
          <w:spacing w:val="-4"/>
          <w:sz w:val="28"/>
          <w:szCs w:val="28"/>
          <w:lang w:val="uk-UA" w:eastAsia="ru-RU"/>
        </w:rPr>
        <w:t xml:space="preserve"> – </w:t>
      </w:r>
      <w:r w:rsidRPr="00DB06C2">
        <w:rPr>
          <w:rFonts w:ascii="Times New Roman" w:eastAsia="Times New Roman" w:hAnsi="Times New Roman" w:cs="Times New Roman"/>
          <w:color w:val="000000"/>
          <w:spacing w:val="-4"/>
          <w:sz w:val="28"/>
          <w:szCs w:val="28"/>
          <w:lang w:val="en-US" w:eastAsia="ru-RU"/>
        </w:rPr>
        <w:t>CH</w:t>
      </w:r>
      <w:r w:rsidRPr="00DB06C2">
        <w:rPr>
          <w:rFonts w:ascii="Times New Roman" w:eastAsia="Times New Roman" w:hAnsi="Times New Roman" w:cs="Times New Roman"/>
          <w:color w:val="000000"/>
          <w:spacing w:val="-4"/>
          <w:sz w:val="28"/>
          <w:szCs w:val="28"/>
          <w:vertAlign w:val="subscript"/>
          <w:lang w:val="uk-UA" w:eastAsia="ru-RU"/>
        </w:rPr>
        <w:t>2</w:t>
      </w:r>
      <w:r w:rsidRPr="00DB06C2">
        <w:rPr>
          <w:rFonts w:ascii="Times New Roman" w:eastAsia="Times New Roman" w:hAnsi="Times New Roman" w:cs="Times New Roman"/>
          <w:color w:val="000000"/>
          <w:spacing w:val="-4"/>
          <w:sz w:val="28"/>
          <w:szCs w:val="28"/>
          <w:lang w:val="uk-UA" w:eastAsia="ru-RU"/>
        </w:rPr>
        <w:t xml:space="preserve"> - )</w:t>
      </w:r>
      <w:r w:rsidRPr="00DB06C2">
        <w:rPr>
          <w:rFonts w:ascii="Times New Roman" w:eastAsia="Times New Roman" w:hAnsi="Times New Roman" w:cs="Times New Roman"/>
          <w:color w:val="000000"/>
          <w:spacing w:val="-4"/>
          <w:sz w:val="28"/>
          <w:szCs w:val="28"/>
          <w:lang w:val="en-US" w:eastAsia="ru-RU"/>
        </w:rPr>
        <w:t>n</w:t>
      </w:r>
      <w:r w:rsidRPr="00DB06C2">
        <w:rPr>
          <w:rFonts w:ascii="Times New Roman" w:eastAsia="Times New Roman" w:hAnsi="Times New Roman" w:cs="Times New Roman"/>
          <w:color w:val="000000"/>
          <w:spacing w:val="-4"/>
          <w:sz w:val="28"/>
          <w:szCs w:val="28"/>
          <w:lang w:val="uk-UA" w:eastAsia="ru-RU"/>
        </w:rPr>
        <w:t>,</w:t>
      </w:r>
    </w:p>
    <w:p w:rsidR="00DB06C2" w:rsidRPr="008361CA" w:rsidRDefault="00DB06C2" w:rsidP="008361CA">
      <w:pPr>
        <w:shd w:val="clear" w:color="auto" w:fill="FFFFFF"/>
        <w:spacing w:after="22" w:line="288" w:lineRule="exact"/>
        <w:ind w:right="14" w:firstLine="540"/>
        <w:jc w:val="both"/>
        <w:rPr>
          <w:rFonts w:ascii="Times New Roman" w:eastAsia="Times New Roman" w:hAnsi="Times New Roman" w:cs="Times New Roman"/>
          <w:color w:val="000000"/>
          <w:spacing w:val="-4"/>
          <w:sz w:val="20"/>
          <w:szCs w:val="20"/>
          <w:lang w:val="uk-UA" w:eastAsia="ru-RU"/>
        </w:rPr>
      </w:pPr>
      <w:r w:rsidRPr="00DB06C2">
        <w:rPr>
          <w:rFonts w:ascii="Times New Roman" w:eastAsia="Times New Roman" w:hAnsi="Times New Roman" w:cs="Times New Roman"/>
          <w:color w:val="000000"/>
          <w:spacing w:val="-4"/>
          <w:sz w:val="20"/>
          <w:szCs w:val="20"/>
          <w:lang w:val="uk-UA" w:eastAsia="ru-RU"/>
        </w:rPr>
        <w:t xml:space="preserve">                 мономер                            </w:t>
      </w:r>
      <w:r w:rsidR="008361CA">
        <w:rPr>
          <w:rFonts w:ascii="Times New Roman" w:eastAsia="Times New Roman" w:hAnsi="Times New Roman" w:cs="Times New Roman"/>
          <w:color w:val="000000"/>
          <w:spacing w:val="-4"/>
          <w:sz w:val="20"/>
          <w:szCs w:val="20"/>
          <w:lang w:val="uk-UA" w:eastAsia="ru-RU"/>
        </w:rPr>
        <w:t>полімер</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color w:val="000000"/>
          <w:spacing w:val="-4"/>
          <w:sz w:val="28"/>
          <w:szCs w:val="28"/>
          <w:lang w:val="uk-UA" w:eastAsia="ru-RU"/>
        </w:rPr>
      </w:pPr>
      <w:r w:rsidRPr="00DB06C2">
        <w:rPr>
          <w:rFonts w:ascii="Times New Roman" w:eastAsia="Times New Roman" w:hAnsi="Times New Roman" w:cs="Times New Roman"/>
          <w:color w:val="000000"/>
          <w:spacing w:val="-4"/>
          <w:sz w:val="28"/>
          <w:szCs w:val="28"/>
          <w:lang w:val="en-US" w:eastAsia="ru-RU"/>
        </w:rPr>
        <w:t>n</w:t>
      </w:r>
      <w:r w:rsidRPr="00DB06C2">
        <w:rPr>
          <w:rFonts w:ascii="Times New Roman" w:eastAsia="Times New Roman" w:hAnsi="Times New Roman" w:cs="Times New Roman"/>
          <w:color w:val="000000"/>
          <w:spacing w:val="-4"/>
          <w:sz w:val="28"/>
          <w:szCs w:val="28"/>
          <w:lang w:val="uk-UA" w:eastAsia="ru-RU"/>
        </w:rPr>
        <w:t xml:space="preserve"> – </w:t>
      </w:r>
      <w:proofErr w:type="gramStart"/>
      <w:r w:rsidRPr="00DB06C2">
        <w:rPr>
          <w:rFonts w:ascii="Times New Roman" w:eastAsia="Times New Roman" w:hAnsi="Times New Roman" w:cs="Times New Roman"/>
          <w:color w:val="000000"/>
          <w:spacing w:val="-4"/>
          <w:sz w:val="28"/>
          <w:szCs w:val="28"/>
          <w:lang w:val="uk-UA" w:eastAsia="ru-RU"/>
        </w:rPr>
        <w:t>ступінь</w:t>
      </w:r>
      <w:proofErr w:type="gramEnd"/>
      <w:r w:rsidRPr="00DB06C2">
        <w:rPr>
          <w:rFonts w:ascii="Times New Roman" w:eastAsia="Times New Roman" w:hAnsi="Times New Roman" w:cs="Times New Roman"/>
          <w:color w:val="000000"/>
          <w:spacing w:val="-4"/>
          <w:sz w:val="28"/>
          <w:szCs w:val="28"/>
          <w:lang w:val="uk-UA" w:eastAsia="ru-RU"/>
        </w:rPr>
        <w:t xml:space="preserve"> полімеризації.</w: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color w:val="000000"/>
          <w:spacing w:val="-4"/>
          <w:sz w:val="28"/>
          <w:szCs w:val="28"/>
          <w:lang w:val="uk-UA" w:eastAsia="ru-RU"/>
        </w:rPr>
      </w:pPr>
      <w:r w:rsidRPr="00DB06C2">
        <w:rPr>
          <w:rFonts w:ascii="Times New Roman" w:eastAsia="Times New Roman" w:hAnsi="Times New Roman" w:cs="Times New Roman"/>
          <w:color w:val="000000"/>
          <w:spacing w:val="-4"/>
          <w:sz w:val="28"/>
          <w:szCs w:val="28"/>
          <w:lang w:val="uk-UA" w:eastAsia="ru-RU"/>
        </w:rPr>
        <w:t>Властивості ВМС залежать від їх будови. Розрізняють три типи структури ланцюгів:</w:t>
      </w:r>
    </w:p>
    <w:p w:rsidR="00DB06C2" w:rsidRPr="00DB06C2" w:rsidRDefault="00DB06C2" w:rsidP="00DB06C2">
      <w:pPr>
        <w:numPr>
          <w:ilvl w:val="0"/>
          <w:numId w:val="38"/>
        </w:numPr>
        <w:shd w:val="clear" w:color="auto" w:fill="FFFFFF"/>
        <w:spacing w:after="0" w:line="240" w:lineRule="auto"/>
        <w:jc w:val="both"/>
        <w:rPr>
          <w:rFonts w:ascii="Times New Roman" w:eastAsia="Times New Roman" w:hAnsi="Times New Roman" w:cs="Times New Roman"/>
          <w:color w:val="000000"/>
          <w:spacing w:val="-4"/>
          <w:sz w:val="28"/>
          <w:szCs w:val="28"/>
          <w:lang w:val="uk-UA" w:eastAsia="ru-RU"/>
        </w:rPr>
      </w:pPr>
      <w:r w:rsidRPr="00DB06C2">
        <w:rPr>
          <w:rFonts w:ascii="Times New Roman" w:eastAsia="Times New Roman" w:hAnsi="Times New Roman" w:cs="Times New Roman"/>
          <w:b/>
          <w:color w:val="000000"/>
          <w:spacing w:val="-4"/>
          <w:sz w:val="28"/>
          <w:szCs w:val="28"/>
          <w:lang w:val="uk-UA" w:eastAsia="ru-RU"/>
        </w:rPr>
        <w:t xml:space="preserve">Лінійні полімери </w:t>
      </w:r>
      <w:r w:rsidRPr="00DB06C2">
        <w:rPr>
          <w:rFonts w:ascii="Times New Roman" w:eastAsia="Times New Roman" w:hAnsi="Times New Roman" w:cs="Times New Roman"/>
          <w:color w:val="000000"/>
          <w:spacing w:val="-4"/>
          <w:sz w:val="28"/>
          <w:szCs w:val="28"/>
          <w:lang w:val="uk-UA" w:eastAsia="ru-RU"/>
        </w:rPr>
        <w:t>(натуральний каучук, поліетилен) побудовані із довгих ланцюгів одномірних елементів.</w:t>
      </w:r>
    </w:p>
    <w:p w:rsidR="00DB06C2" w:rsidRPr="00DB06C2" w:rsidRDefault="00DB06C2" w:rsidP="00DB06C2">
      <w:pPr>
        <w:numPr>
          <w:ilvl w:val="0"/>
          <w:numId w:val="38"/>
        </w:numPr>
        <w:shd w:val="clear" w:color="auto" w:fill="FFFFFF"/>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color w:val="000000"/>
          <w:spacing w:val="-4"/>
          <w:sz w:val="28"/>
          <w:szCs w:val="28"/>
          <w:lang w:val="uk-UA" w:eastAsia="ru-RU"/>
        </w:rPr>
        <w:t xml:space="preserve">Розгалужені полімери </w:t>
      </w:r>
      <w:r w:rsidRPr="00DB06C2">
        <w:rPr>
          <w:rFonts w:ascii="Times New Roman" w:eastAsia="Times New Roman" w:hAnsi="Times New Roman" w:cs="Times New Roman"/>
          <w:color w:val="000000"/>
          <w:spacing w:val="-4"/>
          <w:sz w:val="28"/>
          <w:szCs w:val="28"/>
          <w:lang w:val="uk-UA" w:eastAsia="ru-RU"/>
        </w:rPr>
        <w:t>являють собою ланцюги з бічними відгалуженнями (крохмаль – амілопектин).</w:t>
      </w:r>
    </w:p>
    <w:p w:rsidR="00DB06C2" w:rsidRPr="00DB06C2" w:rsidRDefault="00DB06C2" w:rsidP="00DB06C2">
      <w:pPr>
        <w:numPr>
          <w:ilvl w:val="0"/>
          <w:numId w:val="38"/>
        </w:numPr>
        <w:shd w:val="clear" w:color="auto" w:fill="FFFFFF"/>
        <w:spacing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color w:val="000000"/>
          <w:spacing w:val="-4"/>
          <w:sz w:val="28"/>
          <w:szCs w:val="28"/>
          <w:lang w:val="uk-UA" w:eastAsia="ru-RU"/>
        </w:rPr>
        <w:t xml:space="preserve">Просторові полімери </w:t>
      </w:r>
      <w:r w:rsidRPr="00DB06C2">
        <w:rPr>
          <w:rFonts w:ascii="Times New Roman" w:eastAsia="Times New Roman" w:hAnsi="Times New Roman" w:cs="Times New Roman"/>
          <w:color w:val="000000"/>
          <w:spacing w:val="-4"/>
          <w:sz w:val="28"/>
          <w:szCs w:val="28"/>
          <w:lang w:val="uk-UA" w:eastAsia="ru-RU"/>
        </w:rPr>
        <w:t>являють собою тривимірну сітку.</w:t>
      </w:r>
    </w:p>
    <w:p w:rsidR="00DB06C2" w:rsidRPr="00DB06C2" w:rsidRDefault="00DB06C2" w:rsidP="00DB06C2">
      <w:pPr>
        <w:shd w:val="clear" w:color="auto" w:fill="FFFFFF"/>
        <w:spacing w:after="0" w:line="240" w:lineRule="auto"/>
        <w:jc w:val="both"/>
        <w:rPr>
          <w:rFonts w:ascii="Times New Roman" w:eastAsia="Times New Roman" w:hAnsi="Times New Roman" w:cs="Times New Roman"/>
          <w:sz w:val="28"/>
          <w:szCs w:val="28"/>
          <w:lang w:val="uk-UA" w:eastAsia="ru-RU"/>
        </w:rPr>
      </w:pPr>
    </w:p>
    <w:p w:rsidR="00DB06C2" w:rsidRPr="00DB06C2" w:rsidRDefault="00AD5B84" w:rsidP="00DB06C2">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rect id="Прямоугольник 143" o:spid="_x0000_s1077" style="position:absolute;left:0;text-align:left;margin-left:99pt;margin-top:8.7pt;width:324pt;height:27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">
            <v:textbox>
              <w:txbxContent>
                <w:p w:rsidR="00AD5B84" w:rsidRPr="008361CA" w:rsidRDefault="00AD5B84" w:rsidP="00DB06C2">
                  <w:pPr>
                    <w:jc w:val="center"/>
                    <w:rPr>
                      <w:rFonts w:ascii="Times New Roman" w:hAnsi="Times New Roman" w:cs="Times New Roman"/>
                      <w:b/>
                      <w:sz w:val="28"/>
                      <w:szCs w:val="28"/>
                      <w:lang w:val="uk-UA"/>
                    </w:rPr>
                  </w:pPr>
                  <w:r w:rsidRPr="008361CA">
                    <w:rPr>
                      <w:rFonts w:ascii="Times New Roman" w:hAnsi="Times New Roman" w:cs="Times New Roman"/>
                      <w:b/>
                      <w:sz w:val="28"/>
                      <w:szCs w:val="28"/>
                      <w:lang w:val="uk-UA"/>
                    </w:rPr>
                    <w:t>Основні методи добування ВМС</w:t>
                  </w:r>
                </w:p>
              </w:txbxContent>
            </v:textbox>
          </v:rect>
        </w:pict>
      </w:r>
    </w:p>
    <w:p w:rsidR="00DB06C2" w:rsidRPr="00DB06C2" w:rsidRDefault="00DB06C2" w:rsidP="00DB06C2">
      <w:pPr>
        <w:shd w:val="clear" w:color="auto" w:fill="FFFFFF"/>
        <w:spacing w:after="0" w:line="240" w:lineRule="auto"/>
        <w:ind w:firstLine="540"/>
        <w:jc w:val="both"/>
        <w:rPr>
          <w:rFonts w:ascii="Times New Roman" w:eastAsia="Times New Roman" w:hAnsi="Times New Roman" w:cs="Times New Roman"/>
          <w:color w:val="000000"/>
          <w:spacing w:val="3"/>
          <w:sz w:val="28"/>
          <w:szCs w:val="28"/>
          <w:lang w:val="uk-UA" w:eastAsia="ru-RU"/>
        </w:rPr>
      </w:pPr>
    </w:p>
    <w:p w:rsidR="00DB06C2" w:rsidRPr="00DB06C2" w:rsidRDefault="00AD5B84" w:rsidP="00DB06C2">
      <w:pPr>
        <w:shd w:val="clear" w:color="auto" w:fill="FFFFFF"/>
        <w:spacing w:after="0" w:line="240" w:lineRule="auto"/>
        <w:ind w:left="14" w:firstLine="554"/>
        <w:jc w:val="both"/>
        <w:rPr>
          <w:rFonts w:ascii="Times New Roman" w:eastAsia="Times New Roman" w:hAnsi="Times New Roman" w:cs="Times New Roman"/>
          <w:iCs/>
          <w:color w:val="000000"/>
          <w:spacing w:val="-1"/>
          <w:sz w:val="28"/>
          <w:szCs w:val="28"/>
          <w:lang w:val="uk-UA" w:eastAsia="ru-RU"/>
        </w:rPr>
      </w:pPr>
      <w:r>
        <w:rPr>
          <w:rFonts w:ascii="Times New Roman" w:eastAsia="Times New Roman" w:hAnsi="Times New Roman" w:cs="Times New Roman"/>
          <w:iCs/>
          <w:noProof/>
          <w:color w:val="000000"/>
          <w:spacing w:val="-1"/>
          <w:sz w:val="28"/>
          <w:szCs w:val="28"/>
          <w:lang w:eastAsia="ru-RU"/>
        </w:rPr>
        <w:pict>
          <v:line id="Прямая соединительная линия 142" o:spid="_x0000_s1083" style="position:absolute;left:0;text-align:left;flip:x;z-index:251845632;visibility:visible" from="99pt,4.3pt" to="19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">
            <v:stroke endarrow="block"/>
          </v:line>
        </w:pict>
      </w:r>
      <w:r>
        <w:rPr>
          <w:rFonts w:ascii="Times New Roman" w:eastAsia="Times New Roman" w:hAnsi="Times New Roman" w:cs="Times New Roman"/>
          <w:iCs/>
          <w:noProof/>
          <w:color w:val="000000"/>
          <w:spacing w:val="-1"/>
          <w:sz w:val="28"/>
          <w:szCs w:val="28"/>
          <w:lang w:eastAsia="ru-RU"/>
        </w:rPr>
        <w:pict>
          <v:line id="Прямая соединительная линия 141" o:spid="_x0000_s1082" style="position:absolute;left:0;text-align:left;z-index:251846656;visibility:visible" from="315pt,4.5pt" to="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">
            <v:stroke endarrow="block"/>
          </v:line>
        </w:pict>
      </w: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bCs/>
          <w:iCs/>
          <w:color w:val="000000"/>
          <w:spacing w:val="-1"/>
          <w:sz w:val="28"/>
          <w:szCs w:val="28"/>
          <w:lang w:val="uk-UA" w:eastAsia="ru-RU"/>
        </w:rPr>
      </w:pPr>
    </w:p>
    <w:p w:rsidR="00DB06C2" w:rsidRPr="00DB06C2" w:rsidRDefault="00DB06C2" w:rsidP="00DB06C2">
      <w:pPr>
        <w:shd w:val="clear" w:color="auto" w:fill="FFFFFF"/>
        <w:spacing w:after="0" w:line="240" w:lineRule="auto"/>
        <w:ind w:left="14" w:firstLine="554"/>
        <w:jc w:val="both"/>
        <w:rPr>
          <w:rFonts w:ascii="Times New Roman" w:eastAsia="Times New Roman" w:hAnsi="Times New Roman" w:cs="Times New Roman"/>
          <w:sz w:val="28"/>
          <w:szCs w:val="28"/>
          <w:lang w:val="uk-UA" w:eastAsia="ru-RU"/>
        </w:rPr>
      </w:pPr>
    </w:p>
    <w:p w:rsidR="00DB06C2" w:rsidRPr="00DB06C2" w:rsidRDefault="00AD5B84" w:rsidP="00DB06C2">
      <w:pPr>
        <w:shd w:val="clear" w:color="auto" w:fill="FFFFFF"/>
        <w:spacing w:before="274" w:after="0" w:line="240" w:lineRule="auto"/>
        <w:ind w:right="36" w:firstLine="54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sz w:val="28"/>
          <w:szCs w:val="28"/>
          <w:lang w:eastAsia="ru-RU"/>
        </w:rPr>
        <w:pict>
          <v:rect id="Прямоугольник 140" o:spid="_x0000_s1078" style="position:absolute;left:0;text-align:left;margin-left:279pt;margin-top:4.2pt;width:225pt;height:10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">
            <v:textbox>
              <w:txbxContent>
                <w:p w:rsidR="00AD5B84" w:rsidRPr="008361CA" w:rsidRDefault="00AD5B84" w:rsidP="008361CA">
                  <w:pPr>
                    <w:spacing w:after="0" w:line="240" w:lineRule="auto"/>
                    <w:jc w:val="center"/>
                    <w:rPr>
                      <w:rFonts w:ascii="Times New Roman" w:hAnsi="Times New Roman" w:cs="Times New Roman"/>
                      <w:b/>
                      <w:sz w:val="28"/>
                      <w:szCs w:val="28"/>
                      <w:lang w:val="uk-UA"/>
                    </w:rPr>
                  </w:pPr>
                  <w:r w:rsidRPr="008361CA">
                    <w:rPr>
                      <w:rFonts w:ascii="Times New Roman" w:hAnsi="Times New Roman" w:cs="Times New Roman"/>
                      <w:b/>
                      <w:sz w:val="28"/>
                      <w:szCs w:val="28"/>
                      <w:lang w:val="uk-UA"/>
                    </w:rPr>
                    <w:t>Поліконденсація</w:t>
                  </w:r>
                </w:p>
                <w:p w:rsidR="00AD5B84" w:rsidRPr="008361CA" w:rsidRDefault="00AD5B84" w:rsidP="008361CA">
                  <w:pPr>
                    <w:spacing w:after="0" w:line="240" w:lineRule="auto"/>
                    <w:jc w:val="center"/>
                    <w:rPr>
                      <w:rFonts w:ascii="Times New Roman" w:hAnsi="Times New Roman" w:cs="Times New Roman"/>
                      <w:sz w:val="28"/>
                      <w:szCs w:val="28"/>
                      <w:lang w:val="uk-UA"/>
                    </w:rPr>
                  </w:pPr>
                  <w:r w:rsidRPr="008361CA">
                    <w:rPr>
                      <w:rFonts w:ascii="Times New Roman" w:hAnsi="Times New Roman" w:cs="Times New Roman"/>
                      <w:sz w:val="28"/>
                      <w:szCs w:val="28"/>
                      <w:lang w:val="uk-UA"/>
                    </w:rPr>
                    <w:t>процес сполучення однакової або різної будови, який супроводжується, як правило, виділенням низькомолекулярних</w:t>
                  </w:r>
                  <w:r>
                    <w:rPr>
                      <w:sz w:val="28"/>
                      <w:szCs w:val="28"/>
                      <w:lang w:val="uk-UA"/>
                    </w:rPr>
                    <w:t xml:space="preserve"> </w:t>
                  </w:r>
                  <w:r w:rsidRPr="008361CA">
                    <w:rPr>
                      <w:rFonts w:ascii="Times New Roman" w:hAnsi="Times New Roman" w:cs="Times New Roman"/>
                      <w:sz w:val="28"/>
                      <w:szCs w:val="28"/>
                      <w:lang w:val="uk-UA"/>
                    </w:rPr>
                    <w:t>речовин</w:t>
                  </w:r>
                </w:p>
              </w:txbxContent>
            </v:textbox>
          </v:rect>
        </w:pict>
      </w:r>
      <w:r>
        <w:rPr>
          <w:rFonts w:ascii="Times New Roman" w:eastAsia="Times New Roman" w:hAnsi="Times New Roman" w:cs="Times New Roman"/>
          <w:noProof/>
          <w:sz w:val="28"/>
          <w:szCs w:val="28"/>
          <w:lang w:eastAsia="ru-RU"/>
        </w:rPr>
        <w:pict>
          <v:rect id="Прямоугольник 139" o:spid="_x0000_s1079" style="position:absolute;left:0;text-align:left;margin-left:18pt;margin-top:4.2pt;width:180pt;height:10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">
            <v:textbox>
              <w:txbxContent>
                <w:p w:rsidR="00AD5B84" w:rsidRPr="008361CA" w:rsidRDefault="00AD5B84" w:rsidP="008361CA">
                  <w:pPr>
                    <w:spacing w:after="0" w:line="240" w:lineRule="auto"/>
                    <w:jc w:val="center"/>
                    <w:rPr>
                      <w:rFonts w:ascii="Times New Roman" w:hAnsi="Times New Roman" w:cs="Times New Roman"/>
                      <w:b/>
                      <w:sz w:val="28"/>
                      <w:szCs w:val="28"/>
                      <w:lang w:val="uk-UA"/>
                    </w:rPr>
                  </w:pPr>
                  <w:r w:rsidRPr="008361CA">
                    <w:rPr>
                      <w:rFonts w:ascii="Times New Roman" w:hAnsi="Times New Roman" w:cs="Times New Roman"/>
                      <w:b/>
                      <w:sz w:val="28"/>
                      <w:szCs w:val="28"/>
                      <w:lang w:val="uk-UA"/>
                    </w:rPr>
                    <w:t>Полімеризація</w:t>
                  </w:r>
                </w:p>
                <w:p w:rsidR="00AD5B84" w:rsidRPr="008361CA" w:rsidRDefault="00AD5B84" w:rsidP="008361CA">
                  <w:pPr>
                    <w:spacing w:after="0" w:line="240" w:lineRule="auto"/>
                    <w:jc w:val="center"/>
                    <w:rPr>
                      <w:rFonts w:ascii="Times New Roman" w:hAnsi="Times New Roman" w:cs="Times New Roman"/>
                      <w:sz w:val="28"/>
                      <w:szCs w:val="28"/>
                      <w:lang w:val="uk-UA"/>
                    </w:rPr>
                  </w:pPr>
                  <w:r w:rsidRPr="008361CA">
                    <w:rPr>
                      <w:rFonts w:ascii="Times New Roman" w:hAnsi="Times New Roman" w:cs="Times New Roman"/>
                      <w:sz w:val="28"/>
                      <w:szCs w:val="28"/>
                      <w:lang w:val="uk-UA"/>
                    </w:rPr>
                    <w:t>процес сполучення великого числа молекул, які мають кратні зв’язки</w:t>
                  </w:r>
                </w:p>
              </w:txbxContent>
            </v:textbox>
          </v:rect>
        </w:pict>
      </w: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color w:val="000000"/>
          <w:sz w:val="28"/>
          <w:szCs w:val="28"/>
          <w:lang w:val="uk-UA" w:eastAsia="ru-RU"/>
        </w:rPr>
      </w:pP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color w:val="000000"/>
          <w:sz w:val="28"/>
          <w:szCs w:val="28"/>
          <w:lang w:val="uk-UA" w:eastAsia="ru-RU"/>
        </w:rPr>
      </w:pPr>
    </w:p>
    <w:p w:rsidR="00DB06C2" w:rsidRPr="00DB06C2" w:rsidRDefault="00DB06C2" w:rsidP="00DB06C2">
      <w:pPr>
        <w:shd w:val="clear" w:color="auto" w:fill="FFFFFF"/>
        <w:spacing w:before="274" w:after="0" w:line="240" w:lineRule="auto"/>
        <w:ind w:right="36" w:firstLine="540"/>
        <w:jc w:val="both"/>
        <w:rPr>
          <w:rFonts w:ascii="Times New Roman" w:eastAsia="Times New Roman" w:hAnsi="Times New Roman" w:cs="Times New Roman"/>
          <w:color w:val="000000"/>
          <w:sz w:val="28"/>
          <w:szCs w:val="28"/>
          <w:lang w:val="uk-UA" w:eastAsia="ru-RU"/>
        </w:rPr>
      </w:pPr>
    </w:p>
    <w:p w:rsidR="00DB06C2" w:rsidRPr="00DB06C2" w:rsidRDefault="00DB06C2" w:rsidP="00DB06C2">
      <w:pPr>
        <w:shd w:val="clear" w:color="auto" w:fill="FFFFFF"/>
        <w:spacing w:before="274" w:after="0" w:line="240" w:lineRule="auto"/>
        <w:ind w:right="36"/>
        <w:jc w:val="both"/>
        <w:rPr>
          <w:rFonts w:ascii="Times New Roman" w:eastAsia="Times New Roman" w:hAnsi="Times New Roman" w:cs="Times New Roman"/>
          <w:b/>
          <w:color w:val="000000"/>
          <w:sz w:val="28"/>
          <w:szCs w:val="28"/>
          <w:lang w:val="uk-UA" w:eastAsia="ru-RU"/>
        </w:rPr>
      </w:pPr>
      <w:r w:rsidRPr="00DB06C2">
        <w:rPr>
          <w:rFonts w:ascii="Times New Roman" w:eastAsia="Times New Roman" w:hAnsi="Times New Roman" w:cs="Times New Roman"/>
          <w:b/>
          <w:color w:val="000000"/>
          <w:sz w:val="28"/>
          <w:szCs w:val="28"/>
          <w:lang w:val="uk-UA" w:eastAsia="ru-RU"/>
        </w:rPr>
        <w:t xml:space="preserve">        Властивості розчинів високомолекулярних сполук: </w:t>
      </w:r>
    </w:p>
    <w:p w:rsidR="00DB06C2" w:rsidRPr="00DB06C2" w:rsidRDefault="00BD2D75" w:rsidP="008361CA">
      <w:pPr>
        <w:shd w:val="clear" w:color="auto" w:fill="FFFFFF"/>
        <w:spacing w:after="0" w:line="240" w:lineRule="auto"/>
        <w:ind w:firstLine="54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1. Набряк</w:t>
      </w:r>
      <w:r w:rsidR="00DB06C2" w:rsidRPr="00DB06C2">
        <w:rPr>
          <w:rFonts w:ascii="Times New Roman" w:eastAsia="Times New Roman" w:hAnsi="Times New Roman" w:cs="Times New Roman"/>
          <w:b/>
          <w:color w:val="000000"/>
          <w:sz w:val="28"/>
          <w:szCs w:val="28"/>
          <w:lang w:val="uk-UA" w:eastAsia="ru-RU"/>
        </w:rPr>
        <w:t xml:space="preserve">ання – </w:t>
      </w:r>
      <w:r w:rsidR="00DB06C2" w:rsidRPr="00DB06C2">
        <w:rPr>
          <w:rFonts w:ascii="Times New Roman" w:eastAsia="Times New Roman" w:hAnsi="Times New Roman" w:cs="Times New Roman"/>
          <w:color w:val="000000"/>
          <w:sz w:val="28"/>
          <w:szCs w:val="28"/>
          <w:lang w:val="uk-UA" w:eastAsia="ru-RU"/>
        </w:rPr>
        <w:t>самодовільний процес поглинання ВМС великих об’ємів низькомолекулярної рідини, що супроводжується значним збільшенням об’єму ВМС.</w:t>
      </w:r>
    </w:p>
    <w:p w:rsidR="00DB06C2" w:rsidRPr="00DB06C2" w:rsidRDefault="00DB06C2"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z w:val="28"/>
          <w:szCs w:val="28"/>
          <w:lang w:val="uk-UA" w:eastAsia="ru-RU"/>
        </w:rPr>
        <w:t>Розрізн</w:t>
      </w:r>
      <w:r w:rsidR="00440765">
        <w:rPr>
          <w:rFonts w:ascii="Times New Roman" w:eastAsia="Times New Roman" w:hAnsi="Times New Roman" w:cs="Times New Roman"/>
          <w:color w:val="000000"/>
          <w:sz w:val="28"/>
          <w:szCs w:val="28"/>
          <w:lang w:val="uk-UA" w:eastAsia="ru-RU"/>
        </w:rPr>
        <w:t>яють обмежене і необмежене набряк</w:t>
      </w:r>
      <w:r w:rsidRPr="00DB06C2">
        <w:rPr>
          <w:rFonts w:ascii="Times New Roman" w:eastAsia="Times New Roman" w:hAnsi="Times New Roman" w:cs="Times New Roman"/>
          <w:color w:val="000000"/>
          <w:sz w:val="28"/>
          <w:szCs w:val="28"/>
          <w:lang w:val="uk-UA" w:eastAsia="ru-RU"/>
        </w:rPr>
        <w:t>ання.</w:t>
      </w:r>
    </w:p>
    <w:p w:rsidR="00DB06C2" w:rsidRPr="00DB06C2" w:rsidRDefault="00440765"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Необмежене набряк</w:t>
      </w:r>
      <w:r w:rsidR="00DB06C2" w:rsidRPr="00DB06C2">
        <w:rPr>
          <w:rFonts w:ascii="Times New Roman" w:eastAsia="Times New Roman" w:hAnsi="Times New Roman" w:cs="Times New Roman"/>
          <w:b/>
          <w:color w:val="000000"/>
          <w:sz w:val="28"/>
          <w:szCs w:val="28"/>
          <w:lang w:val="uk-UA" w:eastAsia="ru-RU"/>
        </w:rPr>
        <w:t xml:space="preserve">ання – </w:t>
      </w:r>
      <w:r>
        <w:rPr>
          <w:rFonts w:ascii="Times New Roman" w:eastAsia="Times New Roman" w:hAnsi="Times New Roman" w:cs="Times New Roman"/>
          <w:color w:val="000000"/>
          <w:sz w:val="28"/>
          <w:szCs w:val="28"/>
          <w:lang w:val="uk-UA" w:eastAsia="ru-RU"/>
        </w:rPr>
        <w:t>це набряк</w:t>
      </w:r>
      <w:r w:rsidR="00DB06C2" w:rsidRPr="00DB06C2">
        <w:rPr>
          <w:rFonts w:ascii="Times New Roman" w:eastAsia="Times New Roman" w:hAnsi="Times New Roman" w:cs="Times New Roman"/>
          <w:color w:val="000000"/>
          <w:sz w:val="28"/>
          <w:szCs w:val="28"/>
          <w:lang w:val="uk-UA" w:eastAsia="ru-RU"/>
        </w:rPr>
        <w:t xml:space="preserve">ання, яке </w:t>
      </w:r>
      <w:proofErr w:type="spellStart"/>
      <w:r w:rsidR="00DB06C2" w:rsidRPr="00DB06C2">
        <w:rPr>
          <w:rFonts w:ascii="Times New Roman" w:eastAsia="Times New Roman" w:hAnsi="Times New Roman" w:cs="Times New Roman"/>
          <w:color w:val="000000"/>
          <w:sz w:val="28"/>
          <w:szCs w:val="28"/>
          <w:lang w:val="uk-UA" w:eastAsia="ru-RU"/>
        </w:rPr>
        <w:t>самодовільно</w:t>
      </w:r>
      <w:proofErr w:type="spellEnd"/>
      <w:r>
        <w:rPr>
          <w:rFonts w:ascii="Times New Roman" w:eastAsia="Times New Roman" w:hAnsi="Times New Roman" w:cs="Times New Roman"/>
          <w:color w:val="000000"/>
          <w:sz w:val="28"/>
          <w:szCs w:val="28"/>
          <w:lang w:val="uk-UA" w:eastAsia="ru-RU"/>
        </w:rPr>
        <w:t xml:space="preserve">  </w:t>
      </w:r>
      <w:r w:rsidR="00DB06C2" w:rsidRPr="00DB06C2">
        <w:rPr>
          <w:rFonts w:ascii="Times New Roman" w:eastAsia="Times New Roman" w:hAnsi="Times New Roman" w:cs="Times New Roman"/>
          <w:color w:val="000000"/>
          <w:sz w:val="28"/>
          <w:szCs w:val="28"/>
          <w:lang w:val="uk-UA" w:eastAsia="ru-RU"/>
        </w:rPr>
        <w:t>переходить у розчинення, при цьому утворюється однофазна гомогенна система.</w:t>
      </w:r>
    </w:p>
    <w:p w:rsidR="00DB06C2" w:rsidRPr="00DB06C2" w:rsidRDefault="007405B8"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Обмеженим набряк</w:t>
      </w:r>
      <w:r w:rsidR="00DB06C2" w:rsidRPr="00DB06C2">
        <w:rPr>
          <w:rFonts w:ascii="Times New Roman" w:eastAsia="Times New Roman" w:hAnsi="Times New Roman" w:cs="Times New Roman"/>
          <w:b/>
          <w:color w:val="000000"/>
          <w:sz w:val="28"/>
          <w:szCs w:val="28"/>
          <w:lang w:val="uk-UA" w:eastAsia="ru-RU"/>
        </w:rPr>
        <w:t xml:space="preserve">анням </w:t>
      </w:r>
      <w:r w:rsidR="00DB06C2" w:rsidRPr="00DB06C2">
        <w:rPr>
          <w:rFonts w:ascii="Times New Roman" w:eastAsia="Times New Roman" w:hAnsi="Times New Roman" w:cs="Times New Roman"/>
          <w:color w:val="000000"/>
          <w:sz w:val="28"/>
          <w:szCs w:val="28"/>
          <w:lang w:val="uk-UA" w:eastAsia="ru-RU"/>
        </w:rPr>
        <w:t xml:space="preserve">називається процес взаємодії полімеру з низькомолекулярною </w:t>
      </w:r>
      <w:r>
        <w:rPr>
          <w:rFonts w:ascii="Times New Roman" w:eastAsia="Times New Roman" w:hAnsi="Times New Roman" w:cs="Times New Roman"/>
          <w:color w:val="000000"/>
          <w:sz w:val="28"/>
          <w:szCs w:val="28"/>
          <w:lang w:val="uk-UA" w:eastAsia="ru-RU"/>
        </w:rPr>
        <w:t>рідиною, обмежений стадією набряк</w:t>
      </w:r>
      <w:r w:rsidR="00DB06C2" w:rsidRPr="00DB06C2">
        <w:rPr>
          <w:rFonts w:ascii="Times New Roman" w:eastAsia="Times New Roman" w:hAnsi="Times New Roman" w:cs="Times New Roman"/>
          <w:color w:val="000000"/>
          <w:sz w:val="28"/>
          <w:szCs w:val="28"/>
          <w:lang w:val="uk-UA" w:eastAsia="ru-RU"/>
        </w:rPr>
        <w:t>ання.</w:t>
      </w:r>
    </w:p>
    <w:p w:rsidR="00DB06C2" w:rsidRPr="00DB06C2" w:rsidRDefault="00DB06C2"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z w:val="28"/>
          <w:szCs w:val="28"/>
          <w:lang w:val="uk-UA" w:eastAsia="ru-RU"/>
        </w:rPr>
        <w:t>Процес</w:t>
      </w:r>
      <w:r w:rsidR="007405B8">
        <w:rPr>
          <w:rFonts w:ascii="Times New Roman" w:eastAsia="Times New Roman" w:hAnsi="Times New Roman" w:cs="Times New Roman"/>
          <w:color w:val="000000"/>
          <w:sz w:val="28"/>
          <w:szCs w:val="28"/>
          <w:lang w:val="uk-UA" w:eastAsia="ru-RU"/>
        </w:rPr>
        <w:t xml:space="preserve"> набряк</w:t>
      </w:r>
      <w:r w:rsidRPr="00DB06C2">
        <w:rPr>
          <w:rFonts w:ascii="Times New Roman" w:eastAsia="Times New Roman" w:hAnsi="Times New Roman" w:cs="Times New Roman"/>
          <w:color w:val="000000"/>
          <w:sz w:val="28"/>
          <w:szCs w:val="28"/>
          <w:lang w:val="uk-UA" w:eastAsia="ru-RU"/>
        </w:rPr>
        <w:t>ання кількісно</w:t>
      </w:r>
      <w:r w:rsidR="007405B8">
        <w:rPr>
          <w:rFonts w:ascii="Times New Roman" w:eastAsia="Times New Roman" w:hAnsi="Times New Roman" w:cs="Times New Roman"/>
          <w:color w:val="000000"/>
          <w:sz w:val="28"/>
          <w:szCs w:val="28"/>
          <w:lang w:val="uk-UA" w:eastAsia="ru-RU"/>
        </w:rPr>
        <w:t xml:space="preserve"> характеризується ступенем набряк</w:t>
      </w:r>
      <w:r w:rsidRPr="00DB06C2">
        <w:rPr>
          <w:rFonts w:ascii="Times New Roman" w:eastAsia="Times New Roman" w:hAnsi="Times New Roman" w:cs="Times New Roman"/>
          <w:color w:val="000000"/>
          <w:sz w:val="28"/>
          <w:szCs w:val="28"/>
          <w:lang w:val="uk-UA" w:eastAsia="ru-RU"/>
        </w:rPr>
        <w:t>ання.</w:t>
      </w:r>
    </w:p>
    <w:p w:rsidR="00DB06C2" w:rsidRPr="00DB06C2" w:rsidRDefault="007405B8"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Ступінь набряк</w:t>
      </w:r>
      <w:r w:rsidR="00DB06C2" w:rsidRPr="00DB06C2">
        <w:rPr>
          <w:rFonts w:ascii="Times New Roman" w:eastAsia="Times New Roman" w:hAnsi="Times New Roman" w:cs="Times New Roman"/>
          <w:b/>
          <w:color w:val="000000"/>
          <w:sz w:val="28"/>
          <w:szCs w:val="28"/>
          <w:lang w:val="uk-UA" w:eastAsia="ru-RU"/>
        </w:rPr>
        <w:t xml:space="preserve">ання (α) -  </w:t>
      </w:r>
      <w:r w:rsidR="00DB06C2" w:rsidRPr="00DB06C2">
        <w:rPr>
          <w:rFonts w:ascii="Times New Roman" w:eastAsia="Times New Roman" w:hAnsi="Times New Roman" w:cs="Times New Roman"/>
          <w:color w:val="000000"/>
          <w:sz w:val="28"/>
          <w:szCs w:val="28"/>
          <w:lang w:val="uk-UA" w:eastAsia="ru-RU"/>
        </w:rPr>
        <w:t>є кількість рідини, поглиненої одиницею маси або об’єму полімеру.</w:t>
      </w:r>
    </w:p>
    <w:p w:rsidR="00DB06C2" w:rsidRPr="00DB06C2" w:rsidRDefault="007405B8"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Ступінь набряк</w:t>
      </w:r>
      <w:r w:rsidR="00DB06C2" w:rsidRPr="00DB06C2">
        <w:rPr>
          <w:rFonts w:ascii="Times New Roman" w:eastAsia="Times New Roman" w:hAnsi="Times New Roman" w:cs="Times New Roman"/>
          <w:color w:val="000000"/>
          <w:sz w:val="28"/>
          <w:szCs w:val="28"/>
          <w:lang w:val="uk-UA" w:eastAsia="ru-RU"/>
        </w:rPr>
        <w:t xml:space="preserve">ання може визначатися ваговим або об’ємним методом. Ваговий метод полягає у зважування зразку </w:t>
      </w:r>
      <w:r>
        <w:rPr>
          <w:rFonts w:ascii="Times New Roman" w:eastAsia="Times New Roman" w:hAnsi="Times New Roman" w:cs="Times New Roman"/>
          <w:color w:val="000000"/>
          <w:sz w:val="28"/>
          <w:szCs w:val="28"/>
          <w:lang w:val="uk-UA" w:eastAsia="ru-RU"/>
        </w:rPr>
        <w:t>до і після набряк</w:t>
      </w:r>
      <w:r w:rsidR="00DB06C2" w:rsidRPr="00DB06C2">
        <w:rPr>
          <w:rFonts w:ascii="Times New Roman" w:eastAsia="Times New Roman" w:hAnsi="Times New Roman" w:cs="Times New Roman"/>
          <w:color w:val="000000"/>
          <w:sz w:val="28"/>
          <w:szCs w:val="28"/>
          <w:lang w:val="uk-UA" w:eastAsia="ru-RU"/>
        </w:rPr>
        <w:t xml:space="preserve">ання. </w:t>
      </w:r>
    </w:p>
    <w:p w:rsidR="00DB06C2" w:rsidRPr="00DB06C2" w:rsidRDefault="007405B8"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Ступінь набряк</w:t>
      </w:r>
      <w:r w:rsidR="00DB06C2" w:rsidRPr="00DB06C2">
        <w:rPr>
          <w:rFonts w:ascii="Times New Roman" w:eastAsia="Times New Roman" w:hAnsi="Times New Roman" w:cs="Times New Roman"/>
          <w:color w:val="000000"/>
          <w:sz w:val="28"/>
          <w:szCs w:val="28"/>
          <w:lang w:val="uk-UA" w:eastAsia="ru-RU"/>
        </w:rPr>
        <w:t xml:space="preserve">ання розраховується за формулою: </w:t>
      </w:r>
      <w:r w:rsidR="00DB06C2" w:rsidRPr="00DB06C2">
        <w:rPr>
          <w:rFonts w:ascii="Times New Roman" w:eastAsia="Times New Roman" w:hAnsi="Times New Roman" w:cs="Times New Roman"/>
          <w:color w:val="000000"/>
          <w:position w:val="-30"/>
          <w:sz w:val="28"/>
          <w:szCs w:val="28"/>
          <w:lang w:val="uk-UA" w:eastAsia="ru-RU"/>
        </w:rPr>
        <w:object w:dxaOrig="1219" w:dyaOrig="700">
          <v:shape id="_x0000_i1083" type="#_x0000_t75" style="width:60.75pt;height:35.25pt" o:ole="">
            <v:imagedata r:id="rId120" o:title=""/>
          </v:shape>
          <o:OLEObject Type="Embed" ProgID="Equation.3" ShapeID="_x0000_i1083" DrawAspect="Content" ObjectID="_1737532351" r:id="rId121"/>
        </w:object>
      </w:r>
      <w:r w:rsidR="00DB06C2" w:rsidRPr="00DB06C2">
        <w:rPr>
          <w:rFonts w:ascii="Times New Roman" w:eastAsia="Times New Roman" w:hAnsi="Times New Roman" w:cs="Times New Roman"/>
          <w:color w:val="000000"/>
          <w:sz w:val="28"/>
          <w:szCs w:val="28"/>
          <w:lang w:val="uk-UA" w:eastAsia="ru-RU"/>
        </w:rPr>
        <w:t xml:space="preserve">, де </w:t>
      </w:r>
      <w:r w:rsidR="00DB06C2" w:rsidRPr="00DB06C2">
        <w:rPr>
          <w:rFonts w:ascii="Times New Roman" w:eastAsia="Times New Roman" w:hAnsi="Times New Roman" w:cs="Times New Roman"/>
          <w:i/>
          <w:color w:val="000000"/>
          <w:sz w:val="28"/>
          <w:szCs w:val="28"/>
          <w:lang w:val="en-US" w:eastAsia="ru-RU"/>
        </w:rPr>
        <w:t>m</w:t>
      </w:r>
      <w:r w:rsidR="00DB06C2" w:rsidRPr="00DB06C2">
        <w:rPr>
          <w:rFonts w:ascii="Times New Roman" w:eastAsia="Times New Roman" w:hAnsi="Times New Roman" w:cs="Times New Roman"/>
          <w:i/>
          <w:color w:val="000000"/>
          <w:sz w:val="28"/>
          <w:szCs w:val="28"/>
          <w:vertAlign w:val="subscript"/>
          <w:lang w:eastAsia="ru-RU"/>
        </w:rPr>
        <w:t>0</w:t>
      </w:r>
      <w:r w:rsidR="00DB06C2" w:rsidRPr="00DB06C2">
        <w:rPr>
          <w:rFonts w:ascii="Times New Roman" w:eastAsia="Times New Roman" w:hAnsi="Times New Roman" w:cs="Times New Roman"/>
          <w:color w:val="000000"/>
          <w:sz w:val="28"/>
          <w:szCs w:val="28"/>
          <w:lang w:eastAsia="ru-RU"/>
        </w:rPr>
        <w:t xml:space="preserve"> – </w:t>
      </w:r>
      <w:r w:rsidR="00DB06C2" w:rsidRPr="00DB06C2">
        <w:rPr>
          <w:rFonts w:ascii="Times New Roman" w:eastAsia="Times New Roman" w:hAnsi="Times New Roman" w:cs="Times New Roman"/>
          <w:color w:val="000000"/>
          <w:sz w:val="28"/>
          <w:szCs w:val="28"/>
          <w:lang w:val="uk-UA" w:eastAsia="ru-RU"/>
        </w:rPr>
        <w:t xml:space="preserve">маса вихідного полімеру; </w:t>
      </w:r>
      <w:r w:rsidR="00DB06C2" w:rsidRPr="00DB06C2">
        <w:rPr>
          <w:rFonts w:ascii="Times New Roman" w:eastAsia="Times New Roman" w:hAnsi="Times New Roman" w:cs="Times New Roman"/>
          <w:i/>
          <w:color w:val="000000"/>
          <w:sz w:val="28"/>
          <w:szCs w:val="28"/>
          <w:lang w:val="en-US" w:eastAsia="ru-RU"/>
        </w:rPr>
        <w:t>m</w:t>
      </w:r>
      <w:r w:rsidR="00DB06C2" w:rsidRPr="00DB06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маса набрякл</w:t>
      </w:r>
      <w:r w:rsidR="00DB06C2" w:rsidRPr="00DB06C2">
        <w:rPr>
          <w:rFonts w:ascii="Times New Roman" w:eastAsia="Times New Roman" w:hAnsi="Times New Roman" w:cs="Times New Roman"/>
          <w:color w:val="000000"/>
          <w:sz w:val="28"/>
          <w:szCs w:val="28"/>
          <w:lang w:val="uk-UA" w:eastAsia="ru-RU"/>
        </w:rPr>
        <w:t>ого полімеру..</w:t>
      </w:r>
    </w:p>
    <w:p w:rsidR="00DB06C2" w:rsidRPr="00DB06C2" w:rsidRDefault="00DB06C2"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B06C2">
        <w:rPr>
          <w:rFonts w:ascii="Times New Roman" w:eastAsia="Times New Roman" w:hAnsi="Times New Roman" w:cs="Times New Roman"/>
          <w:color w:val="000000"/>
          <w:sz w:val="28"/>
          <w:szCs w:val="28"/>
          <w:lang w:val="uk-UA" w:eastAsia="ru-RU"/>
        </w:rPr>
        <w:t>Об’ємни</w:t>
      </w:r>
      <w:r w:rsidR="007405B8">
        <w:rPr>
          <w:rFonts w:ascii="Times New Roman" w:eastAsia="Times New Roman" w:hAnsi="Times New Roman" w:cs="Times New Roman"/>
          <w:color w:val="000000"/>
          <w:sz w:val="28"/>
          <w:szCs w:val="28"/>
          <w:lang w:val="uk-UA" w:eastAsia="ru-RU"/>
        </w:rPr>
        <w:t>й метод визначення ступеня набряк</w:t>
      </w:r>
      <w:r w:rsidRPr="00DB06C2">
        <w:rPr>
          <w:rFonts w:ascii="Times New Roman" w:eastAsia="Times New Roman" w:hAnsi="Times New Roman" w:cs="Times New Roman"/>
          <w:color w:val="000000"/>
          <w:sz w:val="28"/>
          <w:szCs w:val="28"/>
          <w:lang w:val="uk-UA" w:eastAsia="ru-RU"/>
        </w:rPr>
        <w:t xml:space="preserve">ання оснований на вимірюванні </w:t>
      </w:r>
      <w:r w:rsidR="007405B8">
        <w:rPr>
          <w:rFonts w:ascii="Times New Roman" w:eastAsia="Times New Roman" w:hAnsi="Times New Roman" w:cs="Times New Roman"/>
          <w:color w:val="000000"/>
          <w:sz w:val="28"/>
          <w:szCs w:val="28"/>
          <w:lang w:val="uk-UA" w:eastAsia="ru-RU"/>
        </w:rPr>
        <w:t>об’єму полімеру до і після набряк</w:t>
      </w:r>
      <w:r w:rsidRPr="00DB06C2">
        <w:rPr>
          <w:rFonts w:ascii="Times New Roman" w:eastAsia="Times New Roman" w:hAnsi="Times New Roman" w:cs="Times New Roman"/>
          <w:color w:val="000000"/>
          <w:sz w:val="28"/>
          <w:szCs w:val="28"/>
          <w:lang w:val="uk-UA" w:eastAsia="ru-RU"/>
        </w:rPr>
        <w:t xml:space="preserve">ання: </w:t>
      </w:r>
      <w:r w:rsidRPr="00DB06C2">
        <w:rPr>
          <w:rFonts w:ascii="Times New Roman" w:eastAsia="Times New Roman" w:hAnsi="Times New Roman" w:cs="Times New Roman"/>
          <w:color w:val="000000"/>
          <w:position w:val="-30"/>
          <w:sz w:val="28"/>
          <w:szCs w:val="28"/>
          <w:lang w:val="uk-UA" w:eastAsia="ru-RU"/>
        </w:rPr>
        <w:object w:dxaOrig="1140" w:dyaOrig="700">
          <v:shape id="_x0000_i1084" type="#_x0000_t75" style="width:57pt;height:35.25pt" o:ole="">
            <v:imagedata r:id="rId122" o:title=""/>
          </v:shape>
          <o:OLEObject Type="Embed" ProgID="Equation.3" ShapeID="_x0000_i1084" DrawAspect="Content" ObjectID="_1737532352" r:id="rId123"/>
        </w:object>
      </w:r>
      <w:r w:rsidRPr="00DB06C2">
        <w:rPr>
          <w:rFonts w:ascii="Times New Roman" w:eastAsia="Times New Roman" w:hAnsi="Times New Roman" w:cs="Times New Roman"/>
          <w:color w:val="000000"/>
          <w:sz w:val="28"/>
          <w:szCs w:val="28"/>
          <w:lang w:val="uk-UA" w:eastAsia="ru-RU"/>
        </w:rPr>
        <w:t xml:space="preserve">, де </w:t>
      </w:r>
      <w:r w:rsidRPr="00DB06C2">
        <w:rPr>
          <w:rFonts w:ascii="Times New Roman" w:eastAsia="Times New Roman" w:hAnsi="Times New Roman" w:cs="Times New Roman"/>
          <w:i/>
          <w:color w:val="000000"/>
          <w:sz w:val="28"/>
          <w:szCs w:val="28"/>
          <w:lang w:val="en-US" w:eastAsia="ru-RU"/>
        </w:rPr>
        <w:t>V</w:t>
      </w:r>
      <w:r w:rsidRPr="00DB06C2">
        <w:rPr>
          <w:rFonts w:ascii="Times New Roman" w:eastAsia="Times New Roman" w:hAnsi="Times New Roman" w:cs="Times New Roman"/>
          <w:i/>
          <w:color w:val="000000"/>
          <w:sz w:val="28"/>
          <w:szCs w:val="28"/>
          <w:vertAlign w:val="subscript"/>
          <w:lang w:val="uk-UA" w:eastAsia="ru-RU"/>
        </w:rPr>
        <w:t>0</w:t>
      </w:r>
      <w:r w:rsidRPr="00DB06C2">
        <w:rPr>
          <w:rFonts w:ascii="Times New Roman" w:eastAsia="Times New Roman" w:hAnsi="Times New Roman" w:cs="Times New Roman"/>
          <w:color w:val="000000"/>
          <w:sz w:val="28"/>
          <w:szCs w:val="28"/>
          <w:lang w:val="uk-UA" w:eastAsia="ru-RU"/>
        </w:rPr>
        <w:t xml:space="preserve"> – об’єм вихідного полімеру; </w:t>
      </w:r>
      <w:r w:rsidRPr="00DB06C2">
        <w:rPr>
          <w:rFonts w:ascii="Times New Roman" w:eastAsia="Times New Roman" w:hAnsi="Times New Roman" w:cs="Times New Roman"/>
          <w:color w:val="000000"/>
          <w:sz w:val="28"/>
          <w:szCs w:val="28"/>
          <w:lang w:val="en-US" w:eastAsia="ru-RU"/>
        </w:rPr>
        <w:t>V</w:t>
      </w:r>
      <w:r w:rsidR="007405B8">
        <w:rPr>
          <w:rFonts w:ascii="Times New Roman" w:eastAsia="Times New Roman" w:hAnsi="Times New Roman" w:cs="Times New Roman"/>
          <w:color w:val="000000"/>
          <w:sz w:val="28"/>
          <w:szCs w:val="28"/>
          <w:lang w:val="uk-UA" w:eastAsia="ru-RU"/>
        </w:rPr>
        <w:t xml:space="preserve"> – об’єм набряк</w:t>
      </w:r>
      <w:r w:rsidRPr="00DB06C2">
        <w:rPr>
          <w:rFonts w:ascii="Times New Roman" w:eastAsia="Times New Roman" w:hAnsi="Times New Roman" w:cs="Times New Roman"/>
          <w:color w:val="000000"/>
          <w:sz w:val="28"/>
          <w:szCs w:val="28"/>
          <w:lang w:val="uk-UA" w:eastAsia="ru-RU"/>
        </w:rPr>
        <w:t>лого полімеру.</w:t>
      </w:r>
    </w:p>
    <w:p w:rsidR="00DB06C2" w:rsidRPr="00DB06C2" w:rsidRDefault="00FC07A3" w:rsidP="008361C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Величину ступеня набряк</w:t>
      </w:r>
      <w:r w:rsidR="00DB06C2" w:rsidRPr="00DB06C2">
        <w:rPr>
          <w:rFonts w:ascii="Times New Roman" w:eastAsia="Times New Roman" w:hAnsi="Times New Roman" w:cs="Times New Roman"/>
          <w:color w:val="000000"/>
          <w:sz w:val="28"/>
          <w:szCs w:val="28"/>
          <w:lang w:val="uk-UA" w:eastAsia="ru-RU"/>
        </w:rPr>
        <w:t>ання можна в</w:t>
      </w:r>
      <w:r>
        <w:rPr>
          <w:rFonts w:ascii="Times New Roman" w:eastAsia="Times New Roman" w:hAnsi="Times New Roman" w:cs="Times New Roman"/>
          <w:color w:val="000000"/>
          <w:sz w:val="28"/>
          <w:szCs w:val="28"/>
          <w:lang w:val="uk-UA" w:eastAsia="ru-RU"/>
        </w:rPr>
        <w:t xml:space="preserve">изначити лише для обмежено  </w:t>
      </w:r>
      <w:proofErr w:type="spellStart"/>
      <w:r>
        <w:rPr>
          <w:rFonts w:ascii="Times New Roman" w:eastAsia="Times New Roman" w:hAnsi="Times New Roman" w:cs="Times New Roman"/>
          <w:color w:val="000000"/>
          <w:sz w:val="28"/>
          <w:szCs w:val="28"/>
          <w:lang w:val="uk-UA" w:eastAsia="ru-RU"/>
        </w:rPr>
        <w:t>набряк</w:t>
      </w:r>
      <w:r w:rsidR="00DB06C2" w:rsidRPr="00DB06C2">
        <w:rPr>
          <w:rFonts w:ascii="Times New Roman" w:eastAsia="Times New Roman" w:hAnsi="Times New Roman" w:cs="Times New Roman"/>
          <w:color w:val="000000"/>
          <w:sz w:val="28"/>
          <w:szCs w:val="28"/>
          <w:lang w:val="uk-UA" w:eastAsia="ru-RU"/>
        </w:rPr>
        <w:t>аючи</w:t>
      </w:r>
      <w:r>
        <w:rPr>
          <w:rFonts w:ascii="Times New Roman" w:eastAsia="Times New Roman" w:hAnsi="Times New Roman" w:cs="Times New Roman"/>
          <w:color w:val="000000"/>
          <w:sz w:val="28"/>
          <w:szCs w:val="28"/>
          <w:lang w:val="uk-UA" w:eastAsia="ru-RU"/>
        </w:rPr>
        <w:t>х</w:t>
      </w:r>
      <w:proofErr w:type="spellEnd"/>
      <w:r>
        <w:rPr>
          <w:rFonts w:ascii="Times New Roman" w:eastAsia="Times New Roman" w:hAnsi="Times New Roman" w:cs="Times New Roman"/>
          <w:color w:val="000000"/>
          <w:sz w:val="28"/>
          <w:szCs w:val="28"/>
          <w:lang w:val="uk-UA" w:eastAsia="ru-RU"/>
        </w:rPr>
        <w:t xml:space="preserve"> </w:t>
      </w:r>
      <w:r w:rsidR="00DB06C2" w:rsidRPr="00DB06C2">
        <w:rPr>
          <w:rFonts w:ascii="Times New Roman" w:eastAsia="Times New Roman" w:hAnsi="Times New Roman" w:cs="Times New Roman"/>
          <w:color w:val="000000"/>
          <w:sz w:val="28"/>
          <w:szCs w:val="28"/>
          <w:lang w:val="uk-UA" w:eastAsia="ru-RU"/>
        </w:rPr>
        <w:t xml:space="preserve"> полімерів. </w:t>
      </w:r>
    </w:p>
    <w:p w:rsidR="00DB06C2" w:rsidRPr="00DB06C2" w:rsidRDefault="00FC07A3" w:rsidP="008361CA">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Набряк</w:t>
      </w:r>
      <w:r w:rsidR="00DB06C2" w:rsidRPr="00DB06C2">
        <w:rPr>
          <w:rFonts w:ascii="Times New Roman" w:eastAsia="Times New Roman" w:hAnsi="Times New Roman" w:cs="Times New Roman"/>
          <w:sz w:val="28"/>
          <w:szCs w:val="28"/>
          <w:lang w:val="uk-UA" w:eastAsia="ru-RU"/>
        </w:rPr>
        <w:t>ання – це екзотермічний процес (ΔН&lt;0),</w:t>
      </w:r>
      <w:r>
        <w:rPr>
          <w:rFonts w:ascii="Times New Roman" w:eastAsia="Times New Roman" w:hAnsi="Times New Roman" w:cs="Times New Roman"/>
          <w:sz w:val="28"/>
          <w:szCs w:val="28"/>
          <w:lang w:val="uk-UA" w:eastAsia="ru-RU"/>
        </w:rPr>
        <w:t xml:space="preserve"> характеризується теплотою набрякання (тепловим ефектом,  що супроводжується набряк</w:t>
      </w:r>
      <w:r w:rsidR="00DB06C2" w:rsidRPr="00DB06C2">
        <w:rPr>
          <w:rFonts w:ascii="Times New Roman" w:eastAsia="Times New Roman" w:hAnsi="Times New Roman" w:cs="Times New Roman"/>
          <w:sz w:val="28"/>
          <w:szCs w:val="28"/>
          <w:lang w:val="uk-UA" w:eastAsia="ru-RU"/>
        </w:rPr>
        <w:t xml:space="preserve">анням полімеру в рідині). </w:t>
      </w:r>
    </w:p>
    <w:p w:rsidR="00DB06C2" w:rsidRPr="00DB06C2" w:rsidRDefault="00DB06C2" w:rsidP="00DB06C2">
      <w:pPr>
        <w:numPr>
          <w:ilvl w:val="0"/>
          <w:numId w:val="39"/>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Осмотичний тиск.</w:t>
      </w:r>
    </w:p>
    <w:p w:rsidR="00DB06C2" w:rsidRPr="00DB06C2" w:rsidRDefault="00DB06C2" w:rsidP="00DB06C2">
      <w:pPr>
        <w:numPr>
          <w:ilvl w:val="0"/>
          <w:numId w:val="33"/>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 xml:space="preserve">В’язкість </w:t>
      </w:r>
      <w:r w:rsidRPr="00DB06C2">
        <w:rPr>
          <w:rFonts w:ascii="Times New Roman" w:eastAsia="Times New Roman" w:hAnsi="Times New Roman" w:cs="Times New Roman"/>
          <w:sz w:val="28"/>
          <w:szCs w:val="28"/>
          <w:lang w:val="uk-UA" w:eastAsia="ru-RU"/>
        </w:rPr>
        <w:t>(аномальна, структурна), залежить від концентрації розчину.</w:t>
      </w:r>
    </w:p>
    <w:p w:rsidR="00DB06C2" w:rsidRPr="00DB06C2" w:rsidRDefault="00DB06C2" w:rsidP="00DB06C2">
      <w:pPr>
        <w:numPr>
          <w:ilvl w:val="0"/>
          <w:numId w:val="33"/>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 xml:space="preserve">Висолювання та </w:t>
      </w:r>
      <w:proofErr w:type="spellStart"/>
      <w:r w:rsidRPr="00DB06C2">
        <w:rPr>
          <w:rFonts w:ascii="Times New Roman" w:eastAsia="Times New Roman" w:hAnsi="Times New Roman" w:cs="Times New Roman"/>
          <w:b/>
          <w:sz w:val="28"/>
          <w:szCs w:val="28"/>
          <w:lang w:val="uk-UA" w:eastAsia="ru-RU"/>
        </w:rPr>
        <w:t>коацервація</w:t>
      </w:r>
      <w:proofErr w:type="spellEnd"/>
      <w:r w:rsidRPr="00DB06C2">
        <w:rPr>
          <w:rFonts w:ascii="Times New Roman" w:eastAsia="Times New Roman" w:hAnsi="Times New Roman" w:cs="Times New Roman"/>
          <w:b/>
          <w:sz w:val="28"/>
          <w:szCs w:val="28"/>
          <w:lang w:val="uk-UA" w:eastAsia="ru-RU"/>
        </w:rPr>
        <w:t xml:space="preserve">. Висолювання  - </w:t>
      </w:r>
      <w:r w:rsidRPr="00DB06C2">
        <w:rPr>
          <w:rFonts w:ascii="Times New Roman" w:eastAsia="Times New Roman" w:hAnsi="Times New Roman" w:cs="Times New Roman"/>
          <w:sz w:val="28"/>
          <w:szCs w:val="28"/>
          <w:lang w:val="uk-UA" w:eastAsia="ru-RU"/>
        </w:rPr>
        <w:t>виділення речовини із розчину при введенні в нього іншої речовини, яка добре розчиняється у даному розчиннику.</w:t>
      </w:r>
    </w:p>
    <w:p w:rsidR="00DB06C2" w:rsidRPr="00DB06C2" w:rsidRDefault="00DB06C2" w:rsidP="00DB06C2">
      <w:pPr>
        <w:shd w:val="clear" w:color="auto" w:fill="FFFFFF"/>
        <w:spacing w:before="14" w:after="0" w:line="240" w:lineRule="auto"/>
        <w:ind w:left="720"/>
        <w:jc w:val="both"/>
        <w:rPr>
          <w:rFonts w:ascii="Times New Roman" w:eastAsia="Times New Roman" w:hAnsi="Times New Roman" w:cs="Times New Roman"/>
          <w:sz w:val="28"/>
          <w:szCs w:val="28"/>
          <w:lang w:val="uk-UA" w:eastAsia="ru-RU"/>
        </w:rPr>
      </w:pPr>
      <w:proofErr w:type="spellStart"/>
      <w:r w:rsidRPr="00DB06C2">
        <w:rPr>
          <w:rFonts w:ascii="Times New Roman" w:eastAsia="Times New Roman" w:hAnsi="Times New Roman" w:cs="Times New Roman"/>
          <w:b/>
          <w:sz w:val="28"/>
          <w:szCs w:val="28"/>
          <w:lang w:val="uk-UA" w:eastAsia="ru-RU"/>
        </w:rPr>
        <w:t>Коацервація</w:t>
      </w:r>
      <w:proofErr w:type="spellEnd"/>
      <w:r w:rsidRPr="00DB06C2">
        <w:rPr>
          <w:rFonts w:ascii="Times New Roman" w:eastAsia="Times New Roman" w:hAnsi="Times New Roman" w:cs="Times New Roman"/>
          <w:b/>
          <w:sz w:val="28"/>
          <w:szCs w:val="28"/>
          <w:lang w:val="uk-UA" w:eastAsia="ru-RU"/>
        </w:rPr>
        <w:t xml:space="preserve"> – </w:t>
      </w:r>
      <w:r w:rsidRPr="00DB06C2">
        <w:rPr>
          <w:rFonts w:ascii="Times New Roman" w:eastAsia="Times New Roman" w:hAnsi="Times New Roman" w:cs="Times New Roman"/>
          <w:sz w:val="28"/>
          <w:szCs w:val="28"/>
          <w:lang w:val="uk-UA" w:eastAsia="ru-RU"/>
        </w:rPr>
        <w:t>явище розподілення розчину високомолекулярної речовини на дві рідкі фази.</w:t>
      </w:r>
    </w:p>
    <w:p w:rsidR="00DB06C2" w:rsidRPr="00DB06C2" w:rsidRDefault="00DB06C2" w:rsidP="00DB06C2">
      <w:pPr>
        <w:numPr>
          <w:ilvl w:val="0"/>
          <w:numId w:val="33"/>
        </w:numPr>
        <w:shd w:val="clear" w:color="auto" w:fill="FFFFFF"/>
        <w:spacing w:before="14" w:after="0" w:line="240" w:lineRule="auto"/>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Денатурація –</w:t>
      </w:r>
      <w:r w:rsidRPr="00DB06C2">
        <w:rPr>
          <w:rFonts w:ascii="Times New Roman" w:eastAsia="Times New Roman" w:hAnsi="Times New Roman" w:cs="Times New Roman"/>
          <w:sz w:val="28"/>
          <w:szCs w:val="28"/>
          <w:lang w:val="uk-UA" w:eastAsia="ru-RU"/>
        </w:rPr>
        <w:t xml:space="preserve"> процес руйнування конфігурації білка (вторинної та третинної структури) під дією різних факторів (температури, опромінення, хімічних речовин, механічної дії,,,)</w:t>
      </w:r>
    </w:p>
    <w:p w:rsidR="00DB06C2" w:rsidRDefault="00DB06C2" w:rsidP="00DB06C2">
      <w:pPr>
        <w:shd w:val="clear" w:color="auto" w:fill="FFFFFF"/>
        <w:spacing w:before="14"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sz w:val="28"/>
          <w:szCs w:val="28"/>
          <w:lang w:val="uk-UA" w:eastAsia="ru-RU"/>
        </w:rPr>
        <w:t>Біологічне значення розчинів ВМС у процесах життєдіяльності організмів та їх застосування у технології харчових виробництв у значній мірі ґрунтується саме на їх властивостях.</w:t>
      </w:r>
    </w:p>
    <w:p w:rsidR="00E443F0" w:rsidRPr="00DB06C2" w:rsidRDefault="00E443F0" w:rsidP="00DB06C2">
      <w:pPr>
        <w:shd w:val="clear" w:color="auto" w:fill="FFFFFF"/>
        <w:spacing w:before="14" w:after="0" w:line="240" w:lineRule="auto"/>
        <w:ind w:firstLine="540"/>
        <w:jc w:val="both"/>
        <w:rPr>
          <w:rFonts w:ascii="Times New Roman" w:eastAsia="Times New Roman" w:hAnsi="Times New Roman" w:cs="Times New Roman"/>
          <w:sz w:val="28"/>
          <w:szCs w:val="28"/>
          <w:lang w:val="uk-UA" w:eastAsia="ru-RU"/>
        </w:rPr>
      </w:pPr>
    </w:p>
    <w:p w:rsidR="00DB06C2" w:rsidRPr="00DB06C2" w:rsidRDefault="00DA1275" w:rsidP="00E443F0">
      <w:pPr>
        <w:spacing w:after="0" w:line="240" w:lineRule="auto"/>
        <w:ind w:left="709" w:hanging="349"/>
        <w:jc w:val="both"/>
        <w:rPr>
          <w:rFonts w:ascii="Times New Roman" w:eastAsia="Times New Roman" w:hAnsi="Times New Roman" w:cs="Times New Roman"/>
          <w:b/>
          <w:sz w:val="28"/>
          <w:szCs w:val="28"/>
          <w:lang w:val="uk-UA" w:eastAsia="ru-RU"/>
        </w:rPr>
      </w:pPr>
      <w:r w:rsidRPr="00D43A15">
        <w:rPr>
          <w:rFonts w:ascii="Times New Roman" w:eastAsia="Times New Roman" w:hAnsi="Times New Roman" w:cs="Times New Roman"/>
          <w:b/>
          <w:sz w:val="28"/>
          <w:szCs w:val="28"/>
          <w:lang w:val="uk-UA" w:eastAsia="ru-RU"/>
        </w:rPr>
        <w:t xml:space="preserve">4. Гелі та драглі, їх добування, властивості та застосування. Харчові </w:t>
      </w:r>
      <w:r w:rsidR="00E443F0">
        <w:rPr>
          <w:rFonts w:ascii="Times New Roman" w:eastAsia="Times New Roman" w:hAnsi="Times New Roman" w:cs="Times New Roman"/>
          <w:b/>
          <w:sz w:val="28"/>
          <w:szCs w:val="28"/>
          <w:lang w:val="uk-UA" w:eastAsia="ru-RU"/>
        </w:rPr>
        <w:t xml:space="preserve">  </w:t>
      </w:r>
      <w:r w:rsidRPr="00D43A15">
        <w:rPr>
          <w:rFonts w:ascii="Times New Roman" w:eastAsia="Times New Roman" w:hAnsi="Times New Roman" w:cs="Times New Roman"/>
          <w:b/>
          <w:sz w:val="28"/>
          <w:szCs w:val="28"/>
          <w:lang w:val="uk-UA" w:eastAsia="ru-RU"/>
        </w:rPr>
        <w:t>драглі.</w:t>
      </w:r>
    </w:p>
    <w:p w:rsidR="00DB06C2" w:rsidRPr="00DB06C2" w:rsidRDefault="00DB06C2" w:rsidP="00DB06C2">
      <w:pPr>
        <w:shd w:val="clear" w:color="auto" w:fill="FFFFFF"/>
        <w:spacing w:before="14"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 xml:space="preserve">Гелі або драглі – </w:t>
      </w:r>
      <w:r w:rsidRPr="00DB06C2">
        <w:rPr>
          <w:rFonts w:ascii="Times New Roman" w:eastAsia="Times New Roman" w:hAnsi="Times New Roman" w:cs="Times New Roman"/>
          <w:sz w:val="28"/>
          <w:szCs w:val="28"/>
          <w:lang w:val="uk-UA" w:eastAsia="ru-RU"/>
        </w:rPr>
        <w:t xml:space="preserve">це розчини ВМС які втрачають свою текучість за певних умов. </w:t>
      </w:r>
    </w:p>
    <w:p w:rsidR="00DB06C2" w:rsidRPr="00DB06C2" w:rsidRDefault="00DB06C2" w:rsidP="00DB06C2">
      <w:pPr>
        <w:shd w:val="clear" w:color="auto" w:fill="FFFFFF"/>
        <w:spacing w:before="14"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 xml:space="preserve">Крихкі гелі – </w:t>
      </w:r>
      <w:r w:rsidRPr="00DB06C2">
        <w:rPr>
          <w:rFonts w:ascii="Times New Roman" w:eastAsia="Times New Roman" w:hAnsi="Times New Roman" w:cs="Times New Roman"/>
          <w:sz w:val="28"/>
          <w:szCs w:val="28"/>
          <w:lang w:val="uk-UA" w:eastAsia="ru-RU"/>
        </w:rPr>
        <w:t xml:space="preserve">це гелі які утворюються твердими колоїдними частинками типу </w:t>
      </w:r>
      <w:r w:rsidRPr="00DB06C2">
        <w:rPr>
          <w:rFonts w:ascii="Times New Roman" w:eastAsia="Times New Roman" w:hAnsi="Times New Roman" w:cs="Times New Roman"/>
          <w:sz w:val="28"/>
          <w:szCs w:val="28"/>
          <w:lang w:val="en-US" w:eastAsia="ru-RU"/>
        </w:rPr>
        <w:t>H</w:t>
      </w:r>
      <w:r w:rsidRPr="00DB06C2">
        <w:rPr>
          <w:rFonts w:ascii="Times New Roman" w:eastAsia="Times New Roman" w:hAnsi="Times New Roman" w:cs="Times New Roman"/>
          <w:sz w:val="28"/>
          <w:szCs w:val="28"/>
          <w:vertAlign w:val="subscript"/>
          <w:lang w:val="uk-UA" w:eastAsia="ru-RU"/>
        </w:rPr>
        <w:t>2</w:t>
      </w:r>
      <w:proofErr w:type="spellStart"/>
      <w:r w:rsidRPr="00DB06C2">
        <w:rPr>
          <w:rFonts w:ascii="Times New Roman" w:eastAsia="Times New Roman" w:hAnsi="Times New Roman" w:cs="Times New Roman"/>
          <w:sz w:val="28"/>
          <w:szCs w:val="28"/>
          <w:lang w:val="en-US" w:eastAsia="ru-RU"/>
        </w:rPr>
        <w:t>SiO</w:t>
      </w:r>
      <w:proofErr w:type="spellEnd"/>
      <w:r w:rsidRPr="00DB06C2">
        <w:rPr>
          <w:rFonts w:ascii="Times New Roman" w:eastAsia="Times New Roman" w:hAnsi="Times New Roman" w:cs="Times New Roman"/>
          <w:sz w:val="28"/>
          <w:szCs w:val="28"/>
          <w:vertAlign w:val="subscript"/>
          <w:lang w:val="uk-UA" w:eastAsia="ru-RU"/>
        </w:rPr>
        <w:t>3</w:t>
      </w:r>
      <w:r w:rsidRPr="00DB06C2">
        <w:rPr>
          <w:rFonts w:ascii="Times New Roman" w:eastAsia="Times New Roman" w:hAnsi="Times New Roman" w:cs="Times New Roman"/>
          <w:sz w:val="28"/>
          <w:szCs w:val="28"/>
          <w:lang w:val="uk-UA" w:eastAsia="ru-RU"/>
        </w:rPr>
        <w:t xml:space="preserve"> (силікатної кислоти). На відміну від еластичних, крихкі гелі є двохфазними системами.</w:t>
      </w:r>
    </w:p>
    <w:p w:rsidR="00937605" w:rsidRPr="00937605" w:rsidRDefault="00DB06C2" w:rsidP="00937605">
      <w:pPr>
        <w:shd w:val="clear" w:color="auto" w:fill="FFFFFF"/>
        <w:spacing w:before="14" w:after="0" w:line="240" w:lineRule="auto"/>
        <w:ind w:firstLine="540"/>
        <w:jc w:val="both"/>
        <w:rPr>
          <w:rFonts w:ascii="Times New Roman" w:eastAsia="Times New Roman" w:hAnsi="Times New Roman" w:cs="Times New Roman"/>
          <w:sz w:val="28"/>
          <w:szCs w:val="28"/>
          <w:lang w:val="uk-UA" w:eastAsia="ru-RU"/>
        </w:rPr>
      </w:pPr>
      <w:r w:rsidRPr="00DB06C2">
        <w:rPr>
          <w:rFonts w:ascii="Times New Roman" w:eastAsia="Times New Roman" w:hAnsi="Times New Roman" w:cs="Times New Roman"/>
          <w:b/>
          <w:sz w:val="28"/>
          <w:szCs w:val="28"/>
          <w:lang w:val="uk-UA" w:eastAsia="ru-RU"/>
        </w:rPr>
        <w:t xml:space="preserve">Еластичні гелі (драглі) </w:t>
      </w:r>
      <w:r w:rsidRPr="00DB06C2">
        <w:rPr>
          <w:rFonts w:ascii="Times New Roman" w:eastAsia="Times New Roman" w:hAnsi="Times New Roman" w:cs="Times New Roman"/>
          <w:sz w:val="28"/>
          <w:szCs w:val="28"/>
          <w:lang w:val="uk-UA" w:eastAsia="ru-RU"/>
        </w:rPr>
        <w:t xml:space="preserve"> - це висококонцентровані розчини ВМС, молекули яких утворюють каркас, у комірках якого утримується весь об’єм розчинника (до 99% загальної маси). До таких систем належать: тісто, м'ясо, мармелад, сир, кисломолочний сир, </w:t>
      </w:r>
      <w:proofErr w:type="spellStart"/>
      <w:r w:rsidRPr="00DB06C2">
        <w:rPr>
          <w:rFonts w:ascii="Times New Roman" w:eastAsia="Times New Roman" w:hAnsi="Times New Roman" w:cs="Times New Roman"/>
          <w:sz w:val="28"/>
          <w:szCs w:val="28"/>
          <w:lang w:val="uk-UA" w:eastAsia="ru-RU"/>
        </w:rPr>
        <w:t>простокваша</w:t>
      </w:r>
      <w:proofErr w:type="spellEnd"/>
      <w:r w:rsidRPr="00DB06C2">
        <w:rPr>
          <w:rFonts w:ascii="Times New Roman" w:eastAsia="Times New Roman" w:hAnsi="Times New Roman" w:cs="Times New Roman"/>
          <w:sz w:val="28"/>
          <w:szCs w:val="28"/>
          <w:lang w:val="uk-UA" w:eastAsia="ru-RU"/>
        </w:rPr>
        <w:t>, джем тощо.</w:t>
      </w:r>
    </w:p>
    <w:p w:rsidR="00937605" w:rsidRDefault="00937605" w:rsidP="004C702E">
      <w:pPr>
        <w:autoSpaceDE w:val="0"/>
        <w:autoSpaceDN w:val="0"/>
        <w:adjustRightInd w:val="0"/>
        <w:spacing w:after="0"/>
        <w:ind w:firstLine="36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Вважається, що </w:t>
      </w:r>
      <w:r w:rsidRPr="001509FE">
        <w:rPr>
          <w:rFonts w:ascii="Times New Roman" w:hAnsi="Times New Roman" w:cs="Times New Roman"/>
          <w:b/>
          <w:sz w:val="28"/>
          <w:szCs w:val="28"/>
          <w:lang w:val="uk-UA"/>
        </w:rPr>
        <w:t xml:space="preserve">гелі </w:t>
      </w:r>
      <w:r w:rsidRPr="001509FE">
        <w:rPr>
          <w:rFonts w:ascii="Times New Roman" w:hAnsi="Times New Roman" w:cs="Times New Roman"/>
          <w:sz w:val="28"/>
          <w:szCs w:val="28"/>
          <w:lang w:val="uk-UA"/>
        </w:rPr>
        <w:t xml:space="preserve">утворюються з </w:t>
      </w:r>
      <w:r w:rsidRPr="001509FE">
        <w:rPr>
          <w:rFonts w:ascii="Times New Roman" w:hAnsi="Times New Roman" w:cs="Times New Roman"/>
          <w:b/>
          <w:sz w:val="28"/>
          <w:szCs w:val="28"/>
          <w:lang w:val="uk-UA"/>
        </w:rPr>
        <w:t>колоїдних розчинів</w:t>
      </w:r>
      <w:r w:rsidRPr="001509FE">
        <w:rPr>
          <w:rFonts w:ascii="Times New Roman" w:hAnsi="Times New Roman" w:cs="Times New Roman"/>
          <w:sz w:val="28"/>
          <w:szCs w:val="28"/>
          <w:lang w:val="uk-UA"/>
        </w:rPr>
        <w:t xml:space="preserve">, а </w:t>
      </w:r>
      <w:r w:rsidRPr="001509FE">
        <w:rPr>
          <w:rFonts w:ascii="Times New Roman" w:hAnsi="Times New Roman" w:cs="Times New Roman"/>
          <w:b/>
          <w:sz w:val="28"/>
          <w:szCs w:val="28"/>
          <w:lang w:val="uk-UA"/>
        </w:rPr>
        <w:t xml:space="preserve">драглі </w:t>
      </w:r>
      <w:r w:rsidRPr="001509FE">
        <w:rPr>
          <w:rFonts w:ascii="Times New Roman" w:hAnsi="Times New Roman" w:cs="Times New Roman"/>
          <w:sz w:val="28"/>
          <w:szCs w:val="28"/>
          <w:lang w:val="uk-UA"/>
        </w:rPr>
        <w:t xml:space="preserve">– з </w:t>
      </w:r>
      <w:r w:rsidRPr="001509FE">
        <w:rPr>
          <w:rFonts w:ascii="Times New Roman" w:hAnsi="Times New Roman" w:cs="Times New Roman"/>
          <w:b/>
          <w:sz w:val="28"/>
          <w:szCs w:val="28"/>
          <w:lang w:val="uk-UA"/>
        </w:rPr>
        <w:t>розчинів ВМС</w:t>
      </w:r>
      <w:r w:rsidRPr="001509FE">
        <w:rPr>
          <w:rFonts w:ascii="Times New Roman" w:hAnsi="Times New Roman" w:cs="Times New Roman"/>
          <w:sz w:val="28"/>
          <w:szCs w:val="28"/>
          <w:lang w:val="uk-UA"/>
        </w:rPr>
        <w:t xml:space="preserve">. </w:t>
      </w:r>
    </w:p>
    <w:p w:rsidR="00937605" w:rsidRPr="001509FE" w:rsidRDefault="00937605" w:rsidP="004C702E">
      <w:pPr>
        <w:autoSpaceDE w:val="0"/>
        <w:autoSpaceDN w:val="0"/>
        <w:adjustRightInd w:val="0"/>
        <w:spacing w:after="0"/>
        <w:ind w:firstLine="360"/>
        <w:jc w:val="both"/>
        <w:rPr>
          <w:rFonts w:ascii="Times New Roman" w:hAnsi="Times New Roman" w:cs="Times New Roman"/>
          <w:sz w:val="28"/>
          <w:szCs w:val="28"/>
          <w:lang w:val="uk-UA"/>
        </w:rPr>
      </w:pPr>
      <w:r w:rsidRPr="007561E9">
        <w:rPr>
          <w:rFonts w:ascii="Times New Roman" w:hAnsi="Times New Roman" w:cs="Times New Roman"/>
          <w:sz w:val="28"/>
          <w:szCs w:val="28"/>
          <w:lang w:val="uk-UA"/>
        </w:rPr>
        <w:t>Однак різниця між гелями та драглями</w:t>
      </w:r>
      <w:r w:rsidRPr="007561E9">
        <w:rPr>
          <w:rFonts w:ascii="Times New Roman" w:hAnsi="Times New Roman" w:cs="Times New Roman"/>
          <w:b/>
          <w:sz w:val="28"/>
          <w:szCs w:val="28"/>
          <w:lang w:val="uk-UA"/>
        </w:rPr>
        <w:t xml:space="preserve"> умовна</w:t>
      </w:r>
      <w:r w:rsidRPr="007561E9">
        <w:rPr>
          <w:rFonts w:ascii="Times New Roman" w:hAnsi="Times New Roman" w:cs="Times New Roman"/>
          <w:sz w:val="28"/>
          <w:szCs w:val="28"/>
          <w:lang w:val="uk-UA"/>
        </w:rPr>
        <w:t xml:space="preserve">. </w:t>
      </w:r>
    </w:p>
    <w:p w:rsidR="00937605" w:rsidRPr="007561E9" w:rsidRDefault="00937605" w:rsidP="007561E9">
      <w:pPr>
        <w:ind w:firstLine="360"/>
        <w:jc w:val="both"/>
        <w:rPr>
          <w:rFonts w:ascii="Times New Roman" w:hAnsi="Times New Roman" w:cs="Times New Roman"/>
          <w:b/>
          <w:sz w:val="28"/>
          <w:szCs w:val="28"/>
          <w:lang w:val="uk-UA"/>
        </w:rPr>
      </w:pPr>
      <w:r w:rsidRPr="001509FE">
        <w:rPr>
          <w:rFonts w:ascii="Times New Roman" w:hAnsi="Times New Roman" w:cs="Times New Roman"/>
          <w:sz w:val="28"/>
          <w:szCs w:val="28"/>
          <w:lang w:val="uk-UA"/>
        </w:rPr>
        <w:t xml:space="preserve">Так, </w:t>
      </w:r>
      <w:proofErr w:type="spellStart"/>
      <w:r w:rsidRPr="001509FE">
        <w:rPr>
          <w:rFonts w:ascii="Times New Roman" w:hAnsi="Times New Roman" w:cs="Times New Roman"/>
          <w:sz w:val="28"/>
          <w:szCs w:val="28"/>
          <w:lang w:val="uk-UA"/>
        </w:rPr>
        <w:t>високонцентровані</w:t>
      </w:r>
      <w:proofErr w:type="spellEnd"/>
      <w:r w:rsidRPr="001509FE">
        <w:rPr>
          <w:rFonts w:ascii="Times New Roman" w:hAnsi="Times New Roman" w:cs="Times New Roman"/>
          <w:sz w:val="28"/>
          <w:szCs w:val="28"/>
          <w:lang w:val="uk-UA"/>
        </w:rPr>
        <w:t xml:space="preserve"> розчини ВМС, у яких молекули утворюють каркас, який утримує між комірками весь об</w:t>
      </w:r>
      <w:r w:rsidRPr="007561E9">
        <w:rPr>
          <w:rFonts w:ascii="Times New Roman" w:hAnsi="Times New Roman" w:cs="Times New Roman"/>
          <w:sz w:val="28"/>
          <w:szCs w:val="28"/>
          <w:lang w:val="uk-UA"/>
        </w:rPr>
        <w:t>’</w:t>
      </w:r>
      <w:r w:rsidRPr="001509FE">
        <w:rPr>
          <w:rFonts w:ascii="Times New Roman" w:hAnsi="Times New Roman" w:cs="Times New Roman"/>
          <w:sz w:val="28"/>
          <w:szCs w:val="28"/>
          <w:lang w:val="uk-UA"/>
        </w:rPr>
        <w:t xml:space="preserve">єм розчинника (до 99% загальної маси) являють собою </w:t>
      </w:r>
      <w:r w:rsidRPr="007561E9">
        <w:rPr>
          <w:rFonts w:ascii="Times New Roman" w:hAnsi="Times New Roman" w:cs="Times New Roman"/>
          <w:b/>
          <w:sz w:val="28"/>
          <w:szCs w:val="28"/>
          <w:lang w:val="uk-UA"/>
        </w:rPr>
        <w:t>драглі</w:t>
      </w:r>
      <w:r w:rsidRPr="001509FE">
        <w:rPr>
          <w:rFonts w:ascii="Times New Roman" w:hAnsi="Times New Roman" w:cs="Times New Roman"/>
          <w:b/>
          <w:sz w:val="28"/>
          <w:szCs w:val="28"/>
          <w:lang w:val="uk-UA"/>
        </w:rPr>
        <w:t xml:space="preserve"> </w:t>
      </w:r>
      <w:r w:rsidR="007561E9">
        <w:rPr>
          <w:rFonts w:ascii="Times New Roman" w:hAnsi="Times New Roman" w:cs="Times New Roman"/>
          <w:b/>
          <w:sz w:val="28"/>
          <w:szCs w:val="28"/>
          <w:lang w:val="uk-UA"/>
        </w:rPr>
        <w:t>(еластичні гелі).</w:t>
      </w:r>
    </w:p>
    <w:p w:rsidR="00DB06C2" w:rsidRPr="00DB06C2" w:rsidRDefault="00DB06C2" w:rsidP="00DB06C2">
      <w:pPr>
        <w:shd w:val="clear" w:color="auto" w:fill="FFFFFF"/>
        <w:spacing w:before="14" w:after="0" w:line="240" w:lineRule="auto"/>
        <w:ind w:firstLine="54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lastRenderedPageBreak/>
        <w:t>Основні способи добування драглів:</w:t>
      </w:r>
    </w:p>
    <w:p w:rsidR="00DB06C2" w:rsidRPr="00DB06C2" w:rsidRDefault="00FD08E8" w:rsidP="00DB06C2">
      <w:pPr>
        <w:numPr>
          <w:ilvl w:val="0"/>
          <w:numId w:val="40"/>
        </w:numPr>
        <w:shd w:val="clear" w:color="auto" w:fill="FFFFFF"/>
        <w:spacing w:before="14" w:after="0" w:line="240" w:lineRule="auto"/>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з</w:t>
      </w:r>
      <w:r w:rsidR="00DB06C2" w:rsidRPr="00DB06C2">
        <w:rPr>
          <w:rFonts w:ascii="Times New Roman" w:eastAsia="Times New Roman" w:hAnsi="Times New Roman" w:cs="Times New Roman"/>
          <w:sz w:val="28"/>
          <w:szCs w:val="28"/>
          <w:lang w:val="uk-UA" w:eastAsia="ru-RU"/>
        </w:rPr>
        <w:t>драглювання</w:t>
      </w:r>
      <w:proofErr w:type="spellEnd"/>
      <w:r w:rsidR="00DB06C2" w:rsidRPr="00DB06C2">
        <w:rPr>
          <w:rFonts w:ascii="Times New Roman" w:eastAsia="Times New Roman" w:hAnsi="Times New Roman" w:cs="Times New Roman"/>
          <w:sz w:val="28"/>
          <w:szCs w:val="28"/>
          <w:lang w:val="uk-UA" w:eastAsia="ru-RU"/>
        </w:rPr>
        <w:t xml:space="preserve"> ;</w:t>
      </w:r>
    </w:p>
    <w:p w:rsidR="008F6341" w:rsidRPr="008F6341" w:rsidRDefault="00FD08E8" w:rsidP="008F6341">
      <w:pPr>
        <w:numPr>
          <w:ilvl w:val="0"/>
          <w:numId w:val="40"/>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набрякання</w:t>
      </w:r>
      <w:r w:rsidR="00DB06C2" w:rsidRPr="00DB06C2">
        <w:rPr>
          <w:rFonts w:ascii="Times New Roman" w:eastAsia="Times New Roman" w:hAnsi="Times New Roman" w:cs="Times New Roman"/>
          <w:sz w:val="28"/>
          <w:szCs w:val="28"/>
          <w:lang w:val="uk-UA" w:eastAsia="ru-RU"/>
        </w:rPr>
        <w:t>.</w:t>
      </w:r>
    </w:p>
    <w:p w:rsidR="008F6341" w:rsidRPr="0028674C" w:rsidRDefault="008F6341" w:rsidP="0028674C">
      <w:pPr>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Доцільно зауважити, що для добування драглів у кулінарії часто застосовують комбіновані методи, які поєднують набрякання сухих речовин і </w:t>
      </w:r>
      <w:proofErr w:type="spellStart"/>
      <w:r w:rsidRPr="001509FE">
        <w:rPr>
          <w:rFonts w:ascii="Times New Roman" w:hAnsi="Times New Roman" w:cs="Times New Roman"/>
          <w:sz w:val="28"/>
          <w:szCs w:val="28"/>
          <w:lang w:val="uk-UA"/>
        </w:rPr>
        <w:t>здраглювання</w:t>
      </w:r>
      <w:proofErr w:type="spellEnd"/>
      <w:r w:rsidRPr="001509FE">
        <w:rPr>
          <w:rFonts w:ascii="Times New Roman" w:hAnsi="Times New Roman" w:cs="Times New Roman"/>
          <w:sz w:val="28"/>
          <w:szCs w:val="28"/>
          <w:lang w:val="uk-UA"/>
        </w:rPr>
        <w:t xml:space="preserve"> розчинів. Наприклад, сухі речовини – крохмаль, агар-агар і желатин, спочатку набрякаючи, утворюють драглі, які при підвищенні температури плавляться і переходять у розчин, </w:t>
      </w:r>
      <w:r>
        <w:rPr>
          <w:rFonts w:ascii="Times New Roman" w:hAnsi="Times New Roman" w:cs="Times New Roman"/>
          <w:sz w:val="28"/>
          <w:szCs w:val="28"/>
          <w:lang w:val="uk-UA"/>
        </w:rPr>
        <w:t xml:space="preserve">що </w:t>
      </w:r>
      <w:proofErr w:type="spellStart"/>
      <w:r>
        <w:rPr>
          <w:rFonts w:ascii="Times New Roman" w:hAnsi="Times New Roman" w:cs="Times New Roman"/>
          <w:sz w:val="28"/>
          <w:szCs w:val="28"/>
          <w:lang w:val="uk-UA"/>
        </w:rPr>
        <w:t>здраглюється</w:t>
      </w:r>
      <w:proofErr w:type="spellEnd"/>
      <w:r>
        <w:rPr>
          <w:rFonts w:ascii="Times New Roman" w:hAnsi="Times New Roman" w:cs="Times New Roman"/>
          <w:sz w:val="28"/>
          <w:szCs w:val="28"/>
          <w:lang w:val="uk-UA"/>
        </w:rPr>
        <w:t xml:space="preserve"> при охолодженні.</w:t>
      </w:r>
    </w:p>
    <w:p w:rsidR="00DB06C2" w:rsidRPr="00DB06C2" w:rsidRDefault="00DB06C2" w:rsidP="00DB06C2">
      <w:pPr>
        <w:shd w:val="clear" w:color="auto" w:fill="FFFFFF"/>
        <w:spacing w:before="14" w:after="0" w:line="240" w:lineRule="auto"/>
        <w:ind w:left="720"/>
        <w:jc w:val="both"/>
        <w:rPr>
          <w:rFonts w:ascii="Times New Roman" w:eastAsia="Times New Roman" w:hAnsi="Times New Roman" w:cs="Times New Roman"/>
          <w:b/>
          <w:sz w:val="28"/>
          <w:szCs w:val="28"/>
          <w:lang w:val="uk-UA" w:eastAsia="ru-RU"/>
        </w:rPr>
      </w:pPr>
      <w:r w:rsidRPr="00DB06C2">
        <w:rPr>
          <w:rFonts w:ascii="Times New Roman" w:eastAsia="Times New Roman" w:hAnsi="Times New Roman" w:cs="Times New Roman"/>
          <w:b/>
          <w:sz w:val="28"/>
          <w:szCs w:val="28"/>
          <w:lang w:val="uk-UA" w:eastAsia="ru-RU"/>
        </w:rPr>
        <w:t>Властивості драглів:</w:t>
      </w:r>
    </w:p>
    <w:p w:rsidR="00DB06C2" w:rsidRPr="00DB06C2" w:rsidRDefault="00CA34A1" w:rsidP="00DB06C2">
      <w:pPr>
        <w:numPr>
          <w:ilvl w:val="0"/>
          <w:numId w:val="41"/>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w:t>
      </w:r>
      <w:r w:rsidR="00DB06C2" w:rsidRPr="00DB06C2">
        <w:rPr>
          <w:rFonts w:ascii="Times New Roman" w:eastAsia="Times New Roman" w:hAnsi="Times New Roman" w:cs="Times New Roman"/>
          <w:b/>
          <w:sz w:val="28"/>
          <w:szCs w:val="28"/>
          <w:lang w:val="uk-UA" w:eastAsia="ru-RU"/>
        </w:rPr>
        <w:t xml:space="preserve">иксотропія – </w:t>
      </w:r>
      <w:r w:rsidR="00DB06C2" w:rsidRPr="00DB06C2">
        <w:rPr>
          <w:rFonts w:ascii="Times New Roman" w:eastAsia="Times New Roman" w:hAnsi="Times New Roman" w:cs="Times New Roman"/>
          <w:sz w:val="28"/>
          <w:szCs w:val="28"/>
          <w:lang w:val="uk-UA" w:eastAsia="ru-RU"/>
        </w:rPr>
        <w:t>руйнування драглів і утворення їх знову.</w:t>
      </w:r>
    </w:p>
    <w:p w:rsidR="00DB06C2" w:rsidRPr="00DB06C2" w:rsidRDefault="00CA34A1" w:rsidP="00EB7011">
      <w:pPr>
        <w:numPr>
          <w:ilvl w:val="0"/>
          <w:numId w:val="41"/>
        </w:numPr>
        <w:shd w:val="clear" w:color="auto" w:fill="FFFFFF"/>
        <w:spacing w:before="14"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w:t>
      </w:r>
      <w:r w:rsidR="00DB06C2" w:rsidRPr="00DB06C2">
        <w:rPr>
          <w:rFonts w:ascii="Times New Roman" w:eastAsia="Times New Roman" w:hAnsi="Times New Roman" w:cs="Times New Roman"/>
          <w:b/>
          <w:sz w:val="28"/>
          <w:szCs w:val="28"/>
          <w:lang w:val="uk-UA" w:eastAsia="ru-RU"/>
        </w:rPr>
        <w:t xml:space="preserve">инерезис – </w:t>
      </w:r>
      <w:r w:rsidR="00DB06C2" w:rsidRPr="00DB06C2">
        <w:rPr>
          <w:rFonts w:ascii="Times New Roman" w:eastAsia="Times New Roman" w:hAnsi="Times New Roman" w:cs="Times New Roman"/>
          <w:sz w:val="28"/>
          <w:szCs w:val="28"/>
          <w:lang w:val="uk-UA" w:eastAsia="ru-RU"/>
        </w:rPr>
        <w:t xml:space="preserve">розділення </w:t>
      </w:r>
      <w:r w:rsidR="00EB7011">
        <w:rPr>
          <w:rFonts w:ascii="Times New Roman" w:eastAsia="Times New Roman" w:hAnsi="Times New Roman" w:cs="Times New Roman"/>
          <w:sz w:val="28"/>
          <w:szCs w:val="28"/>
          <w:lang w:val="uk-UA" w:eastAsia="ru-RU"/>
        </w:rPr>
        <w:t xml:space="preserve"> </w:t>
      </w:r>
      <w:proofErr w:type="spellStart"/>
      <w:r w:rsidR="00DB06C2" w:rsidRPr="00DB06C2">
        <w:rPr>
          <w:rFonts w:ascii="Times New Roman" w:eastAsia="Times New Roman" w:hAnsi="Times New Roman" w:cs="Times New Roman"/>
          <w:sz w:val="28"/>
          <w:szCs w:val="28"/>
          <w:lang w:val="uk-UA" w:eastAsia="ru-RU"/>
        </w:rPr>
        <w:t>драгля</w:t>
      </w:r>
      <w:proofErr w:type="spellEnd"/>
      <w:r w:rsidR="00EB7011">
        <w:rPr>
          <w:rFonts w:ascii="Times New Roman" w:eastAsia="Times New Roman" w:hAnsi="Times New Roman" w:cs="Times New Roman"/>
          <w:sz w:val="28"/>
          <w:szCs w:val="28"/>
          <w:lang w:val="uk-UA" w:eastAsia="ru-RU"/>
        </w:rPr>
        <w:t xml:space="preserve"> </w:t>
      </w:r>
      <w:r w:rsidR="00DB06C2" w:rsidRPr="00DB06C2">
        <w:rPr>
          <w:rFonts w:ascii="Times New Roman" w:eastAsia="Times New Roman" w:hAnsi="Times New Roman" w:cs="Times New Roman"/>
          <w:sz w:val="28"/>
          <w:szCs w:val="28"/>
          <w:lang w:val="uk-UA" w:eastAsia="ru-RU"/>
        </w:rPr>
        <w:t xml:space="preserve"> на дві фази</w:t>
      </w:r>
      <w:r w:rsidR="00EB7011">
        <w:rPr>
          <w:rFonts w:ascii="Times New Roman" w:eastAsia="Times New Roman" w:hAnsi="Times New Roman" w:cs="Times New Roman"/>
          <w:sz w:val="28"/>
          <w:szCs w:val="28"/>
          <w:lang w:val="uk-UA" w:eastAsia="ru-RU"/>
        </w:rPr>
        <w:t xml:space="preserve"> </w:t>
      </w:r>
      <w:r w:rsidR="00DB06C2" w:rsidRPr="00DB06C2">
        <w:rPr>
          <w:rFonts w:ascii="Times New Roman" w:eastAsia="Times New Roman" w:hAnsi="Times New Roman" w:cs="Times New Roman"/>
          <w:sz w:val="28"/>
          <w:szCs w:val="28"/>
          <w:lang w:val="uk-UA" w:eastAsia="ru-RU"/>
        </w:rPr>
        <w:t xml:space="preserve"> (</w:t>
      </w:r>
      <w:r w:rsidR="00EB7011">
        <w:rPr>
          <w:rFonts w:ascii="Times New Roman" w:eastAsia="Times New Roman" w:hAnsi="Times New Roman" w:cs="Times New Roman"/>
          <w:sz w:val="28"/>
          <w:szCs w:val="28"/>
          <w:lang w:val="uk-UA" w:eastAsia="ru-RU"/>
        </w:rPr>
        <w:t xml:space="preserve">наприклад  </w:t>
      </w:r>
      <w:r w:rsidR="00DB06C2" w:rsidRPr="00DB06C2">
        <w:rPr>
          <w:rFonts w:ascii="Times New Roman" w:eastAsia="Times New Roman" w:hAnsi="Times New Roman" w:cs="Times New Roman"/>
          <w:sz w:val="28"/>
          <w:szCs w:val="28"/>
          <w:lang w:val="uk-UA" w:eastAsia="ru-RU"/>
        </w:rPr>
        <w:t xml:space="preserve">одержання кисломолочного </w:t>
      </w:r>
      <w:r w:rsidR="00EB7011">
        <w:rPr>
          <w:rFonts w:ascii="Times New Roman" w:eastAsia="Times New Roman" w:hAnsi="Times New Roman" w:cs="Times New Roman"/>
          <w:sz w:val="28"/>
          <w:szCs w:val="28"/>
          <w:lang w:val="uk-UA" w:eastAsia="ru-RU"/>
        </w:rPr>
        <w:t xml:space="preserve"> </w:t>
      </w:r>
      <w:r w:rsidR="00DB06C2" w:rsidRPr="00DB06C2">
        <w:rPr>
          <w:rFonts w:ascii="Times New Roman" w:eastAsia="Times New Roman" w:hAnsi="Times New Roman" w:cs="Times New Roman"/>
          <w:sz w:val="28"/>
          <w:szCs w:val="28"/>
          <w:lang w:val="uk-UA" w:eastAsia="ru-RU"/>
        </w:rPr>
        <w:t>сиру)</w:t>
      </w:r>
      <w:r w:rsidR="00EB7011">
        <w:rPr>
          <w:rFonts w:ascii="Times New Roman" w:eastAsia="Times New Roman" w:hAnsi="Times New Roman" w:cs="Times New Roman"/>
          <w:sz w:val="28"/>
          <w:szCs w:val="28"/>
          <w:lang w:val="uk-UA" w:eastAsia="ru-RU"/>
        </w:rPr>
        <w:t>;</w:t>
      </w:r>
    </w:p>
    <w:p w:rsidR="00450A69" w:rsidRPr="00450A69" w:rsidRDefault="00CA34A1" w:rsidP="00450A69">
      <w:pPr>
        <w:numPr>
          <w:ilvl w:val="0"/>
          <w:numId w:val="41"/>
        </w:numPr>
        <w:shd w:val="clear" w:color="auto" w:fill="FFFFFF"/>
        <w:spacing w:before="14"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w:t>
      </w:r>
      <w:r w:rsidR="00DB06C2" w:rsidRPr="00DB06C2">
        <w:rPr>
          <w:rFonts w:ascii="Times New Roman" w:eastAsia="Times New Roman" w:hAnsi="Times New Roman" w:cs="Times New Roman"/>
          <w:b/>
          <w:sz w:val="28"/>
          <w:szCs w:val="28"/>
          <w:lang w:val="uk-UA" w:eastAsia="ru-RU"/>
        </w:rPr>
        <w:t xml:space="preserve">ифузія </w:t>
      </w:r>
      <w:r w:rsidR="00DB06C2" w:rsidRPr="00DB06C2">
        <w:rPr>
          <w:rFonts w:ascii="Times New Roman" w:eastAsia="Times New Roman" w:hAnsi="Times New Roman" w:cs="Times New Roman"/>
          <w:sz w:val="28"/>
          <w:szCs w:val="28"/>
          <w:lang w:val="uk-UA" w:eastAsia="ru-RU"/>
        </w:rPr>
        <w:t>(залежить від концентрації драглів).</w:t>
      </w:r>
    </w:p>
    <w:p w:rsidR="00450A69" w:rsidRDefault="00450A69" w:rsidP="00450A69">
      <w:pPr>
        <w:shd w:val="clear" w:color="auto" w:fill="FFFFFF"/>
        <w:spacing w:before="14" w:after="0" w:line="240" w:lineRule="auto"/>
        <w:ind w:left="720"/>
        <w:jc w:val="both"/>
        <w:rPr>
          <w:rFonts w:ascii="Times New Roman" w:eastAsia="Times New Roman" w:hAnsi="Times New Roman" w:cs="Times New Roman"/>
          <w:b/>
          <w:sz w:val="28"/>
          <w:szCs w:val="28"/>
          <w:lang w:val="uk-UA" w:eastAsia="ru-RU"/>
        </w:rPr>
      </w:pPr>
    </w:p>
    <w:p w:rsidR="00450A69" w:rsidRPr="00450A69" w:rsidRDefault="00450A69" w:rsidP="00450A69">
      <w:pPr>
        <w:shd w:val="clear" w:color="auto" w:fill="FFFFFF"/>
        <w:spacing w:before="14" w:after="0" w:line="240" w:lineRule="auto"/>
        <w:ind w:left="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450A69">
        <w:rPr>
          <w:rFonts w:ascii="Times New Roman" w:hAnsi="Times New Roman" w:cs="Times New Roman"/>
          <w:b/>
          <w:sz w:val="28"/>
          <w:szCs w:val="28"/>
          <w:lang w:val="uk-UA"/>
        </w:rPr>
        <w:t xml:space="preserve">  Властивості драглів:</w:t>
      </w:r>
    </w:p>
    <w:p w:rsidR="00450A69" w:rsidRPr="001509FE" w:rsidRDefault="00AD5B84" w:rsidP="00450A69">
      <w:pPr>
        <w:ind w:firstLine="360"/>
        <w:rPr>
          <w:rFonts w:ascii="Times New Roman" w:hAnsi="Times New Roman" w:cs="Times New Roman"/>
          <w:b/>
          <w:sz w:val="28"/>
          <w:szCs w:val="28"/>
          <w:lang w:val="uk-UA"/>
        </w:rPr>
      </w:pPr>
      <w:r>
        <w:rPr>
          <w:rFonts w:ascii="Times New Roman" w:hAnsi="Times New Roman" w:cs="Times New Roman"/>
          <w:sz w:val="24"/>
          <w:szCs w:val="24"/>
        </w:rPr>
        <w:pict>
          <v:line id="_x0000_s1746" style="position:absolute;left:0;text-align:left;z-index:251923456" from="198pt,5.3pt" to="198pt,32.3pt">
            <v:stroke endarrow="block"/>
          </v:line>
        </w:pict>
      </w:r>
      <w:r>
        <w:rPr>
          <w:rFonts w:ascii="Times New Roman" w:hAnsi="Times New Roman" w:cs="Times New Roman"/>
          <w:sz w:val="24"/>
          <w:szCs w:val="24"/>
        </w:rPr>
        <w:pict>
          <v:line id="_x0000_s1748" style="position:absolute;left:0;text-align:left;z-index:251925504" from="207pt,5.3pt" to="342pt,32.3pt">
            <v:stroke endarrow="block"/>
          </v:line>
        </w:pict>
      </w:r>
      <w:r>
        <w:rPr>
          <w:rFonts w:ascii="Times New Roman" w:hAnsi="Times New Roman" w:cs="Times New Roman"/>
          <w:sz w:val="24"/>
          <w:szCs w:val="24"/>
        </w:rPr>
        <w:pict>
          <v:line id="_x0000_s1747" style="position:absolute;left:0;text-align:left;flip:x;z-index:251924480" from="36pt,5.3pt" to="189pt,32.3pt">
            <v:stroke endarrow="block"/>
          </v:line>
        </w:pict>
      </w:r>
    </w:p>
    <w:p w:rsidR="00450A69" w:rsidRPr="001509FE" w:rsidRDefault="00450A69" w:rsidP="00450A69">
      <w:pPr>
        <w:ind w:firstLine="360"/>
        <w:jc w:val="center"/>
        <w:rPr>
          <w:rFonts w:ascii="Times New Roman" w:hAnsi="Times New Roman" w:cs="Times New Roman"/>
          <w:b/>
          <w:sz w:val="28"/>
          <w:szCs w:val="28"/>
          <w:lang w:val="uk-UA"/>
        </w:rPr>
      </w:pPr>
    </w:p>
    <w:p w:rsidR="00450A69" w:rsidRPr="001509FE" w:rsidRDefault="00450A69" w:rsidP="00450A69">
      <w:pPr>
        <w:jc w:val="both"/>
        <w:rPr>
          <w:rFonts w:ascii="Times New Roman" w:hAnsi="Times New Roman" w:cs="Times New Roman"/>
          <w:b/>
          <w:sz w:val="28"/>
          <w:szCs w:val="28"/>
          <w:lang w:val="uk-UA"/>
        </w:rPr>
      </w:pPr>
      <w:r w:rsidRPr="001509FE">
        <w:rPr>
          <w:rFonts w:ascii="Times New Roman" w:hAnsi="Times New Roman" w:cs="Times New Roman"/>
          <w:b/>
          <w:sz w:val="28"/>
          <w:szCs w:val="28"/>
          <w:lang w:val="uk-UA"/>
        </w:rPr>
        <w:t>плавлення -                      тиксотропія -                        синерезис –</w:t>
      </w:r>
    </w:p>
    <w:p w:rsidR="00450A69" w:rsidRPr="001509FE" w:rsidRDefault="00450A69" w:rsidP="0087337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перехід драглів у</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здатність драглів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поступове розділення</w:t>
      </w:r>
    </w:p>
    <w:p w:rsidR="00450A69" w:rsidRPr="001509FE" w:rsidRDefault="00450A69" w:rsidP="0087337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в</w:t>
      </w:r>
      <w:r w:rsidRPr="001509FE">
        <w:rPr>
          <w:rFonts w:ascii="Times New Roman" w:hAnsi="Times New Roman" w:cs="Times New Roman"/>
          <w:sz w:val="28"/>
          <w:szCs w:val="28"/>
        </w:rPr>
        <w:t>’</w:t>
      </w:r>
      <w:proofErr w:type="spellStart"/>
      <w:r w:rsidRPr="001509FE">
        <w:rPr>
          <w:rFonts w:ascii="Times New Roman" w:hAnsi="Times New Roman" w:cs="Times New Roman"/>
          <w:sz w:val="28"/>
          <w:szCs w:val="28"/>
          <w:lang w:val="uk-UA"/>
        </w:rPr>
        <w:t>язкотекучий</w:t>
      </w:r>
      <w:proofErr w:type="spellEnd"/>
      <w:r w:rsidRPr="001509FE">
        <w:rPr>
          <w:rFonts w:ascii="Times New Roman" w:hAnsi="Times New Roman" w:cs="Times New Roman"/>
          <w:sz w:val="28"/>
          <w:szCs w:val="28"/>
          <w:lang w:val="uk-UA"/>
        </w:rPr>
        <w:t xml:space="preserve"> стан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багаторазово </w:t>
      </w:r>
      <w:proofErr w:type="spellStart"/>
      <w:r w:rsidRPr="001509FE">
        <w:rPr>
          <w:rFonts w:ascii="Times New Roman" w:hAnsi="Times New Roman" w:cs="Times New Roman"/>
          <w:sz w:val="28"/>
          <w:szCs w:val="28"/>
          <w:lang w:val="uk-UA"/>
        </w:rPr>
        <w:t>ізо-</w:t>
      </w:r>
      <w:proofErr w:type="spellEnd"/>
      <w:r w:rsidRPr="001509FE">
        <w:rPr>
          <w:rFonts w:ascii="Times New Roman" w:hAnsi="Times New Roman" w:cs="Times New Roman"/>
          <w:sz w:val="28"/>
          <w:szCs w:val="28"/>
          <w:lang w:val="uk-UA"/>
        </w:rPr>
        <w:t xml:space="preserve">                     гелів і драглів при  </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при нагріванні.                 термічно </w:t>
      </w:r>
      <w:proofErr w:type="spellStart"/>
      <w:r w:rsidRPr="001509FE">
        <w:rPr>
          <w:rFonts w:ascii="Times New Roman" w:hAnsi="Times New Roman" w:cs="Times New Roman"/>
          <w:sz w:val="28"/>
          <w:szCs w:val="28"/>
          <w:lang w:val="uk-UA"/>
        </w:rPr>
        <w:t>розріджу-</w:t>
      </w:r>
      <w:proofErr w:type="spellEnd"/>
      <w:r w:rsidRPr="001509FE">
        <w:rPr>
          <w:rFonts w:ascii="Times New Roman" w:hAnsi="Times New Roman" w:cs="Times New Roman"/>
          <w:sz w:val="28"/>
          <w:szCs w:val="28"/>
          <w:lang w:val="uk-UA"/>
        </w:rPr>
        <w:t xml:space="preserve">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довготривалому </w:t>
      </w:r>
      <w:proofErr w:type="spellStart"/>
      <w:r w:rsidRPr="001509FE">
        <w:rPr>
          <w:rFonts w:ascii="Times New Roman" w:hAnsi="Times New Roman" w:cs="Times New Roman"/>
          <w:sz w:val="28"/>
          <w:szCs w:val="28"/>
          <w:lang w:val="uk-UA"/>
        </w:rPr>
        <w:t>стоян-</w:t>
      </w:r>
      <w:proofErr w:type="spellEnd"/>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w:t>
      </w:r>
      <w:proofErr w:type="spellStart"/>
      <w:r w:rsidRPr="001509FE">
        <w:rPr>
          <w:rFonts w:ascii="Times New Roman" w:hAnsi="Times New Roman" w:cs="Times New Roman"/>
          <w:sz w:val="28"/>
          <w:szCs w:val="28"/>
          <w:lang w:val="uk-UA"/>
        </w:rPr>
        <w:t>ватися</w:t>
      </w:r>
      <w:proofErr w:type="spellEnd"/>
      <w:r w:rsidRPr="001509FE">
        <w:rPr>
          <w:rFonts w:ascii="Times New Roman" w:hAnsi="Times New Roman" w:cs="Times New Roman"/>
          <w:sz w:val="28"/>
          <w:szCs w:val="28"/>
          <w:lang w:val="uk-UA"/>
        </w:rPr>
        <w:t xml:space="preserve"> при </w:t>
      </w:r>
      <w:proofErr w:type="spellStart"/>
      <w:r w:rsidRPr="001509FE">
        <w:rPr>
          <w:rFonts w:ascii="Times New Roman" w:hAnsi="Times New Roman" w:cs="Times New Roman"/>
          <w:sz w:val="28"/>
          <w:szCs w:val="28"/>
          <w:lang w:val="uk-UA"/>
        </w:rPr>
        <w:t>механіч-</w:t>
      </w:r>
      <w:proofErr w:type="spellEnd"/>
      <w:r w:rsidRPr="001509FE">
        <w:rPr>
          <w:rFonts w:ascii="Times New Roman" w:hAnsi="Times New Roman" w:cs="Times New Roman"/>
          <w:sz w:val="28"/>
          <w:szCs w:val="28"/>
          <w:lang w:val="uk-UA"/>
        </w:rPr>
        <w:t xml:space="preserve">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ні (старінні) на дві фази,</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ній дії і драгліти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яке приводить до </w:t>
      </w:r>
      <w:proofErr w:type="spellStart"/>
      <w:r w:rsidRPr="001509FE">
        <w:rPr>
          <w:rFonts w:ascii="Times New Roman" w:hAnsi="Times New Roman" w:cs="Times New Roman"/>
          <w:sz w:val="28"/>
          <w:szCs w:val="28"/>
          <w:lang w:val="uk-UA"/>
        </w:rPr>
        <w:t>змен-</w:t>
      </w:r>
      <w:proofErr w:type="spellEnd"/>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у стані спокою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w:t>
      </w:r>
      <w:proofErr w:type="spellStart"/>
      <w:r w:rsidRPr="001509FE">
        <w:rPr>
          <w:rFonts w:ascii="Times New Roman" w:hAnsi="Times New Roman" w:cs="Times New Roman"/>
          <w:sz w:val="28"/>
          <w:szCs w:val="28"/>
          <w:lang w:val="uk-UA"/>
        </w:rPr>
        <w:t>шення</w:t>
      </w:r>
      <w:proofErr w:type="spellEnd"/>
      <w:r w:rsidRPr="001509FE">
        <w:rPr>
          <w:rFonts w:ascii="Times New Roman" w:hAnsi="Times New Roman" w:cs="Times New Roman"/>
          <w:sz w:val="28"/>
          <w:szCs w:val="28"/>
          <w:lang w:val="uk-UA"/>
        </w:rPr>
        <w:t xml:space="preserve"> об</w:t>
      </w:r>
      <w:r w:rsidRPr="001509FE">
        <w:rPr>
          <w:rFonts w:ascii="Times New Roman" w:hAnsi="Times New Roman" w:cs="Times New Roman"/>
          <w:sz w:val="28"/>
          <w:szCs w:val="28"/>
        </w:rPr>
        <w:t>’</w:t>
      </w:r>
      <w:proofErr w:type="spellStart"/>
      <w:r w:rsidRPr="001509FE">
        <w:rPr>
          <w:rFonts w:ascii="Times New Roman" w:hAnsi="Times New Roman" w:cs="Times New Roman"/>
          <w:sz w:val="28"/>
          <w:szCs w:val="28"/>
          <w:lang w:val="uk-UA"/>
        </w:rPr>
        <w:t>єму</w:t>
      </w:r>
      <w:proofErr w:type="spellEnd"/>
      <w:r w:rsidRPr="001509FE">
        <w:rPr>
          <w:rFonts w:ascii="Times New Roman" w:hAnsi="Times New Roman" w:cs="Times New Roman"/>
          <w:sz w:val="28"/>
          <w:szCs w:val="28"/>
          <w:lang w:val="uk-UA"/>
        </w:rPr>
        <w:t xml:space="preserve"> гелю,</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(утворюватися знову).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внаслідок видалення</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До тиксотропних змін        </w:t>
      </w:r>
      <w:r w:rsidR="00E443F0">
        <w:rPr>
          <w:rFonts w:ascii="Times New Roman" w:hAnsi="Times New Roman" w:cs="Times New Roman"/>
          <w:sz w:val="28"/>
          <w:szCs w:val="28"/>
          <w:lang w:val="uk-UA"/>
        </w:rPr>
        <w:t xml:space="preserve"> </w:t>
      </w:r>
      <w:r w:rsidRPr="001509FE">
        <w:rPr>
          <w:rFonts w:ascii="Times New Roman" w:hAnsi="Times New Roman" w:cs="Times New Roman"/>
          <w:sz w:val="28"/>
          <w:szCs w:val="28"/>
          <w:lang w:val="uk-UA"/>
        </w:rPr>
        <w:t xml:space="preserve">  частини рідини.</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здатні, наприклад,</w:t>
      </w:r>
    </w:p>
    <w:p w:rsidR="00450A69" w:rsidRPr="001509FE" w:rsidRDefault="00450A69" w:rsidP="00345436">
      <w:pPr>
        <w:spacing w:after="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шоколадна маса, </w:t>
      </w:r>
      <w:proofErr w:type="spellStart"/>
      <w:r w:rsidRPr="001509FE">
        <w:rPr>
          <w:rFonts w:ascii="Times New Roman" w:hAnsi="Times New Roman" w:cs="Times New Roman"/>
          <w:sz w:val="28"/>
          <w:szCs w:val="28"/>
          <w:lang w:val="uk-UA"/>
        </w:rPr>
        <w:t>мар-</w:t>
      </w:r>
      <w:proofErr w:type="spellEnd"/>
    </w:p>
    <w:p w:rsidR="00450A69" w:rsidRPr="00E443F0" w:rsidRDefault="00450A69" w:rsidP="00E443F0">
      <w:pPr>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                                 </w:t>
      </w:r>
      <w:r w:rsidR="00FB26E8">
        <w:rPr>
          <w:rFonts w:ascii="Times New Roman" w:hAnsi="Times New Roman" w:cs="Times New Roman"/>
          <w:sz w:val="28"/>
          <w:szCs w:val="28"/>
          <w:lang w:val="uk-UA"/>
        </w:rPr>
        <w:t xml:space="preserve">           </w:t>
      </w:r>
      <w:proofErr w:type="spellStart"/>
      <w:r w:rsidR="00FB26E8">
        <w:rPr>
          <w:rFonts w:ascii="Times New Roman" w:hAnsi="Times New Roman" w:cs="Times New Roman"/>
          <w:sz w:val="28"/>
          <w:szCs w:val="28"/>
          <w:lang w:val="uk-UA"/>
        </w:rPr>
        <w:t>гарин</w:t>
      </w:r>
      <w:proofErr w:type="spellEnd"/>
      <w:r w:rsidR="00FB26E8">
        <w:rPr>
          <w:rFonts w:ascii="Times New Roman" w:hAnsi="Times New Roman" w:cs="Times New Roman"/>
          <w:sz w:val="28"/>
          <w:szCs w:val="28"/>
          <w:lang w:val="uk-UA"/>
        </w:rPr>
        <w:t>, тісто.</w:t>
      </w:r>
    </w:p>
    <w:p w:rsidR="00006115" w:rsidRPr="001509FE" w:rsidRDefault="006E0DBB" w:rsidP="00E443F0">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06115" w:rsidRPr="001509FE">
        <w:rPr>
          <w:rFonts w:ascii="Times New Roman" w:hAnsi="Times New Roman" w:cs="Times New Roman"/>
          <w:sz w:val="28"/>
          <w:szCs w:val="28"/>
          <w:lang w:val="uk-UA"/>
        </w:rPr>
        <w:t>роцеси синерезису можуть бути позитивними і небажаними.</w:t>
      </w:r>
    </w:p>
    <w:p w:rsidR="00006115" w:rsidRPr="001509FE" w:rsidRDefault="00006115" w:rsidP="00E443F0">
      <w:pPr>
        <w:spacing w:after="0"/>
        <w:ind w:firstLine="36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Прикладом позитивного синерезису може бути самочинне відокремлення рідини у процесі визрівання сиру у сироварінні, синерезис при випічці хліба, випалі гончарних виробів, під час зберігання мила, клею.</w:t>
      </w:r>
    </w:p>
    <w:p w:rsidR="00006115" w:rsidRPr="001509FE" w:rsidRDefault="00006115" w:rsidP="00E443F0">
      <w:pPr>
        <w:spacing w:after="0"/>
        <w:ind w:firstLine="36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У кулінарній практиці цим способом користуються, наприклад, для освіження каш, пюре, черствого хліба, зважаючи на оборотний характер синерезису.</w:t>
      </w:r>
    </w:p>
    <w:p w:rsidR="00006115" w:rsidRPr="001509FE" w:rsidRDefault="00006115" w:rsidP="00E443F0">
      <w:pPr>
        <w:spacing w:after="0"/>
        <w:ind w:firstLine="36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 xml:space="preserve">Якщо під час зберігання драглів виникають хімічні процеси, синерезис ускладнюється й оборотність його втрачається, відбувається </w:t>
      </w:r>
      <w:r w:rsidRPr="001509FE">
        <w:rPr>
          <w:rFonts w:ascii="Times New Roman" w:hAnsi="Times New Roman" w:cs="Times New Roman"/>
          <w:b/>
          <w:sz w:val="28"/>
          <w:szCs w:val="28"/>
          <w:lang w:val="uk-UA"/>
        </w:rPr>
        <w:t>старіння</w:t>
      </w:r>
      <w:r w:rsidRPr="001509FE">
        <w:rPr>
          <w:rFonts w:ascii="Times New Roman" w:hAnsi="Times New Roman" w:cs="Times New Roman"/>
          <w:sz w:val="28"/>
          <w:szCs w:val="28"/>
          <w:lang w:val="uk-UA"/>
        </w:rPr>
        <w:t xml:space="preserve"> драглів. При цьому драглі втрачають здатність утримувати зв’язану воду. Так, у </w:t>
      </w:r>
      <w:r w:rsidRPr="001509FE">
        <w:rPr>
          <w:rFonts w:ascii="Times New Roman" w:hAnsi="Times New Roman" w:cs="Times New Roman"/>
          <w:sz w:val="28"/>
          <w:szCs w:val="28"/>
          <w:lang w:val="uk-UA"/>
        </w:rPr>
        <w:lastRenderedPageBreak/>
        <w:t>свіжоспеченому хлібі кількість зв’язаної води досягає 83%. Після зберігання хліба протягом 5 діб зв’язаної води лишається 67 %. Хліб почерствів, тобто втратив здатність зберігати зв’язану воду. Такий синерезис розвивається навіть у живих організмах. Відомо, що м’ясо молодих тварин соковитіше і ніжніше, ніж старих. Це пояснюється тим, що з віком тканини тварин через синерезис і дегідратацію твердішають.</w:t>
      </w:r>
    </w:p>
    <w:p w:rsidR="00FB26E8" w:rsidRDefault="00006115" w:rsidP="00FB26E8">
      <w:pPr>
        <w:spacing w:after="0"/>
        <w:ind w:firstLine="360"/>
        <w:jc w:val="both"/>
        <w:rPr>
          <w:rFonts w:ascii="Times New Roman" w:hAnsi="Times New Roman" w:cs="Times New Roman"/>
          <w:sz w:val="28"/>
          <w:szCs w:val="28"/>
          <w:lang w:val="uk-UA"/>
        </w:rPr>
      </w:pPr>
      <w:r w:rsidRPr="001509FE">
        <w:rPr>
          <w:rFonts w:ascii="Times New Roman" w:hAnsi="Times New Roman" w:cs="Times New Roman"/>
          <w:sz w:val="28"/>
          <w:szCs w:val="28"/>
          <w:lang w:val="uk-UA"/>
        </w:rPr>
        <w:t>Слід мати на увазі, що здебільшого синерезис у побуті і в промисловості небажаний. Це черствіння хліба, відмокання мармеладу, ж</w:t>
      </w:r>
      <w:r w:rsidR="00FB26E8">
        <w:rPr>
          <w:rFonts w:ascii="Times New Roman" w:hAnsi="Times New Roman" w:cs="Times New Roman"/>
          <w:sz w:val="28"/>
          <w:szCs w:val="28"/>
          <w:lang w:val="uk-UA"/>
        </w:rPr>
        <w:t>еле, карамелі, фруктових джемів.</w:t>
      </w:r>
    </w:p>
    <w:p w:rsidR="00DB06C2" w:rsidRPr="00FB26E8" w:rsidRDefault="00DB06C2" w:rsidP="00FB26E8">
      <w:pPr>
        <w:ind w:firstLine="360"/>
        <w:jc w:val="both"/>
        <w:rPr>
          <w:rFonts w:ascii="Times New Roman" w:hAnsi="Times New Roman" w:cs="Times New Roman"/>
          <w:sz w:val="28"/>
          <w:szCs w:val="28"/>
          <w:lang w:val="uk-UA"/>
        </w:rPr>
      </w:pPr>
      <w:r w:rsidRPr="00DB06C2">
        <w:rPr>
          <w:rFonts w:ascii="Times New Roman" w:eastAsia="Times New Roman" w:hAnsi="Times New Roman" w:cs="Times New Roman"/>
          <w:sz w:val="28"/>
          <w:szCs w:val="28"/>
          <w:lang w:val="uk-UA" w:eastAsia="ru-RU"/>
        </w:rPr>
        <w:t xml:space="preserve">Сучасні наукові розробки дозволяють розширювати спектр харчових </w:t>
      </w:r>
      <w:proofErr w:type="spellStart"/>
      <w:r w:rsidRPr="00DB06C2">
        <w:rPr>
          <w:rFonts w:ascii="Times New Roman" w:eastAsia="Times New Roman" w:hAnsi="Times New Roman" w:cs="Times New Roman"/>
          <w:sz w:val="28"/>
          <w:szCs w:val="28"/>
          <w:lang w:val="uk-UA" w:eastAsia="ru-RU"/>
        </w:rPr>
        <w:t>драглеутворювачів</w:t>
      </w:r>
      <w:proofErr w:type="spellEnd"/>
      <w:r w:rsidRPr="00DB06C2">
        <w:rPr>
          <w:rFonts w:ascii="Times New Roman" w:eastAsia="Times New Roman" w:hAnsi="Times New Roman" w:cs="Times New Roman"/>
          <w:sz w:val="28"/>
          <w:szCs w:val="28"/>
          <w:lang w:val="uk-UA" w:eastAsia="ru-RU"/>
        </w:rPr>
        <w:t xml:space="preserve"> та межі їх застосування. </w:t>
      </w:r>
    </w:p>
    <w:p w:rsidR="00DB06C2" w:rsidRPr="00DB06C2" w:rsidRDefault="00DB06C2" w:rsidP="0033320C">
      <w:pPr>
        <w:shd w:val="clear" w:color="auto" w:fill="FFFFFF"/>
        <w:spacing w:before="14" w:after="0" w:line="240" w:lineRule="auto"/>
        <w:jc w:val="both"/>
        <w:rPr>
          <w:rFonts w:ascii="Times New Roman" w:eastAsia="Times New Roman" w:hAnsi="Times New Roman" w:cs="Times New Roman"/>
          <w:sz w:val="28"/>
          <w:szCs w:val="28"/>
          <w:lang w:val="uk-UA" w:eastAsia="ru-RU"/>
        </w:rPr>
      </w:pPr>
    </w:p>
    <w:p w:rsidR="00E443F0" w:rsidRDefault="00D2221E" w:rsidP="00E443F0">
      <w:pPr>
        <w:spacing w:after="0"/>
        <w:ind w:left="150"/>
        <w:jc w:val="center"/>
        <w:rPr>
          <w:rFonts w:ascii="Times New Roman" w:hAnsi="Times New Roman" w:cs="Times New Roman"/>
          <w:b/>
          <w:sz w:val="28"/>
          <w:szCs w:val="28"/>
          <w:lang w:val="uk-UA"/>
        </w:rPr>
      </w:pPr>
      <w:r w:rsidRPr="001509FE">
        <w:rPr>
          <w:rFonts w:ascii="Times New Roman" w:hAnsi="Times New Roman" w:cs="Times New Roman"/>
          <w:b/>
          <w:sz w:val="28"/>
          <w:szCs w:val="28"/>
          <w:lang w:val="uk-UA"/>
        </w:rPr>
        <w:t>П</w:t>
      </w:r>
      <w:r w:rsidR="006A3FAC">
        <w:rPr>
          <w:rFonts w:ascii="Times New Roman" w:hAnsi="Times New Roman" w:cs="Times New Roman"/>
          <w:b/>
          <w:sz w:val="28"/>
          <w:szCs w:val="28"/>
          <w:lang w:val="uk-UA"/>
        </w:rPr>
        <w:t>итання і вправи для самоперевірки</w:t>
      </w:r>
      <w:r w:rsidR="004C792C">
        <w:rPr>
          <w:rFonts w:ascii="Times New Roman" w:hAnsi="Times New Roman" w:cs="Times New Roman"/>
          <w:b/>
          <w:sz w:val="28"/>
          <w:szCs w:val="28"/>
          <w:lang w:val="uk-UA"/>
        </w:rPr>
        <w:t>:</w:t>
      </w:r>
    </w:p>
    <w:p w:rsidR="00E443F0"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iCs/>
          <w:color w:val="000000"/>
          <w:spacing w:val="-6"/>
          <w:sz w:val="28"/>
          <w:szCs w:val="28"/>
          <w:lang w:val="uk-UA"/>
        </w:rPr>
        <w:t xml:space="preserve">Чим відрізняються </w:t>
      </w:r>
      <w:proofErr w:type="spellStart"/>
      <w:r w:rsidRPr="002B18EE">
        <w:rPr>
          <w:rFonts w:ascii="Times New Roman" w:hAnsi="Times New Roman" w:cs="Times New Roman"/>
          <w:iCs/>
          <w:color w:val="000000"/>
          <w:spacing w:val="-6"/>
          <w:sz w:val="28"/>
          <w:szCs w:val="28"/>
          <w:lang w:val="uk-UA"/>
        </w:rPr>
        <w:t>мікрогетерогенні</w:t>
      </w:r>
      <w:proofErr w:type="spellEnd"/>
      <w:r w:rsidRPr="002B18EE">
        <w:rPr>
          <w:rFonts w:ascii="Times New Roman" w:hAnsi="Times New Roman" w:cs="Times New Roman"/>
          <w:iCs/>
          <w:color w:val="000000"/>
          <w:spacing w:val="-6"/>
          <w:sz w:val="28"/>
          <w:szCs w:val="28"/>
          <w:lang w:val="uk-UA"/>
        </w:rPr>
        <w:t xml:space="preserve"> системи від колоїдних систем та істинних розчинів?</w:t>
      </w:r>
    </w:p>
    <w:p w:rsidR="00E443F0"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iCs/>
          <w:color w:val="000000"/>
          <w:spacing w:val="-6"/>
          <w:sz w:val="28"/>
          <w:szCs w:val="28"/>
          <w:lang w:val="uk-UA"/>
        </w:rPr>
        <w:t>Що називається суспензіями? емульсіями? аерозолями? пастами?</w:t>
      </w:r>
    </w:p>
    <w:p w:rsidR="002B18EE"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iCs/>
          <w:color w:val="000000"/>
          <w:spacing w:val="-6"/>
          <w:sz w:val="28"/>
          <w:szCs w:val="28"/>
          <w:lang w:val="uk-UA"/>
        </w:rPr>
        <w:t>Які фактори сприяють стійкості розбавлених і концентрованих емульсій, пін і</w:t>
      </w:r>
      <w:r w:rsidR="002B18EE" w:rsidRPr="002B18EE">
        <w:rPr>
          <w:rFonts w:ascii="Times New Roman" w:hAnsi="Times New Roman" w:cs="Times New Roman"/>
          <w:iCs/>
          <w:color w:val="000000"/>
          <w:spacing w:val="-6"/>
          <w:sz w:val="28"/>
          <w:szCs w:val="28"/>
          <w:lang w:val="uk-UA"/>
        </w:rPr>
        <w:t xml:space="preserve"> </w:t>
      </w:r>
      <w:r w:rsidR="00EE4F70" w:rsidRPr="002B18EE">
        <w:rPr>
          <w:rFonts w:ascii="Times New Roman" w:hAnsi="Times New Roman" w:cs="Times New Roman"/>
          <w:iCs/>
          <w:color w:val="000000"/>
          <w:spacing w:val="-6"/>
          <w:sz w:val="28"/>
          <w:szCs w:val="28"/>
          <w:lang w:val="uk-UA"/>
        </w:rPr>
        <w:t xml:space="preserve"> </w:t>
      </w:r>
      <w:proofErr w:type="spellStart"/>
      <w:r w:rsidRPr="002B18EE">
        <w:rPr>
          <w:rFonts w:ascii="Times New Roman" w:hAnsi="Times New Roman" w:cs="Times New Roman"/>
          <w:iCs/>
          <w:color w:val="000000"/>
          <w:spacing w:val="-6"/>
          <w:sz w:val="28"/>
          <w:szCs w:val="28"/>
          <w:lang w:val="uk-UA"/>
        </w:rPr>
        <w:t>аерозолей</w:t>
      </w:r>
      <w:proofErr w:type="spellEnd"/>
      <w:r w:rsidRPr="002B18EE">
        <w:rPr>
          <w:rFonts w:ascii="Times New Roman" w:hAnsi="Times New Roman" w:cs="Times New Roman"/>
          <w:iCs/>
          <w:color w:val="000000"/>
          <w:spacing w:val="-6"/>
          <w:sz w:val="28"/>
          <w:szCs w:val="28"/>
          <w:lang w:val="uk-UA"/>
        </w:rPr>
        <w:t>?</w:t>
      </w:r>
    </w:p>
    <w:p w:rsidR="002B18EE"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iCs/>
          <w:color w:val="000000"/>
          <w:spacing w:val="-6"/>
          <w:sz w:val="28"/>
          <w:szCs w:val="28"/>
          <w:lang w:val="uk-UA"/>
        </w:rPr>
        <w:t>На яких властивостях пін ґрунтується їх застосування? Де використовують піни?</w:t>
      </w:r>
    </w:p>
    <w:p w:rsidR="002B18EE"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iCs/>
          <w:color w:val="000000"/>
          <w:spacing w:val="-6"/>
          <w:sz w:val="28"/>
          <w:szCs w:val="28"/>
          <w:lang w:val="uk-UA"/>
        </w:rPr>
        <w:t>Опишіть властивості порошків як харчових продуктів, їх використання у технології приготування їжі.</w:t>
      </w:r>
      <w:r w:rsidR="00EE4F70" w:rsidRPr="002B18EE">
        <w:rPr>
          <w:rFonts w:ascii="Times New Roman" w:hAnsi="Times New Roman" w:cs="Times New Roman"/>
          <w:sz w:val="28"/>
          <w:szCs w:val="28"/>
          <w:lang w:val="uk-UA"/>
        </w:rPr>
        <w:t xml:space="preserve">  </w:t>
      </w:r>
      <w:r w:rsidRPr="002B18EE">
        <w:rPr>
          <w:rFonts w:ascii="Times New Roman" w:hAnsi="Times New Roman" w:cs="Times New Roman"/>
          <w:iCs/>
          <w:color w:val="000000"/>
          <w:spacing w:val="-6"/>
          <w:sz w:val="28"/>
          <w:szCs w:val="28"/>
          <w:lang w:val="uk-UA"/>
        </w:rPr>
        <w:t>Як запобігти злипанню порошків?</w:t>
      </w:r>
    </w:p>
    <w:p w:rsidR="002B18EE" w:rsidRPr="002B18EE" w:rsidRDefault="00DA3107"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 xml:space="preserve">Що таке аерозолі? Яке значення </w:t>
      </w:r>
      <w:proofErr w:type="spellStart"/>
      <w:r w:rsidRPr="002B18EE">
        <w:rPr>
          <w:rFonts w:ascii="Times New Roman" w:hAnsi="Times New Roman" w:cs="Times New Roman"/>
          <w:sz w:val="28"/>
          <w:szCs w:val="28"/>
          <w:lang w:val="uk-UA"/>
        </w:rPr>
        <w:t>аерозолей</w:t>
      </w:r>
      <w:proofErr w:type="spellEnd"/>
      <w:r w:rsidRPr="002B18EE">
        <w:rPr>
          <w:rFonts w:ascii="Times New Roman" w:hAnsi="Times New Roman" w:cs="Times New Roman"/>
          <w:sz w:val="28"/>
          <w:szCs w:val="28"/>
          <w:lang w:val="uk-UA"/>
        </w:rPr>
        <w:t xml:space="preserve"> у харчовій промисловості? Чи завжди </w:t>
      </w:r>
      <w:r w:rsidR="00553F1A" w:rsidRPr="002B18EE">
        <w:rPr>
          <w:rFonts w:ascii="Times New Roman" w:hAnsi="Times New Roman" w:cs="Times New Roman"/>
          <w:sz w:val="28"/>
          <w:szCs w:val="28"/>
          <w:lang w:val="uk-UA"/>
        </w:rPr>
        <w:t xml:space="preserve">     </w:t>
      </w:r>
      <w:r w:rsidRPr="002B18EE">
        <w:rPr>
          <w:rFonts w:ascii="Times New Roman" w:hAnsi="Times New Roman" w:cs="Times New Roman"/>
          <w:sz w:val="28"/>
          <w:szCs w:val="28"/>
          <w:lang w:val="uk-UA"/>
        </w:rPr>
        <w:t>аерозолі відіграють позитивну роль і чому?</w:t>
      </w:r>
    </w:p>
    <w:p w:rsidR="002B18EE"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Які речовини відносять до високомолекулярних?</w:t>
      </w:r>
    </w:p>
    <w:p w:rsidR="002B18EE"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Яке набрякання називають обмеженим і необмеженим?</w:t>
      </w:r>
      <w:r w:rsidR="00CD3C19" w:rsidRPr="002B18EE">
        <w:rPr>
          <w:rFonts w:ascii="Times New Roman" w:hAnsi="Times New Roman" w:cs="Times New Roman"/>
          <w:sz w:val="28"/>
          <w:szCs w:val="28"/>
          <w:lang w:val="uk-UA"/>
        </w:rPr>
        <w:t xml:space="preserve"> Чому важливо враховувати процеси набрякання у технології виробництв продуктів харчування</w:t>
      </w:r>
      <w:r w:rsidR="00AE3F2D" w:rsidRPr="002B18EE">
        <w:rPr>
          <w:rFonts w:ascii="Times New Roman" w:hAnsi="Times New Roman" w:cs="Times New Roman"/>
          <w:sz w:val="28"/>
          <w:szCs w:val="28"/>
          <w:lang w:val="uk-UA"/>
        </w:rPr>
        <w:t>?</w:t>
      </w:r>
    </w:p>
    <w:p w:rsidR="002B18EE"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Що спільного і відмінного у розчинах ВМС, золях та істинних розчинах?</w:t>
      </w:r>
    </w:p>
    <w:p w:rsidR="002B18EE"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Які особливості притаманні розчинам білків?</w:t>
      </w:r>
    </w:p>
    <w:p w:rsidR="002B18EE"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Що таке гелі та драглі?</w:t>
      </w:r>
      <w:r w:rsidR="008E67DB" w:rsidRPr="002B18EE">
        <w:rPr>
          <w:rFonts w:ascii="Times New Roman" w:hAnsi="Times New Roman" w:cs="Times New Roman"/>
          <w:sz w:val="28"/>
          <w:szCs w:val="28"/>
          <w:lang w:val="uk-UA"/>
        </w:rPr>
        <w:t xml:space="preserve"> Де їх застосовують?</w:t>
      </w:r>
    </w:p>
    <w:p w:rsidR="003B22E9" w:rsidRPr="002B18EE" w:rsidRDefault="00D2221E" w:rsidP="007D16C5">
      <w:pPr>
        <w:pStyle w:val="a3"/>
        <w:numPr>
          <w:ilvl w:val="0"/>
          <w:numId w:val="56"/>
        </w:numPr>
        <w:spacing w:after="0"/>
        <w:rPr>
          <w:rFonts w:ascii="Times New Roman" w:hAnsi="Times New Roman" w:cs="Times New Roman"/>
          <w:sz w:val="28"/>
          <w:szCs w:val="28"/>
          <w:lang w:val="uk-UA"/>
        </w:rPr>
      </w:pPr>
      <w:r w:rsidRPr="002B18EE">
        <w:rPr>
          <w:rFonts w:ascii="Times New Roman" w:hAnsi="Times New Roman" w:cs="Times New Roman"/>
          <w:sz w:val="28"/>
          <w:szCs w:val="28"/>
          <w:lang w:val="uk-UA"/>
        </w:rPr>
        <w:t>Якими ме</w:t>
      </w:r>
      <w:r w:rsidR="009C5DFE" w:rsidRPr="002B18EE">
        <w:rPr>
          <w:rFonts w:ascii="Times New Roman" w:hAnsi="Times New Roman" w:cs="Times New Roman"/>
          <w:sz w:val="28"/>
          <w:szCs w:val="28"/>
          <w:lang w:val="uk-UA"/>
        </w:rPr>
        <w:t>тодами добувають харчові драглі?</w:t>
      </w:r>
    </w:p>
    <w:p w:rsidR="003B22E9" w:rsidRDefault="003B22E9" w:rsidP="00DB06C2">
      <w:pPr>
        <w:shd w:val="clear" w:color="auto" w:fill="FFFFFF"/>
        <w:spacing w:before="14" w:after="0" w:line="240" w:lineRule="auto"/>
        <w:ind w:firstLine="540"/>
        <w:jc w:val="center"/>
        <w:rPr>
          <w:rFonts w:ascii="Times New Roman" w:eastAsia="Times New Roman" w:hAnsi="Times New Roman" w:cs="Times New Roman"/>
          <w:b/>
          <w:sz w:val="28"/>
          <w:szCs w:val="28"/>
          <w:lang w:val="uk-UA" w:eastAsia="ru-RU"/>
        </w:rPr>
      </w:pPr>
    </w:p>
    <w:p w:rsidR="00DB06C2" w:rsidRPr="00DB06C2" w:rsidRDefault="00DB06C2" w:rsidP="00DB06C2">
      <w:pPr>
        <w:shd w:val="clear" w:color="auto" w:fill="FFFFFF"/>
        <w:spacing w:before="14" w:after="0" w:line="240" w:lineRule="auto"/>
        <w:jc w:val="both"/>
        <w:rPr>
          <w:rFonts w:ascii="Times New Roman" w:eastAsia="Times New Roman" w:hAnsi="Times New Roman" w:cs="Times New Roman"/>
          <w:sz w:val="28"/>
          <w:szCs w:val="28"/>
          <w:lang w:val="uk-UA" w:eastAsia="ru-RU"/>
        </w:rPr>
      </w:pPr>
    </w:p>
    <w:sectPr w:rsidR="00DB06C2" w:rsidRPr="00DB06C2" w:rsidSect="001E7E8F">
      <w:footerReference w:type="default" r:id="rId12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E1" w:rsidRDefault="00852DE1" w:rsidP="0064010B">
      <w:pPr>
        <w:spacing w:after="0" w:line="240" w:lineRule="auto"/>
      </w:pPr>
      <w:r>
        <w:separator/>
      </w:r>
    </w:p>
  </w:endnote>
  <w:endnote w:type="continuationSeparator" w:id="0">
    <w:p w:rsidR="00852DE1" w:rsidRDefault="00852DE1" w:rsidP="0064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37550"/>
      <w:docPartObj>
        <w:docPartGallery w:val="Page Numbers (Bottom of Page)"/>
        <w:docPartUnique/>
      </w:docPartObj>
    </w:sdtPr>
    <w:sdtContent>
      <w:p w:rsidR="00AD5B84" w:rsidRDefault="00AD5B84">
        <w:pPr>
          <w:pStyle w:val="ad"/>
          <w:jc w:val="center"/>
        </w:pPr>
        <w:r>
          <w:fldChar w:fldCharType="begin"/>
        </w:r>
        <w:r>
          <w:instrText>PAGE   \* MERGEFORMAT</w:instrText>
        </w:r>
        <w:r>
          <w:fldChar w:fldCharType="separate"/>
        </w:r>
        <w:r w:rsidR="00025B3B">
          <w:rPr>
            <w:noProof/>
          </w:rPr>
          <w:t>2</w:t>
        </w:r>
        <w:r>
          <w:fldChar w:fldCharType="end"/>
        </w:r>
      </w:p>
    </w:sdtContent>
  </w:sdt>
  <w:p w:rsidR="00AD5B84" w:rsidRDefault="00AD5B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E1" w:rsidRDefault="00852DE1" w:rsidP="0064010B">
      <w:pPr>
        <w:spacing w:after="0" w:line="240" w:lineRule="auto"/>
      </w:pPr>
      <w:r>
        <w:separator/>
      </w:r>
    </w:p>
  </w:footnote>
  <w:footnote w:type="continuationSeparator" w:id="0">
    <w:p w:rsidR="00852DE1" w:rsidRDefault="00852DE1" w:rsidP="0064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C54"/>
    <w:multiLevelType w:val="hybridMultilevel"/>
    <w:tmpl w:val="5EDC7834"/>
    <w:lvl w:ilvl="0" w:tplc="0520E4E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795128F"/>
    <w:multiLevelType w:val="hybridMultilevel"/>
    <w:tmpl w:val="A43C10DA"/>
    <w:lvl w:ilvl="0" w:tplc="C206F32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084274FC"/>
    <w:multiLevelType w:val="hybridMultilevel"/>
    <w:tmpl w:val="C71E6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16A59"/>
    <w:multiLevelType w:val="hybridMultilevel"/>
    <w:tmpl w:val="3CD4F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E1CDC"/>
    <w:multiLevelType w:val="hybridMultilevel"/>
    <w:tmpl w:val="20887C24"/>
    <w:lvl w:ilvl="0" w:tplc="93DE481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15F40"/>
    <w:multiLevelType w:val="hybridMultilevel"/>
    <w:tmpl w:val="3E5E0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75FB8"/>
    <w:multiLevelType w:val="hybridMultilevel"/>
    <w:tmpl w:val="A7F63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C730AF"/>
    <w:multiLevelType w:val="hybridMultilevel"/>
    <w:tmpl w:val="A1C0C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17984"/>
    <w:multiLevelType w:val="hybridMultilevel"/>
    <w:tmpl w:val="C6C4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972EF"/>
    <w:multiLevelType w:val="hybridMultilevel"/>
    <w:tmpl w:val="213426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812396"/>
    <w:multiLevelType w:val="hybridMultilevel"/>
    <w:tmpl w:val="A61058D2"/>
    <w:lvl w:ilvl="0" w:tplc="56FC544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B5EF9"/>
    <w:multiLevelType w:val="hybridMultilevel"/>
    <w:tmpl w:val="0D66521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7E53A0"/>
    <w:multiLevelType w:val="hybridMultilevel"/>
    <w:tmpl w:val="E72E5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520715"/>
    <w:multiLevelType w:val="hybridMultilevel"/>
    <w:tmpl w:val="16BEC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204DB6"/>
    <w:multiLevelType w:val="hybridMultilevel"/>
    <w:tmpl w:val="032CECFA"/>
    <w:lvl w:ilvl="0" w:tplc="7FFEC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80C1E"/>
    <w:multiLevelType w:val="hybridMultilevel"/>
    <w:tmpl w:val="2A7C4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C55865"/>
    <w:multiLevelType w:val="hybridMultilevel"/>
    <w:tmpl w:val="288AA9F4"/>
    <w:lvl w:ilvl="0" w:tplc="91F61D8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nsid w:val="2D9D1F09"/>
    <w:multiLevelType w:val="hybridMultilevel"/>
    <w:tmpl w:val="BA5A8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90757A"/>
    <w:multiLevelType w:val="hybridMultilevel"/>
    <w:tmpl w:val="0FDA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F5E00"/>
    <w:multiLevelType w:val="hybridMultilevel"/>
    <w:tmpl w:val="F166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BA7976"/>
    <w:multiLevelType w:val="hybridMultilevel"/>
    <w:tmpl w:val="645E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4A1B"/>
    <w:multiLevelType w:val="hybridMultilevel"/>
    <w:tmpl w:val="65F26B1C"/>
    <w:lvl w:ilvl="0" w:tplc="4E627FC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5B39D8"/>
    <w:multiLevelType w:val="hybridMultilevel"/>
    <w:tmpl w:val="8C4474F8"/>
    <w:lvl w:ilvl="0" w:tplc="5ADAF84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4A0A8E"/>
    <w:multiLevelType w:val="hybridMultilevel"/>
    <w:tmpl w:val="9F24C82E"/>
    <w:lvl w:ilvl="0" w:tplc="BD84E256">
      <w:start w:val="1"/>
      <w:numFmt w:val="decimal"/>
      <w:lvlText w:val="%1."/>
      <w:lvlJc w:val="left"/>
      <w:pPr>
        <w:tabs>
          <w:tab w:val="num" w:pos="540"/>
        </w:tabs>
        <w:ind w:left="54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F4157D"/>
    <w:multiLevelType w:val="hybridMultilevel"/>
    <w:tmpl w:val="F0C430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65314C"/>
    <w:multiLevelType w:val="hybridMultilevel"/>
    <w:tmpl w:val="B6A6A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621B17"/>
    <w:multiLevelType w:val="hybridMultilevel"/>
    <w:tmpl w:val="55843BDC"/>
    <w:lvl w:ilvl="0" w:tplc="D6921EA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A70351"/>
    <w:multiLevelType w:val="hybridMultilevel"/>
    <w:tmpl w:val="C2B8C78A"/>
    <w:lvl w:ilvl="0" w:tplc="7C7AE09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8">
    <w:nsid w:val="3E2F465D"/>
    <w:multiLevelType w:val="hybridMultilevel"/>
    <w:tmpl w:val="8E527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BD2AE0"/>
    <w:multiLevelType w:val="hybridMultilevel"/>
    <w:tmpl w:val="01EAA89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42DE71E7"/>
    <w:multiLevelType w:val="hybridMultilevel"/>
    <w:tmpl w:val="E258CE9E"/>
    <w:lvl w:ilvl="0" w:tplc="F8324EE6">
      <w:start w:val="1"/>
      <w:numFmt w:val="decimal"/>
      <w:lvlText w:val="%1."/>
      <w:lvlJc w:val="left"/>
      <w:pPr>
        <w:tabs>
          <w:tab w:val="num" w:pos="1147"/>
        </w:tabs>
        <w:ind w:left="1147" w:hanging="1005"/>
      </w:pPr>
    </w:lvl>
    <w:lvl w:ilvl="1" w:tplc="0E10E604">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4C4CCB"/>
    <w:multiLevelType w:val="hybridMultilevel"/>
    <w:tmpl w:val="ABE87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EE136B"/>
    <w:multiLevelType w:val="hybridMultilevel"/>
    <w:tmpl w:val="5AA4D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EA0BAE"/>
    <w:multiLevelType w:val="hybridMultilevel"/>
    <w:tmpl w:val="C71E6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B06A89"/>
    <w:multiLevelType w:val="hybridMultilevel"/>
    <w:tmpl w:val="1FE036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ED5693"/>
    <w:multiLevelType w:val="hybridMultilevel"/>
    <w:tmpl w:val="5300A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0D5972"/>
    <w:multiLevelType w:val="hybridMultilevel"/>
    <w:tmpl w:val="A1C0C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AE6457"/>
    <w:multiLevelType w:val="hybridMultilevel"/>
    <w:tmpl w:val="7A220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B55E9E"/>
    <w:multiLevelType w:val="hybridMultilevel"/>
    <w:tmpl w:val="598E0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4E2090"/>
    <w:multiLevelType w:val="hybridMultilevel"/>
    <w:tmpl w:val="10A6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7F69A1"/>
    <w:multiLevelType w:val="hybridMultilevel"/>
    <w:tmpl w:val="16FE5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ED71A71"/>
    <w:multiLevelType w:val="hybridMultilevel"/>
    <w:tmpl w:val="05701B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05153C6"/>
    <w:multiLevelType w:val="hybridMultilevel"/>
    <w:tmpl w:val="1B3AFFC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43">
    <w:nsid w:val="620811B3"/>
    <w:multiLevelType w:val="hybridMultilevel"/>
    <w:tmpl w:val="70D06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2761B4C"/>
    <w:multiLevelType w:val="hybridMultilevel"/>
    <w:tmpl w:val="EDE618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2CB492A"/>
    <w:multiLevelType w:val="hybridMultilevel"/>
    <w:tmpl w:val="10BAF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36E4A1C"/>
    <w:multiLevelType w:val="hybridMultilevel"/>
    <w:tmpl w:val="CCEC2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6E634D"/>
    <w:multiLevelType w:val="hybridMultilevel"/>
    <w:tmpl w:val="7BA292D4"/>
    <w:lvl w:ilvl="0" w:tplc="B1C671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6E143C72"/>
    <w:multiLevelType w:val="hybridMultilevel"/>
    <w:tmpl w:val="3B68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910BB2"/>
    <w:multiLevelType w:val="hybridMultilevel"/>
    <w:tmpl w:val="9932A7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CB07D5"/>
    <w:multiLevelType w:val="hybridMultilevel"/>
    <w:tmpl w:val="E398C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05360A2"/>
    <w:multiLevelType w:val="hybridMultilevel"/>
    <w:tmpl w:val="D14A99B0"/>
    <w:lvl w:ilvl="0" w:tplc="0419000F">
      <w:start w:val="1"/>
      <w:numFmt w:val="decimal"/>
      <w:lvlText w:val="%1."/>
      <w:lvlJc w:val="left"/>
      <w:pPr>
        <w:tabs>
          <w:tab w:val="num" w:pos="900"/>
        </w:tabs>
        <w:ind w:left="900" w:hanging="360"/>
      </w:pPr>
    </w:lvl>
    <w:lvl w:ilvl="1" w:tplc="77CC5EC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13A7E34"/>
    <w:multiLevelType w:val="hybridMultilevel"/>
    <w:tmpl w:val="A7F63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7359727A"/>
    <w:multiLevelType w:val="hybridMultilevel"/>
    <w:tmpl w:val="EAB6D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3597DD9"/>
    <w:multiLevelType w:val="hybridMultilevel"/>
    <w:tmpl w:val="9028E1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A914F26"/>
    <w:multiLevelType w:val="hybridMultilevel"/>
    <w:tmpl w:val="411AD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49"/>
  </w:num>
  <w:num w:numId="4">
    <w:abstractNumId w:val="41"/>
  </w:num>
  <w:num w:numId="5">
    <w:abstractNumId w:val="28"/>
  </w:num>
  <w:num w:numId="6">
    <w:abstractNumId w:val="22"/>
  </w:num>
  <w:num w:numId="7">
    <w:abstractNumId w:val="13"/>
  </w:num>
  <w:num w:numId="8">
    <w:abstractNumId w:val="9"/>
  </w:num>
  <w:num w:numId="9">
    <w:abstractNumId w:val="6"/>
  </w:num>
  <w:num w:numId="10">
    <w:abstractNumId w:val="42"/>
  </w:num>
  <w:num w:numId="11">
    <w:abstractNumId w:val="47"/>
  </w:num>
  <w:num w:numId="12">
    <w:abstractNumId w:val="11"/>
  </w:num>
  <w:num w:numId="13">
    <w:abstractNumId w:val="25"/>
  </w:num>
  <w:num w:numId="14">
    <w:abstractNumId w:val="10"/>
  </w:num>
  <w:num w:numId="15">
    <w:abstractNumId w:val="16"/>
  </w:num>
  <w:num w:numId="16">
    <w:abstractNumId w:val="5"/>
  </w:num>
  <w:num w:numId="17">
    <w:abstractNumId w:val="35"/>
  </w:num>
  <w:num w:numId="18">
    <w:abstractNumId w:val="4"/>
  </w:num>
  <w:num w:numId="19">
    <w:abstractNumId w:val="54"/>
  </w:num>
  <w:num w:numId="20">
    <w:abstractNumId w:val="39"/>
  </w:num>
  <w:num w:numId="21">
    <w:abstractNumId w:val="12"/>
  </w:num>
  <w:num w:numId="22">
    <w:abstractNumId w:val="15"/>
  </w:num>
  <w:num w:numId="23">
    <w:abstractNumId w:val="21"/>
  </w:num>
  <w:num w:numId="24">
    <w:abstractNumId w:val="18"/>
  </w:num>
  <w:num w:numId="25">
    <w:abstractNumId w:val="7"/>
  </w:num>
  <w:num w:numId="26">
    <w:abstractNumId w:val="38"/>
  </w:num>
  <w:num w:numId="27">
    <w:abstractNumId w:val="48"/>
  </w:num>
  <w:num w:numId="28">
    <w:abstractNumId w:val="31"/>
  </w:num>
  <w:num w:numId="29">
    <w:abstractNumId w:val="40"/>
  </w:num>
  <w:num w:numId="30">
    <w:abstractNumId w:val="37"/>
  </w:num>
  <w:num w:numId="31">
    <w:abstractNumId w:val="55"/>
  </w:num>
  <w:num w:numId="32">
    <w:abstractNumId w:val="44"/>
  </w:num>
  <w:num w:numId="33">
    <w:abstractNumId w:val="26"/>
  </w:num>
  <w:num w:numId="34">
    <w:abstractNumId w:val="32"/>
  </w:num>
  <w:num w:numId="35">
    <w:abstractNumId w:val="17"/>
  </w:num>
  <w:num w:numId="36">
    <w:abstractNumId w:val="43"/>
  </w:num>
  <w:num w:numId="37">
    <w:abstractNumId w:val="45"/>
  </w:num>
  <w:num w:numId="38">
    <w:abstractNumId w:val="46"/>
  </w:num>
  <w:num w:numId="39">
    <w:abstractNumId w:val="34"/>
  </w:num>
  <w:num w:numId="40">
    <w:abstractNumId w:val="19"/>
  </w:num>
  <w:num w:numId="41">
    <w:abstractNumId w:val="3"/>
  </w:num>
  <w:num w:numId="42">
    <w:abstractNumId w:val="50"/>
  </w:num>
  <w:num w:numId="43">
    <w:abstractNumId w:va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0"/>
  </w:num>
  <w:num w:numId="53">
    <w:abstractNumId w:val="1"/>
  </w:num>
  <w:num w:numId="54">
    <w:abstractNumId w:val="14"/>
  </w:num>
  <w:num w:numId="55">
    <w:abstractNumId w:val="20"/>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6CB"/>
    <w:rsid w:val="00003C16"/>
    <w:rsid w:val="00006115"/>
    <w:rsid w:val="000104D7"/>
    <w:rsid w:val="00025B3B"/>
    <w:rsid w:val="00025D14"/>
    <w:rsid w:val="00026AC6"/>
    <w:rsid w:val="0003048A"/>
    <w:rsid w:val="0004081F"/>
    <w:rsid w:val="00040DF5"/>
    <w:rsid w:val="000449D6"/>
    <w:rsid w:val="00054B4D"/>
    <w:rsid w:val="00054F88"/>
    <w:rsid w:val="00055B99"/>
    <w:rsid w:val="00061A93"/>
    <w:rsid w:val="00066EC6"/>
    <w:rsid w:val="00070889"/>
    <w:rsid w:val="00082E87"/>
    <w:rsid w:val="000840FC"/>
    <w:rsid w:val="000963E3"/>
    <w:rsid w:val="000A0C05"/>
    <w:rsid w:val="000A26CB"/>
    <w:rsid w:val="000A46D3"/>
    <w:rsid w:val="000B1AB2"/>
    <w:rsid w:val="000B2711"/>
    <w:rsid w:val="000C7479"/>
    <w:rsid w:val="000C7EE0"/>
    <w:rsid w:val="000D488E"/>
    <w:rsid w:val="000D6D24"/>
    <w:rsid w:val="000D7F64"/>
    <w:rsid w:val="000E137D"/>
    <w:rsid w:val="000E1BFC"/>
    <w:rsid w:val="000E7C8F"/>
    <w:rsid w:val="000E7D19"/>
    <w:rsid w:val="000F0E71"/>
    <w:rsid w:val="0011796C"/>
    <w:rsid w:val="00120FBA"/>
    <w:rsid w:val="00122641"/>
    <w:rsid w:val="001247CC"/>
    <w:rsid w:val="00144D9C"/>
    <w:rsid w:val="001463A0"/>
    <w:rsid w:val="00147134"/>
    <w:rsid w:val="001509FE"/>
    <w:rsid w:val="00153461"/>
    <w:rsid w:val="00155CEA"/>
    <w:rsid w:val="001664AA"/>
    <w:rsid w:val="0016764F"/>
    <w:rsid w:val="00167A66"/>
    <w:rsid w:val="00171FB4"/>
    <w:rsid w:val="001745C0"/>
    <w:rsid w:val="001761BC"/>
    <w:rsid w:val="00181B62"/>
    <w:rsid w:val="00183BA1"/>
    <w:rsid w:val="001856E3"/>
    <w:rsid w:val="001967B7"/>
    <w:rsid w:val="0019758E"/>
    <w:rsid w:val="001A5832"/>
    <w:rsid w:val="001A5F7E"/>
    <w:rsid w:val="001B4389"/>
    <w:rsid w:val="001B5C49"/>
    <w:rsid w:val="001D63E8"/>
    <w:rsid w:val="001E1C2F"/>
    <w:rsid w:val="001E7E8F"/>
    <w:rsid w:val="001F0732"/>
    <w:rsid w:val="001F3B3F"/>
    <w:rsid w:val="00203BE6"/>
    <w:rsid w:val="00205B02"/>
    <w:rsid w:val="002112F3"/>
    <w:rsid w:val="002115D7"/>
    <w:rsid w:val="002132BA"/>
    <w:rsid w:val="00213991"/>
    <w:rsid w:val="00220CE7"/>
    <w:rsid w:val="0023088C"/>
    <w:rsid w:val="002328CF"/>
    <w:rsid w:val="00232ABB"/>
    <w:rsid w:val="00236F5D"/>
    <w:rsid w:val="0024520A"/>
    <w:rsid w:val="00245ED3"/>
    <w:rsid w:val="00247FC6"/>
    <w:rsid w:val="002511E3"/>
    <w:rsid w:val="0025373F"/>
    <w:rsid w:val="0025571A"/>
    <w:rsid w:val="00255AA6"/>
    <w:rsid w:val="00265B51"/>
    <w:rsid w:val="00265C3D"/>
    <w:rsid w:val="00265F4A"/>
    <w:rsid w:val="00271099"/>
    <w:rsid w:val="00274386"/>
    <w:rsid w:val="00277A39"/>
    <w:rsid w:val="002816E3"/>
    <w:rsid w:val="00284943"/>
    <w:rsid w:val="00285F0C"/>
    <w:rsid w:val="0028674C"/>
    <w:rsid w:val="00292765"/>
    <w:rsid w:val="00292FFD"/>
    <w:rsid w:val="002B0740"/>
    <w:rsid w:val="002B18EE"/>
    <w:rsid w:val="002B33C1"/>
    <w:rsid w:val="002B7790"/>
    <w:rsid w:val="002C27D1"/>
    <w:rsid w:val="002C5144"/>
    <w:rsid w:val="002C6360"/>
    <w:rsid w:val="002D0CCC"/>
    <w:rsid w:val="002D1F2C"/>
    <w:rsid w:val="002D757E"/>
    <w:rsid w:val="002D7F92"/>
    <w:rsid w:val="002E2074"/>
    <w:rsid w:val="002E3EA8"/>
    <w:rsid w:val="002E3F82"/>
    <w:rsid w:val="002E495F"/>
    <w:rsid w:val="002E4A8E"/>
    <w:rsid w:val="002E51FE"/>
    <w:rsid w:val="002E5AC4"/>
    <w:rsid w:val="002F2A4F"/>
    <w:rsid w:val="002F3B33"/>
    <w:rsid w:val="00305E05"/>
    <w:rsid w:val="00306303"/>
    <w:rsid w:val="0030709D"/>
    <w:rsid w:val="003120A4"/>
    <w:rsid w:val="003160F2"/>
    <w:rsid w:val="00320849"/>
    <w:rsid w:val="00322899"/>
    <w:rsid w:val="003264CC"/>
    <w:rsid w:val="003267F5"/>
    <w:rsid w:val="00327DBE"/>
    <w:rsid w:val="0033320C"/>
    <w:rsid w:val="0033345E"/>
    <w:rsid w:val="00334596"/>
    <w:rsid w:val="003400A6"/>
    <w:rsid w:val="0034024C"/>
    <w:rsid w:val="00341604"/>
    <w:rsid w:val="00342F6F"/>
    <w:rsid w:val="00344C90"/>
    <w:rsid w:val="00345436"/>
    <w:rsid w:val="00373915"/>
    <w:rsid w:val="00375CDA"/>
    <w:rsid w:val="003841C5"/>
    <w:rsid w:val="00397FD4"/>
    <w:rsid w:val="003A1156"/>
    <w:rsid w:val="003A5D88"/>
    <w:rsid w:val="003B22E9"/>
    <w:rsid w:val="003B2C48"/>
    <w:rsid w:val="003B38FC"/>
    <w:rsid w:val="003B3E94"/>
    <w:rsid w:val="003B4ABD"/>
    <w:rsid w:val="003C2000"/>
    <w:rsid w:val="003C49A2"/>
    <w:rsid w:val="003D00A0"/>
    <w:rsid w:val="003D030C"/>
    <w:rsid w:val="003E0435"/>
    <w:rsid w:val="003E38D4"/>
    <w:rsid w:val="00404C53"/>
    <w:rsid w:val="00411CBB"/>
    <w:rsid w:val="00413CEC"/>
    <w:rsid w:val="00415DDF"/>
    <w:rsid w:val="00420B3E"/>
    <w:rsid w:val="00425B4C"/>
    <w:rsid w:val="00426C94"/>
    <w:rsid w:val="0043030B"/>
    <w:rsid w:val="00432224"/>
    <w:rsid w:val="00435277"/>
    <w:rsid w:val="00440765"/>
    <w:rsid w:val="00443894"/>
    <w:rsid w:val="004445E8"/>
    <w:rsid w:val="00450A69"/>
    <w:rsid w:val="0045589D"/>
    <w:rsid w:val="00476363"/>
    <w:rsid w:val="00481256"/>
    <w:rsid w:val="004836D7"/>
    <w:rsid w:val="00487615"/>
    <w:rsid w:val="004905AD"/>
    <w:rsid w:val="00494413"/>
    <w:rsid w:val="0049713F"/>
    <w:rsid w:val="004A0210"/>
    <w:rsid w:val="004B0307"/>
    <w:rsid w:val="004B2A3D"/>
    <w:rsid w:val="004C39DA"/>
    <w:rsid w:val="004C702E"/>
    <w:rsid w:val="004C792C"/>
    <w:rsid w:val="004D05C4"/>
    <w:rsid w:val="004D0D42"/>
    <w:rsid w:val="004E05BE"/>
    <w:rsid w:val="004E2E8A"/>
    <w:rsid w:val="004E7BAF"/>
    <w:rsid w:val="004F707D"/>
    <w:rsid w:val="004F790E"/>
    <w:rsid w:val="00503FB0"/>
    <w:rsid w:val="0050415C"/>
    <w:rsid w:val="0050561C"/>
    <w:rsid w:val="0050722A"/>
    <w:rsid w:val="00512087"/>
    <w:rsid w:val="00523509"/>
    <w:rsid w:val="005244B1"/>
    <w:rsid w:val="00532F27"/>
    <w:rsid w:val="00533EC9"/>
    <w:rsid w:val="0053531E"/>
    <w:rsid w:val="00536B1B"/>
    <w:rsid w:val="00542F57"/>
    <w:rsid w:val="005529CD"/>
    <w:rsid w:val="00553820"/>
    <w:rsid w:val="00553F1A"/>
    <w:rsid w:val="0056005A"/>
    <w:rsid w:val="00572348"/>
    <w:rsid w:val="00577C7B"/>
    <w:rsid w:val="00582146"/>
    <w:rsid w:val="005858B9"/>
    <w:rsid w:val="00586C90"/>
    <w:rsid w:val="00594FBC"/>
    <w:rsid w:val="005A101E"/>
    <w:rsid w:val="005A1348"/>
    <w:rsid w:val="005A33BA"/>
    <w:rsid w:val="005A4510"/>
    <w:rsid w:val="005A476F"/>
    <w:rsid w:val="005A5C75"/>
    <w:rsid w:val="005A628B"/>
    <w:rsid w:val="005B741E"/>
    <w:rsid w:val="005C183D"/>
    <w:rsid w:val="005C388A"/>
    <w:rsid w:val="005D1B9D"/>
    <w:rsid w:val="005D4D02"/>
    <w:rsid w:val="005D6133"/>
    <w:rsid w:val="005F1212"/>
    <w:rsid w:val="005F5159"/>
    <w:rsid w:val="0060073D"/>
    <w:rsid w:val="00600CC4"/>
    <w:rsid w:val="00607E7D"/>
    <w:rsid w:val="0061045F"/>
    <w:rsid w:val="00610553"/>
    <w:rsid w:val="006115A2"/>
    <w:rsid w:val="00613002"/>
    <w:rsid w:val="006214F2"/>
    <w:rsid w:val="00623513"/>
    <w:rsid w:val="006235A4"/>
    <w:rsid w:val="00627BE8"/>
    <w:rsid w:val="00630A4F"/>
    <w:rsid w:val="006334EC"/>
    <w:rsid w:val="0064010B"/>
    <w:rsid w:val="0064011F"/>
    <w:rsid w:val="006408DC"/>
    <w:rsid w:val="00641887"/>
    <w:rsid w:val="00645D03"/>
    <w:rsid w:val="00651278"/>
    <w:rsid w:val="00666250"/>
    <w:rsid w:val="00671289"/>
    <w:rsid w:val="00672F61"/>
    <w:rsid w:val="00673FB8"/>
    <w:rsid w:val="00676CFD"/>
    <w:rsid w:val="00680751"/>
    <w:rsid w:val="00681CE3"/>
    <w:rsid w:val="00683335"/>
    <w:rsid w:val="00690C14"/>
    <w:rsid w:val="006924D3"/>
    <w:rsid w:val="006956F6"/>
    <w:rsid w:val="006A087E"/>
    <w:rsid w:val="006A3FAC"/>
    <w:rsid w:val="006B311A"/>
    <w:rsid w:val="006C0E6F"/>
    <w:rsid w:val="006D0E59"/>
    <w:rsid w:val="006D1007"/>
    <w:rsid w:val="006E0DBB"/>
    <w:rsid w:val="006E0F26"/>
    <w:rsid w:val="006F15DB"/>
    <w:rsid w:val="006F1C2C"/>
    <w:rsid w:val="006F290A"/>
    <w:rsid w:val="006F3E8A"/>
    <w:rsid w:val="006F5A80"/>
    <w:rsid w:val="006F6620"/>
    <w:rsid w:val="007006AE"/>
    <w:rsid w:val="00702141"/>
    <w:rsid w:val="00706591"/>
    <w:rsid w:val="007107EA"/>
    <w:rsid w:val="00710D97"/>
    <w:rsid w:val="00712622"/>
    <w:rsid w:val="0071308E"/>
    <w:rsid w:val="00716686"/>
    <w:rsid w:val="00717210"/>
    <w:rsid w:val="0072059E"/>
    <w:rsid w:val="007227F9"/>
    <w:rsid w:val="00724896"/>
    <w:rsid w:val="007268E7"/>
    <w:rsid w:val="00726E80"/>
    <w:rsid w:val="00730180"/>
    <w:rsid w:val="00730E1D"/>
    <w:rsid w:val="007321F5"/>
    <w:rsid w:val="00737E3D"/>
    <w:rsid w:val="00737E75"/>
    <w:rsid w:val="00740007"/>
    <w:rsid w:val="007404D4"/>
    <w:rsid w:val="007405B8"/>
    <w:rsid w:val="00742584"/>
    <w:rsid w:val="00742C64"/>
    <w:rsid w:val="00744B86"/>
    <w:rsid w:val="00752AD2"/>
    <w:rsid w:val="007532EF"/>
    <w:rsid w:val="007561E9"/>
    <w:rsid w:val="007625B1"/>
    <w:rsid w:val="00764554"/>
    <w:rsid w:val="0076623F"/>
    <w:rsid w:val="00767974"/>
    <w:rsid w:val="007740EC"/>
    <w:rsid w:val="00774264"/>
    <w:rsid w:val="0077458D"/>
    <w:rsid w:val="007946C4"/>
    <w:rsid w:val="00797D8A"/>
    <w:rsid w:val="007A324A"/>
    <w:rsid w:val="007A67A7"/>
    <w:rsid w:val="007B0583"/>
    <w:rsid w:val="007B45B8"/>
    <w:rsid w:val="007B6F2D"/>
    <w:rsid w:val="007B7768"/>
    <w:rsid w:val="007C2F9A"/>
    <w:rsid w:val="007C3C5E"/>
    <w:rsid w:val="007C4922"/>
    <w:rsid w:val="007C7EDF"/>
    <w:rsid w:val="007D007B"/>
    <w:rsid w:val="007D07E0"/>
    <w:rsid w:val="007D16C5"/>
    <w:rsid w:val="007D1B3E"/>
    <w:rsid w:val="007D3C6A"/>
    <w:rsid w:val="007D50D9"/>
    <w:rsid w:val="007D7254"/>
    <w:rsid w:val="007E1291"/>
    <w:rsid w:val="007E14BE"/>
    <w:rsid w:val="007E19B5"/>
    <w:rsid w:val="007F024E"/>
    <w:rsid w:val="007F02FD"/>
    <w:rsid w:val="007F32F9"/>
    <w:rsid w:val="007F3A7D"/>
    <w:rsid w:val="007F5167"/>
    <w:rsid w:val="007F5CF1"/>
    <w:rsid w:val="007F6A16"/>
    <w:rsid w:val="008004ED"/>
    <w:rsid w:val="00801352"/>
    <w:rsid w:val="00802363"/>
    <w:rsid w:val="00815757"/>
    <w:rsid w:val="00815C7B"/>
    <w:rsid w:val="00816BFE"/>
    <w:rsid w:val="00820280"/>
    <w:rsid w:val="00823014"/>
    <w:rsid w:val="00834E02"/>
    <w:rsid w:val="00835CEC"/>
    <w:rsid w:val="008361CA"/>
    <w:rsid w:val="00837D81"/>
    <w:rsid w:val="00840E5E"/>
    <w:rsid w:val="00846743"/>
    <w:rsid w:val="008513F8"/>
    <w:rsid w:val="00852DE1"/>
    <w:rsid w:val="00853A9A"/>
    <w:rsid w:val="00853A9B"/>
    <w:rsid w:val="00856F84"/>
    <w:rsid w:val="0085777B"/>
    <w:rsid w:val="00857A42"/>
    <w:rsid w:val="00857E28"/>
    <w:rsid w:val="00860F8C"/>
    <w:rsid w:val="008637D7"/>
    <w:rsid w:val="008639BF"/>
    <w:rsid w:val="00873376"/>
    <w:rsid w:val="008777B3"/>
    <w:rsid w:val="00881294"/>
    <w:rsid w:val="00883343"/>
    <w:rsid w:val="00883467"/>
    <w:rsid w:val="00892315"/>
    <w:rsid w:val="00896372"/>
    <w:rsid w:val="008A0342"/>
    <w:rsid w:val="008A1CC0"/>
    <w:rsid w:val="008A5872"/>
    <w:rsid w:val="008B1696"/>
    <w:rsid w:val="008B1B0D"/>
    <w:rsid w:val="008B1C5F"/>
    <w:rsid w:val="008B4E37"/>
    <w:rsid w:val="008B5846"/>
    <w:rsid w:val="008C25A9"/>
    <w:rsid w:val="008C733A"/>
    <w:rsid w:val="008C7D0F"/>
    <w:rsid w:val="008D1878"/>
    <w:rsid w:val="008D36B7"/>
    <w:rsid w:val="008D44BD"/>
    <w:rsid w:val="008E4C1A"/>
    <w:rsid w:val="008E67DB"/>
    <w:rsid w:val="008F49A8"/>
    <w:rsid w:val="008F6341"/>
    <w:rsid w:val="00905F63"/>
    <w:rsid w:val="009060EF"/>
    <w:rsid w:val="00906669"/>
    <w:rsid w:val="00906EE3"/>
    <w:rsid w:val="00913288"/>
    <w:rsid w:val="00921CAB"/>
    <w:rsid w:val="009248B2"/>
    <w:rsid w:val="009327E6"/>
    <w:rsid w:val="0093320D"/>
    <w:rsid w:val="00933B4F"/>
    <w:rsid w:val="0093476A"/>
    <w:rsid w:val="00937605"/>
    <w:rsid w:val="00941164"/>
    <w:rsid w:val="00957A42"/>
    <w:rsid w:val="00970D0C"/>
    <w:rsid w:val="00974187"/>
    <w:rsid w:val="009826D7"/>
    <w:rsid w:val="00985471"/>
    <w:rsid w:val="00992AAC"/>
    <w:rsid w:val="00992DED"/>
    <w:rsid w:val="009A712A"/>
    <w:rsid w:val="009B12F8"/>
    <w:rsid w:val="009B4B75"/>
    <w:rsid w:val="009B67A4"/>
    <w:rsid w:val="009C5DFE"/>
    <w:rsid w:val="009C7117"/>
    <w:rsid w:val="009C769C"/>
    <w:rsid w:val="009D0271"/>
    <w:rsid w:val="009D4B0E"/>
    <w:rsid w:val="009D5173"/>
    <w:rsid w:val="009D5CFE"/>
    <w:rsid w:val="009E5F6C"/>
    <w:rsid w:val="009F385B"/>
    <w:rsid w:val="00A0237C"/>
    <w:rsid w:val="00A04CED"/>
    <w:rsid w:val="00A134E5"/>
    <w:rsid w:val="00A233E0"/>
    <w:rsid w:val="00A247B7"/>
    <w:rsid w:val="00A3486A"/>
    <w:rsid w:val="00A42035"/>
    <w:rsid w:val="00A561C6"/>
    <w:rsid w:val="00A624C1"/>
    <w:rsid w:val="00A64B52"/>
    <w:rsid w:val="00A64E65"/>
    <w:rsid w:val="00A6672D"/>
    <w:rsid w:val="00A66893"/>
    <w:rsid w:val="00A86A11"/>
    <w:rsid w:val="00A925AA"/>
    <w:rsid w:val="00AA46A8"/>
    <w:rsid w:val="00AB303F"/>
    <w:rsid w:val="00AB398C"/>
    <w:rsid w:val="00AC0FB8"/>
    <w:rsid w:val="00AC135D"/>
    <w:rsid w:val="00AC695C"/>
    <w:rsid w:val="00AC7DFC"/>
    <w:rsid w:val="00AD0037"/>
    <w:rsid w:val="00AD5B84"/>
    <w:rsid w:val="00AD7238"/>
    <w:rsid w:val="00AE3F2D"/>
    <w:rsid w:val="00AF3B88"/>
    <w:rsid w:val="00AF74BA"/>
    <w:rsid w:val="00B00B04"/>
    <w:rsid w:val="00B01931"/>
    <w:rsid w:val="00B054F4"/>
    <w:rsid w:val="00B102F3"/>
    <w:rsid w:val="00B168F9"/>
    <w:rsid w:val="00B2042D"/>
    <w:rsid w:val="00B22219"/>
    <w:rsid w:val="00B22E0F"/>
    <w:rsid w:val="00B43D89"/>
    <w:rsid w:val="00B46327"/>
    <w:rsid w:val="00B6400B"/>
    <w:rsid w:val="00B6481F"/>
    <w:rsid w:val="00B65EEB"/>
    <w:rsid w:val="00B74167"/>
    <w:rsid w:val="00B76C50"/>
    <w:rsid w:val="00B811EA"/>
    <w:rsid w:val="00B82E18"/>
    <w:rsid w:val="00B85880"/>
    <w:rsid w:val="00B86A55"/>
    <w:rsid w:val="00B94AEA"/>
    <w:rsid w:val="00BA5059"/>
    <w:rsid w:val="00BA5116"/>
    <w:rsid w:val="00BB3C3A"/>
    <w:rsid w:val="00BB60EA"/>
    <w:rsid w:val="00BC1C81"/>
    <w:rsid w:val="00BC7366"/>
    <w:rsid w:val="00BD0E6E"/>
    <w:rsid w:val="00BD0F69"/>
    <w:rsid w:val="00BD2D75"/>
    <w:rsid w:val="00BD53AE"/>
    <w:rsid w:val="00BE242C"/>
    <w:rsid w:val="00BE2BB6"/>
    <w:rsid w:val="00BE3F66"/>
    <w:rsid w:val="00BE44F8"/>
    <w:rsid w:val="00BE7EA1"/>
    <w:rsid w:val="00BF0CAA"/>
    <w:rsid w:val="00BF44DF"/>
    <w:rsid w:val="00BF47D9"/>
    <w:rsid w:val="00BF4A69"/>
    <w:rsid w:val="00BF7042"/>
    <w:rsid w:val="00C01649"/>
    <w:rsid w:val="00C06A96"/>
    <w:rsid w:val="00C10A86"/>
    <w:rsid w:val="00C15FFD"/>
    <w:rsid w:val="00C16144"/>
    <w:rsid w:val="00C173AF"/>
    <w:rsid w:val="00C20215"/>
    <w:rsid w:val="00C22EEA"/>
    <w:rsid w:val="00C32562"/>
    <w:rsid w:val="00C33C45"/>
    <w:rsid w:val="00C445CA"/>
    <w:rsid w:val="00C453D6"/>
    <w:rsid w:val="00C628EB"/>
    <w:rsid w:val="00C75604"/>
    <w:rsid w:val="00C76C2E"/>
    <w:rsid w:val="00C77626"/>
    <w:rsid w:val="00C829E3"/>
    <w:rsid w:val="00C97C42"/>
    <w:rsid w:val="00CA2A94"/>
    <w:rsid w:val="00CA34A1"/>
    <w:rsid w:val="00CA3902"/>
    <w:rsid w:val="00CA50D8"/>
    <w:rsid w:val="00CB0329"/>
    <w:rsid w:val="00CB3412"/>
    <w:rsid w:val="00CB60A3"/>
    <w:rsid w:val="00CC0BE6"/>
    <w:rsid w:val="00CC102D"/>
    <w:rsid w:val="00CC3F88"/>
    <w:rsid w:val="00CC6A5B"/>
    <w:rsid w:val="00CD25BE"/>
    <w:rsid w:val="00CD3C19"/>
    <w:rsid w:val="00CD66BF"/>
    <w:rsid w:val="00CD7933"/>
    <w:rsid w:val="00CE0787"/>
    <w:rsid w:val="00CE5604"/>
    <w:rsid w:val="00CE7797"/>
    <w:rsid w:val="00CF23E4"/>
    <w:rsid w:val="00CF2C69"/>
    <w:rsid w:val="00CF5F15"/>
    <w:rsid w:val="00D0055F"/>
    <w:rsid w:val="00D0067F"/>
    <w:rsid w:val="00D016CD"/>
    <w:rsid w:val="00D0202A"/>
    <w:rsid w:val="00D0606B"/>
    <w:rsid w:val="00D112E5"/>
    <w:rsid w:val="00D15169"/>
    <w:rsid w:val="00D1554E"/>
    <w:rsid w:val="00D2221E"/>
    <w:rsid w:val="00D41BDC"/>
    <w:rsid w:val="00D42C73"/>
    <w:rsid w:val="00D4331E"/>
    <w:rsid w:val="00D43A15"/>
    <w:rsid w:val="00D45A0E"/>
    <w:rsid w:val="00D53F2D"/>
    <w:rsid w:val="00D55C1A"/>
    <w:rsid w:val="00D57CEE"/>
    <w:rsid w:val="00D61CC5"/>
    <w:rsid w:val="00D67C52"/>
    <w:rsid w:val="00D67E85"/>
    <w:rsid w:val="00D70D79"/>
    <w:rsid w:val="00D72292"/>
    <w:rsid w:val="00D76040"/>
    <w:rsid w:val="00D76588"/>
    <w:rsid w:val="00D83BFF"/>
    <w:rsid w:val="00D85318"/>
    <w:rsid w:val="00D858AB"/>
    <w:rsid w:val="00D8649E"/>
    <w:rsid w:val="00D905CE"/>
    <w:rsid w:val="00D9223D"/>
    <w:rsid w:val="00D926DE"/>
    <w:rsid w:val="00D927F9"/>
    <w:rsid w:val="00D92833"/>
    <w:rsid w:val="00D97A24"/>
    <w:rsid w:val="00D97F86"/>
    <w:rsid w:val="00DA1275"/>
    <w:rsid w:val="00DA2F13"/>
    <w:rsid w:val="00DA3107"/>
    <w:rsid w:val="00DA69BF"/>
    <w:rsid w:val="00DB06C2"/>
    <w:rsid w:val="00DB3ADB"/>
    <w:rsid w:val="00DB4C9D"/>
    <w:rsid w:val="00DB512B"/>
    <w:rsid w:val="00DB693A"/>
    <w:rsid w:val="00DC2E63"/>
    <w:rsid w:val="00DD2CCF"/>
    <w:rsid w:val="00DD3B19"/>
    <w:rsid w:val="00DD4F98"/>
    <w:rsid w:val="00DE0243"/>
    <w:rsid w:val="00DE0C7B"/>
    <w:rsid w:val="00DE4CEE"/>
    <w:rsid w:val="00DE67AB"/>
    <w:rsid w:val="00DE756B"/>
    <w:rsid w:val="00DE75FB"/>
    <w:rsid w:val="00DE7F54"/>
    <w:rsid w:val="00DF07AA"/>
    <w:rsid w:val="00DF52DE"/>
    <w:rsid w:val="00DF72CF"/>
    <w:rsid w:val="00DF7B44"/>
    <w:rsid w:val="00E00998"/>
    <w:rsid w:val="00E00BC0"/>
    <w:rsid w:val="00E01E37"/>
    <w:rsid w:val="00E021A7"/>
    <w:rsid w:val="00E0281C"/>
    <w:rsid w:val="00E06A31"/>
    <w:rsid w:val="00E07EE1"/>
    <w:rsid w:val="00E10F14"/>
    <w:rsid w:val="00E13D2B"/>
    <w:rsid w:val="00E27FC2"/>
    <w:rsid w:val="00E310A1"/>
    <w:rsid w:val="00E3534F"/>
    <w:rsid w:val="00E35CC6"/>
    <w:rsid w:val="00E40B60"/>
    <w:rsid w:val="00E443F0"/>
    <w:rsid w:val="00E4470B"/>
    <w:rsid w:val="00E44A96"/>
    <w:rsid w:val="00E45FEE"/>
    <w:rsid w:val="00E53D6B"/>
    <w:rsid w:val="00E55DF2"/>
    <w:rsid w:val="00E55EB2"/>
    <w:rsid w:val="00E5669C"/>
    <w:rsid w:val="00E60C9D"/>
    <w:rsid w:val="00E6161D"/>
    <w:rsid w:val="00E63FD4"/>
    <w:rsid w:val="00E71A66"/>
    <w:rsid w:val="00E720BF"/>
    <w:rsid w:val="00E73B9E"/>
    <w:rsid w:val="00E741C1"/>
    <w:rsid w:val="00E76BAD"/>
    <w:rsid w:val="00E81DE4"/>
    <w:rsid w:val="00E97E0B"/>
    <w:rsid w:val="00EA0E10"/>
    <w:rsid w:val="00EA1C69"/>
    <w:rsid w:val="00EA1FEB"/>
    <w:rsid w:val="00EA29CB"/>
    <w:rsid w:val="00EA6DAD"/>
    <w:rsid w:val="00EB0F09"/>
    <w:rsid w:val="00EB378C"/>
    <w:rsid w:val="00EB505E"/>
    <w:rsid w:val="00EB7011"/>
    <w:rsid w:val="00EB7630"/>
    <w:rsid w:val="00EB76EB"/>
    <w:rsid w:val="00EE0185"/>
    <w:rsid w:val="00EE4F70"/>
    <w:rsid w:val="00EE55C3"/>
    <w:rsid w:val="00EE5A3A"/>
    <w:rsid w:val="00EE6625"/>
    <w:rsid w:val="00EF080B"/>
    <w:rsid w:val="00EF0C47"/>
    <w:rsid w:val="00EF2257"/>
    <w:rsid w:val="00EF5149"/>
    <w:rsid w:val="00EF7804"/>
    <w:rsid w:val="00F004F9"/>
    <w:rsid w:val="00F02536"/>
    <w:rsid w:val="00F03705"/>
    <w:rsid w:val="00F03950"/>
    <w:rsid w:val="00F06781"/>
    <w:rsid w:val="00F10FB2"/>
    <w:rsid w:val="00F2190A"/>
    <w:rsid w:val="00F26849"/>
    <w:rsid w:val="00F271DE"/>
    <w:rsid w:val="00F51F06"/>
    <w:rsid w:val="00F53373"/>
    <w:rsid w:val="00F60FA5"/>
    <w:rsid w:val="00F615A5"/>
    <w:rsid w:val="00F65CD4"/>
    <w:rsid w:val="00F708F0"/>
    <w:rsid w:val="00F70942"/>
    <w:rsid w:val="00F723D3"/>
    <w:rsid w:val="00F724B8"/>
    <w:rsid w:val="00F757E2"/>
    <w:rsid w:val="00F758F6"/>
    <w:rsid w:val="00F83217"/>
    <w:rsid w:val="00F96D2C"/>
    <w:rsid w:val="00FA2F63"/>
    <w:rsid w:val="00FA65E4"/>
    <w:rsid w:val="00FB26E8"/>
    <w:rsid w:val="00FB2BB9"/>
    <w:rsid w:val="00FC07A3"/>
    <w:rsid w:val="00FD08E8"/>
    <w:rsid w:val="00FD3632"/>
    <w:rsid w:val="00FE0147"/>
    <w:rsid w:val="00FE0710"/>
    <w:rsid w:val="00FF2696"/>
    <w:rsid w:val="00FF5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3E4"/>
    <w:pPr>
      <w:ind w:left="720"/>
      <w:contextualSpacing/>
    </w:pPr>
  </w:style>
  <w:style w:type="table" w:styleId="a4">
    <w:name w:val="Table Grid"/>
    <w:basedOn w:val="a1"/>
    <w:rsid w:val="006104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04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45F"/>
    <w:rPr>
      <w:rFonts w:ascii="Tahoma" w:hAnsi="Tahoma" w:cs="Tahoma"/>
      <w:sz w:val="16"/>
      <w:szCs w:val="16"/>
    </w:rPr>
  </w:style>
  <w:style w:type="paragraph" w:styleId="a7">
    <w:name w:val="Body Text"/>
    <w:basedOn w:val="a"/>
    <w:link w:val="a8"/>
    <w:semiHidden/>
    <w:unhideWhenUsed/>
    <w:rsid w:val="00167A66"/>
    <w:pPr>
      <w:spacing w:after="0" w:line="240" w:lineRule="auto"/>
      <w:jc w:val="both"/>
    </w:pPr>
    <w:rPr>
      <w:rFonts w:ascii="Times New Roman" w:eastAsia="Times New Roman" w:hAnsi="Times New Roman" w:cs="Times New Roman"/>
      <w:sz w:val="28"/>
      <w:szCs w:val="24"/>
      <w:lang w:val="uk-UA" w:eastAsia="ru-RU"/>
    </w:rPr>
  </w:style>
  <w:style w:type="character" w:customStyle="1" w:styleId="a8">
    <w:name w:val="Основной текст Знак"/>
    <w:basedOn w:val="a0"/>
    <w:link w:val="a7"/>
    <w:semiHidden/>
    <w:rsid w:val="00167A66"/>
    <w:rPr>
      <w:rFonts w:ascii="Times New Roman" w:eastAsia="Times New Roman" w:hAnsi="Times New Roman" w:cs="Times New Roman"/>
      <w:sz w:val="28"/>
      <w:szCs w:val="24"/>
      <w:lang w:val="uk-UA" w:eastAsia="ru-RU"/>
    </w:rPr>
  </w:style>
  <w:style w:type="paragraph" w:styleId="a9">
    <w:name w:val="Body Text Indent"/>
    <w:basedOn w:val="a"/>
    <w:link w:val="aa"/>
    <w:unhideWhenUsed/>
    <w:rsid w:val="00167A66"/>
    <w:pPr>
      <w:spacing w:after="0" w:line="240" w:lineRule="auto"/>
      <w:ind w:firstLine="54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rsid w:val="00167A66"/>
    <w:rPr>
      <w:rFonts w:ascii="Times New Roman" w:eastAsia="Times New Roman" w:hAnsi="Times New Roman" w:cs="Times New Roman"/>
      <w:sz w:val="28"/>
      <w:szCs w:val="24"/>
      <w:lang w:val="uk-UA" w:eastAsia="ru-RU"/>
    </w:rPr>
  </w:style>
  <w:style w:type="paragraph" w:customStyle="1" w:styleId="Default">
    <w:name w:val="Default"/>
    <w:rsid w:val="00CB0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unhideWhenUsed/>
    <w:rsid w:val="006401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010B"/>
  </w:style>
  <w:style w:type="paragraph" w:styleId="ad">
    <w:name w:val="footer"/>
    <w:basedOn w:val="a"/>
    <w:link w:val="ae"/>
    <w:uiPriority w:val="99"/>
    <w:unhideWhenUsed/>
    <w:rsid w:val="006401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3E4"/>
    <w:pPr>
      <w:ind w:left="720"/>
      <w:contextualSpacing/>
    </w:pPr>
  </w:style>
  <w:style w:type="table" w:styleId="a4">
    <w:name w:val="Table Grid"/>
    <w:basedOn w:val="a1"/>
    <w:rsid w:val="006104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04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30">
      <w:bodyDiv w:val="1"/>
      <w:marLeft w:val="0"/>
      <w:marRight w:val="0"/>
      <w:marTop w:val="0"/>
      <w:marBottom w:val="0"/>
      <w:divBdr>
        <w:top w:val="none" w:sz="0" w:space="0" w:color="auto"/>
        <w:left w:val="none" w:sz="0" w:space="0" w:color="auto"/>
        <w:bottom w:val="none" w:sz="0" w:space="0" w:color="auto"/>
        <w:right w:val="none" w:sz="0" w:space="0" w:color="auto"/>
      </w:divBdr>
    </w:div>
    <w:div w:id="104034657">
      <w:bodyDiv w:val="1"/>
      <w:marLeft w:val="0"/>
      <w:marRight w:val="0"/>
      <w:marTop w:val="0"/>
      <w:marBottom w:val="0"/>
      <w:divBdr>
        <w:top w:val="none" w:sz="0" w:space="0" w:color="auto"/>
        <w:left w:val="none" w:sz="0" w:space="0" w:color="auto"/>
        <w:bottom w:val="none" w:sz="0" w:space="0" w:color="auto"/>
        <w:right w:val="none" w:sz="0" w:space="0" w:color="auto"/>
      </w:divBdr>
    </w:div>
    <w:div w:id="166554699">
      <w:bodyDiv w:val="1"/>
      <w:marLeft w:val="0"/>
      <w:marRight w:val="0"/>
      <w:marTop w:val="0"/>
      <w:marBottom w:val="0"/>
      <w:divBdr>
        <w:top w:val="none" w:sz="0" w:space="0" w:color="auto"/>
        <w:left w:val="none" w:sz="0" w:space="0" w:color="auto"/>
        <w:bottom w:val="none" w:sz="0" w:space="0" w:color="auto"/>
        <w:right w:val="none" w:sz="0" w:space="0" w:color="auto"/>
      </w:divBdr>
    </w:div>
    <w:div w:id="269625666">
      <w:bodyDiv w:val="1"/>
      <w:marLeft w:val="0"/>
      <w:marRight w:val="0"/>
      <w:marTop w:val="0"/>
      <w:marBottom w:val="0"/>
      <w:divBdr>
        <w:top w:val="none" w:sz="0" w:space="0" w:color="auto"/>
        <w:left w:val="none" w:sz="0" w:space="0" w:color="auto"/>
        <w:bottom w:val="none" w:sz="0" w:space="0" w:color="auto"/>
        <w:right w:val="none" w:sz="0" w:space="0" w:color="auto"/>
      </w:divBdr>
    </w:div>
    <w:div w:id="308286119">
      <w:bodyDiv w:val="1"/>
      <w:marLeft w:val="0"/>
      <w:marRight w:val="0"/>
      <w:marTop w:val="0"/>
      <w:marBottom w:val="0"/>
      <w:divBdr>
        <w:top w:val="none" w:sz="0" w:space="0" w:color="auto"/>
        <w:left w:val="none" w:sz="0" w:space="0" w:color="auto"/>
        <w:bottom w:val="none" w:sz="0" w:space="0" w:color="auto"/>
        <w:right w:val="none" w:sz="0" w:space="0" w:color="auto"/>
      </w:divBdr>
    </w:div>
    <w:div w:id="548105167">
      <w:bodyDiv w:val="1"/>
      <w:marLeft w:val="0"/>
      <w:marRight w:val="0"/>
      <w:marTop w:val="0"/>
      <w:marBottom w:val="0"/>
      <w:divBdr>
        <w:top w:val="none" w:sz="0" w:space="0" w:color="auto"/>
        <w:left w:val="none" w:sz="0" w:space="0" w:color="auto"/>
        <w:bottom w:val="none" w:sz="0" w:space="0" w:color="auto"/>
        <w:right w:val="none" w:sz="0" w:space="0" w:color="auto"/>
      </w:divBdr>
    </w:div>
    <w:div w:id="840124558">
      <w:bodyDiv w:val="1"/>
      <w:marLeft w:val="0"/>
      <w:marRight w:val="0"/>
      <w:marTop w:val="0"/>
      <w:marBottom w:val="0"/>
      <w:divBdr>
        <w:top w:val="none" w:sz="0" w:space="0" w:color="auto"/>
        <w:left w:val="none" w:sz="0" w:space="0" w:color="auto"/>
        <w:bottom w:val="none" w:sz="0" w:space="0" w:color="auto"/>
        <w:right w:val="none" w:sz="0" w:space="0" w:color="auto"/>
      </w:divBdr>
    </w:div>
    <w:div w:id="981160751">
      <w:bodyDiv w:val="1"/>
      <w:marLeft w:val="0"/>
      <w:marRight w:val="0"/>
      <w:marTop w:val="0"/>
      <w:marBottom w:val="0"/>
      <w:divBdr>
        <w:top w:val="none" w:sz="0" w:space="0" w:color="auto"/>
        <w:left w:val="none" w:sz="0" w:space="0" w:color="auto"/>
        <w:bottom w:val="none" w:sz="0" w:space="0" w:color="auto"/>
        <w:right w:val="none" w:sz="0" w:space="0" w:color="auto"/>
      </w:divBdr>
    </w:div>
    <w:div w:id="1009915712">
      <w:bodyDiv w:val="1"/>
      <w:marLeft w:val="0"/>
      <w:marRight w:val="0"/>
      <w:marTop w:val="0"/>
      <w:marBottom w:val="0"/>
      <w:divBdr>
        <w:top w:val="none" w:sz="0" w:space="0" w:color="auto"/>
        <w:left w:val="none" w:sz="0" w:space="0" w:color="auto"/>
        <w:bottom w:val="none" w:sz="0" w:space="0" w:color="auto"/>
        <w:right w:val="none" w:sz="0" w:space="0" w:color="auto"/>
      </w:divBdr>
    </w:div>
    <w:div w:id="1031220203">
      <w:bodyDiv w:val="1"/>
      <w:marLeft w:val="0"/>
      <w:marRight w:val="0"/>
      <w:marTop w:val="0"/>
      <w:marBottom w:val="0"/>
      <w:divBdr>
        <w:top w:val="none" w:sz="0" w:space="0" w:color="auto"/>
        <w:left w:val="none" w:sz="0" w:space="0" w:color="auto"/>
        <w:bottom w:val="none" w:sz="0" w:space="0" w:color="auto"/>
        <w:right w:val="none" w:sz="0" w:space="0" w:color="auto"/>
      </w:divBdr>
    </w:div>
    <w:div w:id="1153914719">
      <w:bodyDiv w:val="1"/>
      <w:marLeft w:val="0"/>
      <w:marRight w:val="0"/>
      <w:marTop w:val="0"/>
      <w:marBottom w:val="0"/>
      <w:divBdr>
        <w:top w:val="none" w:sz="0" w:space="0" w:color="auto"/>
        <w:left w:val="none" w:sz="0" w:space="0" w:color="auto"/>
        <w:bottom w:val="none" w:sz="0" w:space="0" w:color="auto"/>
        <w:right w:val="none" w:sz="0" w:space="0" w:color="auto"/>
      </w:divBdr>
    </w:div>
    <w:div w:id="1270119218">
      <w:bodyDiv w:val="1"/>
      <w:marLeft w:val="0"/>
      <w:marRight w:val="0"/>
      <w:marTop w:val="0"/>
      <w:marBottom w:val="0"/>
      <w:divBdr>
        <w:top w:val="none" w:sz="0" w:space="0" w:color="auto"/>
        <w:left w:val="none" w:sz="0" w:space="0" w:color="auto"/>
        <w:bottom w:val="none" w:sz="0" w:space="0" w:color="auto"/>
        <w:right w:val="none" w:sz="0" w:space="0" w:color="auto"/>
      </w:divBdr>
    </w:div>
    <w:div w:id="1431898006">
      <w:bodyDiv w:val="1"/>
      <w:marLeft w:val="0"/>
      <w:marRight w:val="0"/>
      <w:marTop w:val="0"/>
      <w:marBottom w:val="0"/>
      <w:divBdr>
        <w:top w:val="none" w:sz="0" w:space="0" w:color="auto"/>
        <w:left w:val="none" w:sz="0" w:space="0" w:color="auto"/>
        <w:bottom w:val="none" w:sz="0" w:space="0" w:color="auto"/>
        <w:right w:val="none" w:sz="0" w:space="0" w:color="auto"/>
      </w:divBdr>
    </w:div>
    <w:div w:id="1480414961">
      <w:bodyDiv w:val="1"/>
      <w:marLeft w:val="0"/>
      <w:marRight w:val="0"/>
      <w:marTop w:val="0"/>
      <w:marBottom w:val="0"/>
      <w:divBdr>
        <w:top w:val="none" w:sz="0" w:space="0" w:color="auto"/>
        <w:left w:val="none" w:sz="0" w:space="0" w:color="auto"/>
        <w:bottom w:val="none" w:sz="0" w:space="0" w:color="auto"/>
        <w:right w:val="none" w:sz="0" w:space="0" w:color="auto"/>
      </w:divBdr>
    </w:div>
    <w:div w:id="1574662002">
      <w:bodyDiv w:val="1"/>
      <w:marLeft w:val="0"/>
      <w:marRight w:val="0"/>
      <w:marTop w:val="0"/>
      <w:marBottom w:val="0"/>
      <w:divBdr>
        <w:top w:val="none" w:sz="0" w:space="0" w:color="auto"/>
        <w:left w:val="none" w:sz="0" w:space="0" w:color="auto"/>
        <w:bottom w:val="none" w:sz="0" w:space="0" w:color="auto"/>
        <w:right w:val="none" w:sz="0" w:space="0" w:color="auto"/>
      </w:divBdr>
    </w:div>
    <w:div w:id="19423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2.jpeg"/><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oleObject" Target="embeddings/oleObject55.bin"/><Relationship Id="rId16" Type="http://schemas.openxmlformats.org/officeDocument/2006/relationships/image" Target="media/image2.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3.wmf"/><Relationship Id="rId102" Type="http://schemas.openxmlformats.org/officeDocument/2006/relationships/oleObject" Target="embeddings/oleObject50.bin"/><Relationship Id="rId123" Type="http://schemas.openxmlformats.org/officeDocument/2006/relationships/oleObject" Target="embeddings/oleObject60.bin"/><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1.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9.bin"/><Relationship Id="rId105" Type="http://schemas.openxmlformats.org/officeDocument/2006/relationships/oleObject" Target="embeddings/oleObject51.bin"/><Relationship Id="rId113" Type="http://schemas.openxmlformats.org/officeDocument/2006/relationships/image" Target="media/image50.wmf"/><Relationship Id="rId118" Type="http://schemas.openxmlformats.org/officeDocument/2006/relationships/image" Target="media/image53.wmf"/><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8.bin"/><Relationship Id="rId121" Type="http://schemas.openxmlformats.org/officeDocument/2006/relationships/oleObject" Target="embeddings/oleObject59.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jpeg"/><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7.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7.wmf"/><Relationship Id="rId114" Type="http://schemas.openxmlformats.org/officeDocument/2006/relationships/oleObject" Target="embeddings/oleObject56.bin"/><Relationship Id="rId119"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8.bin"/><Relationship Id="rId81" Type="http://schemas.openxmlformats.org/officeDocument/2006/relationships/image" Target="media/image34.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1.wmf"/><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oleObject" Target="embeddings/oleObject54.bin"/><Relationship Id="rId115"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DEB3-B9FE-4CCF-8403-F4F25897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55</Pages>
  <Words>16772</Words>
  <Characters>95604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573</cp:revision>
  <cp:lastPrinted>2018-02-01T07:51:00Z</cp:lastPrinted>
  <dcterms:created xsi:type="dcterms:W3CDTF">2017-12-01T08:32:00Z</dcterms:created>
  <dcterms:modified xsi:type="dcterms:W3CDTF">2023-02-10T09:03:00Z</dcterms:modified>
</cp:coreProperties>
</file>